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B2E8D">
      <w:pPr>
        <w:spacing w:before="73"/>
        <w:ind w:left="0" w:right="363" w:firstLine="0"/>
        <w:jc w:val="both"/>
        <w:rPr>
          <w:sz w:val="28"/>
        </w:rPr>
      </w:pPr>
      <w:bookmarkStart w:id="0" w:name="_GoBack"/>
      <w:bookmarkEnd w:id="0"/>
      <w:r>
        <w:rPr>
          <w:sz w:val="28"/>
        </w:rPr>
        <w:t>Revisiting Thiruvalluvar’s Thirukkural through the Lens of the Sustainable Development Goals</w:t>
      </w:r>
    </w:p>
    <w:p w14:paraId="420F3FA1">
      <w:pPr>
        <w:pStyle w:val="5"/>
        <w:jc w:val="left"/>
        <w:rPr>
          <w:sz w:val="28"/>
        </w:rPr>
      </w:pPr>
    </w:p>
    <w:p w14:paraId="210DD5E6">
      <w:pPr>
        <w:pStyle w:val="5"/>
        <w:spacing w:before="274"/>
        <w:jc w:val="left"/>
        <w:rPr>
          <w:sz w:val="28"/>
        </w:rPr>
      </w:pPr>
    </w:p>
    <w:p w14:paraId="3C20B37B">
      <w:pPr>
        <w:pStyle w:val="6"/>
      </w:pPr>
      <w:r>
        <w:rPr>
          <w:spacing w:val="-2"/>
        </w:rPr>
        <w:t>Abstract</w:t>
      </w:r>
    </w:p>
    <w:p w14:paraId="28E292B5">
      <w:pPr>
        <w:pStyle w:val="5"/>
        <w:spacing w:before="332"/>
        <w:ind w:right="355"/>
      </w:pPr>
      <w:r>
        <w:t>Existing</w:t>
      </w:r>
      <w:r>
        <w:rPr>
          <w:spacing w:val="-2"/>
        </w:rPr>
        <w:t xml:space="preserve"> </w:t>
      </w:r>
      <w:r>
        <w:t>research reveals a</w:t>
      </w:r>
      <w:r>
        <w:rPr>
          <w:spacing w:val="-1"/>
        </w:rPr>
        <w:t xml:space="preserve"> </w:t>
      </w:r>
      <w:r>
        <w:t>notable gap at the intersection of</w:t>
      </w:r>
      <w:r>
        <w:rPr>
          <w:spacing w:val="-1"/>
        </w:rPr>
        <w:t xml:space="preserve"> </w:t>
      </w:r>
      <w:r>
        <w:t>sustainable</w:t>
      </w:r>
      <w:r>
        <w:rPr>
          <w:spacing w:val="-1"/>
        </w:rPr>
        <w:t xml:space="preserve"> </w:t>
      </w:r>
      <w:r>
        <w:t>development studies and classical ethical thinking. The Sustainable Development Goals (SDGs) provide a comprehensive global framework for addressing contemporary social, economic, and environmental challenges. This study addresses this gap by reviewing Thirukkural, a classical Tamil ethical text by Thiruvalluvar,</w:t>
      </w:r>
      <w:r>
        <w:rPr>
          <w:spacing w:val="-2"/>
        </w:rPr>
        <w:t xml:space="preserve"> </w:t>
      </w:r>
      <w:r>
        <w:t>and</w:t>
      </w:r>
      <w:r>
        <w:rPr>
          <w:spacing w:val="-1"/>
        </w:rPr>
        <w:t xml:space="preserve"> </w:t>
      </w:r>
      <w:r>
        <w:t>using the</w:t>
      </w:r>
      <w:r>
        <w:rPr>
          <w:spacing w:val="-2"/>
        </w:rPr>
        <w:t xml:space="preserve"> </w:t>
      </w:r>
      <w:r>
        <w:t>SDGs</w:t>
      </w:r>
      <w:r>
        <w:rPr>
          <w:spacing w:val="-1"/>
        </w:rPr>
        <w:t xml:space="preserve"> </w:t>
      </w:r>
      <w:r>
        <w:t>as</w:t>
      </w:r>
      <w:r>
        <w:rPr>
          <w:spacing w:val="-1"/>
        </w:rPr>
        <w:t xml:space="preserve"> </w:t>
      </w:r>
      <w:r>
        <w:t>an</w:t>
      </w:r>
      <w:r>
        <w:rPr>
          <w:spacing w:val="-1"/>
        </w:rPr>
        <w:t xml:space="preserve"> </w:t>
      </w:r>
      <w:r>
        <w:t>interpretive</w:t>
      </w:r>
      <w:r>
        <w:rPr>
          <w:spacing w:val="-2"/>
        </w:rPr>
        <w:t xml:space="preserve"> </w:t>
      </w:r>
      <w:r>
        <w:t>analytical</w:t>
      </w:r>
      <w:r>
        <w:rPr>
          <w:spacing w:val="-1"/>
        </w:rPr>
        <w:t xml:space="preserve"> </w:t>
      </w:r>
      <w:r>
        <w:t>lens.</w:t>
      </w:r>
      <w:r>
        <w:rPr>
          <w:spacing w:val="-2"/>
        </w:rPr>
        <w:t xml:space="preserve"> </w:t>
      </w:r>
      <w:r>
        <w:t>Using</w:t>
      </w:r>
      <w:r>
        <w:rPr>
          <w:spacing w:val="-1"/>
        </w:rPr>
        <w:t xml:space="preserve"> </w:t>
      </w:r>
      <w:r>
        <w:t>thematic</w:t>
      </w:r>
      <w:r>
        <w:rPr>
          <w:spacing w:val="-2"/>
        </w:rPr>
        <w:t xml:space="preserve"> </w:t>
      </w:r>
      <w:r>
        <w:t>analysis,</w:t>
      </w:r>
      <w:r>
        <w:rPr>
          <w:spacing w:val="-1"/>
        </w:rPr>
        <w:t xml:space="preserve"> </w:t>
      </w:r>
      <w:r>
        <w:t>the study conceptually aligns each SDG with the ethical principles articulated in Thirukkural, including justice, moderation, compassion, ethical governance, and collective responsibility. The analysis deliberately avoids anachronism and recognizes that Thirukkural does not engage with modern institutional mechanisms or global governance structures. Instead, it offers an ethical framework that reinforces contemporary understandings of sustainability. The study argues that sustainable development cannot be achieved through policy design alone, but requires moral reorientation rooted in ethical accountability and social solidarity.</w:t>
      </w:r>
    </w:p>
    <w:p w14:paraId="7C2104B7">
      <w:pPr>
        <w:pStyle w:val="5"/>
        <w:jc w:val="left"/>
      </w:pPr>
    </w:p>
    <w:p w14:paraId="06F2C0CF">
      <w:pPr>
        <w:pStyle w:val="5"/>
        <w:jc w:val="left"/>
      </w:pPr>
    </w:p>
    <w:p w14:paraId="40B21AD7">
      <w:pPr>
        <w:pStyle w:val="5"/>
        <w:spacing w:before="108"/>
        <w:jc w:val="left"/>
      </w:pPr>
    </w:p>
    <w:p w14:paraId="01AAF230">
      <w:pPr>
        <w:pStyle w:val="6"/>
      </w:pPr>
      <w:r>
        <w:rPr>
          <w:spacing w:val="-2"/>
        </w:rPr>
        <w:t>Keywords</w:t>
      </w:r>
    </w:p>
    <w:p w14:paraId="5B637661">
      <w:pPr>
        <w:pStyle w:val="5"/>
        <w:spacing w:before="332"/>
      </w:pPr>
      <w:r>
        <w:t>Thirukkural;</w:t>
      </w:r>
      <w:r>
        <w:rPr>
          <w:spacing w:val="-3"/>
        </w:rPr>
        <w:t xml:space="preserve"> </w:t>
      </w:r>
      <w:r>
        <w:t>Sustainable Development</w:t>
      </w:r>
      <w:r>
        <w:rPr>
          <w:spacing w:val="-1"/>
        </w:rPr>
        <w:t xml:space="preserve"> </w:t>
      </w:r>
      <w:r>
        <w:t>Goals; Ethics;</w:t>
      </w:r>
      <w:r>
        <w:rPr>
          <w:spacing w:val="-1"/>
        </w:rPr>
        <w:t xml:space="preserve"> </w:t>
      </w:r>
      <w:r>
        <w:t>Conceptual</w:t>
      </w:r>
      <w:r>
        <w:rPr>
          <w:spacing w:val="-1"/>
        </w:rPr>
        <w:t xml:space="preserve"> </w:t>
      </w:r>
      <w:r>
        <w:t xml:space="preserve">Alignment; </w:t>
      </w:r>
      <w:r>
        <w:rPr>
          <w:spacing w:val="-2"/>
        </w:rPr>
        <w:t>Sustainability;</w:t>
      </w:r>
    </w:p>
    <w:p w14:paraId="1054F02F">
      <w:pPr>
        <w:pStyle w:val="5"/>
        <w:jc w:val="left"/>
      </w:pPr>
    </w:p>
    <w:p w14:paraId="7C22BD94">
      <w:pPr>
        <w:pStyle w:val="5"/>
        <w:jc w:val="left"/>
      </w:pPr>
    </w:p>
    <w:p w14:paraId="740F4CAA">
      <w:pPr>
        <w:pStyle w:val="5"/>
        <w:spacing w:before="14"/>
        <w:jc w:val="left"/>
      </w:pPr>
    </w:p>
    <w:p w14:paraId="5FE827B8">
      <w:pPr>
        <w:pStyle w:val="5"/>
        <w:spacing w:before="1"/>
        <w:ind w:right="357"/>
      </w:pPr>
      <w:r>
        <w:t>In the face of persistent poverty, widening social inequalities, environmental degradation, and climate change, global development discourse has increasingly stressed the need for a more balanced</w:t>
      </w:r>
      <w:r>
        <w:rPr>
          <w:spacing w:val="-5"/>
        </w:rPr>
        <w:t xml:space="preserve"> </w:t>
      </w:r>
      <w:r>
        <w:t>and</w:t>
      </w:r>
      <w:r>
        <w:rPr>
          <w:spacing w:val="-5"/>
        </w:rPr>
        <w:t xml:space="preserve"> </w:t>
      </w:r>
      <w:r>
        <w:t>sustainable</w:t>
      </w:r>
      <w:r>
        <w:rPr>
          <w:spacing w:val="-4"/>
        </w:rPr>
        <w:t xml:space="preserve"> </w:t>
      </w:r>
      <w:r>
        <w:t>approach</w:t>
      </w:r>
      <w:r>
        <w:rPr>
          <w:spacing w:val="-5"/>
        </w:rPr>
        <w:t xml:space="preserve"> </w:t>
      </w:r>
      <w:r>
        <w:t>to</w:t>
      </w:r>
      <w:r>
        <w:rPr>
          <w:spacing w:val="-5"/>
        </w:rPr>
        <w:t xml:space="preserve"> </w:t>
      </w:r>
      <w:r>
        <w:t>progress</w:t>
      </w:r>
      <w:r>
        <w:rPr>
          <w:spacing w:val="-5"/>
        </w:rPr>
        <w:t xml:space="preserve"> </w:t>
      </w:r>
      <w:r>
        <w:t>(UNDP,</w:t>
      </w:r>
      <w:r>
        <w:rPr>
          <w:spacing w:val="-5"/>
        </w:rPr>
        <w:t xml:space="preserve"> </w:t>
      </w:r>
      <w:r>
        <w:t>2015;</w:t>
      </w:r>
      <w:r>
        <w:rPr>
          <w:spacing w:val="-5"/>
        </w:rPr>
        <w:t xml:space="preserve"> </w:t>
      </w:r>
      <w:r>
        <w:t>Sachs,</w:t>
      </w:r>
      <w:r>
        <w:rPr>
          <w:spacing w:val="-5"/>
        </w:rPr>
        <w:t xml:space="preserve"> </w:t>
      </w:r>
      <w:r>
        <w:t>2015).</w:t>
      </w:r>
      <w:r>
        <w:rPr>
          <w:spacing w:val="-5"/>
        </w:rPr>
        <w:t xml:space="preserve"> </w:t>
      </w:r>
      <w:r>
        <w:t>Conventional</w:t>
      </w:r>
      <w:r>
        <w:rPr>
          <w:spacing w:val="-5"/>
        </w:rPr>
        <w:t xml:space="preserve"> </w:t>
      </w:r>
      <w:r>
        <w:t>models of</w:t>
      </w:r>
      <w:r>
        <w:rPr>
          <w:spacing w:val="-9"/>
        </w:rPr>
        <w:t xml:space="preserve"> </w:t>
      </w:r>
      <w:r>
        <w:t>economic</w:t>
      </w:r>
      <w:r>
        <w:rPr>
          <w:spacing w:val="-5"/>
        </w:rPr>
        <w:t xml:space="preserve"> </w:t>
      </w:r>
      <w:r>
        <w:t>growth,</w:t>
      </w:r>
      <w:r>
        <w:rPr>
          <w:spacing w:val="-5"/>
        </w:rPr>
        <w:t xml:space="preserve"> </w:t>
      </w:r>
      <w:r>
        <w:t>which</w:t>
      </w:r>
      <w:r>
        <w:rPr>
          <w:spacing w:val="-8"/>
        </w:rPr>
        <w:t xml:space="preserve"> </w:t>
      </w:r>
      <w:r>
        <w:t>largely</w:t>
      </w:r>
      <w:r>
        <w:rPr>
          <w:spacing w:val="-11"/>
        </w:rPr>
        <w:t xml:space="preserve"> </w:t>
      </w:r>
      <w:r>
        <w:t>prioritized</w:t>
      </w:r>
      <w:r>
        <w:rPr>
          <w:spacing w:val="-8"/>
        </w:rPr>
        <w:t xml:space="preserve"> </w:t>
      </w:r>
      <w:r>
        <w:t>output</w:t>
      </w:r>
      <w:r>
        <w:rPr>
          <w:spacing w:val="-8"/>
        </w:rPr>
        <w:t xml:space="preserve"> </w:t>
      </w:r>
      <w:r>
        <w:t>expansion</w:t>
      </w:r>
      <w:r>
        <w:rPr>
          <w:spacing w:val="-8"/>
        </w:rPr>
        <w:t xml:space="preserve"> </w:t>
      </w:r>
      <w:r>
        <w:t>and</w:t>
      </w:r>
      <w:r>
        <w:rPr>
          <w:spacing w:val="-8"/>
        </w:rPr>
        <w:t xml:space="preserve"> </w:t>
      </w:r>
      <w:r>
        <w:t>industrialisation,</w:t>
      </w:r>
      <w:r>
        <w:rPr>
          <w:spacing w:val="-8"/>
        </w:rPr>
        <w:t xml:space="preserve"> </w:t>
      </w:r>
      <w:r>
        <w:t>have</w:t>
      </w:r>
      <w:r>
        <w:rPr>
          <w:spacing w:val="-9"/>
        </w:rPr>
        <w:t xml:space="preserve"> </w:t>
      </w:r>
      <w:r>
        <w:t>shown clear limitations in addressing issues of social justice and ecological sustainability (Sen, 1999; Stiglitz, 2012). These limitations have encouraged the international community to seek an integrated development framework that can simultaneously address economic, social, and environmental objectives (United Nations, 2015).</w:t>
      </w:r>
    </w:p>
    <w:p w14:paraId="5A03EDEC">
      <w:pPr>
        <w:pStyle w:val="5"/>
        <w:spacing w:before="238"/>
        <w:ind w:right="357"/>
      </w:pPr>
      <w:r>
        <w:t>The Sustainable Development Goals (SDGs) were designed to integrate economic growth, social inclusion, and environmental protection into a single global framework. They built upon the Millennium</w:t>
      </w:r>
      <w:r>
        <w:rPr>
          <w:spacing w:val="-14"/>
        </w:rPr>
        <w:t xml:space="preserve"> </w:t>
      </w:r>
      <w:r>
        <w:t>Development</w:t>
      </w:r>
      <w:r>
        <w:rPr>
          <w:spacing w:val="-11"/>
        </w:rPr>
        <w:t xml:space="preserve"> </w:t>
      </w:r>
      <w:r>
        <w:t>Goals</w:t>
      </w:r>
      <w:r>
        <w:rPr>
          <w:spacing w:val="-11"/>
        </w:rPr>
        <w:t xml:space="preserve"> </w:t>
      </w:r>
      <w:r>
        <w:t>(MDGs)</w:t>
      </w:r>
      <w:r>
        <w:rPr>
          <w:spacing w:val="-13"/>
        </w:rPr>
        <w:t xml:space="preserve"> </w:t>
      </w:r>
      <w:r>
        <w:t>adopted</w:t>
      </w:r>
      <w:r>
        <w:rPr>
          <w:spacing w:val="-12"/>
        </w:rPr>
        <w:t xml:space="preserve"> </w:t>
      </w:r>
      <w:r>
        <w:t>in</w:t>
      </w:r>
      <w:r>
        <w:rPr>
          <w:spacing w:val="-11"/>
        </w:rPr>
        <w:t xml:space="preserve"> </w:t>
      </w:r>
      <w:r>
        <w:t>2000,</w:t>
      </w:r>
      <w:r>
        <w:rPr>
          <w:spacing w:val="-12"/>
        </w:rPr>
        <w:t xml:space="preserve"> </w:t>
      </w:r>
      <w:r>
        <w:t>which</w:t>
      </w:r>
      <w:r>
        <w:rPr>
          <w:spacing w:val="-12"/>
        </w:rPr>
        <w:t xml:space="preserve"> </w:t>
      </w:r>
      <w:r>
        <w:t>contributed</w:t>
      </w:r>
      <w:r>
        <w:rPr>
          <w:spacing w:val="-12"/>
        </w:rPr>
        <w:t xml:space="preserve"> </w:t>
      </w:r>
      <w:r>
        <w:t>to</w:t>
      </w:r>
      <w:r>
        <w:rPr>
          <w:spacing w:val="-11"/>
        </w:rPr>
        <w:t xml:space="preserve"> </w:t>
      </w:r>
      <w:r>
        <w:t>poverty</w:t>
      </w:r>
      <w:r>
        <w:rPr>
          <w:spacing w:val="-15"/>
        </w:rPr>
        <w:t xml:space="preserve"> </w:t>
      </w:r>
      <w:r>
        <w:t>reduction and improved human development, but were limited in scope and focus on inequality and environmental issues. These shortcomings led to discussions about a new development agenda, with</w:t>
      </w:r>
      <w:r>
        <w:rPr>
          <w:spacing w:val="11"/>
        </w:rPr>
        <w:t xml:space="preserve"> </w:t>
      </w:r>
      <w:r>
        <w:t>the</w:t>
      </w:r>
      <w:r>
        <w:rPr>
          <w:spacing w:val="13"/>
        </w:rPr>
        <w:t xml:space="preserve"> </w:t>
      </w:r>
      <w:r>
        <w:t>2012</w:t>
      </w:r>
      <w:r>
        <w:rPr>
          <w:spacing w:val="11"/>
        </w:rPr>
        <w:t xml:space="preserve"> </w:t>
      </w:r>
      <w:r>
        <w:t>Rio+20</w:t>
      </w:r>
      <w:r>
        <w:rPr>
          <w:spacing w:val="12"/>
        </w:rPr>
        <w:t xml:space="preserve"> </w:t>
      </w:r>
      <w:r>
        <w:t>Conference</w:t>
      </w:r>
      <w:r>
        <w:rPr>
          <w:spacing w:val="13"/>
        </w:rPr>
        <w:t xml:space="preserve"> </w:t>
      </w:r>
      <w:r>
        <w:t>proposing</w:t>
      </w:r>
      <w:r>
        <w:rPr>
          <w:spacing w:val="11"/>
        </w:rPr>
        <w:t xml:space="preserve"> </w:t>
      </w:r>
      <w:r>
        <w:t>a</w:t>
      </w:r>
      <w:r>
        <w:rPr>
          <w:spacing w:val="12"/>
        </w:rPr>
        <w:t xml:space="preserve"> </w:t>
      </w:r>
      <w:r>
        <w:t>global</w:t>
      </w:r>
      <w:r>
        <w:rPr>
          <w:spacing w:val="14"/>
        </w:rPr>
        <w:t xml:space="preserve"> </w:t>
      </w:r>
      <w:r>
        <w:t>set</w:t>
      </w:r>
      <w:r>
        <w:rPr>
          <w:spacing w:val="14"/>
        </w:rPr>
        <w:t xml:space="preserve"> </w:t>
      </w:r>
      <w:r>
        <w:t>of</w:t>
      </w:r>
      <w:r>
        <w:rPr>
          <w:spacing w:val="12"/>
        </w:rPr>
        <w:t xml:space="preserve"> </w:t>
      </w:r>
      <w:r>
        <w:t>SDGs</w:t>
      </w:r>
      <w:r>
        <w:rPr>
          <w:spacing w:val="14"/>
        </w:rPr>
        <w:t xml:space="preserve"> </w:t>
      </w:r>
      <w:r>
        <w:t>in</w:t>
      </w:r>
      <w:r>
        <w:rPr>
          <w:spacing w:val="12"/>
        </w:rPr>
        <w:t xml:space="preserve"> </w:t>
      </w:r>
      <w:r>
        <w:t>the</w:t>
      </w:r>
      <w:r>
        <w:rPr>
          <w:spacing w:val="10"/>
        </w:rPr>
        <w:t xml:space="preserve"> </w:t>
      </w:r>
      <w:r>
        <w:t>document</w:t>
      </w:r>
      <w:r>
        <w:rPr>
          <w:spacing w:val="14"/>
        </w:rPr>
        <w:t xml:space="preserve"> </w:t>
      </w:r>
      <w:r>
        <w:t>"The</w:t>
      </w:r>
      <w:r>
        <w:rPr>
          <w:spacing w:val="13"/>
        </w:rPr>
        <w:t xml:space="preserve"> </w:t>
      </w:r>
      <w:r>
        <w:rPr>
          <w:spacing w:val="-2"/>
        </w:rPr>
        <w:t>Future</w:t>
      </w:r>
    </w:p>
    <w:p w14:paraId="264BC54F">
      <w:pPr>
        <w:pStyle w:val="5"/>
        <w:spacing w:after="0"/>
        <w:sectPr>
          <w:type w:val="continuous"/>
          <w:pgSz w:w="12240" w:h="15840"/>
          <w:pgMar w:top="1600" w:right="1080" w:bottom="280" w:left="1440" w:header="720" w:footer="720" w:gutter="0"/>
          <w:cols w:space="720" w:num="1"/>
        </w:sectPr>
      </w:pPr>
    </w:p>
    <w:p w14:paraId="4E35E504">
      <w:pPr>
        <w:pStyle w:val="5"/>
        <w:spacing w:before="72"/>
        <w:ind w:right="358"/>
      </w:pPr>
      <w:r>
        <w:t>We</w:t>
      </w:r>
      <w:r>
        <w:rPr>
          <w:spacing w:val="-14"/>
        </w:rPr>
        <w:t xml:space="preserve"> </w:t>
      </w:r>
      <w:r>
        <w:t>Want."</w:t>
      </w:r>
      <w:r>
        <w:rPr>
          <w:spacing w:val="-15"/>
        </w:rPr>
        <w:t xml:space="preserve"> </w:t>
      </w:r>
      <w:r>
        <w:t>Between</w:t>
      </w:r>
      <w:r>
        <w:rPr>
          <w:spacing w:val="-13"/>
        </w:rPr>
        <w:t xml:space="preserve"> </w:t>
      </w:r>
      <w:r>
        <w:t>2013</w:t>
      </w:r>
      <w:r>
        <w:rPr>
          <w:spacing w:val="-13"/>
        </w:rPr>
        <w:t xml:space="preserve"> </w:t>
      </w:r>
      <w:r>
        <w:t>and</w:t>
      </w:r>
      <w:r>
        <w:rPr>
          <w:spacing w:val="-13"/>
        </w:rPr>
        <w:t xml:space="preserve"> </w:t>
      </w:r>
      <w:r>
        <w:t>2015,</w:t>
      </w:r>
      <w:r>
        <w:rPr>
          <w:spacing w:val="-13"/>
        </w:rPr>
        <w:t xml:space="preserve"> </w:t>
      </w:r>
      <w:r>
        <w:t>these</w:t>
      </w:r>
      <w:r>
        <w:rPr>
          <w:spacing w:val="-14"/>
        </w:rPr>
        <w:t xml:space="preserve"> </w:t>
      </w:r>
      <w:r>
        <w:t>goals</w:t>
      </w:r>
      <w:r>
        <w:rPr>
          <w:spacing w:val="-12"/>
        </w:rPr>
        <w:t xml:space="preserve"> </w:t>
      </w:r>
      <w:r>
        <w:t>were</w:t>
      </w:r>
      <w:r>
        <w:rPr>
          <w:spacing w:val="-15"/>
        </w:rPr>
        <w:t xml:space="preserve"> </w:t>
      </w:r>
      <w:r>
        <w:t>refined</w:t>
      </w:r>
      <w:r>
        <w:rPr>
          <w:spacing w:val="-13"/>
        </w:rPr>
        <w:t xml:space="preserve"> </w:t>
      </w:r>
      <w:r>
        <w:t>through</w:t>
      </w:r>
      <w:r>
        <w:rPr>
          <w:spacing w:val="-13"/>
        </w:rPr>
        <w:t xml:space="preserve"> </w:t>
      </w:r>
      <w:r>
        <w:t>extensive</w:t>
      </w:r>
      <w:r>
        <w:rPr>
          <w:spacing w:val="-13"/>
        </w:rPr>
        <w:t xml:space="preserve"> </w:t>
      </w:r>
      <w:r>
        <w:t>consultations</w:t>
      </w:r>
      <w:r>
        <w:rPr>
          <w:spacing w:val="-13"/>
        </w:rPr>
        <w:t xml:space="preserve"> </w:t>
      </w:r>
      <w:r>
        <w:t>with governments and other stakeholders, making them more inclusive and widely accepted.</w:t>
      </w:r>
    </w:p>
    <w:p w14:paraId="40D25BF4">
      <w:pPr>
        <w:pStyle w:val="5"/>
        <w:jc w:val="left"/>
      </w:pPr>
    </w:p>
    <w:p w14:paraId="7659901B">
      <w:pPr>
        <w:pStyle w:val="5"/>
        <w:spacing w:before="204"/>
        <w:jc w:val="left"/>
      </w:pPr>
    </w:p>
    <w:p w14:paraId="5A296586">
      <w:pPr>
        <w:pStyle w:val="5"/>
        <w:ind w:right="304"/>
      </w:pPr>
      <w:r>
        <w:t>The SDGs were formally adopted on September 25, 2015, by all 193 UN Member States, under the UN General Assembly resolution entitled "Transforming our world: the 2030 Agenda for Sustainable</w:t>
      </w:r>
      <w:r>
        <w:rPr>
          <w:spacing w:val="-15"/>
        </w:rPr>
        <w:t xml:space="preserve"> </w:t>
      </w:r>
      <w:r>
        <w:t>Development."</w:t>
      </w:r>
      <w:r>
        <w:rPr>
          <w:spacing w:val="-15"/>
        </w:rPr>
        <w:t xml:space="preserve"> </w:t>
      </w:r>
      <w:r>
        <w:t>This</w:t>
      </w:r>
      <w:r>
        <w:rPr>
          <w:spacing w:val="-15"/>
        </w:rPr>
        <w:t xml:space="preserve"> </w:t>
      </w:r>
      <w:r>
        <w:t>plan</w:t>
      </w:r>
      <w:r>
        <w:rPr>
          <w:spacing w:val="-15"/>
        </w:rPr>
        <w:t xml:space="preserve"> </w:t>
      </w:r>
      <w:r>
        <w:t>includes</w:t>
      </w:r>
      <w:r>
        <w:rPr>
          <w:spacing w:val="-15"/>
        </w:rPr>
        <w:t xml:space="preserve"> </w:t>
      </w:r>
      <w:r>
        <w:t>17</w:t>
      </w:r>
      <w:r>
        <w:rPr>
          <w:spacing w:val="-15"/>
        </w:rPr>
        <w:t xml:space="preserve"> </w:t>
      </w:r>
      <w:r>
        <w:t>goals</w:t>
      </w:r>
      <w:r>
        <w:rPr>
          <w:spacing w:val="-15"/>
        </w:rPr>
        <w:t xml:space="preserve"> </w:t>
      </w:r>
      <w:r>
        <w:t>and</w:t>
      </w:r>
      <w:r>
        <w:rPr>
          <w:spacing w:val="-15"/>
        </w:rPr>
        <w:t xml:space="preserve"> </w:t>
      </w:r>
      <w:r>
        <w:t>169</w:t>
      </w:r>
      <w:r>
        <w:rPr>
          <w:spacing w:val="-15"/>
        </w:rPr>
        <w:t xml:space="preserve"> </w:t>
      </w:r>
      <w:r>
        <w:t>targets,</w:t>
      </w:r>
      <w:r>
        <w:rPr>
          <w:spacing w:val="-15"/>
        </w:rPr>
        <w:t xml:space="preserve"> </w:t>
      </w:r>
      <w:r>
        <w:t>covering</w:t>
      </w:r>
      <w:r>
        <w:rPr>
          <w:spacing w:val="-15"/>
        </w:rPr>
        <w:t xml:space="preserve"> </w:t>
      </w:r>
      <w:r>
        <w:t>economic</w:t>
      </w:r>
      <w:r>
        <w:rPr>
          <w:spacing w:val="-15"/>
        </w:rPr>
        <w:t xml:space="preserve"> </w:t>
      </w:r>
      <w:r>
        <w:t>growth, social justice, environmental protection, peace, and corporate governance. Unlike previous frameworks, the Sustainable Development Goals (SDGs) adopt a global, integrated approach, acknowledging</w:t>
      </w:r>
      <w:r>
        <w:rPr>
          <w:spacing w:val="-6"/>
        </w:rPr>
        <w:t xml:space="preserve"> </w:t>
      </w:r>
      <w:r>
        <w:t>the</w:t>
      </w:r>
      <w:r>
        <w:rPr>
          <w:spacing w:val="-4"/>
        </w:rPr>
        <w:t xml:space="preserve"> </w:t>
      </w:r>
      <w:r>
        <w:t>interconnectedness</w:t>
      </w:r>
      <w:r>
        <w:rPr>
          <w:spacing w:val="-3"/>
        </w:rPr>
        <w:t xml:space="preserve"> </w:t>
      </w:r>
      <w:r>
        <w:t>of</w:t>
      </w:r>
      <w:r>
        <w:rPr>
          <w:spacing w:val="-4"/>
        </w:rPr>
        <w:t xml:space="preserve"> </w:t>
      </w:r>
      <w:r>
        <w:t>development</w:t>
      </w:r>
      <w:r>
        <w:rPr>
          <w:spacing w:val="-3"/>
        </w:rPr>
        <w:t xml:space="preserve"> </w:t>
      </w:r>
      <w:r>
        <w:t>challenges</w:t>
      </w:r>
      <w:r>
        <w:rPr>
          <w:spacing w:val="-3"/>
        </w:rPr>
        <w:t xml:space="preserve"> </w:t>
      </w:r>
      <w:r>
        <w:t>and</w:t>
      </w:r>
      <w:r>
        <w:rPr>
          <w:spacing w:val="-3"/>
        </w:rPr>
        <w:t xml:space="preserve"> </w:t>
      </w:r>
      <w:r>
        <w:t>the</w:t>
      </w:r>
      <w:r>
        <w:rPr>
          <w:spacing w:val="-4"/>
        </w:rPr>
        <w:t xml:space="preserve"> </w:t>
      </w:r>
      <w:r>
        <w:t>shared</w:t>
      </w:r>
      <w:r>
        <w:rPr>
          <w:spacing w:val="-3"/>
        </w:rPr>
        <w:t xml:space="preserve"> </w:t>
      </w:r>
      <w:r>
        <w:t>responsibility</w:t>
      </w:r>
      <w:r>
        <w:rPr>
          <w:spacing w:val="-10"/>
        </w:rPr>
        <w:t xml:space="preserve"> </w:t>
      </w:r>
      <w:r>
        <w:t>of all nations.</w:t>
      </w:r>
    </w:p>
    <w:p w14:paraId="4BD79ED7">
      <w:pPr>
        <w:pStyle w:val="5"/>
        <w:jc w:val="left"/>
      </w:pPr>
    </w:p>
    <w:p w14:paraId="7F5B3268">
      <w:pPr>
        <w:pStyle w:val="5"/>
        <w:spacing w:before="205"/>
        <w:jc w:val="left"/>
      </w:pPr>
    </w:p>
    <w:p w14:paraId="28404721">
      <w:pPr>
        <w:pStyle w:val="5"/>
        <w:ind w:right="356"/>
      </w:pPr>
      <w:r>
        <w:t>Scholars argue that the SDGs are largely</w:t>
      </w:r>
      <w:r>
        <w:rPr>
          <w:spacing w:val="-3"/>
        </w:rPr>
        <w:t xml:space="preserve"> </w:t>
      </w:r>
      <w:r>
        <w:t>shaped by technocratic and policy-oriented approaches, often</w:t>
      </w:r>
      <w:r>
        <w:rPr>
          <w:spacing w:val="-3"/>
        </w:rPr>
        <w:t xml:space="preserve"> </w:t>
      </w:r>
      <w:r>
        <w:t>limiting</w:t>
      </w:r>
      <w:r>
        <w:rPr>
          <w:spacing w:val="-6"/>
        </w:rPr>
        <w:t xml:space="preserve"> </w:t>
      </w:r>
      <w:r>
        <w:t>in-depth</w:t>
      </w:r>
      <w:r>
        <w:rPr>
          <w:spacing w:val="-3"/>
        </w:rPr>
        <w:t xml:space="preserve"> </w:t>
      </w:r>
      <w:r>
        <w:t>consideration</w:t>
      </w:r>
      <w:r>
        <w:rPr>
          <w:spacing w:val="-3"/>
        </w:rPr>
        <w:t xml:space="preserve"> </w:t>
      </w:r>
      <w:r>
        <w:t>of</w:t>
      </w:r>
      <w:r>
        <w:rPr>
          <w:spacing w:val="-4"/>
        </w:rPr>
        <w:t xml:space="preserve"> </w:t>
      </w:r>
      <w:r>
        <w:t>ethical</w:t>
      </w:r>
      <w:r>
        <w:rPr>
          <w:spacing w:val="-3"/>
        </w:rPr>
        <w:t xml:space="preserve"> </w:t>
      </w:r>
      <w:r>
        <w:t>considerations</w:t>
      </w:r>
      <w:r>
        <w:rPr>
          <w:spacing w:val="-3"/>
        </w:rPr>
        <w:t xml:space="preserve"> </w:t>
      </w:r>
      <w:r>
        <w:t>and</w:t>
      </w:r>
      <w:r>
        <w:rPr>
          <w:spacing w:val="-3"/>
        </w:rPr>
        <w:t xml:space="preserve"> </w:t>
      </w:r>
      <w:r>
        <w:t>cultural</w:t>
      </w:r>
      <w:r>
        <w:rPr>
          <w:spacing w:val="-3"/>
        </w:rPr>
        <w:t xml:space="preserve"> </w:t>
      </w:r>
      <w:r>
        <w:t>contexts</w:t>
      </w:r>
      <w:r>
        <w:rPr>
          <w:spacing w:val="-3"/>
        </w:rPr>
        <w:t xml:space="preserve"> </w:t>
      </w:r>
      <w:r>
        <w:t>(Sachs,</w:t>
      </w:r>
      <w:r>
        <w:rPr>
          <w:spacing w:val="-3"/>
        </w:rPr>
        <w:t xml:space="preserve"> </w:t>
      </w:r>
      <w:r>
        <w:t>2015; Sen, 1999). Consequently, many researchers emphasize the need to draw upon local ethical traditions and knowledge systems to strengthen the ethical foundations of the sustainability discourse. These traditions offer clear guidance on how humanity should interact with nature, society, and each other through values such as moderation, responsibility, and justice. Ancient philosophical texts, particularly from non-Western cultures, provide rich insights into ethical behavior, governance, and</w:t>
      </w:r>
      <w:r>
        <w:rPr>
          <w:spacing w:val="-1"/>
        </w:rPr>
        <w:t xml:space="preserve"> </w:t>
      </w:r>
      <w:r>
        <w:t>social</w:t>
      </w:r>
      <w:r>
        <w:rPr>
          <w:spacing w:val="-1"/>
        </w:rPr>
        <w:t xml:space="preserve"> </w:t>
      </w:r>
      <w:r>
        <w:t>harmony, which align closely</w:t>
      </w:r>
      <w:r>
        <w:rPr>
          <w:spacing w:val="-4"/>
        </w:rPr>
        <w:t xml:space="preserve"> </w:t>
      </w:r>
      <w:r>
        <w:t>with</w:t>
      </w:r>
      <w:r>
        <w:rPr>
          <w:spacing w:val="-1"/>
        </w:rPr>
        <w:t xml:space="preserve"> </w:t>
      </w:r>
      <w:r>
        <w:t>the</w:t>
      </w:r>
      <w:r>
        <w:rPr>
          <w:spacing w:val="-2"/>
        </w:rPr>
        <w:t xml:space="preserve"> </w:t>
      </w:r>
      <w:r>
        <w:t>SDGs.</w:t>
      </w:r>
      <w:r>
        <w:rPr>
          <w:spacing w:val="-2"/>
        </w:rPr>
        <w:t xml:space="preserve"> </w:t>
      </w:r>
      <w:r>
        <w:t>However,</w:t>
      </w:r>
      <w:r>
        <w:rPr>
          <w:spacing w:val="-2"/>
        </w:rPr>
        <w:t xml:space="preserve"> </w:t>
      </w:r>
      <w:r>
        <w:t>despite their</w:t>
      </w:r>
      <w:r>
        <w:rPr>
          <w:spacing w:val="-15"/>
        </w:rPr>
        <w:t xml:space="preserve"> </w:t>
      </w:r>
      <w:r>
        <w:t>importance,</w:t>
      </w:r>
      <w:r>
        <w:rPr>
          <w:spacing w:val="-15"/>
        </w:rPr>
        <w:t xml:space="preserve"> </w:t>
      </w:r>
      <w:r>
        <w:t>these</w:t>
      </w:r>
      <w:r>
        <w:rPr>
          <w:spacing w:val="-15"/>
        </w:rPr>
        <w:t xml:space="preserve"> </w:t>
      </w:r>
      <w:r>
        <w:t>ethical</w:t>
      </w:r>
      <w:r>
        <w:rPr>
          <w:spacing w:val="-15"/>
        </w:rPr>
        <w:t xml:space="preserve"> </w:t>
      </w:r>
      <w:r>
        <w:t>foundations</w:t>
      </w:r>
      <w:r>
        <w:rPr>
          <w:spacing w:val="-15"/>
        </w:rPr>
        <w:t xml:space="preserve"> </w:t>
      </w:r>
      <w:r>
        <w:t>remain</w:t>
      </w:r>
      <w:r>
        <w:rPr>
          <w:spacing w:val="-15"/>
        </w:rPr>
        <w:t xml:space="preserve"> </w:t>
      </w:r>
      <w:r>
        <w:t>underrepresented</w:t>
      </w:r>
      <w:r>
        <w:rPr>
          <w:spacing w:val="-15"/>
        </w:rPr>
        <w:t xml:space="preserve"> </w:t>
      </w:r>
      <w:r>
        <w:t>in</w:t>
      </w:r>
      <w:r>
        <w:rPr>
          <w:spacing w:val="-15"/>
        </w:rPr>
        <w:t xml:space="preserve"> </w:t>
      </w:r>
      <w:r>
        <w:t>contemporary</w:t>
      </w:r>
      <w:r>
        <w:rPr>
          <w:spacing w:val="-15"/>
        </w:rPr>
        <w:t xml:space="preserve"> </w:t>
      </w:r>
      <w:r>
        <w:t>development research and policy frameworks. Thiruvaluvar's Thirukkurall occupies a prominent place in the Tamil ethical and intellectual tradition. Written in short verses, this text addresses virtue (aram), wealth (porul), and love (inbam) and offers guidance on personal conduct, social relationships, governance, and economic life. Scholars widely</w:t>
      </w:r>
      <w:r>
        <w:rPr>
          <w:spacing w:val="-6"/>
        </w:rPr>
        <w:t xml:space="preserve"> </w:t>
      </w:r>
      <w:r>
        <w:t xml:space="preserve">recognize Thirukkural as a secular and universal ethical work that transcends religious boundaries and addresses issues of justice, morality, and social order ((Pope, 1886; Zvelebil, 1974). Its discussions of poverty, almsgiving, good governance, work, and self-control demonstrate its relevance to contemporary social and ethical </w:t>
      </w:r>
      <w:r>
        <w:rPr>
          <w:spacing w:val="-2"/>
        </w:rPr>
        <w:t>concerns.</w:t>
      </w:r>
    </w:p>
    <w:p w14:paraId="27FE3557">
      <w:pPr>
        <w:pStyle w:val="5"/>
        <w:jc w:val="left"/>
      </w:pPr>
    </w:p>
    <w:p w14:paraId="02891301">
      <w:pPr>
        <w:pStyle w:val="5"/>
        <w:spacing w:before="205"/>
        <w:jc w:val="left"/>
      </w:pPr>
    </w:p>
    <w:p w14:paraId="76C10543">
      <w:pPr>
        <w:pStyle w:val="5"/>
        <w:ind w:right="354"/>
      </w:pPr>
      <w:r>
        <w:t>This paper examines Thiruvaluvar's ethical ideas using</w:t>
      </w:r>
      <w:r>
        <w:rPr>
          <w:spacing w:val="-1"/>
        </w:rPr>
        <w:t xml:space="preserve"> </w:t>
      </w:r>
      <w:r>
        <w:t>the Sustainable Development Goals as an analytical framework. It does not claim that Thirukkural directly predicts or aligns with modern development agendas. The Sustainable Development Goals (SDGs) are used as a tool to identify areas where traditional ethical ideas intersect with contemporary sustainability concerns. This approach avoids historical misunderstandings while simultaneously enabling a constructive dialogue between classical philosophy and modern development studies (Laine, 2003).</w:t>
      </w:r>
    </w:p>
    <w:p w14:paraId="67D7BE00">
      <w:pPr>
        <w:pStyle w:val="5"/>
        <w:spacing w:before="241"/>
        <w:ind w:right="356"/>
      </w:pPr>
      <w:r>
        <w:t>By</w:t>
      </w:r>
      <w:r>
        <w:rPr>
          <w:spacing w:val="-12"/>
        </w:rPr>
        <w:t xml:space="preserve"> </w:t>
      </w:r>
      <w:r>
        <w:t>focusing</w:t>
      </w:r>
      <w:r>
        <w:rPr>
          <w:spacing w:val="-10"/>
        </w:rPr>
        <w:t xml:space="preserve"> </w:t>
      </w:r>
      <w:r>
        <w:t>on</w:t>
      </w:r>
      <w:r>
        <w:rPr>
          <w:spacing w:val="-5"/>
        </w:rPr>
        <w:t xml:space="preserve"> </w:t>
      </w:r>
      <w:r>
        <w:t>selected</w:t>
      </w:r>
      <w:r>
        <w:rPr>
          <w:spacing w:val="-5"/>
        </w:rPr>
        <w:t xml:space="preserve"> </w:t>
      </w:r>
      <w:r>
        <w:t>SDGs</w:t>
      </w:r>
      <w:r>
        <w:rPr>
          <w:spacing w:val="-7"/>
        </w:rPr>
        <w:t xml:space="preserve"> </w:t>
      </w:r>
      <w:r>
        <w:t>related</w:t>
      </w:r>
      <w:r>
        <w:rPr>
          <w:spacing w:val="-7"/>
        </w:rPr>
        <w:t xml:space="preserve"> </w:t>
      </w:r>
      <w:r>
        <w:t>to</w:t>
      </w:r>
      <w:r>
        <w:rPr>
          <w:spacing w:val="-7"/>
        </w:rPr>
        <w:t xml:space="preserve"> </w:t>
      </w:r>
      <w:r>
        <w:t>poverty</w:t>
      </w:r>
      <w:r>
        <w:rPr>
          <w:spacing w:val="-10"/>
        </w:rPr>
        <w:t xml:space="preserve"> </w:t>
      </w:r>
      <w:r>
        <w:t>reduction,</w:t>
      </w:r>
      <w:r>
        <w:rPr>
          <w:spacing w:val="-7"/>
        </w:rPr>
        <w:t xml:space="preserve"> </w:t>
      </w:r>
      <w:r>
        <w:t>inequality,</w:t>
      </w:r>
      <w:r>
        <w:rPr>
          <w:spacing w:val="-5"/>
        </w:rPr>
        <w:t xml:space="preserve"> </w:t>
      </w:r>
      <w:r>
        <w:t>ethical</w:t>
      </w:r>
      <w:r>
        <w:rPr>
          <w:spacing w:val="-4"/>
        </w:rPr>
        <w:t xml:space="preserve"> </w:t>
      </w:r>
      <w:r>
        <w:t>governance,</w:t>
      </w:r>
      <w:r>
        <w:rPr>
          <w:spacing w:val="-7"/>
        </w:rPr>
        <w:t xml:space="preserve"> </w:t>
      </w:r>
      <w:r>
        <w:t>decent work,</w:t>
      </w:r>
      <w:r>
        <w:rPr>
          <w:spacing w:val="-6"/>
        </w:rPr>
        <w:t xml:space="preserve"> </w:t>
      </w:r>
      <w:r>
        <w:t>and</w:t>
      </w:r>
      <w:r>
        <w:rPr>
          <w:spacing w:val="-6"/>
        </w:rPr>
        <w:t xml:space="preserve"> </w:t>
      </w:r>
      <w:r>
        <w:t>responsible</w:t>
      </w:r>
      <w:r>
        <w:rPr>
          <w:spacing w:val="-6"/>
        </w:rPr>
        <w:t xml:space="preserve"> </w:t>
      </w:r>
      <w:r>
        <w:t>consumption,</w:t>
      </w:r>
      <w:r>
        <w:rPr>
          <w:spacing w:val="-6"/>
        </w:rPr>
        <w:t xml:space="preserve"> </w:t>
      </w:r>
      <w:r>
        <w:t>this</w:t>
      </w:r>
      <w:r>
        <w:rPr>
          <w:spacing w:val="-6"/>
        </w:rPr>
        <w:t xml:space="preserve"> </w:t>
      </w:r>
      <w:r>
        <w:t>study</w:t>
      </w:r>
      <w:r>
        <w:rPr>
          <w:spacing w:val="-13"/>
        </w:rPr>
        <w:t xml:space="preserve"> </w:t>
      </w:r>
      <w:r>
        <w:t>demonstrates</w:t>
      </w:r>
      <w:r>
        <w:rPr>
          <w:spacing w:val="-6"/>
        </w:rPr>
        <w:t xml:space="preserve"> </w:t>
      </w:r>
      <w:r>
        <w:t>how</w:t>
      </w:r>
      <w:r>
        <w:rPr>
          <w:spacing w:val="-6"/>
        </w:rPr>
        <w:t xml:space="preserve"> </w:t>
      </w:r>
      <w:r>
        <w:t>Thiruvalluvar's</w:t>
      </w:r>
      <w:r>
        <w:rPr>
          <w:spacing w:val="-6"/>
        </w:rPr>
        <w:t xml:space="preserve"> </w:t>
      </w:r>
      <w:r>
        <w:t>ideas</w:t>
      </w:r>
      <w:r>
        <w:rPr>
          <w:spacing w:val="-6"/>
        </w:rPr>
        <w:t xml:space="preserve"> </w:t>
      </w:r>
      <w:r>
        <w:t>support</w:t>
      </w:r>
      <w:r>
        <w:rPr>
          <w:spacing w:val="-6"/>
        </w:rPr>
        <w:t xml:space="preserve"> </w:t>
      </w:r>
      <w:r>
        <w:t>an ethical understanding of development. This perspective complements existing policy-focused approaches to sustainability. In doing so, this paper fills a gap in current research by introducing Thiruvalluvar's work into discussions of sustainable development ethics.</w:t>
      </w:r>
    </w:p>
    <w:p w14:paraId="1EBAC40B">
      <w:pPr>
        <w:pStyle w:val="5"/>
        <w:spacing w:after="0"/>
        <w:sectPr>
          <w:pgSz w:w="12240" w:h="15840"/>
          <w:pgMar w:top="1360" w:right="1080" w:bottom="280" w:left="1440" w:header="720" w:footer="720" w:gutter="0"/>
          <w:cols w:space="720" w:num="1"/>
        </w:sectPr>
      </w:pPr>
    </w:p>
    <w:p w14:paraId="6052E4A4">
      <w:pPr>
        <w:pStyle w:val="5"/>
        <w:spacing w:before="72"/>
        <w:ind w:right="358"/>
      </w:pPr>
      <w:r>
        <w:t>The</w:t>
      </w:r>
      <w:r>
        <w:rPr>
          <w:spacing w:val="-12"/>
        </w:rPr>
        <w:t xml:space="preserve"> </w:t>
      </w:r>
      <w:r>
        <w:t>paper</w:t>
      </w:r>
      <w:r>
        <w:rPr>
          <w:spacing w:val="-11"/>
        </w:rPr>
        <w:t xml:space="preserve"> </w:t>
      </w:r>
      <w:r>
        <w:t>is</w:t>
      </w:r>
      <w:r>
        <w:rPr>
          <w:spacing w:val="-10"/>
        </w:rPr>
        <w:t xml:space="preserve"> </w:t>
      </w:r>
      <w:r>
        <w:t>structured</w:t>
      </w:r>
      <w:r>
        <w:rPr>
          <w:spacing w:val="-11"/>
        </w:rPr>
        <w:t xml:space="preserve"> </w:t>
      </w:r>
      <w:r>
        <w:t>as</w:t>
      </w:r>
      <w:r>
        <w:rPr>
          <w:spacing w:val="-8"/>
        </w:rPr>
        <w:t xml:space="preserve"> </w:t>
      </w:r>
      <w:r>
        <w:t>follows:</w:t>
      </w:r>
      <w:r>
        <w:rPr>
          <w:spacing w:val="-10"/>
        </w:rPr>
        <w:t xml:space="preserve"> </w:t>
      </w:r>
      <w:r>
        <w:t>The</w:t>
      </w:r>
      <w:r>
        <w:rPr>
          <w:spacing w:val="-12"/>
        </w:rPr>
        <w:t xml:space="preserve"> </w:t>
      </w:r>
      <w:r>
        <w:t>following</w:t>
      </w:r>
      <w:r>
        <w:rPr>
          <w:spacing w:val="-13"/>
        </w:rPr>
        <w:t xml:space="preserve"> </w:t>
      </w:r>
      <w:r>
        <w:t>section</w:t>
      </w:r>
      <w:r>
        <w:rPr>
          <w:spacing w:val="-11"/>
        </w:rPr>
        <w:t xml:space="preserve"> </w:t>
      </w:r>
      <w:r>
        <w:t>reviews</w:t>
      </w:r>
      <w:r>
        <w:rPr>
          <w:spacing w:val="-8"/>
        </w:rPr>
        <w:t xml:space="preserve"> </w:t>
      </w:r>
      <w:r>
        <w:t>existing</w:t>
      </w:r>
      <w:r>
        <w:rPr>
          <w:spacing w:val="-13"/>
        </w:rPr>
        <w:t xml:space="preserve"> </w:t>
      </w:r>
      <w:r>
        <w:t>literature</w:t>
      </w:r>
      <w:r>
        <w:rPr>
          <w:spacing w:val="-12"/>
        </w:rPr>
        <w:t xml:space="preserve"> </w:t>
      </w:r>
      <w:r>
        <w:t>on</w:t>
      </w:r>
      <w:r>
        <w:rPr>
          <w:spacing w:val="-11"/>
        </w:rPr>
        <w:t xml:space="preserve"> </w:t>
      </w:r>
      <w:r>
        <w:t>sustainable development, ethics, and Thiruvalluvar's studies. This is followed by a section explaining the objectives and methodology of the study. The main sections provide an objective analysis of selected SDGs in light of Thiruvalluvar's ethical principles. The final section discusses the importance of using the Sustainable Development Goals as an analytical framework, the limitations of this use, and suggests directions for future research.</w:t>
      </w:r>
    </w:p>
    <w:p w14:paraId="7952900C">
      <w:pPr>
        <w:pStyle w:val="5"/>
        <w:jc w:val="left"/>
      </w:pPr>
    </w:p>
    <w:p w14:paraId="1ACE99CE">
      <w:pPr>
        <w:pStyle w:val="5"/>
        <w:jc w:val="left"/>
      </w:pPr>
    </w:p>
    <w:p w14:paraId="0ED1138B">
      <w:pPr>
        <w:pStyle w:val="5"/>
        <w:spacing w:before="48"/>
        <w:jc w:val="left"/>
      </w:pPr>
    </w:p>
    <w:p w14:paraId="3C582B3E">
      <w:pPr>
        <w:pStyle w:val="5"/>
      </w:pPr>
      <w:r>
        <w:t>I</w:t>
      </w:r>
      <w:r>
        <w:rPr>
          <w:spacing w:val="-5"/>
        </w:rPr>
        <w:t xml:space="preserve"> </w:t>
      </w:r>
      <w:r>
        <w:t>2.</w:t>
      </w:r>
      <w:r>
        <w:rPr>
          <w:spacing w:val="1"/>
        </w:rPr>
        <w:t xml:space="preserve"> </w:t>
      </w:r>
      <w:r>
        <w:t>Literature</w:t>
      </w:r>
      <w:r>
        <w:rPr>
          <w:spacing w:val="-2"/>
        </w:rPr>
        <w:t xml:space="preserve"> Review</w:t>
      </w:r>
    </w:p>
    <w:p w14:paraId="0C93A8C3">
      <w:pPr>
        <w:pStyle w:val="5"/>
        <w:spacing w:before="240"/>
        <w:ind w:right="358"/>
      </w:pPr>
      <w:r>
        <w:t>The literature relevant to this study encompasses three main areas: studies on sustainable development and its goals, ethical and cultural approaches to development, and academic studies on</w:t>
      </w:r>
      <w:r>
        <w:rPr>
          <w:spacing w:val="-1"/>
        </w:rPr>
        <w:t xml:space="preserve"> </w:t>
      </w:r>
      <w:r>
        <w:t>the</w:t>
      </w:r>
      <w:r>
        <w:rPr>
          <w:spacing w:val="-2"/>
        </w:rPr>
        <w:t xml:space="preserve"> </w:t>
      </w:r>
      <w:r>
        <w:t>Thiruvalluvar</w:t>
      </w:r>
      <w:r>
        <w:rPr>
          <w:spacing w:val="-2"/>
        </w:rPr>
        <w:t xml:space="preserve"> </w:t>
      </w:r>
      <w:r>
        <w:t>and the</w:t>
      </w:r>
      <w:r>
        <w:rPr>
          <w:spacing w:val="-2"/>
        </w:rPr>
        <w:t xml:space="preserve"> </w:t>
      </w:r>
      <w:r>
        <w:t>Thirukkuaral.</w:t>
      </w:r>
      <w:r>
        <w:rPr>
          <w:spacing w:val="-1"/>
        </w:rPr>
        <w:t xml:space="preserve"> </w:t>
      </w:r>
      <w:r>
        <w:t>Reviewing</w:t>
      </w:r>
      <w:r>
        <w:rPr>
          <w:spacing w:val="-4"/>
        </w:rPr>
        <w:t xml:space="preserve"> </w:t>
      </w:r>
      <w:r>
        <w:t>these works</w:t>
      </w:r>
      <w:r>
        <w:rPr>
          <w:spacing w:val="-1"/>
        </w:rPr>
        <w:t xml:space="preserve"> </w:t>
      </w:r>
      <w:r>
        <w:t>helps</w:t>
      </w:r>
      <w:r>
        <w:rPr>
          <w:spacing w:val="-1"/>
        </w:rPr>
        <w:t xml:space="preserve"> </w:t>
      </w:r>
      <w:r>
        <w:t>situate</w:t>
      </w:r>
      <w:r>
        <w:rPr>
          <w:spacing w:val="-2"/>
        </w:rPr>
        <w:t xml:space="preserve"> </w:t>
      </w:r>
      <w:r>
        <w:t>the</w:t>
      </w:r>
      <w:r>
        <w:rPr>
          <w:spacing w:val="-2"/>
        </w:rPr>
        <w:t xml:space="preserve"> </w:t>
      </w:r>
      <w:r>
        <w:t>current</w:t>
      </w:r>
      <w:r>
        <w:rPr>
          <w:spacing w:val="-1"/>
        </w:rPr>
        <w:t xml:space="preserve"> </w:t>
      </w:r>
      <w:r>
        <w:t>study and identify the gap it seeks to address.</w:t>
      </w:r>
    </w:p>
    <w:p w14:paraId="203C520F">
      <w:pPr>
        <w:pStyle w:val="5"/>
        <w:jc w:val="left"/>
      </w:pPr>
    </w:p>
    <w:p w14:paraId="0DF10F04">
      <w:pPr>
        <w:pStyle w:val="5"/>
        <w:spacing w:before="205"/>
        <w:jc w:val="left"/>
      </w:pPr>
    </w:p>
    <w:p w14:paraId="58C053F9">
      <w:pPr>
        <w:pStyle w:val="8"/>
        <w:numPr>
          <w:ilvl w:val="1"/>
          <w:numId w:val="1"/>
        </w:numPr>
        <w:tabs>
          <w:tab w:val="left" w:pos="360"/>
        </w:tabs>
        <w:spacing w:before="0" w:after="0" w:line="240" w:lineRule="auto"/>
        <w:ind w:left="360" w:right="0" w:hanging="360"/>
        <w:jc w:val="left"/>
        <w:rPr>
          <w:sz w:val="24"/>
        </w:rPr>
      </w:pPr>
      <w:r>
        <w:rPr>
          <w:sz w:val="24"/>
        </w:rPr>
        <w:t>Sustainable</w:t>
      </w:r>
      <w:r>
        <w:rPr>
          <w:spacing w:val="-1"/>
          <w:sz w:val="24"/>
        </w:rPr>
        <w:t xml:space="preserve"> </w:t>
      </w:r>
      <w:r>
        <w:rPr>
          <w:sz w:val="24"/>
        </w:rPr>
        <w:t>Development</w:t>
      </w:r>
      <w:r>
        <w:rPr>
          <w:spacing w:val="-1"/>
          <w:sz w:val="24"/>
        </w:rPr>
        <w:t xml:space="preserve"> </w:t>
      </w:r>
      <w:r>
        <w:rPr>
          <w:sz w:val="24"/>
        </w:rPr>
        <w:t>and</w:t>
      </w:r>
      <w:r>
        <w:rPr>
          <w:spacing w:val="-1"/>
          <w:sz w:val="24"/>
        </w:rPr>
        <w:t xml:space="preserve"> </w:t>
      </w:r>
      <w:r>
        <w:rPr>
          <w:sz w:val="24"/>
        </w:rPr>
        <w:t xml:space="preserve">its </w:t>
      </w:r>
      <w:r>
        <w:rPr>
          <w:spacing w:val="-4"/>
          <w:sz w:val="24"/>
        </w:rPr>
        <w:t>Goals</w:t>
      </w:r>
    </w:p>
    <w:p w14:paraId="085B23D1">
      <w:pPr>
        <w:pStyle w:val="5"/>
        <w:spacing w:before="240"/>
        <w:ind w:right="359"/>
      </w:pPr>
      <w:r>
        <w:t>The concept of sustainable development gained significant importance with the Brundtland Commission's definition, which emphasized meeting present needs without compromising the interests of future generations (World Commission on Environment and Development, 1987). Subsequent development discourse has broadened this concept to include social justice, human well-being, and corporate responsibility. The adoption of the Sustainable Development Goals in 2015</w:t>
      </w:r>
      <w:r>
        <w:rPr>
          <w:spacing w:val="-7"/>
        </w:rPr>
        <w:t xml:space="preserve"> </w:t>
      </w:r>
      <w:r>
        <w:t>marked</w:t>
      </w:r>
      <w:r>
        <w:rPr>
          <w:spacing w:val="-7"/>
        </w:rPr>
        <w:t xml:space="preserve"> </w:t>
      </w:r>
      <w:r>
        <w:t>a</w:t>
      </w:r>
      <w:r>
        <w:rPr>
          <w:spacing w:val="-8"/>
        </w:rPr>
        <w:t xml:space="preserve"> </w:t>
      </w:r>
      <w:r>
        <w:t>shift</w:t>
      </w:r>
      <w:r>
        <w:rPr>
          <w:spacing w:val="-6"/>
        </w:rPr>
        <w:t xml:space="preserve"> </w:t>
      </w:r>
      <w:r>
        <w:t>toward</w:t>
      </w:r>
      <w:r>
        <w:rPr>
          <w:spacing w:val="-8"/>
        </w:rPr>
        <w:t xml:space="preserve"> </w:t>
      </w:r>
      <w:r>
        <w:t>a</w:t>
      </w:r>
      <w:r>
        <w:rPr>
          <w:spacing w:val="-8"/>
        </w:rPr>
        <w:t xml:space="preserve"> </w:t>
      </w:r>
      <w:r>
        <w:t>more</w:t>
      </w:r>
      <w:r>
        <w:rPr>
          <w:spacing w:val="-8"/>
        </w:rPr>
        <w:t xml:space="preserve"> </w:t>
      </w:r>
      <w:r>
        <w:t>integrated</w:t>
      </w:r>
      <w:r>
        <w:rPr>
          <w:spacing w:val="-7"/>
        </w:rPr>
        <w:t xml:space="preserve"> </w:t>
      </w:r>
      <w:r>
        <w:t>framework</w:t>
      </w:r>
      <w:r>
        <w:rPr>
          <w:spacing w:val="-7"/>
        </w:rPr>
        <w:t xml:space="preserve"> </w:t>
      </w:r>
      <w:r>
        <w:t>encompassing</w:t>
      </w:r>
      <w:r>
        <w:rPr>
          <w:spacing w:val="-9"/>
        </w:rPr>
        <w:t xml:space="preserve"> </w:t>
      </w:r>
      <w:r>
        <w:t>the</w:t>
      </w:r>
      <w:r>
        <w:rPr>
          <w:spacing w:val="-4"/>
        </w:rPr>
        <w:t xml:space="preserve"> </w:t>
      </w:r>
      <w:r>
        <w:t>economic,</w:t>
      </w:r>
      <w:r>
        <w:rPr>
          <w:spacing w:val="-7"/>
        </w:rPr>
        <w:t xml:space="preserve"> </w:t>
      </w:r>
      <w:r>
        <w:t>social,</w:t>
      </w:r>
      <w:r>
        <w:rPr>
          <w:spacing w:val="-7"/>
        </w:rPr>
        <w:t xml:space="preserve"> </w:t>
      </w:r>
      <w:r>
        <w:t>and environmental dimensions of development (United Nations, 2015).</w:t>
      </w:r>
    </w:p>
    <w:p w14:paraId="658AC77B">
      <w:pPr>
        <w:pStyle w:val="5"/>
        <w:jc w:val="left"/>
      </w:pPr>
    </w:p>
    <w:p w14:paraId="18B11340">
      <w:pPr>
        <w:pStyle w:val="5"/>
        <w:spacing w:before="204"/>
        <w:jc w:val="left"/>
      </w:pPr>
    </w:p>
    <w:p w14:paraId="5FECD911">
      <w:pPr>
        <w:pStyle w:val="5"/>
        <w:spacing w:before="1"/>
        <w:ind w:right="354"/>
      </w:pPr>
      <w:r>
        <w:t>Scholars such as Sachs (2015) view the Sustainable Development Goals as a comprehensive roadmap</w:t>
      </w:r>
      <w:r>
        <w:rPr>
          <w:spacing w:val="-2"/>
        </w:rPr>
        <w:t xml:space="preserve"> </w:t>
      </w:r>
      <w:r>
        <w:t>for</w:t>
      </w:r>
      <w:r>
        <w:rPr>
          <w:spacing w:val="-3"/>
        </w:rPr>
        <w:t xml:space="preserve"> </w:t>
      </w:r>
      <w:r>
        <w:t>global</w:t>
      </w:r>
      <w:r>
        <w:rPr>
          <w:spacing w:val="-3"/>
        </w:rPr>
        <w:t xml:space="preserve"> </w:t>
      </w:r>
      <w:r>
        <w:t>development,</w:t>
      </w:r>
      <w:r>
        <w:rPr>
          <w:spacing w:val="-3"/>
        </w:rPr>
        <w:t xml:space="preserve"> </w:t>
      </w:r>
      <w:r>
        <w:t>while</w:t>
      </w:r>
      <w:r>
        <w:rPr>
          <w:spacing w:val="-3"/>
        </w:rPr>
        <w:t xml:space="preserve"> </w:t>
      </w:r>
      <w:r>
        <w:t>others</w:t>
      </w:r>
      <w:r>
        <w:rPr>
          <w:spacing w:val="-2"/>
        </w:rPr>
        <w:t xml:space="preserve"> </w:t>
      </w:r>
      <w:r>
        <w:t>have</w:t>
      </w:r>
      <w:r>
        <w:rPr>
          <w:spacing w:val="-4"/>
        </w:rPr>
        <w:t xml:space="preserve"> </w:t>
      </w:r>
      <w:r>
        <w:t>highlighted</w:t>
      </w:r>
      <w:r>
        <w:rPr>
          <w:spacing w:val="-2"/>
        </w:rPr>
        <w:t xml:space="preserve"> </w:t>
      </w:r>
      <w:r>
        <w:t>their</w:t>
      </w:r>
      <w:r>
        <w:rPr>
          <w:spacing w:val="-4"/>
        </w:rPr>
        <w:t xml:space="preserve"> </w:t>
      </w:r>
      <w:r>
        <w:t>normative</w:t>
      </w:r>
      <w:r>
        <w:rPr>
          <w:spacing w:val="-4"/>
        </w:rPr>
        <w:t xml:space="preserve"> </w:t>
      </w:r>
      <w:r>
        <w:t>ambitions,</w:t>
      </w:r>
      <w:r>
        <w:rPr>
          <w:spacing w:val="-3"/>
        </w:rPr>
        <w:t xml:space="preserve"> </w:t>
      </w:r>
      <w:r>
        <w:t>which extend beyond mere political objectives. At the same time, critical studies point to shortcomings in</w:t>
      </w:r>
      <w:r>
        <w:rPr>
          <w:spacing w:val="-11"/>
        </w:rPr>
        <w:t xml:space="preserve"> </w:t>
      </w:r>
      <w:r>
        <w:t>the</w:t>
      </w:r>
      <w:r>
        <w:rPr>
          <w:spacing w:val="-12"/>
        </w:rPr>
        <w:t xml:space="preserve"> </w:t>
      </w:r>
      <w:r>
        <w:t>Sustainable</w:t>
      </w:r>
      <w:r>
        <w:rPr>
          <w:spacing w:val="-12"/>
        </w:rPr>
        <w:t xml:space="preserve"> </w:t>
      </w:r>
      <w:r>
        <w:t>Development</w:t>
      </w:r>
      <w:r>
        <w:rPr>
          <w:spacing w:val="-11"/>
        </w:rPr>
        <w:t xml:space="preserve"> </w:t>
      </w:r>
      <w:r>
        <w:t>Goals</w:t>
      </w:r>
      <w:r>
        <w:rPr>
          <w:spacing w:val="-11"/>
        </w:rPr>
        <w:t xml:space="preserve"> </w:t>
      </w:r>
      <w:r>
        <w:t>framework,</w:t>
      </w:r>
      <w:r>
        <w:rPr>
          <w:spacing w:val="-12"/>
        </w:rPr>
        <w:t xml:space="preserve"> </w:t>
      </w:r>
      <w:r>
        <w:t>including</w:t>
      </w:r>
      <w:r>
        <w:rPr>
          <w:spacing w:val="-13"/>
        </w:rPr>
        <w:t xml:space="preserve"> </w:t>
      </w:r>
      <w:r>
        <w:t>its</w:t>
      </w:r>
      <w:r>
        <w:rPr>
          <w:spacing w:val="-11"/>
        </w:rPr>
        <w:t xml:space="preserve"> </w:t>
      </w:r>
      <w:r>
        <w:t>reliance</w:t>
      </w:r>
      <w:r>
        <w:rPr>
          <w:spacing w:val="-13"/>
        </w:rPr>
        <w:t xml:space="preserve"> </w:t>
      </w:r>
      <w:r>
        <w:t>on</w:t>
      </w:r>
      <w:r>
        <w:rPr>
          <w:spacing w:val="-9"/>
        </w:rPr>
        <w:t xml:space="preserve"> </w:t>
      </w:r>
      <w:r>
        <w:t>measurable</w:t>
      </w:r>
      <w:r>
        <w:rPr>
          <w:spacing w:val="-12"/>
        </w:rPr>
        <w:t xml:space="preserve"> </w:t>
      </w:r>
      <w:r>
        <w:t>indicators, technocratic governance, and insufficient engagement with ethical and cultural foundations (Fukuda-Parr, 2016; Hickel, 2019). These criticisms suggest a need for deeper normative frameworks that support sustainable development beyond institutional mechanisms.</w:t>
      </w:r>
    </w:p>
    <w:p w14:paraId="6D853D50">
      <w:pPr>
        <w:pStyle w:val="5"/>
        <w:jc w:val="left"/>
      </w:pPr>
    </w:p>
    <w:p w14:paraId="32E8A09F">
      <w:pPr>
        <w:pStyle w:val="5"/>
        <w:spacing w:before="204"/>
        <w:jc w:val="left"/>
      </w:pPr>
    </w:p>
    <w:p w14:paraId="4D1B3F3A">
      <w:pPr>
        <w:pStyle w:val="8"/>
        <w:numPr>
          <w:ilvl w:val="1"/>
          <w:numId w:val="1"/>
        </w:numPr>
        <w:tabs>
          <w:tab w:val="left" w:pos="360"/>
        </w:tabs>
        <w:spacing w:before="0" w:after="0" w:line="240" w:lineRule="auto"/>
        <w:ind w:left="360" w:right="0" w:hanging="360"/>
        <w:jc w:val="left"/>
        <w:rPr>
          <w:sz w:val="24"/>
        </w:rPr>
      </w:pPr>
      <w:r>
        <w:rPr>
          <w:sz w:val="24"/>
        </w:rPr>
        <w:t>Ethics,</w:t>
      </w:r>
      <w:r>
        <w:rPr>
          <w:spacing w:val="-3"/>
          <w:sz w:val="24"/>
        </w:rPr>
        <w:t xml:space="preserve"> </w:t>
      </w:r>
      <w:r>
        <w:rPr>
          <w:sz w:val="24"/>
        </w:rPr>
        <w:t>Culture,</w:t>
      </w:r>
      <w:r>
        <w:rPr>
          <w:spacing w:val="-1"/>
          <w:sz w:val="24"/>
        </w:rPr>
        <w:t xml:space="preserve"> </w:t>
      </w:r>
      <w:r>
        <w:rPr>
          <w:sz w:val="24"/>
        </w:rPr>
        <w:t>and the</w:t>
      </w:r>
      <w:r>
        <w:rPr>
          <w:spacing w:val="-1"/>
          <w:sz w:val="24"/>
        </w:rPr>
        <w:t xml:space="preserve"> </w:t>
      </w:r>
      <w:r>
        <w:rPr>
          <w:sz w:val="24"/>
        </w:rPr>
        <w:t>Discourse</w:t>
      </w:r>
      <w:r>
        <w:rPr>
          <w:spacing w:val="-2"/>
          <w:sz w:val="24"/>
        </w:rPr>
        <w:t xml:space="preserve"> </w:t>
      </w:r>
      <w:r>
        <w:rPr>
          <w:sz w:val="24"/>
        </w:rPr>
        <w:t xml:space="preserve">of </w:t>
      </w:r>
      <w:r>
        <w:rPr>
          <w:spacing w:val="-2"/>
          <w:sz w:val="24"/>
        </w:rPr>
        <w:t>Development</w:t>
      </w:r>
    </w:p>
    <w:p w14:paraId="60A68B61">
      <w:pPr>
        <w:pStyle w:val="5"/>
        <w:spacing w:before="240"/>
        <w:ind w:right="358"/>
      </w:pPr>
      <w:r>
        <w:t>A</w:t>
      </w:r>
      <w:r>
        <w:rPr>
          <w:spacing w:val="-8"/>
        </w:rPr>
        <w:t xml:space="preserve"> </w:t>
      </w:r>
      <w:r>
        <w:t>growing</w:t>
      </w:r>
      <w:r>
        <w:rPr>
          <w:spacing w:val="-10"/>
        </w:rPr>
        <w:t xml:space="preserve"> </w:t>
      </w:r>
      <w:r>
        <w:t>body</w:t>
      </w:r>
      <w:r>
        <w:rPr>
          <w:spacing w:val="-12"/>
        </w:rPr>
        <w:t xml:space="preserve"> </w:t>
      </w:r>
      <w:r>
        <w:t>of</w:t>
      </w:r>
      <w:r>
        <w:rPr>
          <w:spacing w:val="-6"/>
        </w:rPr>
        <w:t xml:space="preserve"> </w:t>
      </w:r>
      <w:r>
        <w:t>research</w:t>
      </w:r>
      <w:r>
        <w:rPr>
          <w:spacing w:val="-7"/>
        </w:rPr>
        <w:t xml:space="preserve"> </w:t>
      </w:r>
      <w:r>
        <w:t>emphasizes</w:t>
      </w:r>
      <w:r>
        <w:rPr>
          <w:spacing w:val="-7"/>
        </w:rPr>
        <w:t xml:space="preserve"> </w:t>
      </w:r>
      <w:r>
        <w:t>that</w:t>
      </w:r>
      <w:r>
        <w:rPr>
          <w:spacing w:val="-7"/>
        </w:rPr>
        <w:t xml:space="preserve"> </w:t>
      </w:r>
      <w:r>
        <w:t>development</w:t>
      </w:r>
      <w:r>
        <w:rPr>
          <w:spacing w:val="-7"/>
        </w:rPr>
        <w:t xml:space="preserve"> </w:t>
      </w:r>
      <w:r>
        <w:t>cannot</w:t>
      </w:r>
      <w:r>
        <w:rPr>
          <w:spacing w:val="-7"/>
        </w:rPr>
        <w:t xml:space="preserve"> </w:t>
      </w:r>
      <w:r>
        <w:t>be</w:t>
      </w:r>
      <w:r>
        <w:rPr>
          <w:spacing w:val="-8"/>
        </w:rPr>
        <w:t xml:space="preserve"> </w:t>
      </w:r>
      <w:r>
        <w:t>understood</w:t>
      </w:r>
      <w:r>
        <w:rPr>
          <w:spacing w:val="-7"/>
        </w:rPr>
        <w:t xml:space="preserve"> </w:t>
      </w:r>
      <w:r>
        <w:t>solely</w:t>
      </w:r>
      <w:r>
        <w:rPr>
          <w:spacing w:val="-12"/>
        </w:rPr>
        <w:t xml:space="preserve"> </w:t>
      </w:r>
      <w:r>
        <w:t>through</w:t>
      </w:r>
      <w:r>
        <w:rPr>
          <w:spacing w:val="-5"/>
        </w:rPr>
        <w:t xml:space="preserve"> </w:t>
      </w:r>
      <w:r>
        <w:t>an economic or institutional lens but must also incorporate ethical considerations (Sen, 1999; Nussbaum, 2011). For example, Sen’s capability-based approach highlights human freedom, dignity,</w:t>
      </w:r>
      <w:r>
        <w:rPr>
          <w:spacing w:val="-9"/>
        </w:rPr>
        <w:t xml:space="preserve"> </w:t>
      </w:r>
      <w:r>
        <w:t>and</w:t>
      </w:r>
      <w:r>
        <w:rPr>
          <w:spacing w:val="-7"/>
        </w:rPr>
        <w:t xml:space="preserve"> </w:t>
      </w:r>
      <w:r>
        <w:t>moral</w:t>
      </w:r>
      <w:r>
        <w:rPr>
          <w:spacing w:val="-7"/>
        </w:rPr>
        <w:t xml:space="preserve"> </w:t>
      </w:r>
      <w:r>
        <w:t>choice</w:t>
      </w:r>
      <w:r>
        <w:rPr>
          <w:spacing w:val="-6"/>
        </w:rPr>
        <w:t xml:space="preserve"> </w:t>
      </w:r>
      <w:r>
        <w:t>as</w:t>
      </w:r>
      <w:r>
        <w:rPr>
          <w:spacing w:val="-7"/>
        </w:rPr>
        <w:t xml:space="preserve"> </w:t>
      </w:r>
      <w:r>
        <w:t>essential</w:t>
      </w:r>
      <w:r>
        <w:rPr>
          <w:spacing w:val="-6"/>
        </w:rPr>
        <w:t xml:space="preserve"> </w:t>
      </w:r>
      <w:r>
        <w:t>elements</w:t>
      </w:r>
      <w:r>
        <w:rPr>
          <w:spacing w:val="-7"/>
        </w:rPr>
        <w:t xml:space="preserve"> </w:t>
      </w:r>
      <w:r>
        <w:t>of</w:t>
      </w:r>
      <w:r>
        <w:rPr>
          <w:spacing w:val="-10"/>
        </w:rPr>
        <w:t xml:space="preserve"> </w:t>
      </w:r>
      <w:r>
        <w:t>development</w:t>
      </w:r>
      <w:r>
        <w:rPr>
          <w:spacing w:val="-7"/>
        </w:rPr>
        <w:t xml:space="preserve"> </w:t>
      </w:r>
      <w:r>
        <w:t>outcomes.</w:t>
      </w:r>
      <w:r>
        <w:rPr>
          <w:spacing w:val="-8"/>
        </w:rPr>
        <w:t xml:space="preserve"> </w:t>
      </w:r>
      <w:r>
        <w:t>Similarly,</w:t>
      </w:r>
      <w:r>
        <w:rPr>
          <w:spacing w:val="-6"/>
        </w:rPr>
        <w:t xml:space="preserve"> </w:t>
      </w:r>
      <w:r>
        <w:rPr>
          <w:spacing w:val="-2"/>
        </w:rPr>
        <w:t>development</w:t>
      </w:r>
    </w:p>
    <w:p w14:paraId="77A7962F">
      <w:pPr>
        <w:pStyle w:val="5"/>
        <w:spacing w:after="0"/>
        <w:sectPr>
          <w:pgSz w:w="12240" w:h="15840"/>
          <w:pgMar w:top="1360" w:right="1080" w:bottom="280" w:left="1440" w:header="720" w:footer="720" w:gutter="0"/>
          <w:cols w:space="720" w:num="1"/>
        </w:sectPr>
      </w:pPr>
    </w:p>
    <w:p w14:paraId="3C45353A">
      <w:pPr>
        <w:pStyle w:val="5"/>
        <w:spacing w:before="72"/>
        <w:ind w:right="360"/>
      </w:pPr>
      <w:r>
        <w:t>ethicists emphasise values such as justice, responsibility, and social well-being as fundamental components of sustainability (Goulet, 1995).</w:t>
      </w:r>
    </w:p>
    <w:p w14:paraId="2E688A41">
      <w:pPr>
        <w:pStyle w:val="5"/>
        <w:jc w:val="left"/>
      </w:pPr>
    </w:p>
    <w:p w14:paraId="604AE58E">
      <w:pPr>
        <w:pStyle w:val="5"/>
        <w:spacing w:before="204"/>
        <w:jc w:val="left"/>
      </w:pPr>
    </w:p>
    <w:p w14:paraId="4F9E8E94">
      <w:pPr>
        <w:pStyle w:val="5"/>
        <w:ind w:right="354"/>
      </w:pPr>
      <w:r>
        <w:t>In this context, interest in local knowledge systems and non-Western philosophical traditions as sources of ethical insights has grown (Shiva, 2016). These studies argue that classical texts and cultural</w:t>
      </w:r>
      <w:r>
        <w:rPr>
          <w:spacing w:val="-8"/>
        </w:rPr>
        <w:t xml:space="preserve"> </w:t>
      </w:r>
      <w:r>
        <w:t>traditions</w:t>
      </w:r>
      <w:r>
        <w:rPr>
          <w:spacing w:val="-8"/>
        </w:rPr>
        <w:t xml:space="preserve"> </w:t>
      </w:r>
      <w:r>
        <w:t>can</w:t>
      </w:r>
      <w:r>
        <w:rPr>
          <w:spacing w:val="-8"/>
        </w:rPr>
        <w:t xml:space="preserve"> </w:t>
      </w:r>
      <w:r>
        <w:t>offer</w:t>
      </w:r>
      <w:r>
        <w:rPr>
          <w:spacing w:val="-9"/>
        </w:rPr>
        <w:t xml:space="preserve"> </w:t>
      </w:r>
      <w:r>
        <w:t>alternative</w:t>
      </w:r>
      <w:r>
        <w:rPr>
          <w:spacing w:val="-9"/>
        </w:rPr>
        <w:t xml:space="preserve"> </w:t>
      </w:r>
      <w:r>
        <w:t>perspectives</w:t>
      </w:r>
      <w:r>
        <w:rPr>
          <w:spacing w:val="-8"/>
        </w:rPr>
        <w:t xml:space="preserve"> </w:t>
      </w:r>
      <w:r>
        <w:t>on</w:t>
      </w:r>
      <w:r>
        <w:rPr>
          <w:spacing w:val="-8"/>
        </w:rPr>
        <w:t xml:space="preserve"> </w:t>
      </w:r>
      <w:r>
        <w:t>development</w:t>
      </w:r>
      <w:r>
        <w:rPr>
          <w:spacing w:val="-8"/>
        </w:rPr>
        <w:t xml:space="preserve"> </w:t>
      </w:r>
      <w:r>
        <w:t>rooted</w:t>
      </w:r>
      <w:r>
        <w:rPr>
          <w:spacing w:val="-6"/>
        </w:rPr>
        <w:t xml:space="preserve"> </w:t>
      </w:r>
      <w:r>
        <w:t>in</w:t>
      </w:r>
      <w:r>
        <w:rPr>
          <w:spacing w:val="-8"/>
        </w:rPr>
        <w:t xml:space="preserve"> </w:t>
      </w:r>
      <w:r>
        <w:t>moral</w:t>
      </w:r>
      <w:r>
        <w:rPr>
          <w:spacing w:val="-8"/>
        </w:rPr>
        <w:t xml:space="preserve"> </w:t>
      </w:r>
      <w:r>
        <w:t>self-restraint, social harmony, and long-term responsibility. However, while these approaches are theoretically validated, their systematic integration into academic analysis related to the Sustainable Development Goals remains limited.</w:t>
      </w:r>
    </w:p>
    <w:p w14:paraId="41E5CD5A">
      <w:pPr>
        <w:pStyle w:val="5"/>
        <w:jc w:val="left"/>
      </w:pPr>
    </w:p>
    <w:p w14:paraId="5E73EB5A">
      <w:pPr>
        <w:pStyle w:val="5"/>
        <w:spacing w:before="205"/>
        <w:jc w:val="left"/>
      </w:pPr>
    </w:p>
    <w:p w14:paraId="667852EC">
      <w:pPr>
        <w:pStyle w:val="8"/>
        <w:numPr>
          <w:ilvl w:val="1"/>
          <w:numId w:val="1"/>
        </w:numPr>
        <w:tabs>
          <w:tab w:val="left" w:pos="360"/>
        </w:tabs>
        <w:spacing w:before="0" w:after="0" w:line="240" w:lineRule="auto"/>
        <w:ind w:left="360" w:right="0" w:hanging="360"/>
        <w:jc w:val="left"/>
        <w:rPr>
          <w:sz w:val="24"/>
        </w:rPr>
      </w:pPr>
      <w:r>
        <w:rPr>
          <w:sz w:val="24"/>
        </w:rPr>
        <w:t>Studies</w:t>
      </w:r>
      <w:r>
        <w:rPr>
          <w:spacing w:val="-2"/>
          <w:sz w:val="24"/>
        </w:rPr>
        <w:t xml:space="preserve"> </w:t>
      </w:r>
      <w:r>
        <w:rPr>
          <w:sz w:val="24"/>
        </w:rPr>
        <w:t>on</w:t>
      </w:r>
      <w:r>
        <w:rPr>
          <w:spacing w:val="-1"/>
          <w:sz w:val="24"/>
        </w:rPr>
        <w:t xml:space="preserve"> </w:t>
      </w:r>
      <w:r>
        <w:rPr>
          <w:sz w:val="24"/>
        </w:rPr>
        <w:t>Thiruvalluvar</w:t>
      </w:r>
      <w:r>
        <w:rPr>
          <w:spacing w:val="-2"/>
          <w:sz w:val="24"/>
        </w:rPr>
        <w:t xml:space="preserve"> </w:t>
      </w:r>
      <w:r>
        <w:rPr>
          <w:sz w:val="24"/>
        </w:rPr>
        <w:t>and</w:t>
      </w:r>
      <w:r>
        <w:rPr>
          <w:spacing w:val="-1"/>
          <w:sz w:val="24"/>
        </w:rPr>
        <w:t xml:space="preserve"> </w:t>
      </w:r>
      <w:r>
        <w:rPr>
          <w:spacing w:val="-2"/>
          <w:sz w:val="24"/>
        </w:rPr>
        <w:t>Thirukkural</w:t>
      </w:r>
    </w:p>
    <w:p w14:paraId="11C36037">
      <w:pPr>
        <w:pStyle w:val="5"/>
        <w:spacing w:before="240"/>
        <w:ind w:right="364"/>
      </w:pPr>
      <w:r>
        <w:t>The Thirukkural is a foundational text of Tamil ethical and philosophical thought and has been extensively studied. Early translations and commentaries by scholars such as Pope (1886) introduced the text to a global audience, emphasising its universality and secular ethical vision. Later studies by Zvelebil (1974) explored the philosophical depth of the text, highlighting its treatment of virtue (aram), wealth (porul), and social life.</w:t>
      </w:r>
    </w:p>
    <w:p w14:paraId="53DF35BC">
      <w:pPr>
        <w:pStyle w:val="5"/>
        <w:jc w:val="left"/>
      </w:pPr>
    </w:p>
    <w:p w14:paraId="09F01293">
      <w:pPr>
        <w:pStyle w:val="5"/>
        <w:spacing w:before="204"/>
        <w:jc w:val="left"/>
      </w:pPr>
    </w:p>
    <w:p w14:paraId="751D7111">
      <w:pPr>
        <w:pStyle w:val="5"/>
        <w:ind w:right="355"/>
      </w:pPr>
      <w:r>
        <w:t>Subsequent studies have explored Thiruvalluvar's ideas on governance, justice, benevolence, and social order. Studies of property and political ethics in the Thirukkural</w:t>
      </w:r>
      <w:r>
        <w:rPr>
          <w:spacing w:val="40"/>
        </w:rPr>
        <w:t xml:space="preserve"> </w:t>
      </w:r>
      <w:r>
        <w:t>emphasise good governance,</w:t>
      </w:r>
      <w:r>
        <w:rPr>
          <w:spacing w:val="-2"/>
        </w:rPr>
        <w:t xml:space="preserve"> </w:t>
      </w:r>
      <w:r>
        <w:t>accountability,</w:t>
      </w:r>
      <w:r>
        <w:rPr>
          <w:spacing w:val="-2"/>
        </w:rPr>
        <w:t xml:space="preserve"> </w:t>
      </w:r>
      <w:r>
        <w:t>and</w:t>
      </w:r>
      <w:r>
        <w:rPr>
          <w:spacing w:val="-2"/>
        </w:rPr>
        <w:t xml:space="preserve"> </w:t>
      </w:r>
      <w:r>
        <w:t>the</w:t>
      </w:r>
      <w:r>
        <w:rPr>
          <w:spacing w:val="-3"/>
        </w:rPr>
        <w:t xml:space="preserve"> </w:t>
      </w:r>
      <w:r>
        <w:t>welfare</w:t>
      </w:r>
      <w:r>
        <w:rPr>
          <w:spacing w:val="-4"/>
        </w:rPr>
        <w:t xml:space="preserve"> </w:t>
      </w:r>
      <w:r>
        <w:t>of</w:t>
      </w:r>
      <w:r>
        <w:rPr>
          <w:spacing w:val="-3"/>
        </w:rPr>
        <w:t xml:space="preserve"> </w:t>
      </w:r>
      <w:r>
        <w:t>the</w:t>
      </w:r>
      <w:r>
        <w:rPr>
          <w:spacing w:val="-1"/>
        </w:rPr>
        <w:t xml:space="preserve"> </w:t>
      </w:r>
      <w:r>
        <w:t>people</w:t>
      </w:r>
      <w:r>
        <w:rPr>
          <w:spacing w:val="-3"/>
        </w:rPr>
        <w:t xml:space="preserve"> </w:t>
      </w:r>
      <w:r>
        <w:t>(Subramanian,</w:t>
      </w:r>
      <w:r>
        <w:rPr>
          <w:spacing w:val="-2"/>
        </w:rPr>
        <w:t xml:space="preserve"> </w:t>
      </w:r>
      <w:r>
        <w:t>1995;</w:t>
      </w:r>
      <w:r>
        <w:rPr>
          <w:spacing w:val="-2"/>
        </w:rPr>
        <w:t xml:space="preserve"> </w:t>
      </w:r>
      <w:r>
        <w:t>Velusamy,</w:t>
      </w:r>
      <w:r>
        <w:rPr>
          <w:spacing w:val="-2"/>
        </w:rPr>
        <w:t xml:space="preserve"> </w:t>
      </w:r>
      <w:r>
        <w:t>2005). Other</w:t>
      </w:r>
      <w:r>
        <w:rPr>
          <w:spacing w:val="-1"/>
        </w:rPr>
        <w:t xml:space="preserve"> </w:t>
      </w:r>
      <w:r>
        <w:t>scholars have</w:t>
      </w:r>
      <w:r>
        <w:rPr>
          <w:spacing w:val="-1"/>
        </w:rPr>
        <w:t xml:space="preserve"> </w:t>
      </w:r>
      <w:r>
        <w:t>analysed the text's reflections on poverty, work, and ethical conduct, placing them within broader discussions of social ethics (Rajaram, 2010).</w:t>
      </w:r>
    </w:p>
    <w:p w14:paraId="33E161DE">
      <w:pPr>
        <w:pStyle w:val="5"/>
        <w:jc w:val="left"/>
      </w:pPr>
    </w:p>
    <w:p w14:paraId="590EDA7D">
      <w:pPr>
        <w:pStyle w:val="5"/>
        <w:spacing w:before="204"/>
        <w:jc w:val="left"/>
      </w:pPr>
    </w:p>
    <w:p w14:paraId="53B35F79">
      <w:pPr>
        <w:pStyle w:val="5"/>
        <w:spacing w:before="1"/>
        <w:ind w:right="355"/>
      </w:pPr>
      <w:r>
        <w:t>Despite this vast body of research, most studies of the Thirukkural</w:t>
      </w:r>
      <w:r>
        <w:rPr>
          <w:spacing w:val="40"/>
        </w:rPr>
        <w:t xml:space="preserve"> </w:t>
      </w:r>
      <w:r>
        <w:t>remain confined to literary, philosophical, or cultural analyses. Engagement with contemporary global frameworks, such as sustainable development and its goals, is rare and often limited to popular or non-academic discussions, rather than systematic scholarly research.</w:t>
      </w:r>
    </w:p>
    <w:p w14:paraId="56CB503C">
      <w:pPr>
        <w:pStyle w:val="5"/>
        <w:jc w:val="left"/>
      </w:pPr>
    </w:p>
    <w:p w14:paraId="1E83B575">
      <w:pPr>
        <w:pStyle w:val="5"/>
        <w:spacing w:before="204"/>
        <w:jc w:val="left"/>
      </w:pPr>
    </w:p>
    <w:p w14:paraId="1C3FF57E">
      <w:pPr>
        <w:pStyle w:val="8"/>
        <w:numPr>
          <w:ilvl w:val="1"/>
          <w:numId w:val="1"/>
        </w:numPr>
        <w:tabs>
          <w:tab w:val="left" w:pos="360"/>
        </w:tabs>
        <w:spacing w:before="0" w:after="0" w:line="240" w:lineRule="auto"/>
        <w:ind w:left="360" w:right="0" w:hanging="360"/>
        <w:jc w:val="left"/>
        <w:rPr>
          <w:sz w:val="24"/>
        </w:rPr>
      </w:pPr>
      <w:r>
        <w:rPr>
          <w:sz w:val="24"/>
        </w:rPr>
        <w:t>The</w:t>
      </w:r>
      <w:r>
        <w:rPr>
          <w:spacing w:val="-4"/>
          <w:sz w:val="24"/>
        </w:rPr>
        <w:t xml:space="preserve"> </w:t>
      </w:r>
      <w:r>
        <w:rPr>
          <w:sz w:val="24"/>
        </w:rPr>
        <w:t>Research</w:t>
      </w:r>
      <w:r>
        <w:rPr>
          <w:spacing w:val="-1"/>
          <w:sz w:val="24"/>
        </w:rPr>
        <w:t xml:space="preserve"> </w:t>
      </w:r>
      <w:r>
        <w:rPr>
          <w:spacing w:val="-5"/>
          <w:sz w:val="24"/>
        </w:rPr>
        <w:t>Gap</w:t>
      </w:r>
    </w:p>
    <w:p w14:paraId="4E6417BE">
      <w:pPr>
        <w:pStyle w:val="5"/>
        <w:spacing w:before="240"/>
        <w:ind w:right="358"/>
      </w:pPr>
      <w:r>
        <w:t>A</w:t>
      </w:r>
      <w:r>
        <w:rPr>
          <w:spacing w:val="-15"/>
        </w:rPr>
        <w:t xml:space="preserve"> </w:t>
      </w:r>
      <w:r>
        <w:t>review</w:t>
      </w:r>
      <w:r>
        <w:rPr>
          <w:spacing w:val="-15"/>
        </w:rPr>
        <w:t xml:space="preserve"> </w:t>
      </w:r>
      <w:r>
        <w:t>of</w:t>
      </w:r>
      <w:r>
        <w:rPr>
          <w:spacing w:val="-15"/>
        </w:rPr>
        <w:t xml:space="preserve"> </w:t>
      </w:r>
      <w:r>
        <w:t>the</w:t>
      </w:r>
      <w:r>
        <w:rPr>
          <w:spacing w:val="-15"/>
        </w:rPr>
        <w:t xml:space="preserve"> </w:t>
      </w:r>
      <w:r>
        <w:t>existing</w:t>
      </w:r>
      <w:r>
        <w:rPr>
          <w:spacing w:val="-15"/>
        </w:rPr>
        <w:t xml:space="preserve"> </w:t>
      </w:r>
      <w:r>
        <w:t>literature</w:t>
      </w:r>
      <w:r>
        <w:rPr>
          <w:spacing w:val="-15"/>
        </w:rPr>
        <w:t xml:space="preserve"> </w:t>
      </w:r>
      <w:r>
        <w:t>reveals</w:t>
      </w:r>
      <w:r>
        <w:rPr>
          <w:spacing w:val="-14"/>
        </w:rPr>
        <w:t xml:space="preserve"> </w:t>
      </w:r>
      <w:r>
        <w:t>a</w:t>
      </w:r>
      <w:r>
        <w:rPr>
          <w:spacing w:val="-14"/>
        </w:rPr>
        <w:t xml:space="preserve"> </w:t>
      </w:r>
      <w:r>
        <w:t>clear</w:t>
      </w:r>
      <w:r>
        <w:rPr>
          <w:spacing w:val="-12"/>
        </w:rPr>
        <w:t xml:space="preserve"> </w:t>
      </w:r>
      <w:r>
        <w:t>gap</w:t>
      </w:r>
      <w:r>
        <w:rPr>
          <w:spacing w:val="-15"/>
        </w:rPr>
        <w:t xml:space="preserve"> </w:t>
      </w:r>
      <w:r>
        <w:t>at</w:t>
      </w:r>
      <w:r>
        <w:rPr>
          <w:spacing w:val="-12"/>
        </w:rPr>
        <w:t xml:space="preserve"> </w:t>
      </w:r>
      <w:r>
        <w:t>the</w:t>
      </w:r>
      <w:r>
        <w:rPr>
          <w:spacing w:val="-15"/>
        </w:rPr>
        <w:t xml:space="preserve"> </w:t>
      </w:r>
      <w:r>
        <w:t>intersection</w:t>
      </w:r>
      <w:r>
        <w:rPr>
          <w:spacing w:val="-15"/>
        </w:rPr>
        <w:t xml:space="preserve"> </w:t>
      </w:r>
      <w:r>
        <w:t>of</w:t>
      </w:r>
      <w:r>
        <w:rPr>
          <w:spacing w:val="-15"/>
        </w:rPr>
        <w:t xml:space="preserve"> </w:t>
      </w:r>
      <w:r>
        <w:t>sustainable</w:t>
      </w:r>
      <w:r>
        <w:rPr>
          <w:spacing w:val="-15"/>
        </w:rPr>
        <w:t xml:space="preserve"> </w:t>
      </w:r>
      <w:r>
        <w:t>development studies</w:t>
      </w:r>
      <w:r>
        <w:rPr>
          <w:spacing w:val="-11"/>
        </w:rPr>
        <w:t xml:space="preserve"> </w:t>
      </w:r>
      <w:r>
        <w:t>and</w:t>
      </w:r>
      <w:r>
        <w:rPr>
          <w:spacing w:val="-12"/>
        </w:rPr>
        <w:t xml:space="preserve"> </w:t>
      </w:r>
      <w:r>
        <w:t>classical</w:t>
      </w:r>
      <w:r>
        <w:rPr>
          <w:spacing w:val="-11"/>
        </w:rPr>
        <w:t xml:space="preserve"> </w:t>
      </w:r>
      <w:r>
        <w:t>ethical</w:t>
      </w:r>
      <w:r>
        <w:rPr>
          <w:spacing w:val="-11"/>
        </w:rPr>
        <w:t xml:space="preserve"> </w:t>
      </w:r>
      <w:r>
        <w:t>thought.</w:t>
      </w:r>
      <w:r>
        <w:rPr>
          <w:spacing w:val="-11"/>
        </w:rPr>
        <w:t xml:space="preserve"> </w:t>
      </w:r>
      <w:r>
        <w:t>While</w:t>
      </w:r>
      <w:r>
        <w:rPr>
          <w:spacing w:val="-13"/>
        </w:rPr>
        <w:t xml:space="preserve"> </w:t>
      </w:r>
      <w:r>
        <w:t>the</w:t>
      </w:r>
      <w:r>
        <w:rPr>
          <w:spacing w:val="-15"/>
        </w:rPr>
        <w:t xml:space="preserve"> </w:t>
      </w:r>
      <w:r>
        <w:t>Sustainable</w:t>
      </w:r>
      <w:r>
        <w:rPr>
          <w:spacing w:val="-12"/>
        </w:rPr>
        <w:t xml:space="preserve"> </w:t>
      </w:r>
      <w:r>
        <w:t>Development</w:t>
      </w:r>
      <w:r>
        <w:rPr>
          <w:spacing w:val="-11"/>
        </w:rPr>
        <w:t xml:space="preserve"> </w:t>
      </w:r>
      <w:r>
        <w:t>Goals</w:t>
      </w:r>
      <w:r>
        <w:rPr>
          <w:spacing w:val="-11"/>
        </w:rPr>
        <w:t xml:space="preserve"> </w:t>
      </w:r>
      <w:r>
        <w:t>(SDGs)</w:t>
      </w:r>
      <w:r>
        <w:rPr>
          <w:spacing w:val="-12"/>
        </w:rPr>
        <w:t xml:space="preserve"> </w:t>
      </w:r>
      <w:r>
        <w:t>have</w:t>
      </w:r>
      <w:r>
        <w:rPr>
          <w:spacing w:val="-13"/>
        </w:rPr>
        <w:t xml:space="preserve"> </w:t>
      </w:r>
      <w:r>
        <w:t>been extensively analysed from political, economic, and institutional perspectives, their ethical foundation remains incomplete. At the same time, academic studies on Thiruvalluvar have not adequately addressed contemporary development frameworks.</w:t>
      </w:r>
    </w:p>
    <w:p w14:paraId="7DBA9187">
      <w:pPr>
        <w:pStyle w:val="5"/>
        <w:spacing w:after="0"/>
        <w:sectPr>
          <w:pgSz w:w="12240" w:h="15840"/>
          <w:pgMar w:top="1360" w:right="1080" w:bottom="280" w:left="1440" w:header="720" w:footer="720" w:gutter="0"/>
          <w:cols w:space="720" w:num="1"/>
        </w:sectPr>
      </w:pPr>
    </w:p>
    <w:p w14:paraId="1017813D">
      <w:pPr>
        <w:pStyle w:val="5"/>
        <w:spacing w:before="72"/>
        <w:ind w:right="360"/>
      </w:pPr>
      <w:r>
        <w:t>This study addresses this gap by adopting an interpretive approach that uses the SDGs as an analytical lens to re-examine Thiruvalluvar's ethical ideas. By placing Thiruvallur's work, Thirukkural,</w:t>
      </w:r>
      <w:r>
        <w:rPr>
          <w:spacing w:val="-6"/>
        </w:rPr>
        <w:t xml:space="preserve"> </w:t>
      </w:r>
      <w:r>
        <w:t>this</w:t>
      </w:r>
      <w:r>
        <w:rPr>
          <w:spacing w:val="-7"/>
        </w:rPr>
        <w:t xml:space="preserve"> </w:t>
      </w:r>
      <w:r>
        <w:t>paper</w:t>
      </w:r>
      <w:r>
        <w:rPr>
          <w:spacing w:val="-8"/>
        </w:rPr>
        <w:t xml:space="preserve"> </w:t>
      </w:r>
      <w:r>
        <w:t>contributes</w:t>
      </w:r>
      <w:r>
        <w:rPr>
          <w:spacing w:val="-7"/>
        </w:rPr>
        <w:t xml:space="preserve"> </w:t>
      </w:r>
      <w:r>
        <w:t>to</w:t>
      </w:r>
      <w:r>
        <w:rPr>
          <w:spacing w:val="-6"/>
        </w:rPr>
        <w:t xml:space="preserve"> </w:t>
      </w:r>
      <w:r>
        <w:t>interdisciplinary</w:t>
      </w:r>
      <w:r>
        <w:rPr>
          <w:spacing w:val="-12"/>
        </w:rPr>
        <w:t xml:space="preserve"> </w:t>
      </w:r>
      <w:r>
        <w:t>research</w:t>
      </w:r>
      <w:r>
        <w:rPr>
          <w:spacing w:val="-7"/>
        </w:rPr>
        <w:t xml:space="preserve"> </w:t>
      </w:r>
      <w:r>
        <w:t>and</w:t>
      </w:r>
      <w:r>
        <w:rPr>
          <w:spacing w:val="-7"/>
        </w:rPr>
        <w:t xml:space="preserve"> </w:t>
      </w:r>
      <w:r>
        <w:t>demonstrates</w:t>
      </w:r>
      <w:r>
        <w:rPr>
          <w:spacing w:val="-7"/>
        </w:rPr>
        <w:t xml:space="preserve"> </w:t>
      </w:r>
      <w:r>
        <w:t>the</w:t>
      </w:r>
      <w:r>
        <w:rPr>
          <w:spacing w:val="-7"/>
        </w:rPr>
        <w:t xml:space="preserve"> </w:t>
      </w:r>
      <w:r>
        <w:t>relevance</w:t>
      </w:r>
      <w:r>
        <w:rPr>
          <w:spacing w:val="-8"/>
        </w:rPr>
        <w:t xml:space="preserve"> </w:t>
      </w:r>
      <w:r>
        <w:t>of classical ethical philosophy in addressing contemporary global challenges.</w:t>
      </w:r>
    </w:p>
    <w:p w14:paraId="0937C6D0">
      <w:pPr>
        <w:pStyle w:val="5"/>
        <w:jc w:val="left"/>
      </w:pPr>
    </w:p>
    <w:p w14:paraId="0717D293">
      <w:pPr>
        <w:pStyle w:val="5"/>
        <w:jc w:val="left"/>
      </w:pPr>
    </w:p>
    <w:p w14:paraId="064890BD">
      <w:pPr>
        <w:pStyle w:val="5"/>
        <w:spacing w:before="50"/>
        <w:jc w:val="left"/>
      </w:pPr>
    </w:p>
    <w:p w14:paraId="4622ADF6">
      <w:pPr>
        <w:pStyle w:val="8"/>
        <w:numPr>
          <w:ilvl w:val="0"/>
          <w:numId w:val="2"/>
        </w:numPr>
        <w:tabs>
          <w:tab w:val="left" w:pos="240"/>
        </w:tabs>
        <w:spacing w:before="1" w:after="0" w:line="240" w:lineRule="auto"/>
        <w:ind w:left="240" w:right="0" w:hanging="240"/>
        <w:jc w:val="left"/>
        <w:rPr>
          <w:sz w:val="24"/>
        </w:rPr>
      </w:pPr>
      <w:r>
        <w:rPr>
          <w:sz w:val="24"/>
        </w:rPr>
        <w:t>Thiruvalluvar</w:t>
      </w:r>
      <w:r>
        <w:rPr>
          <w:spacing w:val="-4"/>
          <w:sz w:val="24"/>
        </w:rPr>
        <w:t xml:space="preserve"> </w:t>
      </w:r>
      <w:r>
        <w:rPr>
          <w:sz w:val="24"/>
        </w:rPr>
        <w:t>and</w:t>
      </w:r>
      <w:r>
        <w:rPr>
          <w:spacing w:val="-1"/>
          <w:sz w:val="24"/>
        </w:rPr>
        <w:t xml:space="preserve"> </w:t>
      </w:r>
      <w:r>
        <w:rPr>
          <w:sz w:val="24"/>
        </w:rPr>
        <w:t>the</w:t>
      </w:r>
      <w:r>
        <w:rPr>
          <w:spacing w:val="1"/>
          <w:sz w:val="24"/>
        </w:rPr>
        <w:t xml:space="preserve"> </w:t>
      </w:r>
      <w:r>
        <w:rPr>
          <w:sz w:val="24"/>
        </w:rPr>
        <w:t>Sustainable</w:t>
      </w:r>
      <w:r>
        <w:rPr>
          <w:spacing w:val="-1"/>
          <w:sz w:val="24"/>
        </w:rPr>
        <w:t xml:space="preserve"> </w:t>
      </w:r>
      <w:r>
        <w:rPr>
          <w:sz w:val="24"/>
        </w:rPr>
        <w:t>Development</w:t>
      </w:r>
      <w:r>
        <w:rPr>
          <w:spacing w:val="-1"/>
          <w:sz w:val="24"/>
        </w:rPr>
        <w:t xml:space="preserve"> </w:t>
      </w:r>
      <w:r>
        <w:rPr>
          <w:sz w:val="24"/>
        </w:rPr>
        <w:t>Goals:</w:t>
      </w:r>
      <w:r>
        <w:rPr>
          <w:spacing w:val="-2"/>
          <w:sz w:val="24"/>
        </w:rPr>
        <w:t xml:space="preserve"> </w:t>
      </w:r>
      <w:r>
        <w:rPr>
          <w:sz w:val="24"/>
        </w:rPr>
        <w:t>A</w:t>
      </w:r>
      <w:r>
        <w:rPr>
          <w:spacing w:val="-1"/>
          <w:sz w:val="24"/>
        </w:rPr>
        <w:t xml:space="preserve"> </w:t>
      </w:r>
      <w:r>
        <w:rPr>
          <w:sz w:val="24"/>
        </w:rPr>
        <w:t>Thematic</w:t>
      </w:r>
      <w:r>
        <w:rPr>
          <w:spacing w:val="-1"/>
          <w:sz w:val="24"/>
        </w:rPr>
        <w:t xml:space="preserve"> </w:t>
      </w:r>
      <w:r>
        <w:rPr>
          <w:spacing w:val="-2"/>
          <w:sz w:val="24"/>
        </w:rPr>
        <w:t>Analysis</w:t>
      </w:r>
    </w:p>
    <w:p w14:paraId="1F32635D">
      <w:pPr>
        <w:pStyle w:val="5"/>
        <w:spacing w:before="237"/>
        <w:ind w:right="360"/>
      </w:pPr>
      <w:r>
        <w:t>This section analyses Thiruvalluvar’s ethical thought through a thematic reading aligned conceptually with the Sustainable Development Goals (SDGs). The SDGs are employed as an interpretive</w:t>
      </w:r>
      <w:r>
        <w:rPr>
          <w:spacing w:val="-2"/>
        </w:rPr>
        <w:t xml:space="preserve"> </w:t>
      </w:r>
      <w:r>
        <w:t>framework</w:t>
      </w:r>
      <w:r>
        <w:rPr>
          <w:spacing w:val="-2"/>
        </w:rPr>
        <w:t xml:space="preserve"> </w:t>
      </w:r>
      <w:r>
        <w:t>to</w:t>
      </w:r>
      <w:r>
        <w:rPr>
          <w:spacing w:val="-1"/>
        </w:rPr>
        <w:t xml:space="preserve"> </w:t>
      </w:r>
      <w:r>
        <w:t>examine</w:t>
      </w:r>
      <w:r>
        <w:rPr>
          <w:spacing w:val="-2"/>
        </w:rPr>
        <w:t xml:space="preserve"> </w:t>
      </w:r>
      <w:r>
        <w:t>ethical</w:t>
      </w:r>
      <w:r>
        <w:rPr>
          <w:spacing w:val="-1"/>
        </w:rPr>
        <w:t xml:space="preserve"> </w:t>
      </w:r>
      <w:r>
        <w:t>convergence rather</w:t>
      </w:r>
      <w:r>
        <w:rPr>
          <w:spacing w:val="-2"/>
        </w:rPr>
        <w:t xml:space="preserve"> </w:t>
      </w:r>
      <w:r>
        <w:t>than</w:t>
      </w:r>
      <w:r>
        <w:rPr>
          <w:spacing w:val="-2"/>
        </w:rPr>
        <w:t xml:space="preserve"> </w:t>
      </w:r>
      <w:r>
        <w:t>as historical</w:t>
      </w:r>
      <w:r>
        <w:rPr>
          <w:spacing w:val="-1"/>
        </w:rPr>
        <w:t xml:space="preserve"> </w:t>
      </w:r>
      <w:r>
        <w:t>benchmarks.</w:t>
      </w:r>
      <w:r>
        <w:rPr>
          <w:spacing w:val="-1"/>
        </w:rPr>
        <w:t xml:space="preserve"> </w:t>
      </w:r>
      <w:r>
        <w:t>The analysis highlights how the moral principles articulated in the Thirukkural resonate with contemporary</w:t>
      </w:r>
      <w:r>
        <w:rPr>
          <w:spacing w:val="-17"/>
        </w:rPr>
        <w:t xml:space="preserve"> </w:t>
      </w:r>
      <w:r>
        <w:t>concerns</w:t>
      </w:r>
      <w:r>
        <w:rPr>
          <w:spacing w:val="-14"/>
        </w:rPr>
        <w:t xml:space="preserve"> </w:t>
      </w:r>
      <w:r>
        <w:t>related</w:t>
      </w:r>
      <w:r>
        <w:rPr>
          <w:spacing w:val="-12"/>
        </w:rPr>
        <w:t xml:space="preserve"> </w:t>
      </w:r>
      <w:r>
        <w:t>to</w:t>
      </w:r>
      <w:r>
        <w:rPr>
          <w:spacing w:val="-11"/>
        </w:rPr>
        <w:t xml:space="preserve"> </w:t>
      </w:r>
      <w:r>
        <w:t>human</w:t>
      </w:r>
      <w:r>
        <w:rPr>
          <w:spacing w:val="-12"/>
        </w:rPr>
        <w:t xml:space="preserve"> </w:t>
      </w:r>
      <w:r>
        <w:t>well-being,</w:t>
      </w:r>
      <w:r>
        <w:rPr>
          <w:spacing w:val="-12"/>
        </w:rPr>
        <w:t xml:space="preserve"> </w:t>
      </w:r>
      <w:r>
        <w:t>social</w:t>
      </w:r>
      <w:r>
        <w:rPr>
          <w:spacing w:val="-11"/>
        </w:rPr>
        <w:t xml:space="preserve"> </w:t>
      </w:r>
      <w:r>
        <w:t>justice,</w:t>
      </w:r>
      <w:r>
        <w:rPr>
          <w:spacing w:val="-12"/>
        </w:rPr>
        <w:t xml:space="preserve"> </w:t>
      </w:r>
      <w:r>
        <w:t>governance,</w:t>
      </w:r>
      <w:r>
        <w:rPr>
          <w:spacing w:val="-11"/>
        </w:rPr>
        <w:t xml:space="preserve"> </w:t>
      </w:r>
      <w:r>
        <w:t>and</w:t>
      </w:r>
      <w:r>
        <w:rPr>
          <w:spacing w:val="-11"/>
        </w:rPr>
        <w:t xml:space="preserve"> </w:t>
      </w:r>
      <w:r>
        <w:rPr>
          <w:spacing w:val="-2"/>
        </w:rPr>
        <w:t>sustainability.</w:t>
      </w:r>
    </w:p>
    <w:p w14:paraId="61F4C7C4">
      <w:pPr>
        <w:pStyle w:val="5"/>
        <w:spacing w:before="6"/>
        <w:jc w:val="left"/>
      </w:pPr>
    </w:p>
    <w:p w14:paraId="463C2F60">
      <w:pPr>
        <w:pStyle w:val="8"/>
        <w:numPr>
          <w:ilvl w:val="1"/>
          <w:numId w:val="2"/>
        </w:numPr>
        <w:tabs>
          <w:tab w:val="left" w:pos="360"/>
        </w:tabs>
        <w:spacing w:before="0" w:after="0" w:line="240" w:lineRule="auto"/>
        <w:ind w:left="360" w:right="0" w:hanging="360"/>
        <w:jc w:val="left"/>
        <w:rPr>
          <w:sz w:val="24"/>
        </w:rPr>
      </w:pPr>
      <w:r>
        <w:rPr>
          <w:sz w:val="24"/>
        </w:rPr>
        <w:t>Conceptual</w:t>
      </w:r>
      <w:r>
        <w:rPr>
          <w:spacing w:val="-1"/>
          <w:sz w:val="24"/>
        </w:rPr>
        <w:t xml:space="preserve"> </w:t>
      </w:r>
      <w:r>
        <w:rPr>
          <w:sz w:val="24"/>
        </w:rPr>
        <w:t>Alignment with</w:t>
      </w:r>
      <w:r>
        <w:rPr>
          <w:spacing w:val="-1"/>
          <w:sz w:val="24"/>
        </w:rPr>
        <w:t xml:space="preserve"> </w:t>
      </w:r>
      <w:r>
        <w:rPr>
          <w:sz w:val="24"/>
        </w:rPr>
        <w:t>SDG</w:t>
      </w:r>
      <w:r>
        <w:rPr>
          <w:spacing w:val="-1"/>
          <w:sz w:val="24"/>
        </w:rPr>
        <w:t xml:space="preserve"> </w:t>
      </w:r>
      <w:r>
        <w:rPr>
          <w:sz w:val="24"/>
        </w:rPr>
        <w:t>1:</w:t>
      </w:r>
      <w:r>
        <w:rPr>
          <w:spacing w:val="-1"/>
          <w:sz w:val="24"/>
        </w:rPr>
        <w:t xml:space="preserve"> </w:t>
      </w:r>
      <w:r>
        <w:rPr>
          <w:sz w:val="24"/>
        </w:rPr>
        <w:t xml:space="preserve">No </w:t>
      </w:r>
      <w:r>
        <w:rPr>
          <w:spacing w:val="-2"/>
          <w:sz w:val="24"/>
        </w:rPr>
        <w:t>Poverty</w:t>
      </w:r>
    </w:p>
    <w:p w14:paraId="3376A2B4">
      <w:pPr>
        <w:pStyle w:val="5"/>
        <w:spacing w:before="96"/>
        <w:jc w:val="left"/>
      </w:pPr>
    </w:p>
    <w:p w14:paraId="7740D78E">
      <w:pPr>
        <w:pStyle w:val="5"/>
        <w:spacing w:line="276" w:lineRule="auto"/>
        <w:ind w:right="363"/>
      </w:pPr>
      <w:r>
        <w:t>SDG 1 seeks to eradicate poverty in all its forms everywhere, emphasizing not only income deprivation but also vulnerability, social exclusion and the denial of basic human dignity. While Thirukkural does not address poverty through economic indicators, welfare schemes or institutional mechanisms, it offers a strong ethical and moral framework that foregrounds compassion, generosity and social responsibility towards the poor.</w:t>
      </w:r>
    </w:p>
    <w:p w14:paraId="3E4BD468">
      <w:pPr>
        <w:pStyle w:val="5"/>
        <w:spacing w:before="16"/>
        <w:jc w:val="left"/>
      </w:pPr>
    </w:p>
    <w:p w14:paraId="3E6AEAD7">
      <w:pPr>
        <w:pStyle w:val="5"/>
        <w:spacing w:before="1" w:line="276" w:lineRule="auto"/>
        <w:ind w:right="357"/>
      </w:pPr>
      <w:r>
        <w:t>The ethical basis of SDG 1 (No Poverty) finds strong conceptual resonance in Thirukkural, particularly in the chapter on Charity (Kurals 221-230), where Thiruvalluvar emphasizes generosity, hunger relief and the moral obligation that wealth has towards the poor. Complementary</w:t>
      </w:r>
      <w:r>
        <w:rPr>
          <w:spacing w:val="-4"/>
        </w:rPr>
        <w:t xml:space="preserve"> </w:t>
      </w:r>
      <w:r>
        <w:t>themes of compassion (Kurals 241-250), avoidance of cruelty</w:t>
      </w:r>
      <w:r>
        <w:rPr>
          <w:spacing w:val="-4"/>
        </w:rPr>
        <w:t xml:space="preserve"> </w:t>
      </w:r>
      <w:r>
        <w:t>(Kurals 251-260), and respect for life (Kural 327) further reinforce an ethical vision that prioritizes human dignity and social responsibility over accumulation.</w:t>
      </w:r>
    </w:p>
    <w:p w14:paraId="25CD0CCE">
      <w:pPr>
        <w:pStyle w:val="5"/>
        <w:spacing w:line="276" w:lineRule="auto"/>
        <w:ind w:right="228"/>
        <w:jc w:val="left"/>
      </w:pPr>
      <w:r>
        <w:t>Although</w:t>
      </w:r>
      <w:r>
        <w:rPr>
          <w:spacing w:val="-15"/>
        </w:rPr>
        <w:t xml:space="preserve"> </w:t>
      </w:r>
      <w:r>
        <w:t>the</w:t>
      </w:r>
      <w:r>
        <w:rPr>
          <w:spacing w:val="-14"/>
        </w:rPr>
        <w:t xml:space="preserve"> </w:t>
      </w:r>
      <w:r>
        <w:t>Thirukkural</w:t>
      </w:r>
      <w:r>
        <w:rPr>
          <w:spacing w:val="-10"/>
        </w:rPr>
        <w:t xml:space="preserve"> </w:t>
      </w:r>
      <w:r>
        <w:t>does</w:t>
      </w:r>
      <w:r>
        <w:rPr>
          <w:spacing w:val="-13"/>
        </w:rPr>
        <w:t xml:space="preserve"> </w:t>
      </w:r>
      <w:r>
        <w:t>not</w:t>
      </w:r>
      <w:r>
        <w:rPr>
          <w:spacing w:val="-13"/>
        </w:rPr>
        <w:t xml:space="preserve"> </w:t>
      </w:r>
      <w:r>
        <w:t>provide</w:t>
      </w:r>
      <w:r>
        <w:rPr>
          <w:spacing w:val="-13"/>
        </w:rPr>
        <w:t xml:space="preserve"> </w:t>
      </w:r>
      <w:r>
        <w:t>explicit</w:t>
      </w:r>
      <w:r>
        <w:rPr>
          <w:spacing w:val="-12"/>
        </w:rPr>
        <w:t xml:space="preserve"> </w:t>
      </w:r>
      <w:r>
        <w:t>economic</w:t>
      </w:r>
      <w:r>
        <w:rPr>
          <w:spacing w:val="-14"/>
        </w:rPr>
        <w:t xml:space="preserve"> </w:t>
      </w:r>
      <w:r>
        <w:t>prescriptions</w:t>
      </w:r>
      <w:r>
        <w:rPr>
          <w:spacing w:val="-13"/>
        </w:rPr>
        <w:t xml:space="preserve"> </w:t>
      </w:r>
      <w:r>
        <w:t>for</w:t>
      </w:r>
      <w:r>
        <w:rPr>
          <w:spacing w:val="-14"/>
        </w:rPr>
        <w:t xml:space="preserve"> </w:t>
      </w:r>
      <w:r>
        <w:t>poverty</w:t>
      </w:r>
      <w:r>
        <w:rPr>
          <w:spacing w:val="-15"/>
        </w:rPr>
        <w:t xml:space="preserve"> </w:t>
      </w:r>
      <w:r>
        <w:t>alleviation, its</w:t>
      </w:r>
      <w:r>
        <w:rPr>
          <w:spacing w:val="40"/>
        </w:rPr>
        <w:t xml:space="preserve"> </w:t>
      </w:r>
      <w:r>
        <w:t>insistence</w:t>
      </w:r>
      <w:r>
        <w:rPr>
          <w:spacing w:val="40"/>
        </w:rPr>
        <w:t xml:space="preserve"> </w:t>
      </w:r>
      <w:r>
        <w:t>on</w:t>
      </w:r>
      <w:r>
        <w:rPr>
          <w:spacing w:val="40"/>
        </w:rPr>
        <w:t xml:space="preserve"> </w:t>
      </w:r>
      <w:r>
        <w:t>moral</w:t>
      </w:r>
      <w:r>
        <w:rPr>
          <w:spacing w:val="40"/>
        </w:rPr>
        <w:t xml:space="preserve"> </w:t>
      </w:r>
      <w:r>
        <w:t>economics—rooted</w:t>
      </w:r>
      <w:r>
        <w:rPr>
          <w:spacing w:val="40"/>
        </w:rPr>
        <w:t xml:space="preserve"> </w:t>
      </w:r>
      <w:r>
        <w:t>in</w:t>
      </w:r>
      <w:r>
        <w:rPr>
          <w:spacing w:val="40"/>
        </w:rPr>
        <w:t xml:space="preserve"> </w:t>
      </w:r>
      <w:r>
        <w:t>generosity,</w:t>
      </w:r>
      <w:r>
        <w:rPr>
          <w:spacing w:val="40"/>
        </w:rPr>
        <w:t xml:space="preserve"> </w:t>
      </w:r>
      <w:r>
        <w:t>justice,</w:t>
      </w:r>
      <w:r>
        <w:rPr>
          <w:spacing w:val="40"/>
        </w:rPr>
        <w:t xml:space="preserve"> </w:t>
      </w:r>
      <w:r>
        <w:t>and</w:t>
      </w:r>
      <w:r>
        <w:rPr>
          <w:spacing w:val="40"/>
        </w:rPr>
        <w:t xml:space="preserve"> </w:t>
      </w:r>
      <w:r>
        <w:t>compassion—offers</w:t>
      </w:r>
      <w:r>
        <w:rPr>
          <w:spacing w:val="40"/>
        </w:rPr>
        <w:t xml:space="preserve"> </w:t>
      </w:r>
      <w:r>
        <w:t>a conceptual</w:t>
      </w:r>
      <w:r>
        <w:rPr>
          <w:spacing w:val="40"/>
        </w:rPr>
        <w:t xml:space="preserve"> </w:t>
      </w:r>
      <w:r>
        <w:t>basis</w:t>
      </w:r>
      <w:r>
        <w:rPr>
          <w:spacing w:val="40"/>
        </w:rPr>
        <w:t xml:space="preserve"> </w:t>
      </w:r>
      <w:r>
        <w:t>for</w:t>
      </w:r>
      <w:r>
        <w:rPr>
          <w:spacing w:val="40"/>
        </w:rPr>
        <w:t xml:space="preserve"> </w:t>
      </w:r>
      <w:r>
        <w:t>understanding</w:t>
      </w:r>
      <w:r>
        <w:rPr>
          <w:spacing w:val="40"/>
        </w:rPr>
        <w:t xml:space="preserve"> </w:t>
      </w:r>
      <w:r>
        <w:t>poverty</w:t>
      </w:r>
      <w:r>
        <w:rPr>
          <w:spacing w:val="40"/>
        </w:rPr>
        <w:t xml:space="preserve"> </w:t>
      </w:r>
      <w:r>
        <w:t>as</w:t>
      </w:r>
      <w:r>
        <w:rPr>
          <w:spacing w:val="40"/>
        </w:rPr>
        <w:t xml:space="preserve"> </w:t>
      </w:r>
      <w:r>
        <w:t>a</w:t>
      </w:r>
      <w:r>
        <w:rPr>
          <w:spacing w:val="40"/>
        </w:rPr>
        <w:t xml:space="preserve"> </w:t>
      </w:r>
      <w:r>
        <w:t>violation</w:t>
      </w:r>
      <w:r>
        <w:rPr>
          <w:spacing w:val="40"/>
        </w:rPr>
        <w:t xml:space="preserve"> </w:t>
      </w:r>
      <w:r>
        <w:t>of</w:t>
      </w:r>
      <w:r>
        <w:rPr>
          <w:spacing w:val="40"/>
        </w:rPr>
        <w:t xml:space="preserve"> </w:t>
      </w:r>
      <w:r>
        <w:t>human</w:t>
      </w:r>
      <w:r>
        <w:rPr>
          <w:spacing w:val="40"/>
        </w:rPr>
        <w:t xml:space="preserve"> </w:t>
      </w:r>
      <w:r>
        <w:t>dignity.</w:t>
      </w:r>
      <w:r>
        <w:rPr>
          <w:spacing w:val="40"/>
        </w:rPr>
        <w:t xml:space="preserve"> </w:t>
      </w:r>
      <w:r>
        <w:t>In</w:t>
      </w:r>
      <w:r>
        <w:rPr>
          <w:spacing w:val="40"/>
        </w:rPr>
        <w:t xml:space="preserve"> </w:t>
      </w:r>
      <w:r>
        <w:t>this</w:t>
      </w:r>
      <w:r>
        <w:rPr>
          <w:spacing w:val="40"/>
        </w:rPr>
        <w:t xml:space="preserve"> </w:t>
      </w:r>
      <w:r>
        <w:t>sense,</w:t>
      </w:r>
      <w:r>
        <w:rPr>
          <w:spacing w:val="80"/>
        </w:rPr>
        <w:t xml:space="preserve"> </w:t>
      </w:r>
      <w:r>
        <w:t>Thiruvalluvar’s</w:t>
      </w:r>
      <w:r>
        <w:rPr>
          <w:spacing w:val="40"/>
        </w:rPr>
        <w:t xml:space="preserve"> </w:t>
      </w:r>
      <w:r>
        <w:t>ethical</w:t>
      </w:r>
      <w:r>
        <w:rPr>
          <w:spacing w:val="40"/>
        </w:rPr>
        <w:t xml:space="preserve"> </w:t>
      </w:r>
      <w:r>
        <w:t>insights</w:t>
      </w:r>
      <w:r>
        <w:rPr>
          <w:spacing w:val="40"/>
        </w:rPr>
        <w:t xml:space="preserve"> </w:t>
      </w:r>
      <w:r>
        <w:t>complement</w:t>
      </w:r>
      <w:r>
        <w:rPr>
          <w:spacing w:val="40"/>
        </w:rPr>
        <w:t xml:space="preserve"> </w:t>
      </w:r>
      <w:r>
        <w:t>SDG</w:t>
      </w:r>
      <w:r>
        <w:rPr>
          <w:spacing w:val="40"/>
        </w:rPr>
        <w:t xml:space="preserve"> </w:t>
      </w:r>
      <w:r>
        <w:t>1</w:t>
      </w:r>
      <w:r>
        <w:rPr>
          <w:spacing w:val="40"/>
        </w:rPr>
        <w:t xml:space="preserve"> </w:t>
      </w:r>
      <w:r>
        <w:t>by</w:t>
      </w:r>
      <w:r>
        <w:rPr>
          <w:spacing w:val="40"/>
        </w:rPr>
        <w:t xml:space="preserve"> </w:t>
      </w:r>
      <w:r>
        <w:t>reinforcing</w:t>
      </w:r>
      <w:r>
        <w:rPr>
          <w:spacing w:val="40"/>
        </w:rPr>
        <w:t xml:space="preserve"> </w:t>
      </w:r>
      <w:r>
        <w:t>the</w:t>
      </w:r>
      <w:r>
        <w:rPr>
          <w:spacing w:val="40"/>
        </w:rPr>
        <w:t xml:space="preserve"> </w:t>
      </w:r>
      <w:r>
        <w:t>idea</w:t>
      </w:r>
      <w:r>
        <w:rPr>
          <w:spacing w:val="40"/>
        </w:rPr>
        <w:t xml:space="preserve"> </w:t>
      </w:r>
      <w:r>
        <w:t>that</w:t>
      </w:r>
      <w:r>
        <w:rPr>
          <w:spacing w:val="40"/>
        </w:rPr>
        <w:t xml:space="preserve"> </w:t>
      </w:r>
      <w:r>
        <w:t xml:space="preserve">sustainable poverty eradication requires not only material resources but also ethical commitment and social. </w:t>
      </w:r>
      <w:r>
        <w:rPr>
          <w:spacing w:val="-2"/>
        </w:rPr>
        <w:t>responsibility.</w:t>
      </w:r>
    </w:p>
    <w:p w14:paraId="79441FAC">
      <w:pPr>
        <w:pStyle w:val="5"/>
        <w:jc w:val="left"/>
      </w:pPr>
    </w:p>
    <w:p w14:paraId="4B7A1F83">
      <w:pPr>
        <w:pStyle w:val="8"/>
        <w:numPr>
          <w:ilvl w:val="1"/>
          <w:numId w:val="2"/>
        </w:numPr>
        <w:tabs>
          <w:tab w:val="left" w:pos="360"/>
        </w:tabs>
        <w:spacing w:before="1" w:after="0" w:line="240" w:lineRule="auto"/>
        <w:ind w:left="360" w:right="0" w:hanging="360"/>
        <w:jc w:val="left"/>
        <w:rPr>
          <w:sz w:val="24"/>
        </w:rPr>
      </w:pPr>
      <w:r>
        <w:rPr>
          <w:sz w:val="24"/>
        </w:rPr>
        <w:t>Conceptual</w:t>
      </w:r>
      <w:r>
        <w:rPr>
          <w:spacing w:val="-2"/>
          <w:sz w:val="24"/>
        </w:rPr>
        <w:t xml:space="preserve"> </w:t>
      </w:r>
      <w:r>
        <w:rPr>
          <w:sz w:val="24"/>
        </w:rPr>
        <w:t>Alignment</w:t>
      </w:r>
      <w:r>
        <w:rPr>
          <w:spacing w:val="-1"/>
          <w:sz w:val="24"/>
        </w:rPr>
        <w:t xml:space="preserve"> </w:t>
      </w:r>
      <w:r>
        <w:rPr>
          <w:sz w:val="24"/>
        </w:rPr>
        <w:t>with</w:t>
      </w:r>
      <w:r>
        <w:rPr>
          <w:spacing w:val="-1"/>
          <w:sz w:val="24"/>
        </w:rPr>
        <w:t xml:space="preserve"> </w:t>
      </w:r>
      <w:r>
        <w:rPr>
          <w:sz w:val="24"/>
        </w:rPr>
        <w:t>SDG</w:t>
      </w:r>
      <w:r>
        <w:rPr>
          <w:spacing w:val="-2"/>
          <w:sz w:val="24"/>
        </w:rPr>
        <w:t xml:space="preserve"> </w:t>
      </w:r>
      <w:r>
        <w:rPr>
          <w:sz w:val="24"/>
        </w:rPr>
        <w:t>2:</w:t>
      </w:r>
      <w:r>
        <w:rPr>
          <w:spacing w:val="-1"/>
          <w:sz w:val="24"/>
        </w:rPr>
        <w:t xml:space="preserve"> </w:t>
      </w:r>
      <w:r>
        <w:rPr>
          <w:sz w:val="24"/>
        </w:rPr>
        <w:t>Zero</w:t>
      </w:r>
      <w:r>
        <w:rPr>
          <w:spacing w:val="-1"/>
          <w:sz w:val="24"/>
        </w:rPr>
        <w:t xml:space="preserve"> </w:t>
      </w:r>
      <w:r>
        <w:rPr>
          <w:spacing w:val="-2"/>
          <w:sz w:val="24"/>
        </w:rPr>
        <w:t>Hunger</w:t>
      </w:r>
    </w:p>
    <w:p w14:paraId="6AF666E0">
      <w:pPr>
        <w:pStyle w:val="5"/>
        <w:spacing w:before="240"/>
        <w:ind w:right="959"/>
      </w:pPr>
      <w:r>
        <w:t>SDG</w:t>
      </w:r>
      <w:r>
        <w:rPr>
          <w:spacing w:val="-14"/>
        </w:rPr>
        <w:t xml:space="preserve"> </w:t>
      </w:r>
      <w:r>
        <w:t>2</w:t>
      </w:r>
      <w:r>
        <w:rPr>
          <w:spacing w:val="-13"/>
        </w:rPr>
        <w:t xml:space="preserve"> </w:t>
      </w:r>
      <w:r>
        <w:t>seeks</w:t>
      </w:r>
      <w:r>
        <w:rPr>
          <w:spacing w:val="-13"/>
        </w:rPr>
        <w:t xml:space="preserve"> </w:t>
      </w:r>
      <w:r>
        <w:t>to</w:t>
      </w:r>
      <w:r>
        <w:rPr>
          <w:spacing w:val="-13"/>
        </w:rPr>
        <w:t xml:space="preserve"> </w:t>
      </w:r>
      <w:r>
        <w:t>end</w:t>
      </w:r>
      <w:r>
        <w:rPr>
          <w:spacing w:val="-13"/>
        </w:rPr>
        <w:t xml:space="preserve"> </w:t>
      </w:r>
      <w:r>
        <w:t>hunger,</w:t>
      </w:r>
      <w:r>
        <w:rPr>
          <w:spacing w:val="-14"/>
        </w:rPr>
        <w:t xml:space="preserve"> </w:t>
      </w:r>
      <w:r>
        <w:t>ensure</w:t>
      </w:r>
      <w:r>
        <w:rPr>
          <w:spacing w:val="-14"/>
        </w:rPr>
        <w:t xml:space="preserve"> </w:t>
      </w:r>
      <w:r>
        <w:t>food</w:t>
      </w:r>
      <w:r>
        <w:rPr>
          <w:spacing w:val="-14"/>
        </w:rPr>
        <w:t xml:space="preserve"> </w:t>
      </w:r>
      <w:r>
        <w:t>security,</w:t>
      </w:r>
      <w:r>
        <w:rPr>
          <w:spacing w:val="-13"/>
        </w:rPr>
        <w:t xml:space="preserve"> </w:t>
      </w:r>
      <w:r>
        <w:t>improve</w:t>
      </w:r>
      <w:r>
        <w:rPr>
          <w:spacing w:val="-15"/>
        </w:rPr>
        <w:t xml:space="preserve"> </w:t>
      </w:r>
      <w:r>
        <w:t>nutrition</w:t>
      </w:r>
      <w:r>
        <w:rPr>
          <w:spacing w:val="-13"/>
        </w:rPr>
        <w:t xml:space="preserve"> </w:t>
      </w:r>
      <w:r>
        <w:t>and</w:t>
      </w:r>
      <w:r>
        <w:rPr>
          <w:spacing w:val="-13"/>
        </w:rPr>
        <w:t xml:space="preserve"> </w:t>
      </w:r>
      <w:r>
        <w:t>promote</w:t>
      </w:r>
      <w:r>
        <w:rPr>
          <w:spacing w:val="-14"/>
        </w:rPr>
        <w:t xml:space="preserve"> </w:t>
      </w:r>
      <w:r>
        <w:t>sustainable food systems. While the Thirukkural does not discuss food policy</w:t>
      </w:r>
      <w:r>
        <w:rPr>
          <w:spacing w:val="-4"/>
        </w:rPr>
        <w:t xml:space="preserve"> </w:t>
      </w:r>
      <w:r>
        <w:t>or agriculture</w:t>
      </w:r>
      <w:r>
        <w:rPr>
          <w:spacing w:val="-1"/>
        </w:rPr>
        <w:t xml:space="preserve"> </w:t>
      </w:r>
      <w:r>
        <w:t>in modern terms,</w:t>
      </w:r>
      <w:r>
        <w:rPr>
          <w:spacing w:val="-15"/>
        </w:rPr>
        <w:t xml:space="preserve"> </w:t>
      </w:r>
      <w:r>
        <w:t>it</w:t>
      </w:r>
      <w:r>
        <w:rPr>
          <w:spacing w:val="-12"/>
        </w:rPr>
        <w:t xml:space="preserve"> </w:t>
      </w:r>
      <w:r>
        <w:t>provides</w:t>
      </w:r>
      <w:r>
        <w:rPr>
          <w:spacing w:val="-13"/>
        </w:rPr>
        <w:t xml:space="preserve"> </w:t>
      </w:r>
      <w:r>
        <w:t>a</w:t>
      </w:r>
      <w:r>
        <w:rPr>
          <w:spacing w:val="-14"/>
        </w:rPr>
        <w:t xml:space="preserve"> </w:t>
      </w:r>
      <w:r>
        <w:t>strong</w:t>
      </w:r>
      <w:r>
        <w:rPr>
          <w:spacing w:val="-15"/>
        </w:rPr>
        <w:t xml:space="preserve"> </w:t>
      </w:r>
      <w:r>
        <w:t>ethical</w:t>
      </w:r>
      <w:r>
        <w:rPr>
          <w:spacing w:val="-13"/>
        </w:rPr>
        <w:t xml:space="preserve"> </w:t>
      </w:r>
      <w:r>
        <w:t>framework</w:t>
      </w:r>
      <w:r>
        <w:rPr>
          <w:spacing w:val="-14"/>
        </w:rPr>
        <w:t xml:space="preserve"> </w:t>
      </w:r>
      <w:r>
        <w:t>centered</w:t>
      </w:r>
      <w:r>
        <w:rPr>
          <w:spacing w:val="-13"/>
        </w:rPr>
        <w:t xml:space="preserve"> </w:t>
      </w:r>
      <w:r>
        <w:t>on</w:t>
      </w:r>
      <w:r>
        <w:rPr>
          <w:spacing w:val="-13"/>
        </w:rPr>
        <w:t xml:space="preserve"> </w:t>
      </w:r>
      <w:r>
        <w:t>feeding</w:t>
      </w:r>
      <w:r>
        <w:rPr>
          <w:spacing w:val="-15"/>
        </w:rPr>
        <w:t xml:space="preserve"> </w:t>
      </w:r>
      <w:r>
        <w:t>the</w:t>
      </w:r>
      <w:r>
        <w:rPr>
          <w:spacing w:val="-14"/>
        </w:rPr>
        <w:t xml:space="preserve"> </w:t>
      </w:r>
      <w:r>
        <w:t>hungry,</w:t>
      </w:r>
      <w:r>
        <w:rPr>
          <w:spacing w:val="-12"/>
        </w:rPr>
        <w:t xml:space="preserve"> </w:t>
      </w:r>
      <w:r>
        <w:t>hospitality</w:t>
      </w:r>
      <w:r>
        <w:rPr>
          <w:spacing w:val="-15"/>
        </w:rPr>
        <w:t xml:space="preserve"> </w:t>
      </w:r>
      <w:r>
        <w:t>and moral responsibility towards food shortages.</w:t>
      </w:r>
    </w:p>
    <w:p w14:paraId="3385396B">
      <w:pPr>
        <w:pStyle w:val="5"/>
        <w:spacing w:after="0"/>
        <w:sectPr>
          <w:pgSz w:w="12240" w:h="15840"/>
          <w:pgMar w:top="1360" w:right="1080" w:bottom="280" w:left="1440" w:header="720" w:footer="720" w:gutter="0"/>
          <w:cols w:space="720" w:num="1"/>
        </w:sectPr>
      </w:pPr>
    </w:p>
    <w:p w14:paraId="0BBA5283">
      <w:pPr>
        <w:pStyle w:val="5"/>
        <w:spacing w:before="72"/>
        <w:ind w:right="958"/>
      </w:pPr>
      <w:r>
        <w:t>The ethical foundations of SDG 2 (Zero Hunger) find strong conceptual resonance in the Thirukkural through its emphasis on feeding the hungry, hospitality and compassion. The chapter on Charity (Kurals 221-230) treats the alleviation of hunger as a paramount moral duty,</w:t>
      </w:r>
      <w:r>
        <w:rPr>
          <w:spacing w:val="-10"/>
        </w:rPr>
        <w:t xml:space="preserve"> </w:t>
      </w:r>
      <w:r>
        <w:t>while</w:t>
      </w:r>
      <w:r>
        <w:rPr>
          <w:spacing w:val="-10"/>
        </w:rPr>
        <w:t xml:space="preserve"> </w:t>
      </w:r>
      <w:r>
        <w:t>the</w:t>
      </w:r>
      <w:r>
        <w:rPr>
          <w:spacing w:val="-10"/>
        </w:rPr>
        <w:t xml:space="preserve"> </w:t>
      </w:r>
      <w:r>
        <w:t>section</w:t>
      </w:r>
      <w:r>
        <w:rPr>
          <w:spacing w:val="-10"/>
        </w:rPr>
        <w:t xml:space="preserve"> </w:t>
      </w:r>
      <w:r>
        <w:t>on</w:t>
      </w:r>
      <w:r>
        <w:rPr>
          <w:spacing w:val="-8"/>
        </w:rPr>
        <w:t xml:space="preserve"> </w:t>
      </w:r>
      <w:r>
        <w:t>hospitality</w:t>
      </w:r>
      <w:r>
        <w:rPr>
          <w:spacing w:val="-14"/>
        </w:rPr>
        <w:t xml:space="preserve"> </w:t>
      </w:r>
      <w:r>
        <w:t>(Kurals</w:t>
      </w:r>
      <w:r>
        <w:rPr>
          <w:spacing w:val="-9"/>
        </w:rPr>
        <w:t xml:space="preserve"> </w:t>
      </w:r>
      <w:r>
        <w:t>81-90)</w:t>
      </w:r>
      <w:r>
        <w:rPr>
          <w:spacing w:val="-10"/>
        </w:rPr>
        <w:t xml:space="preserve"> </w:t>
      </w:r>
      <w:r>
        <w:t>frames</w:t>
      </w:r>
      <w:r>
        <w:rPr>
          <w:spacing w:val="-9"/>
        </w:rPr>
        <w:t xml:space="preserve"> </w:t>
      </w:r>
      <w:r>
        <w:t>the</w:t>
      </w:r>
      <w:r>
        <w:rPr>
          <w:spacing w:val="-10"/>
        </w:rPr>
        <w:t xml:space="preserve"> </w:t>
      </w:r>
      <w:r>
        <w:t>provision</w:t>
      </w:r>
      <w:r>
        <w:rPr>
          <w:spacing w:val="-9"/>
        </w:rPr>
        <w:t xml:space="preserve"> </w:t>
      </w:r>
      <w:r>
        <w:t>of</w:t>
      </w:r>
      <w:r>
        <w:rPr>
          <w:spacing w:val="-8"/>
        </w:rPr>
        <w:t xml:space="preserve"> </w:t>
      </w:r>
      <w:r>
        <w:t>food</w:t>
      </w:r>
      <w:r>
        <w:rPr>
          <w:spacing w:val="-10"/>
        </w:rPr>
        <w:t xml:space="preserve"> </w:t>
      </w:r>
      <w:r>
        <w:t>as</w:t>
      </w:r>
      <w:r>
        <w:rPr>
          <w:spacing w:val="-9"/>
        </w:rPr>
        <w:t xml:space="preserve"> </w:t>
      </w:r>
      <w:r>
        <w:t>a</w:t>
      </w:r>
      <w:r>
        <w:rPr>
          <w:spacing w:val="-11"/>
        </w:rPr>
        <w:t xml:space="preserve"> </w:t>
      </w:r>
      <w:r>
        <w:t xml:space="preserve">social obligation rather than optional generosity. Supplementary reflections on compassion and moderation further reinforce an ethical vision that supports food security and responsible </w:t>
      </w:r>
      <w:r>
        <w:rPr>
          <w:spacing w:val="-2"/>
        </w:rPr>
        <w:t>consumption.</w:t>
      </w:r>
    </w:p>
    <w:p w14:paraId="48C4AEB9">
      <w:pPr>
        <w:pStyle w:val="5"/>
        <w:jc w:val="left"/>
      </w:pPr>
    </w:p>
    <w:p w14:paraId="11D49559">
      <w:pPr>
        <w:pStyle w:val="5"/>
        <w:spacing w:before="245"/>
        <w:jc w:val="left"/>
      </w:pPr>
    </w:p>
    <w:p w14:paraId="00CD1A04">
      <w:pPr>
        <w:pStyle w:val="8"/>
        <w:numPr>
          <w:ilvl w:val="1"/>
          <w:numId w:val="2"/>
        </w:numPr>
        <w:tabs>
          <w:tab w:val="left" w:pos="360"/>
        </w:tabs>
        <w:spacing w:before="0" w:after="0" w:line="240" w:lineRule="auto"/>
        <w:ind w:left="360" w:right="0" w:hanging="360"/>
        <w:jc w:val="both"/>
        <w:rPr>
          <w:sz w:val="24"/>
        </w:rPr>
      </w:pPr>
      <w:r>
        <w:rPr>
          <w:sz w:val="24"/>
        </w:rPr>
        <w:t>Conceptual</w:t>
      </w:r>
      <w:r>
        <w:rPr>
          <w:spacing w:val="-3"/>
          <w:sz w:val="24"/>
        </w:rPr>
        <w:t xml:space="preserve"> </w:t>
      </w:r>
      <w:r>
        <w:rPr>
          <w:sz w:val="24"/>
        </w:rPr>
        <w:t>Alignment</w:t>
      </w:r>
      <w:r>
        <w:rPr>
          <w:spacing w:val="-1"/>
          <w:sz w:val="24"/>
        </w:rPr>
        <w:t xml:space="preserve"> </w:t>
      </w:r>
      <w:r>
        <w:rPr>
          <w:sz w:val="24"/>
        </w:rPr>
        <w:t>with SDG</w:t>
      </w:r>
      <w:r>
        <w:rPr>
          <w:spacing w:val="-2"/>
          <w:sz w:val="24"/>
        </w:rPr>
        <w:t xml:space="preserve"> </w:t>
      </w:r>
      <w:r>
        <w:rPr>
          <w:sz w:val="24"/>
        </w:rPr>
        <w:t>3:</w:t>
      </w:r>
      <w:r>
        <w:rPr>
          <w:spacing w:val="-1"/>
          <w:sz w:val="24"/>
        </w:rPr>
        <w:t xml:space="preserve"> </w:t>
      </w:r>
      <w:r>
        <w:rPr>
          <w:sz w:val="24"/>
        </w:rPr>
        <w:t>Good Health</w:t>
      </w:r>
      <w:r>
        <w:rPr>
          <w:spacing w:val="-1"/>
          <w:sz w:val="24"/>
        </w:rPr>
        <w:t xml:space="preserve"> </w:t>
      </w:r>
      <w:r>
        <w:rPr>
          <w:sz w:val="24"/>
        </w:rPr>
        <w:t>and Well-</w:t>
      </w:r>
      <w:r>
        <w:rPr>
          <w:spacing w:val="-2"/>
          <w:sz w:val="24"/>
        </w:rPr>
        <w:t>being</w:t>
      </w:r>
    </w:p>
    <w:p w14:paraId="24A3E543">
      <w:pPr>
        <w:pStyle w:val="5"/>
        <w:spacing w:before="240"/>
        <w:ind w:right="357"/>
      </w:pPr>
      <w:r>
        <w:t>SDG 3 aims to ensure healthy lives and promote well-being for all. While Thirukkural does not address</w:t>
      </w:r>
      <w:r>
        <w:rPr>
          <w:spacing w:val="-5"/>
        </w:rPr>
        <w:t xml:space="preserve"> </w:t>
      </w:r>
      <w:r>
        <w:t>health</w:t>
      </w:r>
      <w:r>
        <w:rPr>
          <w:spacing w:val="-5"/>
        </w:rPr>
        <w:t xml:space="preserve"> </w:t>
      </w:r>
      <w:r>
        <w:t>systems</w:t>
      </w:r>
      <w:r>
        <w:rPr>
          <w:spacing w:val="-5"/>
        </w:rPr>
        <w:t xml:space="preserve"> </w:t>
      </w:r>
      <w:r>
        <w:t>or</w:t>
      </w:r>
      <w:r>
        <w:rPr>
          <w:spacing w:val="-4"/>
        </w:rPr>
        <w:t xml:space="preserve"> </w:t>
      </w:r>
      <w:r>
        <w:t>medical</w:t>
      </w:r>
      <w:r>
        <w:rPr>
          <w:spacing w:val="-5"/>
        </w:rPr>
        <w:t xml:space="preserve"> </w:t>
      </w:r>
      <w:r>
        <w:t>care,</w:t>
      </w:r>
      <w:r>
        <w:rPr>
          <w:spacing w:val="-6"/>
        </w:rPr>
        <w:t xml:space="preserve"> </w:t>
      </w:r>
      <w:r>
        <w:t>it</w:t>
      </w:r>
      <w:r>
        <w:rPr>
          <w:spacing w:val="-5"/>
        </w:rPr>
        <w:t xml:space="preserve"> </w:t>
      </w:r>
      <w:r>
        <w:t>offers</w:t>
      </w:r>
      <w:r>
        <w:rPr>
          <w:spacing w:val="-3"/>
        </w:rPr>
        <w:t xml:space="preserve"> </w:t>
      </w:r>
      <w:r>
        <w:t>a</w:t>
      </w:r>
      <w:r>
        <w:rPr>
          <w:spacing w:val="-5"/>
        </w:rPr>
        <w:t xml:space="preserve"> </w:t>
      </w:r>
      <w:r>
        <w:t>moral</w:t>
      </w:r>
      <w:r>
        <w:rPr>
          <w:spacing w:val="-5"/>
        </w:rPr>
        <w:t xml:space="preserve"> </w:t>
      </w:r>
      <w:r>
        <w:t>and</w:t>
      </w:r>
      <w:r>
        <w:rPr>
          <w:spacing w:val="-6"/>
        </w:rPr>
        <w:t xml:space="preserve"> </w:t>
      </w:r>
      <w:r>
        <w:t>behavioural</w:t>
      </w:r>
      <w:r>
        <w:rPr>
          <w:spacing w:val="-5"/>
        </w:rPr>
        <w:t xml:space="preserve"> </w:t>
      </w:r>
      <w:r>
        <w:t>framework</w:t>
      </w:r>
      <w:r>
        <w:rPr>
          <w:spacing w:val="-7"/>
        </w:rPr>
        <w:t xml:space="preserve"> </w:t>
      </w:r>
      <w:r>
        <w:t>that</w:t>
      </w:r>
      <w:r>
        <w:rPr>
          <w:spacing w:val="-6"/>
        </w:rPr>
        <w:t xml:space="preserve"> </w:t>
      </w:r>
      <w:r>
        <w:t>supports physical, mental and social well-being.</w:t>
      </w:r>
    </w:p>
    <w:p w14:paraId="49127EB9">
      <w:pPr>
        <w:pStyle w:val="5"/>
        <w:spacing w:before="241"/>
        <w:ind w:right="356"/>
      </w:pPr>
      <w:r>
        <w:t>Although Thirukkural does not discuss health in clinical terms, it emphasizes disciplined living, moderation</w:t>
      </w:r>
      <w:r>
        <w:rPr>
          <w:spacing w:val="-8"/>
        </w:rPr>
        <w:t xml:space="preserve"> </w:t>
      </w:r>
      <w:r>
        <w:t>and</w:t>
      </w:r>
      <w:r>
        <w:rPr>
          <w:spacing w:val="-8"/>
        </w:rPr>
        <w:t xml:space="preserve"> </w:t>
      </w:r>
      <w:r>
        <w:t>avoidance</w:t>
      </w:r>
      <w:r>
        <w:rPr>
          <w:spacing w:val="-9"/>
        </w:rPr>
        <w:t xml:space="preserve"> </w:t>
      </w:r>
      <w:r>
        <w:t>of</w:t>
      </w:r>
      <w:r>
        <w:rPr>
          <w:spacing w:val="-9"/>
        </w:rPr>
        <w:t xml:space="preserve"> </w:t>
      </w:r>
      <w:r>
        <w:t>excessive</w:t>
      </w:r>
      <w:r>
        <w:rPr>
          <w:spacing w:val="-9"/>
        </w:rPr>
        <w:t xml:space="preserve"> </w:t>
      </w:r>
      <w:r>
        <w:t>consumption</w:t>
      </w:r>
      <w:r>
        <w:rPr>
          <w:spacing w:val="-8"/>
        </w:rPr>
        <w:t xml:space="preserve"> </w:t>
      </w:r>
      <w:r>
        <w:t>as</w:t>
      </w:r>
      <w:r>
        <w:rPr>
          <w:spacing w:val="-8"/>
        </w:rPr>
        <w:t xml:space="preserve"> </w:t>
      </w:r>
      <w:r>
        <w:t>central</w:t>
      </w:r>
      <w:r>
        <w:rPr>
          <w:spacing w:val="-8"/>
        </w:rPr>
        <w:t xml:space="preserve"> </w:t>
      </w:r>
      <w:r>
        <w:t>to</w:t>
      </w:r>
      <w:r>
        <w:rPr>
          <w:spacing w:val="-8"/>
        </w:rPr>
        <w:t xml:space="preserve"> </w:t>
      </w:r>
      <w:r>
        <w:t>physical</w:t>
      </w:r>
      <w:r>
        <w:rPr>
          <w:spacing w:val="-5"/>
        </w:rPr>
        <w:t xml:space="preserve"> </w:t>
      </w:r>
      <w:r>
        <w:t>and</w:t>
      </w:r>
      <w:r>
        <w:rPr>
          <w:spacing w:val="-8"/>
        </w:rPr>
        <w:t xml:space="preserve"> </w:t>
      </w:r>
      <w:r>
        <w:t>mental</w:t>
      </w:r>
      <w:r>
        <w:rPr>
          <w:spacing w:val="-8"/>
        </w:rPr>
        <w:t xml:space="preserve"> </w:t>
      </w:r>
      <w:r>
        <w:t>well-being. Ethical</w:t>
      </w:r>
      <w:r>
        <w:rPr>
          <w:spacing w:val="-5"/>
        </w:rPr>
        <w:t xml:space="preserve"> </w:t>
      </w:r>
      <w:r>
        <w:t>self-control</w:t>
      </w:r>
      <w:r>
        <w:rPr>
          <w:spacing w:val="-6"/>
        </w:rPr>
        <w:t xml:space="preserve"> </w:t>
      </w:r>
      <w:r>
        <w:t>and</w:t>
      </w:r>
      <w:r>
        <w:rPr>
          <w:spacing w:val="-6"/>
        </w:rPr>
        <w:t xml:space="preserve"> </w:t>
      </w:r>
      <w:r>
        <w:t>a</w:t>
      </w:r>
      <w:r>
        <w:rPr>
          <w:spacing w:val="-5"/>
        </w:rPr>
        <w:t xml:space="preserve"> </w:t>
      </w:r>
      <w:r>
        <w:t>balanced</w:t>
      </w:r>
      <w:r>
        <w:rPr>
          <w:spacing w:val="-6"/>
        </w:rPr>
        <w:t xml:space="preserve"> </w:t>
      </w:r>
      <w:r>
        <w:t>lifestyle</w:t>
      </w:r>
      <w:r>
        <w:rPr>
          <w:spacing w:val="-6"/>
        </w:rPr>
        <w:t xml:space="preserve"> </w:t>
      </w:r>
      <w:r>
        <w:t>are</w:t>
      </w:r>
      <w:r>
        <w:rPr>
          <w:spacing w:val="-7"/>
        </w:rPr>
        <w:t xml:space="preserve"> </w:t>
      </w:r>
      <w:r>
        <w:t>presented</w:t>
      </w:r>
      <w:r>
        <w:rPr>
          <w:spacing w:val="-6"/>
        </w:rPr>
        <w:t xml:space="preserve"> </w:t>
      </w:r>
      <w:r>
        <w:t>as</w:t>
      </w:r>
      <w:r>
        <w:rPr>
          <w:spacing w:val="-6"/>
        </w:rPr>
        <w:t xml:space="preserve"> </w:t>
      </w:r>
      <w:r>
        <w:t>prerequisites</w:t>
      </w:r>
      <w:r>
        <w:rPr>
          <w:spacing w:val="-6"/>
        </w:rPr>
        <w:t xml:space="preserve"> </w:t>
      </w:r>
      <w:r>
        <w:t>for</w:t>
      </w:r>
      <w:r>
        <w:rPr>
          <w:spacing w:val="-7"/>
        </w:rPr>
        <w:t xml:space="preserve"> </w:t>
      </w:r>
      <w:r>
        <w:t>a</w:t>
      </w:r>
      <w:r>
        <w:rPr>
          <w:spacing w:val="-7"/>
        </w:rPr>
        <w:t xml:space="preserve"> </w:t>
      </w:r>
      <w:r>
        <w:t>healthy</w:t>
      </w:r>
      <w:r>
        <w:rPr>
          <w:spacing w:val="-12"/>
        </w:rPr>
        <w:t xml:space="preserve"> </w:t>
      </w:r>
      <w:r>
        <w:t>life,</w:t>
      </w:r>
      <w:r>
        <w:rPr>
          <w:spacing w:val="-6"/>
        </w:rPr>
        <w:t xml:space="preserve"> </w:t>
      </w:r>
      <w:r>
        <w:t>which is conceptually consistent with SDG 3’s holistic understanding of well-being.</w:t>
      </w:r>
    </w:p>
    <w:p w14:paraId="55D098DD">
      <w:pPr>
        <w:pStyle w:val="5"/>
        <w:spacing w:before="240"/>
        <w:ind w:right="356"/>
      </w:pPr>
      <w:r>
        <w:t>The ethical dimensions of SDG 3 (Good Health and Well-being) find conceptual resonance in Thirukkural’s emphasis on moderation, avoidance of harmful habits, emotional balance and compassion.</w:t>
      </w:r>
      <w:r>
        <w:rPr>
          <w:spacing w:val="-6"/>
        </w:rPr>
        <w:t xml:space="preserve"> </w:t>
      </w:r>
      <w:r>
        <w:t>Through</w:t>
      </w:r>
      <w:r>
        <w:rPr>
          <w:spacing w:val="-7"/>
        </w:rPr>
        <w:t xml:space="preserve"> </w:t>
      </w:r>
      <w:r>
        <w:t>its</w:t>
      </w:r>
      <w:r>
        <w:rPr>
          <w:spacing w:val="-7"/>
        </w:rPr>
        <w:t xml:space="preserve"> </w:t>
      </w:r>
      <w:r>
        <w:t>reflections</w:t>
      </w:r>
      <w:r>
        <w:rPr>
          <w:spacing w:val="-7"/>
        </w:rPr>
        <w:t xml:space="preserve"> </w:t>
      </w:r>
      <w:r>
        <w:t>on</w:t>
      </w:r>
      <w:r>
        <w:rPr>
          <w:spacing w:val="-7"/>
        </w:rPr>
        <w:t xml:space="preserve"> </w:t>
      </w:r>
      <w:r>
        <w:t>moderation</w:t>
      </w:r>
      <w:r>
        <w:rPr>
          <w:spacing w:val="-7"/>
        </w:rPr>
        <w:t xml:space="preserve"> </w:t>
      </w:r>
      <w:r>
        <w:t>(Kurals</w:t>
      </w:r>
      <w:r>
        <w:rPr>
          <w:spacing w:val="-6"/>
        </w:rPr>
        <w:t xml:space="preserve"> </w:t>
      </w:r>
      <w:r>
        <w:t>941-950),</w:t>
      </w:r>
      <w:r>
        <w:rPr>
          <w:spacing w:val="-8"/>
        </w:rPr>
        <w:t xml:space="preserve"> </w:t>
      </w:r>
      <w:r>
        <w:t>abstinence</w:t>
      </w:r>
      <w:r>
        <w:rPr>
          <w:spacing w:val="-8"/>
        </w:rPr>
        <w:t xml:space="preserve"> </w:t>
      </w:r>
      <w:r>
        <w:t>from</w:t>
      </w:r>
      <w:r>
        <w:rPr>
          <w:spacing w:val="-7"/>
        </w:rPr>
        <w:t xml:space="preserve"> </w:t>
      </w:r>
      <w:r>
        <w:t xml:space="preserve">intoxicants (Kurals 921-930), and care for life (Kurals 321-330), the text promotes behavioral and moral principles that support holistic well-being. While these insights do not align with modern health policy, they contribute to an ethical understanding of health based on self-discipline and social </w:t>
      </w:r>
      <w:r>
        <w:rPr>
          <w:spacing w:val="-2"/>
        </w:rPr>
        <w:t>responsibility.</w:t>
      </w:r>
    </w:p>
    <w:p w14:paraId="7F900C42">
      <w:pPr>
        <w:pStyle w:val="5"/>
        <w:spacing w:before="3"/>
        <w:jc w:val="left"/>
      </w:pPr>
    </w:p>
    <w:p w14:paraId="6FED1F3A">
      <w:pPr>
        <w:pStyle w:val="8"/>
        <w:numPr>
          <w:ilvl w:val="1"/>
          <w:numId w:val="2"/>
        </w:numPr>
        <w:tabs>
          <w:tab w:val="left" w:pos="360"/>
        </w:tabs>
        <w:spacing w:before="0" w:after="0" w:line="240" w:lineRule="auto"/>
        <w:ind w:left="360" w:right="0" w:hanging="360"/>
        <w:jc w:val="both"/>
        <w:rPr>
          <w:sz w:val="24"/>
        </w:rPr>
      </w:pPr>
      <w:r>
        <w:rPr>
          <w:sz w:val="24"/>
        </w:rPr>
        <w:t>Conceptual</w:t>
      </w:r>
      <w:r>
        <w:rPr>
          <w:spacing w:val="-1"/>
          <w:sz w:val="24"/>
        </w:rPr>
        <w:t xml:space="preserve"> </w:t>
      </w:r>
      <w:r>
        <w:rPr>
          <w:sz w:val="24"/>
        </w:rPr>
        <w:t>Alignment with</w:t>
      </w:r>
      <w:r>
        <w:rPr>
          <w:spacing w:val="-1"/>
          <w:sz w:val="24"/>
        </w:rPr>
        <w:t xml:space="preserve"> </w:t>
      </w:r>
      <w:r>
        <w:rPr>
          <w:sz w:val="24"/>
        </w:rPr>
        <w:t>SDG</w:t>
      </w:r>
      <w:r>
        <w:rPr>
          <w:spacing w:val="-1"/>
          <w:sz w:val="24"/>
        </w:rPr>
        <w:t xml:space="preserve"> </w:t>
      </w:r>
      <w:r>
        <w:rPr>
          <w:sz w:val="24"/>
        </w:rPr>
        <w:t>4: Quality</w:t>
      </w:r>
      <w:r>
        <w:rPr>
          <w:spacing w:val="-6"/>
          <w:sz w:val="24"/>
        </w:rPr>
        <w:t xml:space="preserve"> </w:t>
      </w:r>
      <w:r>
        <w:rPr>
          <w:spacing w:val="-2"/>
          <w:sz w:val="24"/>
        </w:rPr>
        <w:t>Education</w:t>
      </w:r>
    </w:p>
    <w:p w14:paraId="4286A633">
      <w:pPr>
        <w:spacing w:before="81" w:line="276" w:lineRule="auto"/>
        <w:ind w:left="0" w:right="359" w:firstLine="0"/>
        <w:jc w:val="both"/>
        <w:rPr>
          <w:sz w:val="22"/>
        </w:rPr>
      </w:pPr>
      <w:r>
        <w:rPr>
          <w:sz w:val="22"/>
        </w:rPr>
        <w:t>SDG</w:t>
      </w:r>
      <w:r>
        <w:rPr>
          <w:spacing w:val="-13"/>
          <w:sz w:val="22"/>
        </w:rPr>
        <w:t xml:space="preserve"> </w:t>
      </w:r>
      <w:r>
        <w:rPr>
          <w:sz w:val="22"/>
        </w:rPr>
        <w:t>4</w:t>
      </w:r>
      <w:r>
        <w:rPr>
          <w:spacing w:val="-12"/>
          <w:sz w:val="22"/>
        </w:rPr>
        <w:t xml:space="preserve"> </w:t>
      </w:r>
      <w:r>
        <w:rPr>
          <w:sz w:val="22"/>
        </w:rPr>
        <w:t>aims</w:t>
      </w:r>
      <w:r>
        <w:rPr>
          <w:spacing w:val="-11"/>
          <w:sz w:val="22"/>
        </w:rPr>
        <w:t xml:space="preserve"> </w:t>
      </w:r>
      <w:r>
        <w:rPr>
          <w:sz w:val="22"/>
        </w:rPr>
        <w:t>to</w:t>
      </w:r>
      <w:r>
        <w:rPr>
          <w:spacing w:val="-12"/>
          <w:sz w:val="22"/>
        </w:rPr>
        <w:t xml:space="preserve"> </w:t>
      </w:r>
      <w:r>
        <w:rPr>
          <w:sz w:val="22"/>
        </w:rPr>
        <w:t>ensure</w:t>
      </w:r>
      <w:r>
        <w:rPr>
          <w:spacing w:val="-12"/>
          <w:sz w:val="22"/>
        </w:rPr>
        <w:t xml:space="preserve"> </w:t>
      </w:r>
      <w:r>
        <w:rPr>
          <w:sz w:val="22"/>
        </w:rPr>
        <w:t>inclusive</w:t>
      </w:r>
      <w:r>
        <w:rPr>
          <w:spacing w:val="-12"/>
          <w:sz w:val="22"/>
        </w:rPr>
        <w:t xml:space="preserve"> </w:t>
      </w:r>
      <w:r>
        <w:rPr>
          <w:sz w:val="22"/>
        </w:rPr>
        <w:t>and</w:t>
      </w:r>
      <w:r>
        <w:rPr>
          <w:spacing w:val="-12"/>
          <w:sz w:val="22"/>
        </w:rPr>
        <w:t xml:space="preserve"> </w:t>
      </w:r>
      <w:r>
        <w:rPr>
          <w:sz w:val="22"/>
        </w:rPr>
        <w:t>equitable</w:t>
      </w:r>
      <w:r>
        <w:rPr>
          <w:spacing w:val="-12"/>
          <w:sz w:val="22"/>
        </w:rPr>
        <w:t xml:space="preserve"> </w:t>
      </w:r>
      <w:r>
        <w:rPr>
          <w:sz w:val="22"/>
        </w:rPr>
        <w:t>quality</w:t>
      </w:r>
      <w:r>
        <w:rPr>
          <w:spacing w:val="-14"/>
          <w:sz w:val="22"/>
        </w:rPr>
        <w:t xml:space="preserve"> </w:t>
      </w:r>
      <w:r>
        <w:rPr>
          <w:sz w:val="22"/>
        </w:rPr>
        <w:t>education</w:t>
      </w:r>
      <w:r>
        <w:rPr>
          <w:spacing w:val="-11"/>
          <w:sz w:val="22"/>
        </w:rPr>
        <w:t xml:space="preserve"> </w:t>
      </w:r>
      <w:r>
        <w:rPr>
          <w:sz w:val="22"/>
        </w:rPr>
        <w:t>and</w:t>
      </w:r>
      <w:r>
        <w:rPr>
          <w:spacing w:val="-12"/>
          <w:sz w:val="22"/>
        </w:rPr>
        <w:t xml:space="preserve"> </w:t>
      </w:r>
      <w:r>
        <w:rPr>
          <w:sz w:val="22"/>
        </w:rPr>
        <w:t>promote</w:t>
      </w:r>
      <w:r>
        <w:rPr>
          <w:spacing w:val="-12"/>
          <w:sz w:val="22"/>
        </w:rPr>
        <w:t xml:space="preserve"> </w:t>
      </w:r>
      <w:r>
        <w:rPr>
          <w:sz w:val="22"/>
        </w:rPr>
        <w:t>lifelong</w:t>
      </w:r>
      <w:r>
        <w:rPr>
          <w:spacing w:val="-14"/>
          <w:sz w:val="22"/>
        </w:rPr>
        <w:t xml:space="preserve"> </w:t>
      </w:r>
      <w:r>
        <w:rPr>
          <w:sz w:val="22"/>
        </w:rPr>
        <w:t>learning</w:t>
      </w:r>
      <w:r>
        <w:rPr>
          <w:spacing w:val="-13"/>
          <w:sz w:val="22"/>
        </w:rPr>
        <w:t xml:space="preserve"> </w:t>
      </w:r>
      <w:r>
        <w:rPr>
          <w:sz w:val="22"/>
        </w:rPr>
        <w:t>opportunities for all. While the Thirukkural does not address formal education systems, curricula or institutions, it provides a strong ethical and intellectual framework that values learning as essential for human development and social well-being.</w:t>
      </w:r>
    </w:p>
    <w:p w14:paraId="4046A65E">
      <w:pPr>
        <w:pStyle w:val="5"/>
        <w:spacing w:before="40"/>
        <w:jc w:val="left"/>
        <w:rPr>
          <w:sz w:val="22"/>
        </w:rPr>
      </w:pPr>
    </w:p>
    <w:p w14:paraId="3B9C7C9F">
      <w:pPr>
        <w:spacing w:before="0" w:line="276" w:lineRule="auto"/>
        <w:ind w:left="0" w:right="354" w:firstLine="0"/>
        <w:jc w:val="both"/>
        <w:rPr>
          <w:sz w:val="22"/>
        </w:rPr>
      </w:pPr>
      <w:r>
        <w:rPr>
          <w:sz w:val="22"/>
        </w:rPr>
        <w:t>While</w:t>
      </w:r>
      <w:r>
        <w:rPr>
          <w:spacing w:val="-14"/>
          <w:sz w:val="22"/>
        </w:rPr>
        <w:t xml:space="preserve"> </w:t>
      </w:r>
      <w:r>
        <w:rPr>
          <w:sz w:val="22"/>
        </w:rPr>
        <w:t>the</w:t>
      </w:r>
      <w:r>
        <w:rPr>
          <w:spacing w:val="-14"/>
          <w:sz w:val="22"/>
        </w:rPr>
        <w:t xml:space="preserve"> </w:t>
      </w:r>
      <w:r>
        <w:rPr>
          <w:sz w:val="22"/>
        </w:rPr>
        <w:t>Thirukkural</w:t>
      </w:r>
      <w:r>
        <w:rPr>
          <w:spacing w:val="-14"/>
          <w:sz w:val="22"/>
        </w:rPr>
        <w:t xml:space="preserve"> </w:t>
      </w:r>
      <w:r>
        <w:rPr>
          <w:sz w:val="22"/>
        </w:rPr>
        <w:t>does</w:t>
      </w:r>
      <w:r>
        <w:rPr>
          <w:spacing w:val="-13"/>
          <w:sz w:val="22"/>
        </w:rPr>
        <w:t xml:space="preserve"> </w:t>
      </w:r>
      <w:r>
        <w:rPr>
          <w:sz w:val="22"/>
        </w:rPr>
        <w:t>not</w:t>
      </w:r>
      <w:r>
        <w:rPr>
          <w:spacing w:val="-14"/>
          <w:sz w:val="22"/>
        </w:rPr>
        <w:t xml:space="preserve"> </w:t>
      </w:r>
      <w:r>
        <w:rPr>
          <w:sz w:val="22"/>
        </w:rPr>
        <w:t>discuss</w:t>
      </w:r>
      <w:r>
        <w:rPr>
          <w:spacing w:val="-14"/>
          <w:sz w:val="22"/>
        </w:rPr>
        <w:t xml:space="preserve"> </w:t>
      </w:r>
      <w:r>
        <w:rPr>
          <w:sz w:val="22"/>
        </w:rPr>
        <w:t>education</w:t>
      </w:r>
      <w:r>
        <w:rPr>
          <w:spacing w:val="-13"/>
          <w:sz w:val="22"/>
        </w:rPr>
        <w:t xml:space="preserve"> </w:t>
      </w:r>
      <w:r>
        <w:rPr>
          <w:sz w:val="22"/>
        </w:rPr>
        <w:t>in</w:t>
      </w:r>
      <w:r>
        <w:rPr>
          <w:spacing w:val="-14"/>
          <w:sz w:val="22"/>
        </w:rPr>
        <w:t xml:space="preserve"> </w:t>
      </w:r>
      <w:r>
        <w:rPr>
          <w:sz w:val="22"/>
        </w:rPr>
        <w:t>a</w:t>
      </w:r>
      <w:r>
        <w:rPr>
          <w:spacing w:val="-13"/>
          <w:sz w:val="22"/>
        </w:rPr>
        <w:t xml:space="preserve"> </w:t>
      </w:r>
      <w:r>
        <w:rPr>
          <w:sz w:val="22"/>
        </w:rPr>
        <w:t>modern</w:t>
      </w:r>
      <w:r>
        <w:rPr>
          <w:spacing w:val="-14"/>
          <w:sz w:val="22"/>
        </w:rPr>
        <w:t xml:space="preserve"> </w:t>
      </w:r>
      <w:r>
        <w:rPr>
          <w:sz w:val="22"/>
        </w:rPr>
        <w:t>institutional</w:t>
      </w:r>
      <w:r>
        <w:rPr>
          <w:spacing w:val="-13"/>
          <w:sz w:val="22"/>
        </w:rPr>
        <w:t xml:space="preserve"> </w:t>
      </w:r>
      <w:r>
        <w:rPr>
          <w:sz w:val="22"/>
        </w:rPr>
        <w:t>sense,</w:t>
      </w:r>
      <w:r>
        <w:rPr>
          <w:spacing w:val="-13"/>
          <w:sz w:val="22"/>
        </w:rPr>
        <w:t xml:space="preserve"> </w:t>
      </w:r>
      <w:r>
        <w:rPr>
          <w:sz w:val="22"/>
        </w:rPr>
        <w:t>it</w:t>
      </w:r>
      <w:r>
        <w:rPr>
          <w:spacing w:val="-13"/>
          <w:sz w:val="22"/>
        </w:rPr>
        <w:t xml:space="preserve"> </w:t>
      </w:r>
      <w:r>
        <w:rPr>
          <w:sz w:val="22"/>
        </w:rPr>
        <w:t>consistently</w:t>
      </w:r>
      <w:r>
        <w:rPr>
          <w:spacing w:val="-14"/>
          <w:sz w:val="22"/>
        </w:rPr>
        <w:t xml:space="preserve"> </w:t>
      </w:r>
      <w:r>
        <w:rPr>
          <w:sz w:val="22"/>
        </w:rPr>
        <w:t>emphasizes knowledge,</w:t>
      </w:r>
      <w:r>
        <w:rPr>
          <w:spacing w:val="-4"/>
          <w:sz w:val="22"/>
        </w:rPr>
        <w:t xml:space="preserve"> </w:t>
      </w:r>
      <w:r>
        <w:rPr>
          <w:sz w:val="22"/>
        </w:rPr>
        <w:t>wisdom</w:t>
      </w:r>
      <w:r>
        <w:rPr>
          <w:spacing w:val="-8"/>
          <w:sz w:val="22"/>
        </w:rPr>
        <w:t xml:space="preserve"> </w:t>
      </w:r>
      <w:r>
        <w:rPr>
          <w:sz w:val="22"/>
        </w:rPr>
        <w:t>and</w:t>
      </w:r>
      <w:r>
        <w:rPr>
          <w:spacing w:val="-7"/>
          <w:sz w:val="22"/>
        </w:rPr>
        <w:t xml:space="preserve"> </w:t>
      </w:r>
      <w:r>
        <w:rPr>
          <w:sz w:val="22"/>
        </w:rPr>
        <w:t>continuous</w:t>
      </w:r>
      <w:r>
        <w:rPr>
          <w:spacing w:val="-7"/>
          <w:sz w:val="22"/>
        </w:rPr>
        <w:t xml:space="preserve"> </w:t>
      </w:r>
      <w:r>
        <w:rPr>
          <w:sz w:val="22"/>
        </w:rPr>
        <w:t>learning</w:t>
      </w:r>
      <w:r>
        <w:rPr>
          <w:spacing w:val="-7"/>
          <w:sz w:val="22"/>
        </w:rPr>
        <w:t xml:space="preserve"> </w:t>
      </w:r>
      <w:r>
        <w:rPr>
          <w:sz w:val="22"/>
        </w:rPr>
        <w:t>as</w:t>
      </w:r>
      <w:r>
        <w:rPr>
          <w:spacing w:val="-6"/>
          <w:sz w:val="22"/>
        </w:rPr>
        <w:t xml:space="preserve"> </w:t>
      </w:r>
      <w:r>
        <w:rPr>
          <w:sz w:val="22"/>
        </w:rPr>
        <w:t>the</w:t>
      </w:r>
      <w:r>
        <w:rPr>
          <w:spacing w:val="-7"/>
          <w:sz w:val="22"/>
        </w:rPr>
        <w:t xml:space="preserve"> </w:t>
      </w:r>
      <w:r>
        <w:rPr>
          <w:sz w:val="22"/>
        </w:rPr>
        <w:t>foundation</w:t>
      </w:r>
      <w:r>
        <w:rPr>
          <w:spacing w:val="-7"/>
          <w:sz w:val="22"/>
        </w:rPr>
        <w:t xml:space="preserve"> </w:t>
      </w:r>
      <w:r>
        <w:rPr>
          <w:sz w:val="22"/>
        </w:rPr>
        <w:t>of</w:t>
      </w:r>
      <w:r>
        <w:rPr>
          <w:spacing w:val="-6"/>
          <w:sz w:val="22"/>
        </w:rPr>
        <w:t xml:space="preserve"> </w:t>
      </w:r>
      <w:r>
        <w:rPr>
          <w:sz w:val="22"/>
        </w:rPr>
        <w:t>a</w:t>
      </w:r>
      <w:r>
        <w:rPr>
          <w:spacing w:val="-7"/>
          <w:sz w:val="22"/>
        </w:rPr>
        <w:t xml:space="preserve"> </w:t>
      </w:r>
      <w:r>
        <w:rPr>
          <w:sz w:val="22"/>
        </w:rPr>
        <w:t>meaningful</w:t>
      </w:r>
      <w:r>
        <w:rPr>
          <w:spacing w:val="-6"/>
          <w:sz w:val="22"/>
        </w:rPr>
        <w:t xml:space="preserve"> </w:t>
      </w:r>
      <w:r>
        <w:rPr>
          <w:sz w:val="22"/>
        </w:rPr>
        <w:t>life.</w:t>
      </w:r>
      <w:r>
        <w:rPr>
          <w:spacing w:val="-5"/>
          <w:sz w:val="22"/>
        </w:rPr>
        <w:t xml:space="preserve"> </w:t>
      </w:r>
      <w:r>
        <w:rPr>
          <w:sz w:val="22"/>
        </w:rPr>
        <w:t>Education</w:t>
      </w:r>
      <w:r>
        <w:rPr>
          <w:spacing w:val="-7"/>
          <w:sz w:val="22"/>
        </w:rPr>
        <w:t xml:space="preserve"> </w:t>
      </w:r>
      <w:r>
        <w:rPr>
          <w:sz w:val="22"/>
        </w:rPr>
        <w:t>is</w:t>
      </w:r>
      <w:r>
        <w:rPr>
          <w:spacing w:val="-7"/>
          <w:sz w:val="22"/>
        </w:rPr>
        <w:t xml:space="preserve"> </w:t>
      </w:r>
      <w:r>
        <w:rPr>
          <w:sz w:val="22"/>
        </w:rPr>
        <w:t>presented not as the mere acquisition of information but as the cultivation of judgment, moral clarity and rational thinking.</w:t>
      </w:r>
      <w:r>
        <w:rPr>
          <w:spacing w:val="-5"/>
          <w:sz w:val="22"/>
        </w:rPr>
        <w:t xml:space="preserve"> </w:t>
      </w:r>
      <w:r>
        <w:rPr>
          <w:sz w:val="22"/>
        </w:rPr>
        <w:t>Ignorance</w:t>
      </w:r>
      <w:r>
        <w:rPr>
          <w:spacing w:val="-7"/>
          <w:sz w:val="22"/>
        </w:rPr>
        <w:t xml:space="preserve"> </w:t>
      </w:r>
      <w:r>
        <w:rPr>
          <w:sz w:val="22"/>
        </w:rPr>
        <w:t>is</w:t>
      </w:r>
      <w:r>
        <w:rPr>
          <w:spacing w:val="-4"/>
          <w:sz w:val="22"/>
        </w:rPr>
        <w:t xml:space="preserve"> </w:t>
      </w:r>
      <w:r>
        <w:rPr>
          <w:sz w:val="22"/>
        </w:rPr>
        <w:t>treated</w:t>
      </w:r>
      <w:r>
        <w:rPr>
          <w:spacing w:val="-4"/>
          <w:sz w:val="22"/>
        </w:rPr>
        <w:t xml:space="preserve"> </w:t>
      </w:r>
      <w:r>
        <w:rPr>
          <w:sz w:val="22"/>
        </w:rPr>
        <w:t>as</w:t>
      </w:r>
      <w:r>
        <w:rPr>
          <w:spacing w:val="-4"/>
          <w:sz w:val="22"/>
        </w:rPr>
        <w:t xml:space="preserve"> </w:t>
      </w:r>
      <w:r>
        <w:rPr>
          <w:sz w:val="22"/>
        </w:rPr>
        <w:t>a</w:t>
      </w:r>
      <w:r>
        <w:rPr>
          <w:spacing w:val="-7"/>
          <w:sz w:val="22"/>
        </w:rPr>
        <w:t xml:space="preserve"> </w:t>
      </w:r>
      <w:r>
        <w:rPr>
          <w:sz w:val="22"/>
        </w:rPr>
        <w:t>serious</w:t>
      </w:r>
      <w:r>
        <w:rPr>
          <w:spacing w:val="-4"/>
          <w:sz w:val="22"/>
        </w:rPr>
        <w:t xml:space="preserve"> </w:t>
      </w:r>
      <w:r>
        <w:rPr>
          <w:sz w:val="22"/>
        </w:rPr>
        <w:t>social</w:t>
      </w:r>
      <w:r>
        <w:rPr>
          <w:spacing w:val="-4"/>
          <w:sz w:val="22"/>
        </w:rPr>
        <w:t xml:space="preserve"> </w:t>
      </w:r>
      <w:r>
        <w:rPr>
          <w:sz w:val="22"/>
        </w:rPr>
        <w:t>and</w:t>
      </w:r>
      <w:r>
        <w:rPr>
          <w:spacing w:val="-5"/>
          <w:sz w:val="22"/>
        </w:rPr>
        <w:t xml:space="preserve"> </w:t>
      </w:r>
      <w:r>
        <w:rPr>
          <w:sz w:val="22"/>
        </w:rPr>
        <w:t>personal</w:t>
      </w:r>
      <w:r>
        <w:rPr>
          <w:spacing w:val="-6"/>
          <w:sz w:val="22"/>
        </w:rPr>
        <w:t xml:space="preserve"> </w:t>
      </w:r>
      <w:r>
        <w:rPr>
          <w:sz w:val="22"/>
        </w:rPr>
        <w:t>limitation,</w:t>
      </w:r>
      <w:r>
        <w:rPr>
          <w:spacing w:val="-5"/>
          <w:sz w:val="22"/>
        </w:rPr>
        <w:t xml:space="preserve"> </w:t>
      </w:r>
      <w:r>
        <w:rPr>
          <w:sz w:val="22"/>
        </w:rPr>
        <w:t>whereas</w:t>
      </w:r>
      <w:r>
        <w:rPr>
          <w:spacing w:val="-6"/>
          <w:sz w:val="22"/>
        </w:rPr>
        <w:t xml:space="preserve"> </w:t>
      </w:r>
      <w:r>
        <w:rPr>
          <w:sz w:val="22"/>
        </w:rPr>
        <w:t>learning</w:t>
      </w:r>
      <w:r>
        <w:rPr>
          <w:spacing w:val="-7"/>
          <w:sz w:val="22"/>
        </w:rPr>
        <w:t xml:space="preserve"> </w:t>
      </w:r>
      <w:r>
        <w:rPr>
          <w:sz w:val="22"/>
        </w:rPr>
        <w:t>is</w:t>
      </w:r>
      <w:r>
        <w:rPr>
          <w:spacing w:val="-4"/>
          <w:sz w:val="22"/>
        </w:rPr>
        <w:t xml:space="preserve"> </w:t>
      </w:r>
      <w:r>
        <w:rPr>
          <w:sz w:val="22"/>
        </w:rPr>
        <w:t>presented</w:t>
      </w:r>
      <w:r>
        <w:rPr>
          <w:spacing w:val="-7"/>
          <w:sz w:val="22"/>
        </w:rPr>
        <w:t xml:space="preserve"> </w:t>
      </w:r>
      <w:r>
        <w:rPr>
          <w:sz w:val="22"/>
        </w:rPr>
        <w:t>as</w:t>
      </w:r>
      <w:r>
        <w:rPr>
          <w:spacing w:val="-4"/>
          <w:sz w:val="22"/>
        </w:rPr>
        <w:t xml:space="preserve"> </w:t>
      </w:r>
      <w:r>
        <w:rPr>
          <w:sz w:val="22"/>
        </w:rPr>
        <w:t>a lasting form of wealth that cannot be destroyed or taken away.</w:t>
      </w:r>
    </w:p>
    <w:p w14:paraId="0B78E9B7">
      <w:pPr>
        <w:pStyle w:val="5"/>
        <w:spacing w:before="38"/>
        <w:jc w:val="left"/>
        <w:rPr>
          <w:sz w:val="22"/>
        </w:rPr>
      </w:pPr>
    </w:p>
    <w:p w14:paraId="75A90538">
      <w:pPr>
        <w:spacing w:before="0" w:line="276" w:lineRule="auto"/>
        <w:ind w:left="0" w:right="355" w:firstLine="0"/>
        <w:jc w:val="both"/>
        <w:rPr>
          <w:sz w:val="22"/>
        </w:rPr>
      </w:pPr>
      <w:r>
        <w:rPr>
          <w:sz w:val="22"/>
        </w:rPr>
        <w:t>The ethical dimensions of SDG 4 (Quality Education) find conceptual resonance in the Thirukkural's emphasis on the pursuit of knowledge (Kurals 391-400), the superiority of learning over material wealth (Kurals 411-420), and the importance of wise counsel and understanding (Kurals 421-430). These kurals highlight education as a lifelong process that refines character, promotes social harmony, and enables responsible decision-making.</w:t>
      </w:r>
    </w:p>
    <w:p w14:paraId="4BBAC381">
      <w:pPr>
        <w:spacing w:after="0" w:line="276" w:lineRule="auto"/>
        <w:jc w:val="both"/>
        <w:rPr>
          <w:sz w:val="22"/>
        </w:rPr>
        <w:sectPr>
          <w:pgSz w:w="12240" w:h="15840"/>
          <w:pgMar w:top="1360" w:right="1080" w:bottom="280" w:left="1440" w:header="720" w:footer="720" w:gutter="0"/>
          <w:cols w:space="720" w:num="1"/>
        </w:sectPr>
      </w:pPr>
    </w:p>
    <w:p w14:paraId="212D3548">
      <w:pPr>
        <w:pStyle w:val="2"/>
        <w:numPr>
          <w:ilvl w:val="1"/>
          <w:numId w:val="2"/>
        </w:numPr>
        <w:tabs>
          <w:tab w:val="left" w:pos="360"/>
        </w:tabs>
        <w:spacing w:before="73" w:after="0" w:line="240" w:lineRule="auto"/>
        <w:ind w:left="360" w:right="0" w:hanging="360"/>
        <w:jc w:val="left"/>
      </w:pPr>
      <w:r>
        <w:t>Conceptual</w:t>
      </w:r>
      <w:r>
        <w:rPr>
          <w:spacing w:val="-4"/>
        </w:rPr>
        <w:t xml:space="preserve"> </w:t>
      </w:r>
      <w:r>
        <w:t>Alignment</w:t>
      </w:r>
      <w:r>
        <w:rPr>
          <w:spacing w:val="-7"/>
        </w:rPr>
        <w:t xml:space="preserve"> </w:t>
      </w:r>
      <w:r>
        <w:t>with</w:t>
      </w:r>
      <w:r>
        <w:rPr>
          <w:spacing w:val="-7"/>
        </w:rPr>
        <w:t xml:space="preserve"> </w:t>
      </w:r>
      <w:r>
        <w:t>SDG</w:t>
      </w:r>
      <w:r>
        <w:rPr>
          <w:spacing w:val="-6"/>
        </w:rPr>
        <w:t xml:space="preserve"> </w:t>
      </w:r>
      <w:r>
        <w:t>5:</w:t>
      </w:r>
      <w:r>
        <w:rPr>
          <w:spacing w:val="-5"/>
        </w:rPr>
        <w:t xml:space="preserve"> </w:t>
      </w:r>
      <w:r>
        <w:t>Gender</w:t>
      </w:r>
      <w:r>
        <w:rPr>
          <w:spacing w:val="-7"/>
        </w:rPr>
        <w:t xml:space="preserve"> </w:t>
      </w:r>
      <w:r>
        <w:rPr>
          <w:spacing w:val="-2"/>
        </w:rPr>
        <w:t>Equality</w:t>
      </w:r>
    </w:p>
    <w:p w14:paraId="22FF3D75">
      <w:pPr>
        <w:pStyle w:val="5"/>
        <w:spacing w:before="281"/>
        <w:ind w:right="362"/>
      </w:pPr>
      <w:r>
        <w:t>SDG 5 aims to achieve gender equality and empower all women and girls. Although the Thirukkural was written in a historical context shaped by patriarchal social structures, it nevertheless</w:t>
      </w:r>
      <w:r>
        <w:rPr>
          <w:spacing w:val="-8"/>
        </w:rPr>
        <w:t xml:space="preserve"> </w:t>
      </w:r>
      <w:r>
        <w:t>affirms</w:t>
      </w:r>
      <w:r>
        <w:rPr>
          <w:spacing w:val="-8"/>
        </w:rPr>
        <w:t xml:space="preserve"> </w:t>
      </w:r>
      <w:r>
        <w:t>the</w:t>
      </w:r>
      <w:r>
        <w:rPr>
          <w:spacing w:val="-9"/>
        </w:rPr>
        <w:t xml:space="preserve"> </w:t>
      </w:r>
      <w:r>
        <w:t>moral</w:t>
      </w:r>
      <w:r>
        <w:rPr>
          <w:spacing w:val="-8"/>
        </w:rPr>
        <w:t xml:space="preserve"> </w:t>
      </w:r>
      <w:r>
        <w:t>dignity,</w:t>
      </w:r>
      <w:r>
        <w:rPr>
          <w:spacing w:val="-8"/>
        </w:rPr>
        <w:t xml:space="preserve"> </w:t>
      </w:r>
      <w:r>
        <w:t>worth</w:t>
      </w:r>
      <w:r>
        <w:rPr>
          <w:spacing w:val="-9"/>
        </w:rPr>
        <w:t xml:space="preserve"> </w:t>
      </w:r>
      <w:r>
        <w:t>and</w:t>
      </w:r>
      <w:r>
        <w:rPr>
          <w:spacing w:val="-8"/>
        </w:rPr>
        <w:t xml:space="preserve"> </w:t>
      </w:r>
      <w:r>
        <w:t>social</w:t>
      </w:r>
      <w:r>
        <w:rPr>
          <w:spacing w:val="-8"/>
        </w:rPr>
        <w:t xml:space="preserve"> </w:t>
      </w:r>
      <w:r>
        <w:t>significance</w:t>
      </w:r>
      <w:r>
        <w:rPr>
          <w:spacing w:val="-9"/>
        </w:rPr>
        <w:t xml:space="preserve"> </w:t>
      </w:r>
      <w:r>
        <w:t>of</w:t>
      </w:r>
      <w:r>
        <w:rPr>
          <w:spacing w:val="-9"/>
        </w:rPr>
        <w:t xml:space="preserve"> </w:t>
      </w:r>
      <w:r>
        <w:t>women,</w:t>
      </w:r>
      <w:r>
        <w:rPr>
          <w:spacing w:val="-9"/>
        </w:rPr>
        <w:t xml:space="preserve"> </w:t>
      </w:r>
      <w:r>
        <w:t>particularly</w:t>
      </w:r>
      <w:r>
        <w:rPr>
          <w:spacing w:val="-13"/>
        </w:rPr>
        <w:t xml:space="preserve"> </w:t>
      </w:r>
      <w:r>
        <w:t>in</w:t>
      </w:r>
      <w:r>
        <w:rPr>
          <w:spacing w:val="-8"/>
        </w:rPr>
        <w:t xml:space="preserve"> </w:t>
      </w:r>
      <w:r>
        <w:t>the realm of family and ethical life.</w:t>
      </w:r>
    </w:p>
    <w:p w14:paraId="33DD67B7">
      <w:pPr>
        <w:pStyle w:val="5"/>
        <w:spacing w:before="5"/>
        <w:jc w:val="left"/>
      </w:pPr>
    </w:p>
    <w:p w14:paraId="51EA829C">
      <w:pPr>
        <w:pStyle w:val="5"/>
        <w:ind w:right="359"/>
      </w:pPr>
      <w:r>
        <w:t>The</w:t>
      </w:r>
      <w:r>
        <w:rPr>
          <w:spacing w:val="-12"/>
        </w:rPr>
        <w:t xml:space="preserve"> </w:t>
      </w:r>
      <w:r>
        <w:t>Thirukkural</w:t>
      </w:r>
      <w:r>
        <w:rPr>
          <w:spacing w:val="-10"/>
        </w:rPr>
        <w:t xml:space="preserve"> </w:t>
      </w:r>
      <w:r>
        <w:t>does</w:t>
      </w:r>
      <w:r>
        <w:rPr>
          <w:spacing w:val="-10"/>
        </w:rPr>
        <w:t xml:space="preserve"> </w:t>
      </w:r>
      <w:r>
        <w:t>not</w:t>
      </w:r>
      <w:r>
        <w:rPr>
          <w:spacing w:val="-8"/>
        </w:rPr>
        <w:t xml:space="preserve"> </w:t>
      </w:r>
      <w:r>
        <w:t>deal</w:t>
      </w:r>
      <w:r>
        <w:rPr>
          <w:spacing w:val="-10"/>
        </w:rPr>
        <w:t xml:space="preserve"> </w:t>
      </w:r>
      <w:r>
        <w:t>with</w:t>
      </w:r>
      <w:r>
        <w:rPr>
          <w:spacing w:val="-10"/>
        </w:rPr>
        <w:t xml:space="preserve"> </w:t>
      </w:r>
      <w:r>
        <w:t>gender</w:t>
      </w:r>
      <w:r>
        <w:rPr>
          <w:spacing w:val="-10"/>
        </w:rPr>
        <w:t xml:space="preserve"> </w:t>
      </w:r>
      <w:r>
        <w:t>equality</w:t>
      </w:r>
      <w:r>
        <w:rPr>
          <w:spacing w:val="-13"/>
        </w:rPr>
        <w:t xml:space="preserve"> </w:t>
      </w:r>
      <w:r>
        <w:t>in</w:t>
      </w:r>
      <w:r>
        <w:rPr>
          <w:spacing w:val="-10"/>
        </w:rPr>
        <w:t xml:space="preserve"> </w:t>
      </w:r>
      <w:r>
        <w:t>the</w:t>
      </w:r>
      <w:r>
        <w:rPr>
          <w:spacing w:val="-11"/>
        </w:rPr>
        <w:t xml:space="preserve"> </w:t>
      </w:r>
      <w:r>
        <w:t>modern</w:t>
      </w:r>
      <w:r>
        <w:rPr>
          <w:spacing w:val="-11"/>
        </w:rPr>
        <w:t xml:space="preserve"> </w:t>
      </w:r>
      <w:r>
        <w:t>political</w:t>
      </w:r>
      <w:r>
        <w:rPr>
          <w:spacing w:val="-10"/>
        </w:rPr>
        <w:t xml:space="preserve"> </w:t>
      </w:r>
      <w:r>
        <w:t>or</w:t>
      </w:r>
      <w:r>
        <w:rPr>
          <w:spacing w:val="-11"/>
        </w:rPr>
        <w:t xml:space="preserve"> </w:t>
      </w:r>
      <w:r>
        <w:t>legal</w:t>
      </w:r>
      <w:r>
        <w:rPr>
          <w:spacing w:val="-10"/>
        </w:rPr>
        <w:t xml:space="preserve"> </w:t>
      </w:r>
      <w:r>
        <w:t>sense,</w:t>
      </w:r>
      <w:r>
        <w:rPr>
          <w:spacing w:val="-11"/>
        </w:rPr>
        <w:t xml:space="preserve"> </w:t>
      </w:r>
      <w:r>
        <w:t>nor</w:t>
      </w:r>
      <w:r>
        <w:rPr>
          <w:spacing w:val="-11"/>
        </w:rPr>
        <w:t xml:space="preserve"> </w:t>
      </w:r>
      <w:r>
        <w:t>does it discuss women’s rights in institutional terms. However, it presents women as central to moral order,</w:t>
      </w:r>
      <w:r>
        <w:rPr>
          <w:spacing w:val="-15"/>
        </w:rPr>
        <w:t xml:space="preserve"> </w:t>
      </w:r>
      <w:r>
        <w:t>household</w:t>
      </w:r>
      <w:r>
        <w:rPr>
          <w:spacing w:val="-15"/>
        </w:rPr>
        <w:t xml:space="preserve"> </w:t>
      </w:r>
      <w:r>
        <w:t>stability</w:t>
      </w:r>
      <w:r>
        <w:rPr>
          <w:spacing w:val="-15"/>
        </w:rPr>
        <w:t xml:space="preserve"> </w:t>
      </w:r>
      <w:r>
        <w:t>and</w:t>
      </w:r>
      <w:r>
        <w:rPr>
          <w:spacing w:val="-15"/>
        </w:rPr>
        <w:t xml:space="preserve"> </w:t>
      </w:r>
      <w:r>
        <w:t>social</w:t>
      </w:r>
      <w:r>
        <w:rPr>
          <w:spacing w:val="-15"/>
        </w:rPr>
        <w:t xml:space="preserve"> </w:t>
      </w:r>
      <w:r>
        <w:t>well-being.</w:t>
      </w:r>
      <w:r>
        <w:rPr>
          <w:spacing w:val="-15"/>
        </w:rPr>
        <w:t xml:space="preserve"> </w:t>
      </w:r>
      <w:r>
        <w:t>Respect</w:t>
      </w:r>
      <w:r>
        <w:rPr>
          <w:spacing w:val="-15"/>
        </w:rPr>
        <w:t xml:space="preserve"> </w:t>
      </w:r>
      <w:r>
        <w:t>for</w:t>
      </w:r>
      <w:r>
        <w:rPr>
          <w:spacing w:val="-15"/>
        </w:rPr>
        <w:t xml:space="preserve"> </w:t>
      </w:r>
      <w:r>
        <w:t>women,</w:t>
      </w:r>
      <w:r>
        <w:rPr>
          <w:spacing w:val="-15"/>
        </w:rPr>
        <w:t xml:space="preserve"> </w:t>
      </w:r>
      <w:r>
        <w:t>ethical</w:t>
      </w:r>
      <w:r>
        <w:rPr>
          <w:spacing w:val="-15"/>
        </w:rPr>
        <w:t xml:space="preserve"> </w:t>
      </w:r>
      <w:r>
        <w:t>responsibility</w:t>
      </w:r>
      <w:r>
        <w:rPr>
          <w:spacing w:val="-15"/>
        </w:rPr>
        <w:t xml:space="preserve"> </w:t>
      </w:r>
      <w:r>
        <w:t>towards them</w:t>
      </w:r>
      <w:r>
        <w:rPr>
          <w:spacing w:val="-3"/>
        </w:rPr>
        <w:t xml:space="preserve"> </w:t>
      </w:r>
      <w:r>
        <w:t>and</w:t>
      </w:r>
      <w:r>
        <w:rPr>
          <w:spacing w:val="-3"/>
        </w:rPr>
        <w:t xml:space="preserve"> </w:t>
      </w:r>
      <w:r>
        <w:t>recognition</w:t>
      </w:r>
      <w:r>
        <w:rPr>
          <w:spacing w:val="-3"/>
        </w:rPr>
        <w:t xml:space="preserve"> </w:t>
      </w:r>
      <w:r>
        <w:t>of</w:t>
      </w:r>
      <w:r>
        <w:rPr>
          <w:spacing w:val="-3"/>
        </w:rPr>
        <w:t xml:space="preserve"> </w:t>
      </w:r>
      <w:r>
        <w:t>their</w:t>
      </w:r>
      <w:r>
        <w:rPr>
          <w:spacing w:val="-3"/>
        </w:rPr>
        <w:t xml:space="preserve"> </w:t>
      </w:r>
      <w:r>
        <w:t>role</w:t>
      </w:r>
      <w:r>
        <w:rPr>
          <w:spacing w:val="-3"/>
        </w:rPr>
        <w:t xml:space="preserve"> </w:t>
      </w:r>
      <w:r>
        <w:t>in</w:t>
      </w:r>
      <w:r>
        <w:rPr>
          <w:spacing w:val="-3"/>
        </w:rPr>
        <w:t xml:space="preserve"> </w:t>
      </w:r>
      <w:r>
        <w:t>sustaining</w:t>
      </w:r>
      <w:r>
        <w:rPr>
          <w:spacing w:val="-5"/>
        </w:rPr>
        <w:t xml:space="preserve"> </w:t>
      </w:r>
      <w:r>
        <w:t>the</w:t>
      </w:r>
      <w:r>
        <w:rPr>
          <w:spacing w:val="-2"/>
        </w:rPr>
        <w:t xml:space="preserve"> </w:t>
      </w:r>
      <w:r>
        <w:t>family</w:t>
      </w:r>
      <w:r>
        <w:rPr>
          <w:spacing w:val="-7"/>
        </w:rPr>
        <w:t xml:space="preserve"> </w:t>
      </w:r>
      <w:r>
        <w:t>and</w:t>
      </w:r>
      <w:r>
        <w:rPr>
          <w:spacing w:val="-3"/>
        </w:rPr>
        <w:t xml:space="preserve"> </w:t>
      </w:r>
      <w:r>
        <w:t>society</w:t>
      </w:r>
      <w:r>
        <w:rPr>
          <w:spacing w:val="-5"/>
        </w:rPr>
        <w:t xml:space="preserve"> </w:t>
      </w:r>
      <w:r>
        <w:t>are</w:t>
      </w:r>
      <w:r>
        <w:rPr>
          <w:spacing w:val="-3"/>
        </w:rPr>
        <w:t xml:space="preserve"> </w:t>
      </w:r>
      <w:r>
        <w:t>repeatedly</w:t>
      </w:r>
      <w:r>
        <w:rPr>
          <w:spacing w:val="-7"/>
        </w:rPr>
        <w:t xml:space="preserve"> </w:t>
      </w:r>
      <w:r>
        <w:t>emphasized. The</w:t>
      </w:r>
      <w:r>
        <w:rPr>
          <w:spacing w:val="-15"/>
        </w:rPr>
        <w:t xml:space="preserve"> </w:t>
      </w:r>
      <w:r>
        <w:t>text</w:t>
      </w:r>
      <w:r>
        <w:rPr>
          <w:spacing w:val="-12"/>
        </w:rPr>
        <w:t xml:space="preserve"> </w:t>
      </w:r>
      <w:r>
        <w:t>treats</w:t>
      </w:r>
      <w:r>
        <w:rPr>
          <w:spacing w:val="-11"/>
        </w:rPr>
        <w:t xml:space="preserve"> </w:t>
      </w:r>
      <w:r>
        <w:t>the</w:t>
      </w:r>
      <w:r>
        <w:rPr>
          <w:spacing w:val="-13"/>
        </w:rPr>
        <w:t xml:space="preserve"> </w:t>
      </w:r>
      <w:r>
        <w:t>moral</w:t>
      </w:r>
      <w:r>
        <w:rPr>
          <w:spacing w:val="-9"/>
        </w:rPr>
        <w:t xml:space="preserve"> </w:t>
      </w:r>
      <w:r>
        <w:t>character</w:t>
      </w:r>
      <w:r>
        <w:rPr>
          <w:spacing w:val="-11"/>
        </w:rPr>
        <w:t xml:space="preserve"> </w:t>
      </w:r>
      <w:r>
        <w:t>and</w:t>
      </w:r>
      <w:r>
        <w:rPr>
          <w:spacing w:val="-12"/>
        </w:rPr>
        <w:t xml:space="preserve"> </w:t>
      </w:r>
      <w:r>
        <w:t>dignity</w:t>
      </w:r>
      <w:r>
        <w:rPr>
          <w:spacing w:val="-15"/>
        </w:rPr>
        <w:t xml:space="preserve"> </w:t>
      </w:r>
      <w:r>
        <w:t>of</w:t>
      </w:r>
      <w:r>
        <w:rPr>
          <w:spacing w:val="-10"/>
        </w:rPr>
        <w:t xml:space="preserve"> </w:t>
      </w:r>
      <w:r>
        <w:t>women</w:t>
      </w:r>
      <w:r>
        <w:rPr>
          <w:spacing w:val="-12"/>
        </w:rPr>
        <w:t xml:space="preserve"> </w:t>
      </w:r>
      <w:r>
        <w:t>as</w:t>
      </w:r>
      <w:r>
        <w:rPr>
          <w:spacing w:val="-9"/>
        </w:rPr>
        <w:t xml:space="preserve"> </w:t>
      </w:r>
      <w:r>
        <w:t>essential</w:t>
      </w:r>
      <w:r>
        <w:rPr>
          <w:spacing w:val="-12"/>
        </w:rPr>
        <w:t xml:space="preserve"> </w:t>
      </w:r>
      <w:r>
        <w:t>to</w:t>
      </w:r>
      <w:r>
        <w:rPr>
          <w:spacing w:val="-12"/>
        </w:rPr>
        <w:t xml:space="preserve"> </w:t>
      </w:r>
      <w:r>
        <w:t>collective</w:t>
      </w:r>
      <w:r>
        <w:rPr>
          <w:spacing w:val="-13"/>
        </w:rPr>
        <w:t xml:space="preserve"> </w:t>
      </w:r>
      <w:r>
        <w:t>prosperity</w:t>
      </w:r>
      <w:r>
        <w:rPr>
          <w:spacing w:val="-14"/>
        </w:rPr>
        <w:t xml:space="preserve"> </w:t>
      </w:r>
      <w:r>
        <w:t>rather than as subordinate matters.</w:t>
      </w:r>
    </w:p>
    <w:p w14:paraId="32C2298C">
      <w:pPr>
        <w:pStyle w:val="5"/>
        <w:spacing w:before="3"/>
        <w:jc w:val="left"/>
      </w:pPr>
    </w:p>
    <w:p w14:paraId="0805DBB3">
      <w:pPr>
        <w:pStyle w:val="5"/>
        <w:ind w:right="360"/>
      </w:pPr>
      <w:r>
        <w:rPr>
          <w:spacing w:val="-2"/>
        </w:rPr>
        <w:t>The</w:t>
      </w:r>
      <w:r>
        <w:rPr>
          <w:spacing w:val="-7"/>
        </w:rPr>
        <w:t xml:space="preserve"> </w:t>
      </w:r>
      <w:r>
        <w:rPr>
          <w:spacing w:val="-2"/>
        </w:rPr>
        <w:t>ethical</w:t>
      </w:r>
      <w:r>
        <w:rPr>
          <w:spacing w:val="-4"/>
        </w:rPr>
        <w:t xml:space="preserve"> </w:t>
      </w:r>
      <w:r>
        <w:rPr>
          <w:spacing w:val="-2"/>
        </w:rPr>
        <w:t>dimensions</w:t>
      </w:r>
      <w:r>
        <w:rPr>
          <w:spacing w:val="-5"/>
        </w:rPr>
        <w:t xml:space="preserve"> </w:t>
      </w:r>
      <w:r>
        <w:rPr>
          <w:spacing w:val="-2"/>
        </w:rPr>
        <w:t>of</w:t>
      </w:r>
      <w:r>
        <w:rPr>
          <w:spacing w:val="-3"/>
        </w:rPr>
        <w:t xml:space="preserve"> </w:t>
      </w:r>
      <w:r>
        <w:rPr>
          <w:spacing w:val="-2"/>
        </w:rPr>
        <w:t>SDG</w:t>
      </w:r>
      <w:r>
        <w:rPr>
          <w:spacing w:val="-7"/>
        </w:rPr>
        <w:t xml:space="preserve"> </w:t>
      </w:r>
      <w:r>
        <w:rPr>
          <w:spacing w:val="-2"/>
        </w:rPr>
        <w:t>5</w:t>
      </w:r>
      <w:r>
        <w:rPr>
          <w:spacing w:val="-5"/>
        </w:rPr>
        <w:t xml:space="preserve"> </w:t>
      </w:r>
      <w:r>
        <w:rPr>
          <w:spacing w:val="-2"/>
        </w:rPr>
        <w:t>(Gender</w:t>
      </w:r>
      <w:r>
        <w:rPr>
          <w:spacing w:val="-7"/>
        </w:rPr>
        <w:t xml:space="preserve"> </w:t>
      </w:r>
      <w:r>
        <w:rPr>
          <w:spacing w:val="-2"/>
        </w:rPr>
        <w:t>Equality)</w:t>
      </w:r>
      <w:r>
        <w:rPr>
          <w:spacing w:val="-7"/>
        </w:rPr>
        <w:t xml:space="preserve"> </w:t>
      </w:r>
      <w:r>
        <w:rPr>
          <w:spacing w:val="-2"/>
        </w:rPr>
        <w:t>find</w:t>
      </w:r>
      <w:r>
        <w:rPr>
          <w:spacing w:val="-5"/>
        </w:rPr>
        <w:t xml:space="preserve"> </w:t>
      </w:r>
      <w:r>
        <w:rPr>
          <w:spacing w:val="-2"/>
        </w:rPr>
        <w:t>conceptual</w:t>
      </w:r>
      <w:r>
        <w:rPr>
          <w:spacing w:val="-4"/>
        </w:rPr>
        <w:t xml:space="preserve"> </w:t>
      </w:r>
      <w:r>
        <w:rPr>
          <w:spacing w:val="-2"/>
        </w:rPr>
        <w:t>resonance</w:t>
      </w:r>
      <w:r>
        <w:rPr>
          <w:spacing w:val="-7"/>
        </w:rPr>
        <w:t xml:space="preserve"> </w:t>
      </w:r>
      <w:r>
        <w:rPr>
          <w:spacing w:val="-2"/>
        </w:rPr>
        <w:t>in</w:t>
      </w:r>
      <w:r>
        <w:rPr>
          <w:spacing w:val="-4"/>
        </w:rPr>
        <w:t xml:space="preserve"> </w:t>
      </w:r>
      <w:r>
        <w:rPr>
          <w:spacing w:val="-2"/>
        </w:rPr>
        <w:t>the</w:t>
      </w:r>
      <w:r>
        <w:rPr>
          <w:spacing w:val="-5"/>
        </w:rPr>
        <w:t xml:space="preserve"> </w:t>
      </w:r>
      <w:r>
        <w:rPr>
          <w:spacing w:val="-2"/>
        </w:rPr>
        <w:t xml:space="preserve">Thirukkural’s </w:t>
      </w:r>
      <w:r>
        <w:t>reflections on respect for women, the moral strength of households, and the social value of women’s virtue and dignity (Kurals 51-60). These Kurals emphasize ethical behavior, mutual responsibility,</w:t>
      </w:r>
      <w:r>
        <w:rPr>
          <w:spacing w:val="-4"/>
        </w:rPr>
        <w:t xml:space="preserve"> </w:t>
      </w:r>
      <w:r>
        <w:t>and</w:t>
      </w:r>
      <w:r>
        <w:rPr>
          <w:spacing w:val="-7"/>
        </w:rPr>
        <w:t xml:space="preserve"> </w:t>
      </w:r>
      <w:r>
        <w:t>honor</w:t>
      </w:r>
      <w:r>
        <w:rPr>
          <w:spacing w:val="-5"/>
        </w:rPr>
        <w:t xml:space="preserve"> </w:t>
      </w:r>
      <w:r>
        <w:t>in</w:t>
      </w:r>
      <w:r>
        <w:rPr>
          <w:spacing w:val="-6"/>
        </w:rPr>
        <w:t xml:space="preserve"> </w:t>
      </w:r>
      <w:r>
        <w:t>social</w:t>
      </w:r>
      <w:r>
        <w:rPr>
          <w:spacing w:val="-7"/>
        </w:rPr>
        <w:t xml:space="preserve"> </w:t>
      </w:r>
      <w:r>
        <w:t>relationships,</w:t>
      </w:r>
      <w:r>
        <w:rPr>
          <w:spacing w:val="-6"/>
        </w:rPr>
        <w:t xml:space="preserve"> </w:t>
      </w:r>
      <w:r>
        <w:t>and</w:t>
      </w:r>
      <w:r>
        <w:rPr>
          <w:spacing w:val="-7"/>
        </w:rPr>
        <w:t xml:space="preserve"> </w:t>
      </w:r>
      <w:r>
        <w:t>offer</w:t>
      </w:r>
      <w:r>
        <w:rPr>
          <w:spacing w:val="-4"/>
        </w:rPr>
        <w:t xml:space="preserve"> </w:t>
      </w:r>
      <w:r>
        <w:t>a</w:t>
      </w:r>
      <w:r>
        <w:rPr>
          <w:spacing w:val="-9"/>
        </w:rPr>
        <w:t xml:space="preserve"> </w:t>
      </w:r>
      <w:r>
        <w:t>normative</w:t>
      </w:r>
      <w:r>
        <w:rPr>
          <w:spacing w:val="-8"/>
        </w:rPr>
        <w:t xml:space="preserve"> </w:t>
      </w:r>
      <w:r>
        <w:t>framework</w:t>
      </w:r>
      <w:r>
        <w:rPr>
          <w:spacing w:val="-7"/>
        </w:rPr>
        <w:t xml:space="preserve"> </w:t>
      </w:r>
      <w:r>
        <w:t>that</w:t>
      </w:r>
      <w:r>
        <w:rPr>
          <w:spacing w:val="-7"/>
        </w:rPr>
        <w:t xml:space="preserve"> </w:t>
      </w:r>
      <w:r>
        <w:t>aligns</w:t>
      </w:r>
      <w:r>
        <w:rPr>
          <w:spacing w:val="-4"/>
        </w:rPr>
        <w:t xml:space="preserve"> </w:t>
      </w:r>
      <w:r>
        <w:t>with SDG 5’s broader goal of promoting dignity, respect, and equality. While these ideas need to be read critically in light of historical constraints, they contribute to an ethical understanding of gender relations that complements contemporary discourses on gender justice.</w:t>
      </w:r>
    </w:p>
    <w:p w14:paraId="1F2E5C1F">
      <w:pPr>
        <w:pStyle w:val="5"/>
        <w:spacing w:before="5"/>
        <w:jc w:val="left"/>
      </w:pPr>
    </w:p>
    <w:p w14:paraId="6FFE64BA">
      <w:pPr>
        <w:pStyle w:val="2"/>
        <w:numPr>
          <w:ilvl w:val="1"/>
          <w:numId w:val="2"/>
        </w:numPr>
        <w:tabs>
          <w:tab w:val="left" w:pos="420"/>
        </w:tabs>
        <w:spacing w:before="0" w:after="0" w:line="240" w:lineRule="auto"/>
        <w:ind w:left="420" w:right="0" w:hanging="420"/>
        <w:jc w:val="left"/>
      </w:pPr>
      <w:r>
        <w:t>Conceptual</w:t>
      </w:r>
      <w:r>
        <w:rPr>
          <w:spacing w:val="-5"/>
        </w:rPr>
        <w:t xml:space="preserve"> </w:t>
      </w:r>
      <w:r>
        <w:t>Alignment</w:t>
      </w:r>
      <w:r>
        <w:rPr>
          <w:spacing w:val="-7"/>
        </w:rPr>
        <w:t xml:space="preserve"> </w:t>
      </w:r>
      <w:r>
        <w:t>with</w:t>
      </w:r>
      <w:r>
        <w:rPr>
          <w:spacing w:val="-5"/>
        </w:rPr>
        <w:t xml:space="preserve"> </w:t>
      </w:r>
      <w:r>
        <w:t>SDG</w:t>
      </w:r>
      <w:r>
        <w:rPr>
          <w:spacing w:val="-7"/>
        </w:rPr>
        <w:t xml:space="preserve"> </w:t>
      </w:r>
      <w:r>
        <w:t>6:</w:t>
      </w:r>
      <w:r>
        <w:rPr>
          <w:spacing w:val="-7"/>
        </w:rPr>
        <w:t xml:space="preserve"> </w:t>
      </w:r>
      <w:r>
        <w:t>Clean</w:t>
      </w:r>
      <w:r>
        <w:rPr>
          <w:spacing w:val="-5"/>
        </w:rPr>
        <w:t xml:space="preserve"> </w:t>
      </w:r>
      <w:r>
        <w:t>Water</w:t>
      </w:r>
      <w:r>
        <w:rPr>
          <w:spacing w:val="-7"/>
        </w:rPr>
        <w:t xml:space="preserve"> </w:t>
      </w:r>
      <w:r>
        <w:t>and</w:t>
      </w:r>
      <w:r>
        <w:rPr>
          <w:spacing w:val="-4"/>
        </w:rPr>
        <w:t xml:space="preserve"> </w:t>
      </w:r>
      <w:r>
        <w:rPr>
          <w:spacing w:val="-2"/>
        </w:rPr>
        <w:t>Sanitation</w:t>
      </w:r>
    </w:p>
    <w:p w14:paraId="4320B8B0">
      <w:pPr>
        <w:pStyle w:val="5"/>
        <w:spacing w:before="239"/>
        <w:ind w:right="354"/>
      </w:pPr>
      <w:r>
        <w:t>SDG</w:t>
      </w:r>
      <w:r>
        <w:rPr>
          <w:spacing w:val="-4"/>
        </w:rPr>
        <w:t xml:space="preserve"> </w:t>
      </w:r>
      <w:r>
        <w:t>6</w:t>
      </w:r>
      <w:r>
        <w:rPr>
          <w:spacing w:val="-3"/>
        </w:rPr>
        <w:t xml:space="preserve"> </w:t>
      </w:r>
      <w:r>
        <w:t>aims</w:t>
      </w:r>
      <w:r>
        <w:rPr>
          <w:spacing w:val="-3"/>
        </w:rPr>
        <w:t xml:space="preserve"> </w:t>
      </w:r>
      <w:r>
        <w:t>to</w:t>
      </w:r>
      <w:r>
        <w:rPr>
          <w:spacing w:val="-3"/>
        </w:rPr>
        <w:t xml:space="preserve"> </w:t>
      </w:r>
      <w:r>
        <w:t>ensure</w:t>
      </w:r>
      <w:r>
        <w:rPr>
          <w:spacing w:val="-4"/>
        </w:rPr>
        <w:t xml:space="preserve"> </w:t>
      </w:r>
      <w:r>
        <w:t>the</w:t>
      </w:r>
      <w:r>
        <w:rPr>
          <w:spacing w:val="-6"/>
        </w:rPr>
        <w:t xml:space="preserve"> </w:t>
      </w:r>
      <w:r>
        <w:t>availability</w:t>
      </w:r>
      <w:r>
        <w:rPr>
          <w:spacing w:val="-9"/>
        </w:rPr>
        <w:t xml:space="preserve"> </w:t>
      </w:r>
      <w:r>
        <w:t>and</w:t>
      </w:r>
      <w:r>
        <w:rPr>
          <w:spacing w:val="-3"/>
        </w:rPr>
        <w:t xml:space="preserve"> </w:t>
      </w:r>
      <w:r>
        <w:t>sustainable</w:t>
      </w:r>
      <w:r>
        <w:rPr>
          <w:spacing w:val="-3"/>
        </w:rPr>
        <w:t xml:space="preserve"> </w:t>
      </w:r>
      <w:r>
        <w:t>management</w:t>
      </w:r>
      <w:r>
        <w:rPr>
          <w:spacing w:val="-3"/>
        </w:rPr>
        <w:t xml:space="preserve"> </w:t>
      </w:r>
      <w:r>
        <w:t>of</w:t>
      </w:r>
      <w:r>
        <w:rPr>
          <w:spacing w:val="-4"/>
        </w:rPr>
        <w:t xml:space="preserve"> </w:t>
      </w:r>
      <w:r>
        <w:t>water</w:t>
      </w:r>
      <w:r>
        <w:rPr>
          <w:spacing w:val="-2"/>
        </w:rPr>
        <w:t xml:space="preserve"> </w:t>
      </w:r>
      <w:r>
        <w:t>and sanitation</w:t>
      </w:r>
      <w:r>
        <w:rPr>
          <w:spacing w:val="-3"/>
        </w:rPr>
        <w:t xml:space="preserve"> </w:t>
      </w:r>
      <w:r>
        <w:t>for</w:t>
      </w:r>
      <w:r>
        <w:rPr>
          <w:spacing w:val="-3"/>
        </w:rPr>
        <w:t xml:space="preserve"> </w:t>
      </w:r>
      <w:r>
        <w:t>all. Although Thirukkural does not address water infrastructure, sanitation systems or public utilities in</w:t>
      </w:r>
      <w:r>
        <w:rPr>
          <w:spacing w:val="-7"/>
        </w:rPr>
        <w:t xml:space="preserve"> </w:t>
      </w:r>
      <w:r>
        <w:t>the</w:t>
      </w:r>
      <w:r>
        <w:rPr>
          <w:spacing w:val="-8"/>
        </w:rPr>
        <w:t xml:space="preserve"> </w:t>
      </w:r>
      <w:r>
        <w:t>modern</w:t>
      </w:r>
      <w:r>
        <w:rPr>
          <w:spacing w:val="-7"/>
        </w:rPr>
        <w:t xml:space="preserve"> </w:t>
      </w:r>
      <w:r>
        <w:t>sense,</w:t>
      </w:r>
      <w:r>
        <w:rPr>
          <w:spacing w:val="-7"/>
        </w:rPr>
        <w:t xml:space="preserve"> </w:t>
      </w:r>
      <w:r>
        <w:t>it</w:t>
      </w:r>
      <w:r>
        <w:rPr>
          <w:spacing w:val="-7"/>
        </w:rPr>
        <w:t xml:space="preserve"> </w:t>
      </w:r>
      <w:r>
        <w:t>does</w:t>
      </w:r>
      <w:r>
        <w:rPr>
          <w:spacing w:val="-7"/>
        </w:rPr>
        <w:t xml:space="preserve"> </w:t>
      </w:r>
      <w:r>
        <w:t>attach</w:t>
      </w:r>
      <w:r>
        <w:rPr>
          <w:spacing w:val="-7"/>
        </w:rPr>
        <w:t xml:space="preserve"> </w:t>
      </w:r>
      <w:r>
        <w:t>significant</w:t>
      </w:r>
      <w:r>
        <w:rPr>
          <w:spacing w:val="-4"/>
        </w:rPr>
        <w:t xml:space="preserve"> </w:t>
      </w:r>
      <w:r>
        <w:t>ethical</w:t>
      </w:r>
      <w:r>
        <w:rPr>
          <w:spacing w:val="-7"/>
        </w:rPr>
        <w:t xml:space="preserve"> </w:t>
      </w:r>
      <w:r>
        <w:t>significance</w:t>
      </w:r>
      <w:r>
        <w:rPr>
          <w:spacing w:val="-8"/>
        </w:rPr>
        <w:t xml:space="preserve"> </w:t>
      </w:r>
      <w:r>
        <w:t>to</w:t>
      </w:r>
      <w:r>
        <w:rPr>
          <w:spacing w:val="-7"/>
        </w:rPr>
        <w:t xml:space="preserve"> </w:t>
      </w:r>
      <w:r>
        <w:t>water</w:t>
      </w:r>
      <w:r>
        <w:rPr>
          <w:spacing w:val="-6"/>
        </w:rPr>
        <w:t xml:space="preserve"> </w:t>
      </w:r>
      <w:r>
        <w:t>as</w:t>
      </w:r>
      <w:r>
        <w:rPr>
          <w:spacing w:val="-7"/>
        </w:rPr>
        <w:t xml:space="preserve"> </w:t>
      </w:r>
      <w:r>
        <w:t>a</w:t>
      </w:r>
      <w:r>
        <w:rPr>
          <w:spacing w:val="-8"/>
        </w:rPr>
        <w:t xml:space="preserve"> </w:t>
      </w:r>
      <w:r>
        <w:t>foundation</w:t>
      </w:r>
      <w:r>
        <w:rPr>
          <w:spacing w:val="-7"/>
        </w:rPr>
        <w:t xml:space="preserve"> </w:t>
      </w:r>
      <w:r>
        <w:t>for</w:t>
      </w:r>
      <w:r>
        <w:rPr>
          <w:spacing w:val="-9"/>
        </w:rPr>
        <w:t xml:space="preserve"> </w:t>
      </w:r>
      <w:r>
        <w:t>life, agriculture and social well-being.</w:t>
      </w:r>
    </w:p>
    <w:p w14:paraId="1314803C">
      <w:pPr>
        <w:pStyle w:val="5"/>
        <w:spacing w:before="240"/>
        <w:ind w:right="360"/>
      </w:pPr>
      <w:r>
        <w:t>Thiruvalluvar</w:t>
      </w:r>
      <w:r>
        <w:rPr>
          <w:spacing w:val="-3"/>
        </w:rPr>
        <w:t xml:space="preserve"> </w:t>
      </w:r>
      <w:r>
        <w:t>repeatedly</w:t>
      </w:r>
      <w:r>
        <w:rPr>
          <w:spacing w:val="-8"/>
        </w:rPr>
        <w:t xml:space="preserve"> </w:t>
      </w:r>
      <w:r>
        <w:t>emphasizes</w:t>
      </w:r>
      <w:r>
        <w:rPr>
          <w:spacing w:val="-6"/>
        </w:rPr>
        <w:t xml:space="preserve"> </w:t>
      </w:r>
      <w:r>
        <w:t>the</w:t>
      </w:r>
      <w:r>
        <w:rPr>
          <w:spacing w:val="-6"/>
        </w:rPr>
        <w:t xml:space="preserve"> </w:t>
      </w:r>
      <w:r>
        <w:t>life-sustaining</w:t>
      </w:r>
      <w:r>
        <w:rPr>
          <w:spacing w:val="-8"/>
        </w:rPr>
        <w:t xml:space="preserve"> </w:t>
      </w:r>
      <w:r>
        <w:t>role</w:t>
      </w:r>
      <w:r>
        <w:rPr>
          <w:spacing w:val="-5"/>
        </w:rPr>
        <w:t xml:space="preserve"> </w:t>
      </w:r>
      <w:r>
        <w:t>of</w:t>
      </w:r>
      <w:r>
        <w:rPr>
          <w:spacing w:val="-4"/>
        </w:rPr>
        <w:t xml:space="preserve"> </w:t>
      </w:r>
      <w:r>
        <w:t>rain</w:t>
      </w:r>
      <w:r>
        <w:rPr>
          <w:spacing w:val="-3"/>
        </w:rPr>
        <w:t xml:space="preserve"> </w:t>
      </w:r>
      <w:r>
        <w:t>and</w:t>
      </w:r>
      <w:r>
        <w:rPr>
          <w:spacing w:val="-3"/>
        </w:rPr>
        <w:t xml:space="preserve"> </w:t>
      </w:r>
      <w:r>
        <w:t>water,</w:t>
      </w:r>
      <w:r>
        <w:rPr>
          <w:spacing w:val="-7"/>
        </w:rPr>
        <w:t xml:space="preserve"> </w:t>
      </w:r>
      <w:r>
        <w:t>presenting</w:t>
      </w:r>
      <w:r>
        <w:rPr>
          <w:spacing w:val="-8"/>
        </w:rPr>
        <w:t xml:space="preserve"> </w:t>
      </w:r>
      <w:r>
        <w:t>them</w:t>
      </w:r>
      <w:r>
        <w:rPr>
          <w:spacing w:val="-4"/>
        </w:rPr>
        <w:t xml:space="preserve"> </w:t>
      </w:r>
      <w:r>
        <w:t>as essential for food production, social stability and moral order. Water is treated not simply as a natural resource but as a collective good whose proper management determines the prosperity</w:t>
      </w:r>
      <w:r>
        <w:rPr>
          <w:spacing w:val="-4"/>
        </w:rPr>
        <w:t xml:space="preserve"> </w:t>
      </w:r>
      <w:r>
        <w:t>or suffering</w:t>
      </w:r>
      <w:r>
        <w:rPr>
          <w:spacing w:val="-12"/>
        </w:rPr>
        <w:t xml:space="preserve"> </w:t>
      </w:r>
      <w:r>
        <w:t>of</w:t>
      </w:r>
      <w:r>
        <w:rPr>
          <w:spacing w:val="-9"/>
        </w:rPr>
        <w:t xml:space="preserve"> </w:t>
      </w:r>
      <w:r>
        <w:t>society.</w:t>
      </w:r>
      <w:r>
        <w:rPr>
          <w:spacing w:val="-10"/>
        </w:rPr>
        <w:t xml:space="preserve"> </w:t>
      </w:r>
      <w:r>
        <w:t>Water</w:t>
      </w:r>
      <w:r>
        <w:rPr>
          <w:spacing w:val="-11"/>
        </w:rPr>
        <w:t xml:space="preserve"> </w:t>
      </w:r>
      <w:r>
        <w:t>scarcity</w:t>
      </w:r>
      <w:r>
        <w:rPr>
          <w:spacing w:val="-14"/>
        </w:rPr>
        <w:t xml:space="preserve"> </w:t>
      </w:r>
      <w:r>
        <w:t>is</w:t>
      </w:r>
      <w:r>
        <w:rPr>
          <w:spacing w:val="-9"/>
        </w:rPr>
        <w:t xml:space="preserve"> </w:t>
      </w:r>
      <w:r>
        <w:t>associated</w:t>
      </w:r>
      <w:r>
        <w:rPr>
          <w:spacing w:val="-8"/>
        </w:rPr>
        <w:t xml:space="preserve"> </w:t>
      </w:r>
      <w:r>
        <w:t>with</w:t>
      </w:r>
      <w:r>
        <w:rPr>
          <w:spacing w:val="-9"/>
        </w:rPr>
        <w:t xml:space="preserve"> </w:t>
      </w:r>
      <w:r>
        <w:t>hunger,</w:t>
      </w:r>
      <w:r>
        <w:rPr>
          <w:spacing w:val="-10"/>
        </w:rPr>
        <w:t xml:space="preserve"> </w:t>
      </w:r>
      <w:r>
        <w:t>poverty</w:t>
      </w:r>
      <w:r>
        <w:rPr>
          <w:spacing w:val="-12"/>
        </w:rPr>
        <w:t xml:space="preserve"> </w:t>
      </w:r>
      <w:r>
        <w:t>and</w:t>
      </w:r>
      <w:r>
        <w:rPr>
          <w:spacing w:val="-8"/>
        </w:rPr>
        <w:t xml:space="preserve"> </w:t>
      </w:r>
      <w:r>
        <w:t>social</w:t>
      </w:r>
      <w:r>
        <w:rPr>
          <w:spacing w:val="-10"/>
        </w:rPr>
        <w:t xml:space="preserve"> </w:t>
      </w:r>
      <w:r>
        <w:t>distress,</w:t>
      </w:r>
      <w:r>
        <w:rPr>
          <w:spacing w:val="-9"/>
        </w:rPr>
        <w:t xml:space="preserve"> </w:t>
      </w:r>
      <w:r>
        <w:t>while</w:t>
      </w:r>
      <w:r>
        <w:rPr>
          <w:spacing w:val="-10"/>
        </w:rPr>
        <w:t xml:space="preserve"> </w:t>
      </w:r>
      <w:r>
        <w:t>its abundance is linked to harmony and well-being.</w:t>
      </w:r>
    </w:p>
    <w:p w14:paraId="2968D709">
      <w:pPr>
        <w:pStyle w:val="5"/>
        <w:spacing w:before="240"/>
        <w:ind w:right="361"/>
      </w:pPr>
      <w:r>
        <w:t>The ethical dimensions of SDG 6 (Clean Water and Sanitation) find conceptual resonance in Thirukkural’s</w:t>
      </w:r>
      <w:r>
        <w:rPr>
          <w:spacing w:val="-5"/>
        </w:rPr>
        <w:t xml:space="preserve"> </w:t>
      </w:r>
      <w:r>
        <w:t>reflections</w:t>
      </w:r>
      <w:r>
        <w:rPr>
          <w:spacing w:val="-5"/>
        </w:rPr>
        <w:t xml:space="preserve"> </w:t>
      </w:r>
      <w:r>
        <w:t>on</w:t>
      </w:r>
      <w:r>
        <w:rPr>
          <w:spacing w:val="-4"/>
        </w:rPr>
        <w:t xml:space="preserve"> </w:t>
      </w:r>
      <w:r>
        <w:t>rain,</w:t>
      </w:r>
      <w:r>
        <w:rPr>
          <w:spacing w:val="-4"/>
        </w:rPr>
        <w:t xml:space="preserve"> </w:t>
      </w:r>
      <w:r>
        <w:t>natural</w:t>
      </w:r>
      <w:r>
        <w:rPr>
          <w:spacing w:val="-4"/>
        </w:rPr>
        <w:t xml:space="preserve"> </w:t>
      </w:r>
      <w:r>
        <w:t>balance</w:t>
      </w:r>
      <w:r>
        <w:rPr>
          <w:spacing w:val="-5"/>
        </w:rPr>
        <w:t xml:space="preserve"> </w:t>
      </w:r>
      <w:r>
        <w:t>and</w:t>
      </w:r>
      <w:r>
        <w:rPr>
          <w:spacing w:val="-4"/>
        </w:rPr>
        <w:t xml:space="preserve"> </w:t>
      </w:r>
      <w:r>
        <w:t>responsible</w:t>
      </w:r>
      <w:r>
        <w:rPr>
          <w:spacing w:val="-4"/>
        </w:rPr>
        <w:t xml:space="preserve"> </w:t>
      </w:r>
      <w:r>
        <w:t>human</w:t>
      </w:r>
      <w:r>
        <w:rPr>
          <w:spacing w:val="-4"/>
        </w:rPr>
        <w:t xml:space="preserve"> </w:t>
      </w:r>
      <w:r>
        <w:t>behavior</w:t>
      </w:r>
      <w:r>
        <w:rPr>
          <w:spacing w:val="-4"/>
        </w:rPr>
        <w:t xml:space="preserve"> </w:t>
      </w:r>
      <w:r>
        <w:t>towards</w:t>
      </w:r>
      <w:r>
        <w:rPr>
          <w:spacing w:val="-5"/>
        </w:rPr>
        <w:t xml:space="preserve"> </w:t>
      </w:r>
      <w:r>
        <w:t>nature (Kurals</w:t>
      </w:r>
      <w:r>
        <w:rPr>
          <w:spacing w:val="-8"/>
        </w:rPr>
        <w:t xml:space="preserve"> </w:t>
      </w:r>
      <w:r>
        <w:t>11-20).</w:t>
      </w:r>
      <w:r>
        <w:rPr>
          <w:spacing w:val="-9"/>
        </w:rPr>
        <w:t xml:space="preserve"> </w:t>
      </w:r>
      <w:r>
        <w:t>These</w:t>
      </w:r>
      <w:r>
        <w:rPr>
          <w:spacing w:val="-9"/>
        </w:rPr>
        <w:t xml:space="preserve"> </w:t>
      </w:r>
      <w:r>
        <w:t>verses</w:t>
      </w:r>
      <w:r>
        <w:rPr>
          <w:spacing w:val="-8"/>
        </w:rPr>
        <w:t xml:space="preserve"> </w:t>
      </w:r>
      <w:r>
        <w:t>emphasize</w:t>
      </w:r>
      <w:r>
        <w:rPr>
          <w:spacing w:val="-9"/>
        </w:rPr>
        <w:t xml:space="preserve"> </w:t>
      </w:r>
      <w:r>
        <w:t>the</w:t>
      </w:r>
      <w:r>
        <w:rPr>
          <w:spacing w:val="-9"/>
        </w:rPr>
        <w:t xml:space="preserve"> </w:t>
      </w:r>
      <w:r>
        <w:t>dependence</w:t>
      </w:r>
      <w:r>
        <w:rPr>
          <w:spacing w:val="-9"/>
        </w:rPr>
        <w:t xml:space="preserve"> </w:t>
      </w:r>
      <w:r>
        <w:t>of</w:t>
      </w:r>
      <w:r>
        <w:rPr>
          <w:spacing w:val="-9"/>
        </w:rPr>
        <w:t xml:space="preserve"> </w:t>
      </w:r>
      <w:r>
        <w:t>human</w:t>
      </w:r>
      <w:r>
        <w:rPr>
          <w:spacing w:val="-9"/>
        </w:rPr>
        <w:t xml:space="preserve"> </w:t>
      </w:r>
      <w:r>
        <w:t>life</w:t>
      </w:r>
      <w:r>
        <w:rPr>
          <w:spacing w:val="-10"/>
        </w:rPr>
        <w:t xml:space="preserve"> </w:t>
      </w:r>
      <w:r>
        <w:t>on</w:t>
      </w:r>
      <w:r>
        <w:rPr>
          <w:spacing w:val="-8"/>
        </w:rPr>
        <w:t xml:space="preserve"> </w:t>
      </w:r>
      <w:r>
        <w:t>water</w:t>
      </w:r>
      <w:r>
        <w:rPr>
          <w:spacing w:val="-9"/>
        </w:rPr>
        <w:t xml:space="preserve"> </w:t>
      </w:r>
      <w:r>
        <w:t>and</w:t>
      </w:r>
      <w:r>
        <w:rPr>
          <w:spacing w:val="-8"/>
        </w:rPr>
        <w:t xml:space="preserve"> </w:t>
      </w:r>
      <w:r>
        <w:t>implicitly</w:t>
      </w:r>
      <w:r>
        <w:rPr>
          <w:spacing w:val="-15"/>
        </w:rPr>
        <w:t xml:space="preserve"> </w:t>
      </w:r>
      <w:r>
        <w:t>call for restraint, gratitude, and sustainable use of natural resources. While these insights do not correspond to modern water management or sanitation policies, they contribute to an ethical understanding of water as a shared and vital resource.</w:t>
      </w:r>
    </w:p>
    <w:p w14:paraId="3174FA90">
      <w:pPr>
        <w:pStyle w:val="5"/>
        <w:jc w:val="left"/>
      </w:pPr>
    </w:p>
    <w:p w14:paraId="3EDF58B5">
      <w:pPr>
        <w:pStyle w:val="5"/>
        <w:spacing w:before="202"/>
        <w:jc w:val="left"/>
      </w:pPr>
    </w:p>
    <w:p w14:paraId="0041F3FF">
      <w:pPr>
        <w:pStyle w:val="5"/>
        <w:spacing w:before="1"/>
        <w:ind w:right="360"/>
      </w:pPr>
      <w:r>
        <w:t>By</w:t>
      </w:r>
      <w:r>
        <w:rPr>
          <w:spacing w:val="-3"/>
        </w:rPr>
        <w:t xml:space="preserve"> </w:t>
      </w:r>
      <w:r>
        <w:t>highlighting</w:t>
      </w:r>
      <w:r>
        <w:rPr>
          <w:spacing w:val="-1"/>
        </w:rPr>
        <w:t xml:space="preserve"> </w:t>
      </w:r>
      <w:r>
        <w:t>the moral significance of water and ecological balance, Thiruvalluvar’s thoughts complement the modern sustainability</w:t>
      </w:r>
      <w:r>
        <w:rPr>
          <w:spacing w:val="-3"/>
        </w:rPr>
        <w:t xml:space="preserve"> </w:t>
      </w:r>
      <w:r>
        <w:t>discourse and support the broader ethical basis of SDG 6.</w:t>
      </w:r>
    </w:p>
    <w:p w14:paraId="4C82A079">
      <w:pPr>
        <w:pStyle w:val="5"/>
        <w:spacing w:after="0"/>
        <w:sectPr>
          <w:pgSz w:w="12240" w:h="15840"/>
          <w:pgMar w:top="1360" w:right="1080" w:bottom="280" w:left="1440" w:header="720" w:footer="720" w:gutter="0"/>
          <w:cols w:space="720" w:num="1"/>
        </w:sectPr>
      </w:pPr>
    </w:p>
    <w:p w14:paraId="53ADE1B3">
      <w:pPr>
        <w:pStyle w:val="2"/>
        <w:numPr>
          <w:ilvl w:val="1"/>
          <w:numId w:val="2"/>
        </w:numPr>
        <w:tabs>
          <w:tab w:val="left" w:pos="360"/>
        </w:tabs>
        <w:spacing w:before="73" w:after="0" w:line="240" w:lineRule="auto"/>
        <w:ind w:left="360" w:right="0" w:hanging="360"/>
        <w:jc w:val="left"/>
      </w:pPr>
      <w:r>
        <w:t>Conceptual</w:t>
      </w:r>
      <w:r>
        <w:rPr>
          <w:spacing w:val="-5"/>
        </w:rPr>
        <w:t xml:space="preserve"> </w:t>
      </w:r>
      <w:r>
        <w:t>Alignment</w:t>
      </w:r>
      <w:r>
        <w:rPr>
          <w:spacing w:val="-6"/>
        </w:rPr>
        <w:t xml:space="preserve"> </w:t>
      </w:r>
      <w:r>
        <w:t>with</w:t>
      </w:r>
      <w:r>
        <w:rPr>
          <w:spacing w:val="-7"/>
        </w:rPr>
        <w:t xml:space="preserve"> </w:t>
      </w:r>
      <w:r>
        <w:t>SDG</w:t>
      </w:r>
      <w:r>
        <w:rPr>
          <w:spacing w:val="-7"/>
        </w:rPr>
        <w:t xml:space="preserve"> </w:t>
      </w:r>
      <w:r>
        <w:t>7:</w:t>
      </w:r>
      <w:r>
        <w:rPr>
          <w:spacing w:val="-5"/>
        </w:rPr>
        <w:t xml:space="preserve"> </w:t>
      </w:r>
      <w:r>
        <w:t>Affordable</w:t>
      </w:r>
      <w:r>
        <w:rPr>
          <w:spacing w:val="-7"/>
        </w:rPr>
        <w:t xml:space="preserve"> </w:t>
      </w:r>
      <w:r>
        <w:t>and</w:t>
      </w:r>
      <w:r>
        <w:rPr>
          <w:spacing w:val="-7"/>
        </w:rPr>
        <w:t xml:space="preserve"> </w:t>
      </w:r>
      <w:r>
        <w:t>Clean</w:t>
      </w:r>
      <w:r>
        <w:rPr>
          <w:spacing w:val="-7"/>
        </w:rPr>
        <w:t xml:space="preserve"> </w:t>
      </w:r>
      <w:r>
        <w:rPr>
          <w:spacing w:val="-2"/>
        </w:rPr>
        <w:t>Energy</w:t>
      </w:r>
    </w:p>
    <w:p w14:paraId="5406AFCD">
      <w:pPr>
        <w:pStyle w:val="5"/>
        <w:spacing w:before="240"/>
        <w:ind w:right="359"/>
      </w:pPr>
      <w:r>
        <w:t>SDG 7 aims to ensure access to affordable, reliable, sustainable and modern energy for all. The Thirukkural does not explicitly address energy in the modern sense, such as electricity, fuel or technology. However, it offers an ethical framework that emphasizes moderation, restraint and avoidance of waste, which are central to the principles of sustainable energy use.</w:t>
      </w:r>
    </w:p>
    <w:p w14:paraId="2CD34FC8">
      <w:pPr>
        <w:pStyle w:val="5"/>
        <w:spacing w:before="240"/>
        <w:ind w:right="357"/>
      </w:pPr>
      <w:r>
        <w:t>Thiruvalluvar consistently advocates disciplined living and condemns overconsumption and misuse of resources. Energy, broadly understood as the use of natural and material resources to support human life, is implicitly governed by moral responsibility. Excessive consumption and wasteful</w:t>
      </w:r>
      <w:r>
        <w:rPr>
          <w:spacing w:val="-15"/>
        </w:rPr>
        <w:t xml:space="preserve"> </w:t>
      </w:r>
      <w:r>
        <w:t>behavior</w:t>
      </w:r>
      <w:r>
        <w:rPr>
          <w:spacing w:val="-15"/>
        </w:rPr>
        <w:t xml:space="preserve"> </w:t>
      </w:r>
      <w:r>
        <w:t>are</w:t>
      </w:r>
      <w:r>
        <w:rPr>
          <w:spacing w:val="-15"/>
        </w:rPr>
        <w:t xml:space="preserve"> </w:t>
      </w:r>
      <w:r>
        <w:t>treated</w:t>
      </w:r>
      <w:r>
        <w:rPr>
          <w:spacing w:val="-15"/>
        </w:rPr>
        <w:t xml:space="preserve"> </w:t>
      </w:r>
      <w:r>
        <w:t>as</w:t>
      </w:r>
      <w:r>
        <w:rPr>
          <w:spacing w:val="-15"/>
        </w:rPr>
        <w:t xml:space="preserve"> </w:t>
      </w:r>
      <w:r>
        <w:t>ethical</w:t>
      </w:r>
      <w:r>
        <w:rPr>
          <w:spacing w:val="-15"/>
        </w:rPr>
        <w:t xml:space="preserve"> </w:t>
      </w:r>
      <w:r>
        <w:t>wrongs</w:t>
      </w:r>
      <w:r>
        <w:rPr>
          <w:spacing w:val="-15"/>
        </w:rPr>
        <w:t xml:space="preserve"> </w:t>
      </w:r>
      <w:r>
        <w:t>that</w:t>
      </w:r>
      <w:r>
        <w:rPr>
          <w:spacing w:val="-12"/>
        </w:rPr>
        <w:t xml:space="preserve"> </w:t>
      </w:r>
      <w:r>
        <w:t>undermine</w:t>
      </w:r>
      <w:r>
        <w:rPr>
          <w:spacing w:val="-15"/>
        </w:rPr>
        <w:t xml:space="preserve"> </w:t>
      </w:r>
      <w:r>
        <w:t>social</w:t>
      </w:r>
      <w:r>
        <w:rPr>
          <w:spacing w:val="-15"/>
        </w:rPr>
        <w:t xml:space="preserve"> </w:t>
      </w:r>
      <w:r>
        <w:t>harmony</w:t>
      </w:r>
      <w:r>
        <w:rPr>
          <w:spacing w:val="-15"/>
        </w:rPr>
        <w:t xml:space="preserve"> </w:t>
      </w:r>
      <w:r>
        <w:t>and</w:t>
      </w:r>
      <w:r>
        <w:rPr>
          <w:spacing w:val="-14"/>
        </w:rPr>
        <w:t xml:space="preserve"> </w:t>
      </w:r>
      <w:r>
        <w:t>long-term</w:t>
      </w:r>
      <w:r>
        <w:rPr>
          <w:spacing w:val="-13"/>
        </w:rPr>
        <w:t xml:space="preserve"> </w:t>
      </w:r>
      <w:r>
        <w:t xml:space="preserve">well- </w:t>
      </w:r>
      <w:r>
        <w:rPr>
          <w:spacing w:val="-2"/>
        </w:rPr>
        <w:t>being.</w:t>
      </w:r>
    </w:p>
    <w:p w14:paraId="0D9D7A3B">
      <w:pPr>
        <w:pStyle w:val="5"/>
        <w:spacing w:before="238"/>
        <w:ind w:right="355"/>
      </w:pPr>
      <w:r>
        <w:t>The</w:t>
      </w:r>
      <w:r>
        <w:rPr>
          <w:spacing w:val="-8"/>
        </w:rPr>
        <w:t xml:space="preserve"> </w:t>
      </w:r>
      <w:r>
        <w:t>ethical</w:t>
      </w:r>
      <w:r>
        <w:rPr>
          <w:spacing w:val="-7"/>
        </w:rPr>
        <w:t xml:space="preserve"> </w:t>
      </w:r>
      <w:r>
        <w:t>dimensions</w:t>
      </w:r>
      <w:r>
        <w:rPr>
          <w:spacing w:val="-7"/>
        </w:rPr>
        <w:t xml:space="preserve"> </w:t>
      </w:r>
      <w:r>
        <w:t>of</w:t>
      </w:r>
      <w:r>
        <w:rPr>
          <w:spacing w:val="-8"/>
        </w:rPr>
        <w:t xml:space="preserve"> </w:t>
      </w:r>
      <w:r>
        <w:t>SDG</w:t>
      </w:r>
      <w:r>
        <w:rPr>
          <w:spacing w:val="-8"/>
        </w:rPr>
        <w:t xml:space="preserve"> </w:t>
      </w:r>
      <w:r>
        <w:t>7</w:t>
      </w:r>
      <w:r>
        <w:rPr>
          <w:spacing w:val="-7"/>
        </w:rPr>
        <w:t xml:space="preserve"> </w:t>
      </w:r>
      <w:r>
        <w:t>(Affordable</w:t>
      </w:r>
      <w:r>
        <w:rPr>
          <w:spacing w:val="-8"/>
        </w:rPr>
        <w:t xml:space="preserve"> </w:t>
      </w:r>
      <w:r>
        <w:t>and</w:t>
      </w:r>
      <w:r>
        <w:rPr>
          <w:spacing w:val="-5"/>
        </w:rPr>
        <w:t xml:space="preserve"> </w:t>
      </w:r>
      <w:r>
        <w:t>Clean</w:t>
      </w:r>
      <w:r>
        <w:rPr>
          <w:spacing w:val="-7"/>
        </w:rPr>
        <w:t xml:space="preserve"> </w:t>
      </w:r>
      <w:r>
        <w:t>Energy)</w:t>
      </w:r>
      <w:r>
        <w:rPr>
          <w:spacing w:val="-6"/>
        </w:rPr>
        <w:t xml:space="preserve"> </w:t>
      </w:r>
      <w:r>
        <w:t>find</w:t>
      </w:r>
      <w:r>
        <w:rPr>
          <w:spacing w:val="-7"/>
        </w:rPr>
        <w:t xml:space="preserve"> </w:t>
      </w:r>
      <w:r>
        <w:t>conceptual</w:t>
      </w:r>
      <w:r>
        <w:rPr>
          <w:spacing w:val="-7"/>
        </w:rPr>
        <w:t xml:space="preserve"> </w:t>
      </w:r>
      <w:r>
        <w:t>resonance</w:t>
      </w:r>
      <w:r>
        <w:rPr>
          <w:spacing w:val="-8"/>
        </w:rPr>
        <w:t xml:space="preserve"> </w:t>
      </w:r>
      <w:r>
        <w:t>in</w:t>
      </w:r>
      <w:r>
        <w:rPr>
          <w:spacing w:val="-7"/>
        </w:rPr>
        <w:t xml:space="preserve"> </w:t>
      </w:r>
      <w:r>
        <w:t>the Thirukkural’s</w:t>
      </w:r>
      <w:r>
        <w:rPr>
          <w:spacing w:val="-7"/>
        </w:rPr>
        <w:t xml:space="preserve"> </w:t>
      </w:r>
      <w:r>
        <w:t>emphasis</w:t>
      </w:r>
      <w:r>
        <w:rPr>
          <w:spacing w:val="-6"/>
        </w:rPr>
        <w:t xml:space="preserve"> </w:t>
      </w:r>
      <w:r>
        <w:t>on</w:t>
      </w:r>
      <w:r>
        <w:rPr>
          <w:spacing w:val="-7"/>
        </w:rPr>
        <w:t xml:space="preserve"> </w:t>
      </w:r>
      <w:r>
        <w:t>moderation,</w:t>
      </w:r>
      <w:r>
        <w:rPr>
          <w:spacing w:val="-7"/>
        </w:rPr>
        <w:t xml:space="preserve"> </w:t>
      </w:r>
      <w:r>
        <w:t>self-control</w:t>
      </w:r>
      <w:r>
        <w:rPr>
          <w:spacing w:val="-6"/>
        </w:rPr>
        <w:t xml:space="preserve"> </w:t>
      </w:r>
      <w:r>
        <w:t>and</w:t>
      </w:r>
      <w:r>
        <w:rPr>
          <w:spacing w:val="-7"/>
        </w:rPr>
        <w:t xml:space="preserve"> </w:t>
      </w:r>
      <w:r>
        <w:t>responsible</w:t>
      </w:r>
      <w:r>
        <w:rPr>
          <w:spacing w:val="-7"/>
        </w:rPr>
        <w:t xml:space="preserve"> </w:t>
      </w:r>
      <w:r>
        <w:t>use</w:t>
      </w:r>
      <w:r>
        <w:rPr>
          <w:spacing w:val="-8"/>
        </w:rPr>
        <w:t xml:space="preserve"> </w:t>
      </w:r>
      <w:r>
        <w:t>of</w:t>
      </w:r>
      <w:r>
        <w:rPr>
          <w:spacing w:val="-8"/>
        </w:rPr>
        <w:t xml:space="preserve"> </w:t>
      </w:r>
      <w:r>
        <w:t>resources</w:t>
      </w:r>
      <w:r>
        <w:rPr>
          <w:spacing w:val="-7"/>
        </w:rPr>
        <w:t xml:space="preserve"> </w:t>
      </w:r>
      <w:r>
        <w:t>(Kurals</w:t>
      </w:r>
      <w:r>
        <w:rPr>
          <w:spacing w:val="-6"/>
        </w:rPr>
        <w:t xml:space="preserve"> </w:t>
      </w:r>
      <w:r>
        <w:t>121- 130; 951-960). These Kurals promote restraint and balance as moral virtues that align with contemporary demands for energy efficiency and sustainable consumption. Although Thiruvalluvar does not address renewable energy policies or energy access, his ethical vision supports</w:t>
      </w:r>
      <w:r>
        <w:rPr>
          <w:spacing w:val="-15"/>
        </w:rPr>
        <w:t xml:space="preserve"> </w:t>
      </w:r>
      <w:r>
        <w:t>the</w:t>
      </w:r>
      <w:r>
        <w:rPr>
          <w:spacing w:val="-15"/>
        </w:rPr>
        <w:t xml:space="preserve"> </w:t>
      </w:r>
      <w:r>
        <w:t>underlying</w:t>
      </w:r>
      <w:r>
        <w:rPr>
          <w:spacing w:val="-15"/>
        </w:rPr>
        <w:t xml:space="preserve"> </w:t>
      </w:r>
      <w:r>
        <w:t>values</w:t>
      </w:r>
      <w:r>
        <w:rPr>
          <w:spacing w:val="-15"/>
        </w:rPr>
        <w:t xml:space="preserve"> </w:t>
      </w:r>
      <w:r>
        <w:t>of</w:t>
      </w:r>
      <w:r>
        <w:rPr>
          <w:spacing w:val="-15"/>
        </w:rPr>
        <w:t xml:space="preserve"> </w:t>
      </w:r>
      <w:r>
        <w:t>sustainability</w:t>
      </w:r>
      <w:r>
        <w:rPr>
          <w:spacing w:val="-15"/>
        </w:rPr>
        <w:t xml:space="preserve"> </w:t>
      </w:r>
      <w:r>
        <w:t>and</w:t>
      </w:r>
      <w:r>
        <w:rPr>
          <w:spacing w:val="-15"/>
        </w:rPr>
        <w:t xml:space="preserve"> </w:t>
      </w:r>
      <w:r>
        <w:t>intergenerational</w:t>
      </w:r>
      <w:r>
        <w:rPr>
          <w:spacing w:val="-14"/>
        </w:rPr>
        <w:t xml:space="preserve"> </w:t>
      </w:r>
      <w:r>
        <w:t>responsibility</w:t>
      </w:r>
      <w:r>
        <w:rPr>
          <w:spacing w:val="-15"/>
        </w:rPr>
        <w:t xml:space="preserve"> </w:t>
      </w:r>
      <w:r>
        <w:t>that</w:t>
      </w:r>
      <w:r>
        <w:rPr>
          <w:spacing w:val="-12"/>
        </w:rPr>
        <w:t xml:space="preserve"> </w:t>
      </w:r>
      <w:r>
        <w:t>are</w:t>
      </w:r>
      <w:r>
        <w:rPr>
          <w:spacing w:val="-14"/>
        </w:rPr>
        <w:t xml:space="preserve"> </w:t>
      </w:r>
      <w:r>
        <w:t>central to SDG 7.</w:t>
      </w:r>
    </w:p>
    <w:p w14:paraId="06A059E2">
      <w:pPr>
        <w:pStyle w:val="5"/>
        <w:jc w:val="left"/>
      </w:pPr>
    </w:p>
    <w:p w14:paraId="7C42DE4E">
      <w:pPr>
        <w:pStyle w:val="5"/>
        <w:spacing w:before="246"/>
        <w:jc w:val="left"/>
      </w:pPr>
    </w:p>
    <w:p w14:paraId="4516BF36">
      <w:pPr>
        <w:pStyle w:val="2"/>
        <w:numPr>
          <w:ilvl w:val="1"/>
          <w:numId w:val="2"/>
        </w:numPr>
        <w:tabs>
          <w:tab w:val="left" w:pos="360"/>
        </w:tabs>
        <w:spacing w:before="0" w:after="0" w:line="240" w:lineRule="auto"/>
        <w:ind w:left="360" w:right="0" w:hanging="360"/>
        <w:jc w:val="left"/>
      </w:pPr>
      <w:r>
        <w:t>Conceptual</w:t>
      </w:r>
      <w:r>
        <w:rPr>
          <w:spacing w:val="-4"/>
        </w:rPr>
        <w:t xml:space="preserve"> </w:t>
      </w:r>
      <w:r>
        <w:t>Alignment</w:t>
      </w:r>
      <w:r>
        <w:rPr>
          <w:spacing w:val="-7"/>
        </w:rPr>
        <w:t xml:space="preserve"> </w:t>
      </w:r>
      <w:r>
        <w:t>with</w:t>
      </w:r>
      <w:r>
        <w:rPr>
          <w:spacing w:val="-7"/>
        </w:rPr>
        <w:t xml:space="preserve"> </w:t>
      </w:r>
      <w:r>
        <w:t>SDG</w:t>
      </w:r>
      <w:r>
        <w:rPr>
          <w:spacing w:val="-7"/>
        </w:rPr>
        <w:t xml:space="preserve"> </w:t>
      </w:r>
      <w:r>
        <w:t>8:</w:t>
      </w:r>
      <w:r>
        <w:rPr>
          <w:spacing w:val="-5"/>
        </w:rPr>
        <w:t xml:space="preserve"> </w:t>
      </w:r>
      <w:r>
        <w:t>Decent</w:t>
      </w:r>
      <w:r>
        <w:rPr>
          <w:spacing w:val="-6"/>
        </w:rPr>
        <w:t xml:space="preserve"> </w:t>
      </w:r>
      <w:r>
        <w:t>Work</w:t>
      </w:r>
      <w:r>
        <w:rPr>
          <w:spacing w:val="-7"/>
        </w:rPr>
        <w:t xml:space="preserve"> </w:t>
      </w:r>
      <w:r>
        <w:t>and</w:t>
      </w:r>
      <w:r>
        <w:rPr>
          <w:spacing w:val="-4"/>
        </w:rPr>
        <w:t xml:space="preserve"> </w:t>
      </w:r>
      <w:r>
        <w:t>Economic</w:t>
      </w:r>
      <w:r>
        <w:rPr>
          <w:spacing w:val="-5"/>
        </w:rPr>
        <w:t xml:space="preserve"> </w:t>
      </w:r>
      <w:r>
        <w:rPr>
          <w:spacing w:val="-2"/>
        </w:rPr>
        <w:t>Growth</w:t>
      </w:r>
    </w:p>
    <w:p w14:paraId="65E4FE97">
      <w:pPr>
        <w:pStyle w:val="5"/>
        <w:spacing w:before="241"/>
        <w:ind w:right="359"/>
      </w:pPr>
      <w:r>
        <w:t>SDG</w:t>
      </w:r>
      <w:r>
        <w:rPr>
          <w:spacing w:val="-10"/>
        </w:rPr>
        <w:t xml:space="preserve"> </w:t>
      </w:r>
      <w:r>
        <w:t>8</w:t>
      </w:r>
      <w:r>
        <w:rPr>
          <w:spacing w:val="-9"/>
        </w:rPr>
        <w:t xml:space="preserve"> </w:t>
      </w:r>
      <w:r>
        <w:t>aims</w:t>
      </w:r>
      <w:r>
        <w:rPr>
          <w:spacing w:val="-9"/>
        </w:rPr>
        <w:t xml:space="preserve"> </w:t>
      </w:r>
      <w:r>
        <w:t>to</w:t>
      </w:r>
      <w:r>
        <w:rPr>
          <w:spacing w:val="-9"/>
        </w:rPr>
        <w:t xml:space="preserve"> </w:t>
      </w:r>
      <w:r>
        <w:t>promote</w:t>
      </w:r>
      <w:r>
        <w:rPr>
          <w:spacing w:val="-10"/>
        </w:rPr>
        <w:t xml:space="preserve"> </w:t>
      </w:r>
      <w:r>
        <w:t>sustained,</w:t>
      </w:r>
      <w:r>
        <w:rPr>
          <w:spacing w:val="-9"/>
        </w:rPr>
        <w:t xml:space="preserve"> </w:t>
      </w:r>
      <w:r>
        <w:t>inclusive</w:t>
      </w:r>
      <w:r>
        <w:rPr>
          <w:spacing w:val="-10"/>
        </w:rPr>
        <w:t xml:space="preserve"> </w:t>
      </w:r>
      <w:r>
        <w:t>and</w:t>
      </w:r>
      <w:r>
        <w:rPr>
          <w:spacing w:val="-9"/>
        </w:rPr>
        <w:t xml:space="preserve"> </w:t>
      </w:r>
      <w:r>
        <w:t>sustainable</w:t>
      </w:r>
      <w:r>
        <w:rPr>
          <w:spacing w:val="-10"/>
        </w:rPr>
        <w:t xml:space="preserve"> </w:t>
      </w:r>
      <w:r>
        <w:t>economic</w:t>
      </w:r>
      <w:r>
        <w:rPr>
          <w:spacing w:val="-8"/>
        </w:rPr>
        <w:t xml:space="preserve"> </w:t>
      </w:r>
      <w:r>
        <w:t>growth,</w:t>
      </w:r>
      <w:r>
        <w:rPr>
          <w:spacing w:val="-9"/>
        </w:rPr>
        <w:t xml:space="preserve"> </w:t>
      </w:r>
      <w:r>
        <w:t>full</w:t>
      </w:r>
      <w:r>
        <w:rPr>
          <w:spacing w:val="-9"/>
        </w:rPr>
        <w:t xml:space="preserve"> </w:t>
      </w:r>
      <w:r>
        <w:t>and</w:t>
      </w:r>
      <w:r>
        <w:rPr>
          <w:spacing w:val="-9"/>
        </w:rPr>
        <w:t xml:space="preserve"> </w:t>
      </w:r>
      <w:r>
        <w:t>productive employment and decent work for all. While Thirukkural does not engage with modern labour markets, employment policies or economic institutions, it offers a strong ethical framework for work, livelihoods, wealth creation and moral responsibility.</w:t>
      </w:r>
    </w:p>
    <w:p w14:paraId="54862642">
      <w:pPr>
        <w:pStyle w:val="5"/>
        <w:spacing w:before="240"/>
        <w:ind w:right="359"/>
      </w:pPr>
      <w:r>
        <w:t>Thiruvalluvar treats work as a dignified and necessary aspect of human life. Honest work, independence and effort are praised, while idleness, exploitation and unjust accumulation of wealth</w:t>
      </w:r>
      <w:r>
        <w:rPr>
          <w:spacing w:val="-3"/>
        </w:rPr>
        <w:t xml:space="preserve"> </w:t>
      </w:r>
      <w:r>
        <w:t>are</w:t>
      </w:r>
      <w:r>
        <w:rPr>
          <w:spacing w:val="-5"/>
        </w:rPr>
        <w:t xml:space="preserve"> </w:t>
      </w:r>
      <w:r>
        <w:t>condemned.</w:t>
      </w:r>
      <w:r>
        <w:rPr>
          <w:spacing w:val="-3"/>
        </w:rPr>
        <w:t xml:space="preserve"> </w:t>
      </w:r>
      <w:r>
        <w:t>Economic</w:t>
      </w:r>
      <w:r>
        <w:rPr>
          <w:spacing w:val="-4"/>
        </w:rPr>
        <w:t xml:space="preserve"> </w:t>
      </w:r>
      <w:r>
        <w:t>activity</w:t>
      </w:r>
      <w:r>
        <w:rPr>
          <w:spacing w:val="-10"/>
        </w:rPr>
        <w:t xml:space="preserve"> </w:t>
      </w:r>
      <w:r>
        <w:t>is</w:t>
      </w:r>
      <w:r>
        <w:rPr>
          <w:spacing w:val="-3"/>
        </w:rPr>
        <w:t xml:space="preserve"> </w:t>
      </w:r>
      <w:r>
        <w:t>seen</w:t>
      </w:r>
      <w:r>
        <w:rPr>
          <w:spacing w:val="-1"/>
        </w:rPr>
        <w:t xml:space="preserve"> </w:t>
      </w:r>
      <w:r>
        <w:t>not</w:t>
      </w:r>
      <w:r>
        <w:rPr>
          <w:spacing w:val="-3"/>
        </w:rPr>
        <w:t xml:space="preserve"> </w:t>
      </w:r>
      <w:r>
        <w:t>simply</w:t>
      </w:r>
      <w:r>
        <w:rPr>
          <w:spacing w:val="-10"/>
        </w:rPr>
        <w:t xml:space="preserve"> </w:t>
      </w:r>
      <w:r>
        <w:t>as</w:t>
      </w:r>
      <w:r>
        <w:rPr>
          <w:spacing w:val="-3"/>
        </w:rPr>
        <w:t xml:space="preserve"> </w:t>
      </w:r>
      <w:r>
        <w:t>a</w:t>
      </w:r>
      <w:r>
        <w:rPr>
          <w:spacing w:val="-4"/>
        </w:rPr>
        <w:t xml:space="preserve"> </w:t>
      </w:r>
      <w:r>
        <w:t>means</w:t>
      </w:r>
      <w:r>
        <w:rPr>
          <w:spacing w:val="-3"/>
        </w:rPr>
        <w:t xml:space="preserve"> </w:t>
      </w:r>
      <w:r>
        <w:t>of</w:t>
      </w:r>
      <w:r>
        <w:rPr>
          <w:spacing w:val="-3"/>
        </w:rPr>
        <w:t xml:space="preserve"> </w:t>
      </w:r>
      <w:r>
        <w:t>personal</w:t>
      </w:r>
      <w:r>
        <w:rPr>
          <w:spacing w:val="-3"/>
        </w:rPr>
        <w:t xml:space="preserve"> </w:t>
      </w:r>
      <w:r>
        <w:t>gain,</w:t>
      </w:r>
      <w:r>
        <w:rPr>
          <w:spacing w:val="-3"/>
        </w:rPr>
        <w:t xml:space="preserve"> </w:t>
      </w:r>
      <w:r>
        <w:t>but</w:t>
      </w:r>
      <w:r>
        <w:rPr>
          <w:spacing w:val="-3"/>
        </w:rPr>
        <w:t xml:space="preserve"> </w:t>
      </w:r>
      <w:r>
        <w:t>as</w:t>
      </w:r>
      <w:r>
        <w:rPr>
          <w:spacing w:val="-3"/>
        </w:rPr>
        <w:t xml:space="preserve"> </w:t>
      </w:r>
      <w:r>
        <w:t>a moral process that should contribute to social welfare and stability.</w:t>
      </w:r>
    </w:p>
    <w:p w14:paraId="56A54737">
      <w:pPr>
        <w:pStyle w:val="5"/>
        <w:spacing w:before="240"/>
        <w:ind w:right="358"/>
      </w:pPr>
      <w:r>
        <w:t>The</w:t>
      </w:r>
      <w:r>
        <w:rPr>
          <w:spacing w:val="-15"/>
        </w:rPr>
        <w:t xml:space="preserve"> </w:t>
      </w:r>
      <w:r>
        <w:t>ethical</w:t>
      </w:r>
      <w:r>
        <w:rPr>
          <w:spacing w:val="-15"/>
        </w:rPr>
        <w:t xml:space="preserve"> </w:t>
      </w:r>
      <w:r>
        <w:t>dimensions</w:t>
      </w:r>
      <w:r>
        <w:rPr>
          <w:spacing w:val="-15"/>
        </w:rPr>
        <w:t xml:space="preserve"> </w:t>
      </w:r>
      <w:r>
        <w:t>of</w:t>
      </w:r>
      <w:r>
        <w:rPr>
          <w:spacing w:val="-15"/>
        </w:rPr>
        <w:t xml:space="preserve"> </w:t>
      </w:r>
      <w:r>
        <w:t>SDG</w:t>
      </w:r>
      <w:r>
        <w:rPr>
          <w:spacing w:val="-15"/>
        </w:rPr>
        <w:t xml:space="preserve"> </w:t>
      </w:r>
      <w:r>
        <w:t>8</w:t>
      </w:r>
      <w:r>
        <w:rPr>
          <w:spacing w:val="-14"/>
        </w:rPr>
        <w:t xml:space="preserve"> </w:t>
      </w:r>
      <w:r>
        <w:t>(Decent</w:t>
      </w:r>
      <w:r>
        <w:rPr>
          <w:spacing w:val="-15"/>
        </w:rPr>
        <w:t xml:space="preserve"> </w:t>
      </w:r>
      <w:r>
        <w:t>Work</w:t>
      </w:r>
      <w:r>
        <w:rPr>
          <w:spacing w:val="-14"/>
        </w:rPr>
        <w:t xml:space="preserve"> </w:t>
      </w:r>
      <w:r>
        <w:t>and</w:t>
      </w:r>
      <w:r>
        <w:rPr>
          <w:spacing w:val="-15"/>
        </w:rPr>
        <w:t xml:space="preserve"> </w:t>
      </w:r>
      <w:r>
        <w:t>Economic</w:t>
      </w:r>
      <w:r>
        <w:rPr>
          <w:spacing w:val="-15"/>
        </w:rPr>
        <w:t xml:space="preserve"> </w:t>
      </w:r>
      <w:r>
        <w:t>Growth)</w:t>
      </w:r>
      <w:r>
        <w:rPr>
          <w:spacing w:val="-15"/>
        </w:rPr>
        <w:t xml:space="preserve"> </w:t>
      </w:r>
      <w:r>
        <w:t>find</w:t>
      </w:r>
      <w:r>
        <w:rPr>
          <w:spacing w:val="-14"/>
        </w:rPr>
        <w:t xml:space="preserve"> </w:t>
      </w:r>
      <w:r>
        <w:t>conceptual</w:t>
      </w:r>
      <w:r>
        <w:rPr>
          <w:spacing w:val="-14"/>
        </w:rPr>
        <w:t xml:space="preserve"> </w:t>
      </w:r>
      <w:r>
        <w:t>resonance in Thirukkural’s emphasis on diligence, ethical earnings, just governance and fair treatment of workers (Kurals 601-610; 631-640; 661-670). These Kurals emphasize the importance of work, discipline, and justice in economic life, and suggest that prosperity should be based on ethical behavior</w:t>
      </w:r>
      <w:r>
        <w:rPr>
          <w:spacing w:val="-6"/>
        </w:rPr>
        <w:t xml:space="preserve"> </w:t>
      </w:r>
      <w:r>
        <w:t>and</w:t>
      </w:r>
      <w:r>
        <w:rPr>
          <w:spacing w:val="-6"/>
        </w:rPr>
        <w:t xml:space="preserve"> </w:t>
      </w:r>
      <w:r>
        <w:t>social</w:t>
      </w:r>
      <w:r>
        <w:rPr>
          <w:spacing w:val="-6"/>
        </w:rPr>
        <w:t xml:space="preserve"> </w:t>
      </w:r>
      <w:r>
        <w:t>responsibility.</w:t>
      </w:r>
      <w:r>
        <w:rPr>
          <w:spacing w:val="-6"/>
        </w:rPr>
        <w:t xml:space="preserve"> </w:t>
      </w:r>
      <w:r>
        <w:t>While</w:t>
      </w:r>
      <w:r>
        <w:rPr>
          <w:spacing w:val="-7"/>
        </w:rPr>
        <w:t xml:space="preserve"> </w:t>
      </w:r>
      <w:r>
        <w:t>these</w:t>
      </w:r>
      <w:r>
        <w:rPr>
          <w:spacing w:val="-7"/>
        </w:rPr>
        <w:t xml:space="preserve"> </w:t>
      </w:r>
      <w:r>
        <w:t>insights</w:t>
      </w:r>
      <w:r>
        <w:rPr>
          <w:spacing w:val="-6"/>
        </w:rPr>
        <w:t xml:space="preserve"> </w:t>
      </w:r>
      <w:r>
        <w:t>do</w:t>
      </w:r>
      <w:r>
        <w:rPr>
          <w:spacing w:val="-6"/>
        </w:rPr>
        <w:t xml:space="preserve"> </w:t>
      </w:r>
      <w:r>
        <w:t>not</w:t>
      </w:r>
      <w:r>
        <w:rPr>
          <w:spacing w:val="-6"/>
        </w:rPr>
        <w:t xml:space="preserve"> </w:t>
      </w:r>
      <w:r>
        <w:t>correspond</w:t>
      </w:r>
      <w:r>
        <w:rPr>
          <w:spacing w:val="-6"/>
        </w:rPr>
        <w:t xml:space="preserve"> </w:t>
      </w:r>
      <w:r>
        <w:t>to</w:t>
      </w:r>
      <w:r>
        <w:rPr>
          <w:spacing w:val="-6"/>
        </w:rPr>
        <w:t xml:space="preserve"> </w:t>
      </w:r>
      <w:r>
        <w:t>modern</w:t>
      </w:r>
      <w:r>
        <w:rPr>
          <w:spacing w:val="-6"/>
        </w:rPr>
        <w:t xml:space="preserve"> </w:t>
      </w:r>
      <w:r>
        <w:t>employment regulations or growth models, they contribute to an ethical understanding of work that complements modern development frameworks.</w:t>
      </w:r>
    </w:p>
    <w:p w14:paraId="29CDDC00">
      <w:pPr>
        <w:pStyle w:val="5"/>
        <w:jc w:val="left"/>
      </w:pPr>
    </w:p>
    <w:p w14:paraId="7C630902">
      <w:pPr>
        <w:pStyle w:val="5"/>
        <w:spacing w:before="202"/>
        <w:jc w:val="left"/>
      </w:pPr>
    </w:p>
    <w:p w14:paraId="4E0F67E1">
      <w:pPr>
        <w:pStyle w:val="5"/>
        <w:spacing w:before="1"/>
        <w:ind w:right="364"/>
      </w:pPr>
      <w:r>
        <w:t>Thiruvalluvar's vision thus supports an inclusive and morally grounded approach to economic growth that is conceptually consistent with the core values of SDG 8.</w:t>
      </w:r>
    </w:p>
    <w:p w14:paraId="10DBE53A">
      <w:pPr>
        <w:pStyle w:val="5"/>
        <w:spacing w:after="0"/>
        <w:sectPr>
          <w:pgSz w:w="12240" w:h="15840"/>
          <w:pgMar w:top="1360" w:right="1080" w:bottom="280" w:left="1440" w:header="720" w:footer="720" w:gutter="0"/>
          <w:cols w:space="720" w:num="1"/>
        </w:sectPr>
      </w:pPr>
    </w:p>
    <w:p w14:paraId="5A414381">
      <w:pPr>
        <w:pStyle w:val="5"/>
        <w:spacing w:before="72"/>
        <w:jc w:val="left"/>
      </w:pPr>
      <w:r>
        <w:rPr>
          <w:spacing w:val="-10"/>
        </w:rPr>
        <w:t>I</w:t>
      </w:r>
    </w:p>
    <w:p w14:paraId="7C215FA0">
      <w:pPr>
        <w:pStyle w:val="5"/>
        <w:spacing w:before="5"/>
        <w:jc w:val="left"/>
      </w:pPr>
    </w:p>
    <w:p w14:paraId="2B55FE67">
      <w:pPr>
        <w:pStyle w:val="2"/>
        <w:numPr>
          <w:ilvl w:val="1"/>
          <w:numId w:val="2"/>
        </w:numPr>
        <w:tabs>
          <w:tab w:val="left" w:pos="420"/>
        </w:tabs>
        <w:spacing w:before="0" w:after="0" w:line="240" w:lineRule="auto"/>
        <w:ind w:left="420" w:right="0" w:hanging="420"/>
        <w:jc w:val="left"/>
      </w:pPr>
      <w:r>
        <w:t>Conceptual</w:t>
      </w:r>
      <w:r>
        <w:rPr>
          <w:spacing w:val="-6"/>
        </w:rPr>
        <w:t xml:space="preserve"> </w:t>
      </w:r>
      <w:r>
        <w:t>Alignment</w:t>
      </w:r>
      <w:r>
        <w:rPr>
          <w:spacing w:val="-7"/>
        </w:rPr>
        <w:t xml:space="preserve"> </w:t>
      </w:r>
      <w:r>
        <w:t>with</w:t>
      </w:r>
      <w:r>
        <w:rPr>
          <w:spacing w:val="-6"/>
        </w:rPr>
        <w:t xml:space="preserve"> </w:t>
      </w:r>
      <w:r>
        <w:t>SDG</w:t>
      </w:r>
      <w:r>
        <w:rPr>
          <w:spacing w:val="-8"/>
        </w:rPr>
        <w:t xml:space="preserve"> </w:t>
      </w:r>
      <w:r>
        <w:t>9:</w:t>
      </w:r>
      <w:r>
        <w:rPr>
          <w:spacing w:val="-8"/>
        </w:rPr>
        <w:t xml:space="preserve"> </w:t>
      </w:r>
      <w:r>
        <w:t>Industry,</w:t>
      </w:r>
      <w:r>
        <w:rPr>
          <w:spacing w:val="-8"/>
        </w:rPr>
        <w:t xml:space="preserve"> </w:t>
      </w:r>
      <w:r>
        <w:t>Innovation,</w:t>
      </w:r>
      <w:r>
        <w:rPr>
          <w:spacing w:val="-7"/>
        </w:rPr>
        <w:t xml:space="preserve"> </w:t>
      </w:r>
      <w:r>
        <w:t>and</w:t>
      </w:r>
      <w:r>
        <w:rPr>
          <w:spacing w:val="-8"/>
        </w:rPr>
        <w:t xml:space="preserve"> </w:t>
      </w:r>
      <w:r>
        <w:rPr>
          <w:spacing w:val="-2"/>
        </w:rPr>
        <w:t>Infrastructure</w:t>
      </w:r>
    </w:p>
    <w:p w14:paraId="3A3CCE60">
      <w:pPr>
        <w:pStyle w:val="5"/>
        <w:spacing w:before="241"/>
        <w:ind w:right="358"/>
      </w:pPr>
      <w:r>
        <w:t>SDG 9 aims to build resilient infrastructure, promote inclusive and sustainable industrialization and foster innovation. Thirukkural does not address industrial development, technological innovation or physical infrastructure in the modern sense. However, it provides an ethical framework that emphasizes foresight, planning, skill and wise leadership, which are essential foundations for sustainable economic and institutional development.</w:t>
      </w:r>
    </w:p>
    <w:p w14:paraId="1740E855">
      <w:pPr>
        <w:pStyle w:val="5"/>
        <w:spacing w:before="238"/>
        <w:ind w:right="358"/>
      </w:pPr>
      <w:r>
        <w:t>Thiruvalluvar repeatedly</w:t>
      </w:r>
      <w:r>
        <w:rPr>
          <w:spacing w:val="-1"/>
        </w:rPr>
        <w:t xml:space="preserve"> </w:t>
      </w:r>
      <w:r>
        <w:t>emphasizes the importance of intelligence, preparedness and competent governance</w:t>
      </w:r>
      <w:r>
        <w:rPr>
          <w:spacing w:val="-12"/>
        </w:rPr>
        <w:t xml:space="preserve"> </w:t>
      </w:r>
      <w:r>
        <w:t>in</w:t>
      </w:r>
      <w:r>
        <w:rPr>
          <w:spacing w:val="-10"/>
        </w:rPr>
        <w:t xml:space="preserve"> </w:t>
      </w:r>
      <w:r>
        <w:t>achieving</w:t>
      </w:r>
      <w:r>
        <w:rPr>
          <w:spacing w:val="-11"/>
        </w:rPr>
        <w:t xml:space="preserve"> </w:t>
      </w:r>
      <w:r>
        <w:t>collective</w:t>
      </w:r>
      <w:r>
        <w:rPr>
          <w:spacing w:val="-12"/>
        </w:rPr>
        <w:t xml:space="preserve"> </w:t>
      </w:r>
      <w:r>
        <w:t>prosperity.</w:t>
      </w:r>
      <w:r>
        <w:rPr>
          <w:spacing w:val="-11"/>
        </w:rPr>
        <w:t xml:space="preserve"> </w:t>
      </w:r>
      <w:r>
        <w:t>Economic</w:t>
      </w:r>
      <w:r>
        <w:rPr>
          <w:spacing w:val="-12"/>
        </w:rPr>
        <w:t xml:space="preserve"> </w:t>
      </w:r>
      <w:r>
        <w:t>and</w:t>
      </w:r>
      <w:r>
        <w:rPr>
          <w:spacing w:val="-11"/>
        </w:rPr>
        <w:t xml:space="preserve"> </w:t>
      </w:r>
      <w:r>
        <w:t>social</w:t>
      </w:r>
      <w:r>
        <w:rPr>
          <w:spacing w:val="-11"/>
        </w:rPr>
        <w:t xml:space="preserve"> </w:t>
      </w:r>
      <w:r>
        <w:t>progress,</w:t>
      </w:r>
      <w:r>
        <w:rPr>
          <w:spacing w:val="-10"/>
        </w:rPr>
        <w:t xml:space="preserve"> </w:t>
      </w:r>
      <w:r>
        <w:t>in</w:t>
      </w:r>
      <w:r>
        <w:rPr>
          <w:spacing w:val="-10"/>
        </w:rPr>
        <w:t xml:space="preserve"> </w:t>
      </w:r>
      <w:r>
        <w:t>his</w:t>
      </w:r>
      <w:r>
        <w:rPr>
          <w:spacing w:val="-10"/>
        </w:rPr>
        <w:t xml:space="preserve"> </w:t>
      </w:r>
      <w:r>
        <w:t>view,</w:t>
      </w:r>
      <w:r>
        <w:rPr>
          <w:spacing w:val="-11"/>
        </w:rPr>
        <w:t xml:space="preserve"> </w:t>
      </w:r>
      <w:r>
        <w:t>depends on rational decision-making, skillful administration and careful use of available resources. Innovation,</w:t>
      </w:r>
      <w:r>
        <w:rPr>
          <w:spacing w:val="-13"/>
        </w:rPr>
        <w:t xml:space="preserve"> </w:t>
      </w:r>
      <w:r>
        <w:t>understood</w:t>
      </w:r>
      <w:r>
        <w:rPr>
          <w:spacing w:val="-13"/>
        </w:rPr>
        <w:t xml:space="preserve"> </w:t>
      </w:r>
      <w:r>
        <w:t>broadly</w:t>
      </w:r>
      <w:r>
        <w:rPr>
          <w:spacing w:val="-15"/>
        </w:rPr>
        <w:t xml:space="preserve"> </w:t>
      </w:r>
      <w:r>
        <w:t>as</w:t>
      </w:r>
      <w:r>
        <w:rPr>
          <w:spacing w:val="-11"/>
        </w:rPr>
        <w:t xml:space="preserve"> </w:t>
      </w:r>
      <w:r>
        <w:t>intelligent</w:t>
      </w:r>
      <w:r>
        <w:rPr>
          <w:spacing w:val="-13"/>
        </w:rPr>
        <w:t xml:space="preserve"> </w:t>
      </w:r>
      <w:r>
        <w:t>problem-solving</w:t>
      </w:r>
      <w:r>
        <w:rPr>
          <w:spacing w:val="-13"/>
        </w:rPr>
        <w:t xml:space="preserve"> </w:t>
      </w:r>
      <w:r>
        <w:t>and</w:t>
      </w:r>
      <w:r>
        <w:rPr>
          <w:spacing w:val="-11"/>
        </w:rPr>
        <w:t xml:space="preserve"> </w:t>
      </w:r>
      <w:r>
        <w:t>adaptation,</w:t>
      </w:r>
      <w:r>
        <w:rPr>
          <w:spacing w:val="-13"/>
        </w:rPr>
        <w:t xml:space="preserve"> </w:t>
      </w:r>
      <w:r>
        <w:t>is</w:t>
      </w:r>
      <w:r>
        <w:rPr>
          <w:spacing w:val="-12"/>
        </w:rPr>
        <w:t xml:space="preserve"> </w:t>
      </w:r>
      <w:r>
        <w:t>treated</w:t>
      </w:r>
      <w:r>
        <w:rPr>
          <w:spacing w:val="-13"/>
        </w:rPr>
        <w:t xml:space="preserve"> </w:t>
      </w:r>
      <w:r>
        <w:t>as</w:t>
      </w:r>
      <w:r>
        <w:rPr>
          <w:spacing w:val="-11"/>
        </w:rPr>
        <w:t xml:space="preserve"> </w:t>
      </w:r>
      <w:r>
        <w:t>a</w:t>
      </w:r>
      <w:r>
        <w:rPr>
          <w:spacing w:val="-14"/>
        </w:rPr>
        <w:t xml:space="preserve"> </w:t>
      </w:r>
      <w:r>
        <w:t>moral and intellectual virtue rather than a purely technical process.</w:t>
      </w:r>
    </w:p>
    <w:p w14:paraId="57B4D3D4">
      <w:pPr>
        <w:pStyle w:val="5"/>
        <w:spacing w:before="240"/>
        <w:ind w:right="357"/>
      </w:pPr>
      <w:r>
        <w:t>The ethical dimensions of SDG 9 (Industry, Innovation and Infrastructure) find conceptual alignment</w:t>
      </w:r>
      <w:r>
        <w:rPr>
          <w:spacing w:val="-15"/>
        </w:rPr>
        <w:t xml:space="preserve"> </w:t>
      </w:r>
      <w:r>
        <w:t>in</w:t>
      </w:r>
      <w:r>
        <w:rPr>
          <w:spacing w:val="-15"/>
        </w:rPr>
        <w:t xml:space="preserve"> </w:t>
      </w:r>
      <w:r>
        <w:t>Thirukkural’s</w:t>
      </w:r>
      <w:r>
        <w:rPr>
          <w:spacing w:val="-15"/>
        </w:rPr>
        <w:t xml:space="preserve"> </w:t>
      </w:r>
      <w:r>
        <w:t>emphasis</w:t>
      </w:r>
      <w:r>
        <w:rPr>
          <w:spacing w:val="-15"/>
        </w:rPr>
        <w:t xml:space="preserve"> </w:t>
      </w:r>
      <w:r>
        <w:t>on</w:t>
      </w:r>
      <w:r>
        <w:rPr>
          <w:spacing w:val="-15"/>
        </w:rPr>
        <w:t xml:space="preserve"> </w:t>
      </w:r>
      <w:r>
        <w:t>knowledge,</w:t>
      </w:r>
      <w:r>
        <w:rPr>
          <w:spacing w:val="-15"/>
        </w:rPr>
        <w:t xml:space="preserve"> </w:t>
      </w:r>
      <w:r>
        <w:t>strategic</w:t>
      </w:r>
      <w:r>
        <w:rPr>
          <w:spacing w:val="-15"/>
        </w:rPr>
        <w:t xml:space="preserve"> </w:t>
      </w:r>
      <w:r>
        <w:t>thinking</w:t>
      </w:r>
      <w:r>
        <w:rPr>
          <w:spacing w:val="-15"/>
        </w:rPr>
        <w:t xml:space="preserve"> </w:t>
      </w:r>
      <w:r>
        <w:t>and</w:t>
      </w:r>
      <w:r>
        <w:rPr>
          <w:spacing w:val="-15"/>
        </w:rPr>
        <w:t xml:space="preserve"> </w:t>
      </w:r>
      <w:r>
        <w:t>effective</w:t>
      </w:r>
      <w:r>
        <w:rPr>
          <w:spacing w:val="-15"/>
        </w:rPr>
        <w:t xml:space="preserve"> </w:t>
      </w:r>
      <w:r>
        <w:t>administration (Kurals 471-480; 491-500; 511-520). These Kural accounts highlight the value of learning, planning,</w:t>
      </w:r>
      <w:r>
        <w:rPr>
          <w:spacing w:val="-1"/>
        </w:rPr>
        <w:t xml:space="preserve"> </w:t>
      </w:r>
      <w:r>
        <w:t>and</w:t>
      </w:r>
      <w:r>
        <w:rPr>
          <w:spacing w:val="-3"/>
        </w:rPr>
        <w:t xml:space="preserve"> </w:t>
      </w:r>
      <w:r>
        <w:t>foresight</w:t>
      </w:r>
      <w:r>
        <w:rPr>
          <w:spacing w:val="-3"/>
        </w:rPr>
        <w:t xml:space="preserve"> </w:t>
      </w:r>
      <w:r>
        <w:t>in</w:t>
      </w:r>
      <w:r>
        <w:rPr>
          <w:spacing w:val="-3"/>
        </w:rPr>
        <w:t xml:space="preserve"> </w:t>
      </w:r>
      <w:r>
        <w:t>strengthening</w:t>
      </w:r>
      <w:r>
        <w:rPr>
          <w:spacing w:val="-3"/>
        </w:rPr>
        <w:t xml:space="preserve"> </w:t>
      </w:r>
      <w:r>
        <w:t>institutions</w:t>
      </w:r>
      <w:r>
        <w:rPr>
          <w:spacing w:val="-3"/>
        </w:rPr>
        <w:t xml:space="preserve"> </w:t>
      </w:r>
      <w:r>
        <w:t>and</w:t>
      </w:r>
      <w:r>
        <w:rPr>
          <w:spacing w:val="-3"/>
        </w:rPr>
        <w:t xml:space="preserve"> </w:t>
      </w:r>
      <w:r>
        <w:t>ensuring</w:t>
      </w:r>
      <w:r>
        <w:rPr>
          <w:spacing w:val="-3"/>
        </w:rPr>
        <w:t xml:space="preserve"> </w:t>
      </w:r>
      <w:r>
        <w:t>long-term</w:t>
      </w:r>
      <w:r>
        <w:rPr>
          <w:spacing w:val="-3"/>
        </w:rPr>
        <w:t xml:space="preserve"> </w:t>
      </w:r>
      <w:r>
        <w:t>stability.</w:t>
      </w:r>
      <w:r>
        <w:rPr>
          <w:spacing w:val="-1"/>
        </w:rPr>
        <w:t xml:space="preserve"> </w:t>
      </w:r>
      <w:r>
        <w:t>While</w:t>
      </w:r>
      <w:r>
        <w:rPr>
          <w:spacing w:val="-4"/>
        </w:rPr>
        <w:t xml:space="preserve"> </w:t>
      </w:r>
      <w:r>
        <w:t>these insights</w:t>
      </w:r>
      <w:r>
        <w:rPr>
          <w:spacing w:val="-9"/>
        </w:rPr>
        <w:t xml:space="preserve"> </w:t>
      </w:r>
      <w:r>
        <w:t>do</w:t>
      </w:r>
      <w:r>
        <w:rPr>
          <w:spacing w:val="-10"/>
        </w:rPr>
        <w:t xml:space="preserve"> </w:t>
      </w:r>
      <w:r>
        <w:t>not</w:t>
      </w:r>
      <w:r>
        <w:rPr>
          <w:spacing w:val="-9"/>
        </w:rPr>
        <w:t xml:space="preserve"> </w:t>
      </w:r>
      <w:r>
        <w:t>directly</w:t>
      </w:r>
      <w:r>
        <w:rPr>
          <w:spacing w:val="-14"/>
        </w:rPr>
        <w:t xml:space="preserve"> </w:t>
      </w:r>
      <w:r>
        <w:t>correspond</w:t>
      </w:r>
      <w:r>
        <w:rPr>
          <w:spacing w:val="-9"/>
        </w:rPr>
        <w:t xml:space="preserve"> </w:t>
      </w:r>
      <w:r>
        <w:t>to</w:t>
      </w:r>
      <w:r>
        <w:rPr>
          <w:spacing w:val="-9"/>
        </w:rPr>
        <w:t xml:space="preserve"> </w:t>
      </w:r>
      <w:r>
        <w:t>modern</w:t>
      </w:r>
      <w:r>
        <w:rPr>
          <w:spacing w:val="-10"/>
        </w:rPr>
        <w:t xml:space="preserve"> </w:t>
      </w:r>
      <w:r>
        <w:t>industrial</w:t>
      </w:r>
      <w:r>
        <w:rPr>
          <w:spacing w:val="-10"/>
        </w:rPr>
        <w:t xml:space="preserve"> </w:t>
      </w:r>
      <w:r>
        <w:t>policy</w:t>
      </w:r>
      <w:r>
        <w:rPr>
          <w:spacing w:val="-14"/>
        </w:rPr>
        <w:t xml:space="preserve"> </w:t>
      </w:r>
      <w:r>
        <w:t>or</w:t>
      </w:r>
      <w:r>
        <w:rPr>
          <w:spacing w:val="-10"/>
        </w:rPr>
        <w:t xml:space="preserve"> </w:t>
      </w:r>
      <w:r>
        <w:t>infrastructure</w:t>
      </w:r>
      <w:r>
        <w:rPr>
          <w:spacing w:val="-11"/>
        </w:rPr>
        <w:t xml:space="preserve"> </w:t>
      </w:r>
      <w:r>
        <w:t>development,</w:t>
      </w:r>
      <w:r>
        <w:rPr>
          <w:spacing w:val="-9"/>
        </w:rPr>
        <w:t xml:space="preserve"> </w:t>
      </w:r>
      <w:r>
        <w:t>they contribute to an ethical understanding of innovation and institutional resilience.</w:t>
      </w:r>
    </w:p>
    <w:p w14:paraId="6077D66D">
      <w:pPr>
        <w:pStyle w:val="5"/>
        <w:jc w:val="left"/>
      </w:pPr>
    </w:p>
    <w:p w14:paraId="04076860">
      <w:pPr>
        <w:pStyle w:val="5"/>
        <w:spacing w:before="205"/>
        <w:jc w:val="left"/>
      </w:pPr>
    </w:p>
    <w:p w14:paraId="70163277">
      <w:pPr>
        <w:pStyle w:val="5"/>
        <w:ind w:right="363"/>
      </w:pPr>
      <w:r>
        <w:t>Thiruvalluvar's ethical vision thus complements the modern development discourse by basing progress on wisdom, competence, and responsible leadership.</w:t>
      </w:r>
    </w:p>
    <w:p w14:paraId="5D343149">
      <w:pPr>
        <w:pStyle w:val="5"/>
        <w:spacing w:before="5"/>
        <w:jc w:val="left"/>
      </w:pPr>
    </w:p>
    <w:p w14:paraId="4C2BF6BC">
      <w:pPr>
        <w:pStyle w:val="2"/>
        <w:numPr>
          <w:ilvl w:val="1"/>
          <w:numId w:val="2"/>
        </w:numPr>
        <w:tabs>
          <w:tab w:val="left" w:pos="540"/>
        </w:tabs>
        <w:spacing w:before="0" w:after="0" w:line="240" w:lineRule="auto"/>
        <w:ind w:left="540" w:right="0" w:hanging="540"/>
        <w:jc w:val="left"/>
      </w:pPr>
      <w:r>
        <w:t>Conceptual</w:t>
      </w:r>
      <w:r>
        <w:rPr>
          <w:spacing w:val="-5"/>
        </w:rPr>
        <w:t xml:space="preserve"> </w:t>
      </w:r>
      <w:r>
        <w:t>Alignment</w:t>
      </w:r>
      <w:r>
        <w:rPr>
          <w:spacing w:val="-8"/>
        </w:rPr>
        <w:t xml:space="preserve"> </w:t>
      </w:r>
      <w:r>
        <w:t>with</w:t>
      </w:r>
      <w:r>
        <w:rPr>
          <w:spacing w:val="-6"/>
        </w:rPr>
        <w:t xml:space="preserve"> </w:t>
      </w:r>
      <w:r>
        <w:t>SDG</w:t>
      </w:r>
      <w:r>
        <w:rPr>
          <w:spacing w:val="-7"/>
        </w:rPr>
        <w:t xml:space="preserve"> </w:t>
      </w:r>
      <w:r>
        <w:t>10:</w:t>
      </w:r>
      <w:r>
        <w:rPr>
          <w:spacing w:val="-8"/>
        </w:rPr>
        <w:t xml:space="preserve"> </w:t>
      </w:r>
      <w:r>
        <w:t>Reduced</w:t>
      </w:r>
      <w:r>
        <w:rPr>
          <w:spacing w:val="-8"/>
        </w:rPr>
        <w:t xml:space="preserve"> </w:t>
      </w:r>
      <w:r>
        <w:rPr>
          <w:spacing w:val="-2"/>
        </w:rPr>
        <w:t>Inequalities</w:t>
      </w:r>
    </w:p>
    <w:p w14:paraId="26778B77">
      <w:pPr>
        <w:pStyle w:val="5"/>
        <w:spacing w:before="241"/>
        <w:ind w:right="356"/>
      </w:pPr>
      <w:r>
        <w:t>SDG 9 aims to build resilient infrastructure, promote inclusive and sustainable industrialization and foster innovation. Thirukkural does not address industrial development, technological innovation or physical infrastructure in the modern sense. However, it provides an ethical framework that emphasizes foresight, planning, skill and wise leadership, which are essential foundations for sustainable economic and institutional development.</w:t>
      </w:r>
    </w:p>
    <w:p w14:paraId="4AD21BB1">
      <w:pPr>
        <w:pStyle w:val="5"/>
        <w:spacing w:before="238"/>
        <w:ind w:right="357"/>
      </w:pPr>
      <w:r>
        <w:t>Thiruvalluvar repeatedly</w:t>
      </w:r>
      <w:r>
        <w:rPr>
          <w:spacing w:val="-1"/>
        </w:rPr>
        <w:t xml:space="preserve"> </w:t>
      </w:r>
      <w:r>
        <w:t xml:space="preserve">emphasizes the importance of intelligence, preparedness and competent </w:t>
      </w:r>
      <w:r>
        <w:rPr>
          <w:spacing w:val="-2"/>
        </w:rPr>
        <w:t>governance</w:t>
      </w:r>
      <w:r>
        <w:rPr>
          <w:spacing w:val="-5"/>
        </w:rPr>
        <w:t xml:space="preserve"> </w:t>
      </w:r>
      <w:r>
        <w:rPr>
          <w:spacing w:val="-2"/>
        </w:rPr>
        <w:t>for</w:t>
      </w:r>
      <w:r>
        <w:rPr>
          <w:spacing w:val="-3"/>
        </w:rPr>
        <w:t xml:space="preserve"> </w:t>
      </w:r>
      <w:r>
        <w:rPr>
          <w:spacing w:val="-2"/>
        </w:rPr>
        <w:t>achieving collective</w:t>
      </w:r>
      <w:r>
        <w:rPr>
          <w:spacing w:val="-5"/>
        </w:rPr>
        <w:t xml:space="preserve"> </w:t>
      </w:r>
      <w:r>
        <w:rPr>
          <w:spacing w:val="-2"/>
        </w:rPr>
        <w:t>prosperity.</w:t>
      </w:r>
      <w:r>
        <w:rPr>
          <w:spacing w:val="-4"/>
        </w:rPr>
        <w:t xml:space="preserve"> </w:t>
      </w:r>
      <w:r>
        <w:rPr>
          <w:spacing w:val="-2"/>
        </w:rPr>
        <w:t>Economic</w:t>
      </w:r>
      <w:r>
        <w:rPr>
          <w:spacing w:val="-5"/>
        </w:rPr>
        <w:t xml:space="preserve"> </w:t>
      </w:r>
      <w:r>
        <w:rPr>
          <w:spacing w:val="-2"/>
        </w:rPr>
        <w:t>and</w:t>
      </w:r>
      <w:r>
        <w:rPr>
          <w:spacing w:val="-4"/>
        </w:rPr>
        <w:t xml:space="preserve"> </w:t>
      </w:r>
      <w:r>
        <w:rPr>
          <w:spacing w:val="-2"/>
        </w:rPr>
        <w:t>social</w:t>
      </w:r>
      <w:r>
        <w:rPr>
          <w:spacing w:val="-4"/>
        </w:rPr>
        <w:t xml:space="preserve"> </w:t>
      </w:r>
      <w:r>
        <w:rPr>
          <w:spacing w:val="-2"/>
        </w:rPr>
        <w:t>progress,</w:t>
      </w:r>
      <w:r>
        <w:rPr>
          <w:spacing w:val="-4"/>
        </w:rPr>
        <w:t xml:space="preserve"> </w:t>
      </w:r>
      <w:r>
        <w:rPr>
          <w:spacing w:val="-2"/>
        </w:rPr>
        <w:t>in</w:t>
      </w:r>
      <w:r>
        <w:rPr>
          <w:spacing w:val="-3"/>
        </w:rPr>
        <w:t xml:space="preserve"> </w:t>
      </w:r>
      <w:r>
        <w:rPr>
          <w:spacing w:val="-2"/>
        </w:rPr>
        <w:t>his</w:t>
      </w:r>
      <w:r>
        <w:rPr>
          <w:spacing w:val="-3"/>
        </w:rPr>
        <w:t xml:space="preserve"> </w:t>
      </w:r>
      <w:r>
        <w:rPr>
          <w:spacing w:val="-2"/>
        </w:rPr>
        <w:t>view,</w:t>
      </w:r>
      <w:r>
        <w:rPr>
          <w:spacing w:val="-4"/>
        </w:rPr>
        <w:t xml:space="preserve"> </w:t>
      </w:r>
      <w:r>
        <w:rPr>
          <w:spacing w:val="-2"/>
        </w:rPr>
        <w:t xml:space="preserve">depends </w:t>
      </w:r>
      <w:r>
        <w:t>on rational decision-making, skillful administration and careful use of available resources. Innovation,</w:t>
      </w:r>
      <w:r>
        <w:rPr>
          <w:spacing w:val="-13"/>
        </w:rPr>
        <w:t xml:space="preserve"> </w:t>
      </w:r>
      <w:r>
        <w:t>understood</w:t>
      </w:r>
      <w:r>
        <w:rPr>
          <w:spacing w:val="-13"/>
        </w:rPr>
        <w:t xml:space="preserve"> </w:t>
      </w:r>
      <w:r>
        <w:t>broadly</w:t>
      </w:r>
      <w:r>
        <w:rPr>
          <w:spacing w:val="-15"/>
        </w:rPr>
        <w:t xml:space="preserve"> </w:t>
      </w:r>
      <w:r>
        <w:t>as</w:t>
      </w:r>
      <w:r>
        <w:rPr>
          <w:spacing w:val="-11"/>
        </w:rPr>
        <w:t xml:space="preserve"> </w:t>
      </w:r>
      <w:r>
        <w:t>intelligent</w:t>
      </w:r>
      <w:r>
        <w:rPr>
          <w:spacing w:val="-13"/>
        </w:rPr>
        <w:t xml:space="preserve"> </w:t>
      </w:r>
      <w:r>
        <w:t>problem-solving</w:t>
      </w:r>
      <w:r>
        <w:rPr>
          <w:spacing w:val="-13"/>
        </w:rPr>
        <w:t xml:space="preserve"> </w:t>
      </w:r>
      <w:r>
        <w:t>and</w:t>
      </w:r>
      <w:r>
        <w:rPr>
          <w:spacing w:val="-11"/>
        </w:rPr>
        <w:t xml:space="preserve"> </w:t>
      </w:r>
      <w:r>
        <w:t>adaptation,</w:t>
      </w:r>
      <w:r>
        <w:rPr>
          <w:spacing w:val="-13"/>
        </w:rPr>
        <w:t xml:space="preserve"> </w:t>
      </w:r>
      <w:r>
        <w:t>is</w:t>
      </w:r>
      <w:r>
        <w:rPr>
          <w:spacing w:val="-12"/>
        </w:rPr>
        <w:t xml:space="preserve"> </w:t>
      </w:r>
      <w:r>
        <w:t>treated</w:t>
      </w:r>
      <w:r>
        <w:rPr>
          <w:spacing w:val="-11"/>
        </w:rPr>
        <w:t xml:space="preserve"> </w:t>
      </w:r>
      <w:r>
        <w:t>as</w:t>
      </w:r>
      <w:r>
        <w:rPr>
          <w:spacing w:val="-11"/>
        </w:rPr>
        <w:t xml:space="preserve"> </w:t>
      </w:r>
      <w:r>
        <w:t>a</w:t>
      </w:r>
      <w:r>
        <w:rPr>
          <w:spacing w:val="-14"/>
        </w:rPr>
        <w:t xml:space="preserve"> </w:t>
      </w:r>
      <w:r>
        <w:t>moral and intellectual virtue rather than a purely technical process.</w:t>
      </w:r>
    </w:p>
    <w:p w14:paraId="3B79A2F3">
      <w:pPr>
        <w:pStyle w:val="5"/>
        <w:spacing w:before="240"/>
        <w:ind w:right="356"/>
      </w:pPr>
      <w:r>
        <w:t>The ethical dimensions of SDG 9 (Industry, Innovation and Infrastructure) find conceptual resonance</w:t>
      </w:r>
      <w:r>
        <w:rPr>
          <w:spacing w:val="-15"/>
        </w:rPr>
        <w:t xml:space="preserve"> </w:t>
      </w:r>
      <w:r>
        <w:t>in</w:t>
      </w:r>
      <w:r>
        <w:rPr>
          <w:spacing w:val="-15"/>
        </w:rPr>
        <w:t xml:space="preserve"> </w:t>
      </w:r>
      <w:r>
        <w:t>Thirukkural’s</w:t>
      </w:r>
      <w:r>
        <w:rPr>
          <w:spacing w:val="-15"/>
        </w:rPr>
        <w:t xml:space="preserve"> </w:t>
      </w:r>
      <w:r>
        <w:t>emphasis</w:t>
      </w:r>
      <w:r>
        <w:rPr>
          <w:spacing w:val="-15"/>
        </w:rPr>
        <w:t xml:space="preserve"> </w:t>
      </w:r>
      <w:r>
        <w:t>on</w:t>
      </w:r>
      <w:r>
        <w:rPr>
          <w:spacing w:val="-15"/>
        </w:rPr>
        <w:t xml:space="preserve"> </w:t>
      </w:r>
      <w:r>
        <w:t>knowledge,</w:t>
      </w:r>
      <w:r>
        <w:rPr>
          <w:spacing w:val="-15"/>
        </w:rPr>
        <w:t xml:space="preserve"> </w:t>
      </w:r>
      <w:r>
        <w:t>strategic</w:t>
      </w:r>
      <w:r>
        <w:rPr>
          <w:spacing w:val="-15"/>
        </w:rPr>
        <w:t xml:space="preserve"> </w:t>
      </w:r>
      <w:r>
        <w:t>thinking</w:t>
      </w:r>
      <w:r>
        <w:rPr>
          <w:spacing w:val="-15"/>
        </w:rPr>
        <w:t xml:space="preserve"> </w:t>
      </w:r>
      <w:r>
        <w:t>and</w:t>
      </w:r>
      <w:r>
        <w:rPr>
          <w:spacing w:val="-15"/>
        </w:rPr>
        <w:t xml:space="preserve"> </w:t>
      </w:r>
      <w:r>
        <w:t>effective</w:t>
      </w:r>
      <w:r>
        <w:rPr>
          <w:spacing w:val="-15"/>
        </w:rPr>
        <w:t xml:space="preserve"> </w:t>
      </w:r>
      <w:r>
        <w:t>administration (Kurals 471-480; 491-500; 511-520). These Kural accounts highlight the value of learning, planning,</w:t>
      </w:r>
      <w:r>
        <w:rPr>
          <w:spacing w:val="1"/>
        </w:rPr>
        <w:t xml:space="preserve"> </w:t>
      </w:r>
      <w:r>
        <w:t>and</w:t>
      </w:r>
      <w:r>
        <w:rPr>
          <w:spacing w:val="-1"/>
        </w:rPr>
        <w:t xml:space="preserve"> </w:t>
      </w:r>
      <w:r>
        <w:t>foresight in</w:t>
      </w:r>
      <w:r>
        <w:rPr>
          <w:spacing w:val="-1"/>
        </w:rPr>
        <w:t xml:space="preserve"> </w:t>
      </w:r>
      <w:r>
        <w:t>strengthening</w:t>
      </w:r>
      <w:r>
        <w:rPr>
          <w:spacing w:val="-3"/>
        </w:rPr>
        <w:t xml:space="preserve"> </w:t>
      </w:r>
      <w:r>
        <w:t>institutions</w:t>
      </w:r>
      <w:r>
        <w:rPr>
          <w:spacing w:val="-1"/>
        </w:rPr>
        <w:t xml:space="preserve"> </w:t>
      </w:r>
      <w:r>
        <w:t>and ensuring</w:t>
      </w:r>
      <w:r>
        <w:rPr>
          <w:spacing w:val="-1"/>
        </w:rPr>
        <w:t xml:space="preserve"> </w:t>
      </w:r>
      <w:r>
        <w:t>long-term stability.</w:t>
      </w:r>
      <w:r>
        <w:rPr>
          <w:spacing w:val="1"/>
        </w:rPr>
        <w:t xml:space="preserve"> </w:t>
      </w:r>
      <w:r>
        <w:t>While</w:t>
      </w:r>
      <w:r>
        <w:rPr>
          <w:spacing w:val="-1"/>
        </w:rPr>
        <w:t xml:space="preserve"> </w:t>
      </w:r>
      <w:r>
        <w:rPr>
          <w:spacing w:val="-2"/>
        </w:rPr>
        <w:t>these</w:t>
      </w:r>
    </w:p>
    <w:p w14:paraId="73B53842">
      <w:pPr>
        <w:pStyle w:val="5"/>
        <w:spacing w:after="0"/>
        <w:sectPr>
          <w:pgSz w:w="12240" w:h="15840"/>
          <w:pgMar w:top="1360" w:right="1080" w:bottom="280" w:left="1440" w:header="720" w:footer="720" w:gutter="0"/>
          <w:cols w:space="720" w:num="1"/>
        </w:sectPr>
      </w:pPr>
    </w:p>
    <w:p w14:paraId="1A8304DE">
      <w:pPr>
        <w:pStyle w:val="5"/>
        <w:spacing w:before="72"/>
        <w:ind w:right="356"/>
      </w:pPr>
      <w:r>
        <w:t>insights</w:t>
      </w:r>
      <w:r>
        <w:rPr>
          <w:spacing w:val="-9"/>
        </w:rPr>
        <w:t xml:space="preserve"> </w:t>
      </w:r>
      <w:r>
        <w:t>do</w:t>
      </w:r>
      <w:r>
        <w:rPr>
          <w:spacing w:val="-10"/>
        </w:rPr>
        <w:t xml:space="preserve"> </w:t>
      </w:r>
      <w:r>
        <w:t>not</w:t>
      </w:r>
      <w:r>
        <w:rPr>
          <w:spacing w:val="-9"/>
        </w:rPr>
        <w:t xml:space="preserve"> </w:t>
      </w:r>
      <w:r>
        <w:t>directly</w:t>
      </w:r>
      <w:r>
        <w:rPr>
          <w:spacing w:val="-14"/>
        </w:rPr>
        <w:t xml:space="preserve"> </w:t>
      </w:r>
      <w:r>
        <w:t>correspond</w:t>
      </w:r>
      <w:r>
        <w:rPr>
          <w:spacing w:val="-9"/>
        </w:rPr>
        <w:t xml:space="preserve"> </w:t>
      </w:r>
      <w:r>
        <w:t>to</w:t>
      </w:r>
      <w:r>
        <w:rPr>
          <w:spacing w:val="-9"/>
        </w:rPr>
        <w:t xml:space="preserve"> </w:t>
      </w:r>
      <w:r>
        <w:t>modern</w:t>
      </w:r>
      <w:r>
        <w:rPr>
          <w:spacing w:val="-10"/>
        </w:rPr>
        <w:t xml:space="preserve"> </w:t>
      </w:r>
      <w:r>
        <w:t>industrial</w:t>
      </w:r>
      <w:r>
        <w:rPr>
          <w:spacing w:val="-10"/>
        </w:rPr>
        <w:t xml:space="preserve"> </w:t>
      </w:r>
      <w:r>
        <w:t>policy</w:t>
      </w:r>
      <w:r>
        <w:rPr>
          <w:spacing w:val="-14"/>
        </w:rPr>
        <w:t xml:space="preserve"> </w:t>
      </w:r>
      <w:r>
        <w:t>or</w:t>
      </w:r>
      <w:r>
        <w:rPr>
          <w:spacing w:val="-10"/>
        </w:rPr>
        <w:t xml:space="preserve"> </w:t>
      </w:r>
      <w:r>
        <w:t>infrastructure</w:t>
      </w:r>
      <w:r>
        <w:rPr>
          <w:spacing w:val="-11"/>
        </w:rPr>
        <w:t xml:space="preserve"> </w:t>
      </w:r>
      <w:r>
        <w:t>development,</w:t>
      </w:r>
      <w:r>
        <w:rPr>
          <w:spacing w:val="-9"/>
        </w:rPr>
        <w:t xml:space="preserve"> </w:t>
      </w:r>
      <w:r>
        <w:t>they contribute to an ethical understanding of innovation and institutional resilience.</w:t>
      </w:r>
    </w:p>
    <w:p w14:paraId="07A81B8C">
      <w:pPr>
        <w:pStyle w:val="5"/>
        <w:spacing w:before="240"/>
        <w:ind w:right="363"/>
      </w:pPr>
      <w:r>
        <w:t>Thiruvalluvar's ethical vision thus complements the modern development discourse by basing progress on wisdom, competence, and responsible leadership.</w:t>
      </w:r>
    </w:p>
    <w:p w14:paraId="0E08201C">
      <w:pPr>
        <w:pStyle w:val="5"/>
        <w:spacing w:before="5"/>
        <w:jc w:val="left"/>
      </w:pPr>
    </w:p>
    <w:p w14:paraId="52CDA220">
      <w:pPr>
        <w:pStyle w:val="2"/>
        <w:numPr>
          <w:ilvl w:val="1"/>
          <w:numId w:val="2"/>
        </w:numPr>
        <w:tabs>
          <w:tab w:val="left" w:pos="480"/>
        </w:tabs>
        <w:spacing w:before="0" w:after="0" w:line="240" w:lineRule="auto"/>
        <w:ind w:left="480" w:right="0" w:hanging="480"/>
        <w:jc w:val="left"/>
      </w:pPr>
      <w:r>
        <w:t>Conceptual</w:t>
      </w:r>
      <w:r>
        <w:rPr>
          <w:spacing w:val="-5"/>
        </w:rPr>
        <w:t xml:space="preserve"> </w:t>
      </w:r>
      <w:r>
        <w:t>Alignment</w:t>
      </w:r>
      <w:r>
        <w:rPr>
          <w:spacing w:val="-7"/>
        </w:rPr>
        <w:t xml:space="preserve"> </w:t>
      </w:r>
      <w:r>
        <w:t>with</w:t>
      </w:r>
      <w:r>
        <w:rPr>
          <w:spacing w:val="-6"/>
        </w:rPr>
        <w:t xml:space="preserve"> </w:t>
      </w:r>
      <w:r>
        <w:t>SDG</w:t>
      </w:r>
      <w:r>
        <w:rPr>
          <w:spacing w:val="-7"/>
        </w:rPr>
        <w:t xml:space="preserve"> </w:t>
      </w:r>
      <w:r>
        <w:t>11:</w:t>
      </w:r>
      <w:r>
        <w:rPr>
          <w:spacing w:val="-7"/>
        </w:rPr>
        <w:t xml:space="preserve"> </w:t>
      </w:r>
      <w:r>
        <w:t>Sustainable</w:t>
      </w:r>
      <w:r>
        <w:rPr>
          <w:spacing w:val="-8"/>
        </w:rPr>
        <w:t xml:space="preserve"> </w:t>
      </w:r>
      <w:r>
        <w:t>Cities</w:t>
      </w:r>
      <w:r>
        <w:rPr>
          <w:spacing w:val="-7"/>
        </w:rPr>
        <w:t xml:space="preserve"> </w:t>
      </w:r>
      <w:r>
        <w:t>and</w:t>
      </w:r>
      <w:r>
        <w:rPr>
          <w:spacing w:val="-5"/>
        </w:rPr>
        <w:t xml:space="preserve"> </w:t>
      </w:r>
      <w:r>
        <w:rPr>
          <w:spacing w:val="-2"/>
        </w:rPr>
        <w:t>Communities</w:t>
      </w:r>
    </w:p>
    <w:p w14:paraId="39173AEF">
      <w:pPr>
        <w:pStyle w:val="5"/>
        <w:spacing w:before="241"/>
        <w:ind w:right="357"/>
      </w:pPr>
      <w:r>
        <w:t>SDG</w:t>
      </w:r>
      <w:r>
        <w:rPr>
          <w:spacing w:val="-14"/>
        </w:rPr>
        <w:t xml:space="preserve"> </w:t>
      </w:r>
      <w:r>
        <w:t>11</w:t>
      </w:r>
      <w:r>
        <w:rPr>
          <w:spacing w:val="-13"/>
        </w:rPr>
        <w:t xml:space="preserve"> </w:t>
      </w:r>
      <w:r>
        <w:t>aims</w:t>
      </w:r>
      <w:r>
        <w:rPr>
          <w:spacing w:val="-15"/>
        </w:rPr>
        <w:t xml:space="preserve"> </w:t>
      </w:r>
      <w:r>
        <w:t>to</w:t>
      </w:r>
      <w:r>
        <w:rPr>
          <w:spacing w:val="-13"/>
        </w:rPr>
        <w:t xml:space="preserve"> </w:t>
      </w:r>
      <w:r>
        <w:t>make</w:t>
      </w:r>
      <w:r>
        <w:rPr>
          <w:spacing w:val="-15"/>
        </w:rPr>
        <w:t xml:space="preserve"> </w:t>
      </w:r>
      <w:r>
        <w:t>cities</w:t>
      </w:r>
      <w:r>
        <w:rPr>
          <w:spacing w:val="-13"/>
        </w:rPr>
        <w:t xml:space="preserve"> </w:t>
      </w:r>
      <w:r>
        <w:t>and</w:t>
      </w:r>
      <w:r>
        <w:rPr>
          <w:spacing w:val="-13"/>
        </w:rPr>
        <w:t xml:space="preserve"> </w:t>
      </w:r>
      <w:r>
        <w:t>human</w:t>
      </w:r>
      <w:r>
        <w:rPr>
          <w:spacing w:val="-14"/>
        </w:rPr>
        <w:t xml:space="preserve"> </w:t>
      </w:r>
      <w:r>
        <w:t>settlements</w:t>
      </w:r>
      <w:r>
        <w:rPr>
          <w:spacing w:val="-15"/>
        </w:rPr>
        <w:t xml:space="preserve"> </w:t>
      </w:r>
      <w:r>
        <w:t>inclusive,</w:t>
      </w:r>
      <w:r>
        <w:rPr>
          <w:spacing w:val="-13"/>
        </w:rPr>
        <w:t xml:space="preserve"> </w:t>
      </w:r>
      <w:r>
        <w:t>safe,</w:t>
      </w:r>
      <w:r>
        <w:rPr>
          <w:spacing w:val="-13"/>
        </w:rPr>
        <w:t xml:space="preserve"> </w:t>
      </w:r>
      <w:r>
        <w:t>resilient</w:t>
      </w:r>
      <w:r>
        <w:rPr>
          <w:spacing w:val="-13"/>
        </w:rPr>
        <w:t xml:space="preserve"> </w:t>
      </w:r>
      <w:r>
        <w:t>and</w:t>
      </w:r>
      <w:r>
        <w:rPr>
          <w:spacing w:val="-13"/>
        </w:rPr>
        <w:t xml:space="preserve"> </w:t>
      </w:r>
      <w:r>
        <w:t>sustainable.</w:t>
      </w:r>
      <w:r>
        <w:rPr>
          <w:spacing w:val="-13"/>
        </w:rPr>
        <w:t xml:space="preserve"> </w:t>
      </w:r>
      <w:r>
        <w:t>While Thirukkural</w:t>
      </w:r>
      <w:r>
        <w:rPr>
          <w:spacing w:val="-3"/>
        </w:rPr>
        <w:t xml:space="preserve"> </w:t>
      </w:r>
      <w:r>
        <w:t>does</w:t>
      </w:r>
      <w:r>
        <w:rPr>
          <w:spacing w:val="-3"/>
        </w:rPr>
        <w:t xml:space="preserve"> </w:t>
      </w:r>
      <w:r>
        <w:t>not</w:t>
      </w:r>
      <w:r>
        <w:rPr>
          <w:spacing w:val="-3"/>
        </w:rPr>
        <w:t xml:space="preserve"> </w:t>
      </w:r>
      <w:r>
        <w:t>address</w:t>
      </w:r>
      <w:r>
        <w:rPr>
          <w:spacing w:val="-3"/>
        </w:rPr>
        <w:t xml:space="preserve"> </w:t>
      </w:r>
      <w:r>
        <w:t>urban</w:t>
      </w:r>
      <w:r>
        <w:rPr>
          <w:spacing w:val="-3"/>
        </w:rPr>
        <w:t xml:space="preserve"> </w:t>
      </w:r>
      <w:r>
        <w:t>planning,</w:t>
      </w:r>
      <w:r>
        <w:rPr>
          <w:spacing w:val="-3"/>
        </w:rPr>
        <w:t xml:space="preserve"> </w:t>
      </w:r>
      <w:r>
        <w:t>housing</w:t>
      </w:r>
      <w:r>
        <w:rPr>
          <w:spacing w:val="-5"/>
        </w:rPr>
        <w:t xml:space="preserve"> </w:t>
      </w:r>
      <w:r>
        <w:t>or</w:t>
      </w:r>
      <w:r>
        <w:rPr>
          <w:spacing w:val="-3"/>
        </w:rPr>
        <w:t xml:space="preserve"> </w:t>
      </w:r>
      <w:r>
        <w:t>local</w:t>
      </w:r>
      <w:r>
        <w:rPr>
          <w:spacing w:val="-1"/>
        </w:rPr>
        <w:t xml:space="preserve"> </w:t>
      </w:r>
      <w:r>
        <w:t>governance</w:t>
      </w:r>
      <w:r>
        <w:rPr>
          <w:spacing w:val="-4"/>
        </w:rPr>
        <w:t xml:space="preserve"> </w:t>
      </w:r>
      <w:r>
        <w:t>in</w:t>
      </w:r>
      <w:r>
        <w:rPr>
          <w:spacing w:val="-3"/>
        </w:rPr>
        <w:t xml:space="preserve"> </w:t>
      </w:r>
      <w:r>
        <w:t>the</w:t>
      </w:r>
      <w:r>
        <w:rPr>
          <w:spacing w:val="-4"/>
        </w:rPr>
        <w:t xml:space="preserve"> </w:t>
      </w:r>
      <w:r>
        <w:t>modern</w:t>
      </w:r>
      <w:r>
        <w:rPr>
          <w:spacing w:val="-3"/>
        </w:rPr>
        <w:t xml:space="preserve"> </w:t>
      </w:r>
      <w:r>
        <w:t>sense,</w:t>
      </w:r>
      <w:r>
        <w:rPr>
          <w:spacing w:val="-3"/>
        </w:rPr>
        <w:t xml:space="preserve"> </w:t>
      </w:r>
      <w:r>
        <w:t>it offers ethical insights into social order, community life and responsible governance that are relevant to the broader goals of sustainable societies.</w:t>
      </w:r>
    </w:p>
    <w:p w14:paraId="0470D89F">
      <w:pPr>
        <w:pStyle w:val="5"/>
        <w:spacing w:before="238"/>
        <w:ind w:right="359"/>
      </w:pPr>
      <w:r>
        <w:t>Thiruvalluvar places great emphasis on social harmony, justice and ethical leadership as the foundations of stable and resilient societies. Societies flourish when rulers rule with justice, citizens act responsibly and social relations are guided by moral conduct. Disorder, injustice and neglect of the vulnerable are presented as threats to collective well-being.</w:t>
      </w:r>
    </w:p>
    <w:p w14:paraId="05CCC8C2">
      <w:pPr>
        <w:pStyle w:val="5"/>
        <w:spacing w:before="240"/>
        <w:ind w:right="356"/>
      </w:pPr>
      <w:r>
        <w:t>The</w:t>
      </w:r>
      <w:r>
        <w:rPr>
          <w:spacing w:val="-8"/>
        </w:rPr>
        <w:t xml:space="preserve"> </w:t>
      </w:r>
      <w:r>
        <w:t>ethical</w:t>
      </w:r>
      <w:r>
        <w:rPr>
          <w:spacing w:val="-7"/>
        </w:rPr>
        <w:t xml:space="preserve"> </w:t>
      </w:r>
      <w:r>
        <w:t>dimensions</w:t>
      </w:r>
      <w:r>
        <w:rPr>
          <w:spacing w:val="-7"/>
        </w:rPr>
        <w:t xml:space="preserve"> </w:t>
      </w:r>
      <w:r>
        <w:t>of</w:t>
      </w:r>
      <w:r>
        <w:rPr>
          <w:spacing w:val="-8"/>
        </w:rPr>
        <w:t xml:space="preserve"> </w:t>
      </w:r>
      <w:r>
        <w:t>SDG</w:t>
      </w:r>
      <w:r>
        <w:rPr>
          <w:spacing w:val="-8"/>
        </w:rPr>
        <w:t xml:space="preserve"> </w:t>
      </w:r>
      <w:r>
        <w:t>11</w:t>
      </w:r>
      <w:r>
        <w:rPr>
          <w:spacing w:val="-7"/>
        </w:rPr>
        <w:t xml:space="preserve"> </w:t>
      </w:r>
      <w:r>
        <w:t>(Sustainable</w:t>
      </w:r>
      <w:r>
        <w:rPr>
          <w:spacing w:val="-8"/>
        </w:rPr>
        <w:t xml:space="preserve"> </w:t>
      </w:r>
      <w:r>
        <w:t>Cities</w:t>
      </w:r>
      <w:r>
        <w:rPr>
          <w:spacing w:val="-7"/>
        </w:rPr>
        <w:t xml:space="preserve"> </w:t>
      </w:r>
      <w:r>
        <w:t>and</w:t>
      </w:r>
      <w:r>
        <w:rPr>
          <w:spacing w:val="-7"/>
        </w:rPr>
        <w:t xml:space="preserve"> </w:t>
      </w:r>
      <w:r>
        <w:t>Societies)</w:t>
      </w:r>
      <w:r>
        <w:rPr>
          <w:spacing w:val="-8"/>
        </w:rPr>
        <w:t xml:space="preserve"> </w:t>
      </w:r>
      <w:r>
        <w:t>find</w:t>
      </w:r>
      <w:r>
        <w:rPr>
          <w:spacing w:val="-5"/>
        </w:rPr>
        <w:t xml:space="preserve"> </w:t>
      </w:r>
      <w:r>
        <w:t>conceptual</w:t>
      </w:r>
      <w:r>
        <w:rPr>
          <w:spacing w:val="-7"/>
        </w:rPr>
        <w:t xml:space="preserve"> </w:t>
      </w:r>
      <w:r>
        <w:t>resonance</w:t>
      </w:r>
      <w:r>
        <w:rPr>
          <w:spacing w:val="-8"/>
        </w:rPr>
        <w:t xml:space="preserve"> </w:t>
      </w:r>
      <w:r>
        <w:t>in Thirukkural’s</w:t>
      </w:r>
      <w:r>
        <w:rPr>
          <w:spacing w:val="-15"/>
        </w:rPr>
        <w:t xml:space="preserve"> </w:t>
      </w:r>
      <w:r>
        <w:t>reflections</w:t>
      </w:r>
      <w:r>
        <w:rPr>
          <w:spacing w:val="-15"/>
        </w:rPr>
        <w:t xml:space="preserve"> </w:t>
      </w:r>
      <w:r>
        <w:t>on</w:t>
      </w:r>
      <w:r>
        <w:rPr>
          <w:spacing w:val="-15"/>
        </w:rPr>
        <w:t xml:space="preserve"> </w:t>
      </w:r>
      <w:r>
        <w:t>just</w:t>
      </w:r>
      <w:r>
        <w:rPr>
          <w:spacing w:val="-15"/>
        </w:rPr>
        <w:t xml:space="preserve"> </w:t>
      </w:r>
      <w:r>
        <w:t>governance,</w:t>
      </w:r>
      <w:r>
        <w:rPr>
          <w:spacing w:val="-15"/>
        </w:rPr>
        <w:t xml:space="preserve"> </w:t>
      </w:r>
      <w:r>
        <w:t>social</w:t>
      </w:r>
      <w:r>
        <w:rPr>
          <w:spacing w:val="-15"/>
        </w:rPr>
        <w:t xml:space="preserve"> </w:t>
      </w:r>
      <w:r>
        <w:t>responsibility</w:t>
      </w:r>
      <w:r>
        <w:rPr>
          <w:spacing w:val="-15"/>
        </w:rPr>
        <w:t xml:space="preserve"> </w:t>
      </w:r>
      <w:r>
        <w:t>and</w:t>
      </w:r>
      <w:r>
        <w:rPr>
          <w:spacing w:val="-15"/>
        </w:rPr>
        <w:t xml:space="preserve"> </w:t>
      </w:r>
      <w:r>
        <w:t>communal</w:t>
      </w:r>
      <w:r>
        <w:rPr>
          <w:spacing w:val="-15"/>
        </w:rPr>
        <w:t xml:space="preserve"> </w:t>
      </w:r>
      <w:r>
        <w:t>harmony</w:t>
      </w:r>
      <w:r>
        <w:rPr>
          <w:spacing w:val="-15"/>
        </w:rPr>
        <w:t xml:space="preserve"> </w:t>
      </w:r>
      <w:r>
        <w:t>(Kurals 541-550;</w:t>
      </w:r>
      <w:r>
        <w:rPr>
          <w:spacing w:val="-8"/>
        </w:rPr>
        <w:t xml:space="preserve"> </w:t>
      </w:r>
      <w:r>
        <w:t>551-560;</w:t>
      </w:r>
      <w:r>
        <w:rPr>
          <w:spacing w:val="-8"/>
        </w:rPr>
        <w:t xml:space="preserve"> </w:t>
      </w:r>
      <w:r>
        <w:t>561-570).</w:t>
      </w:r>
      <w:r>
        <w:rPr>
          <w:spacing w:val="-9"/>
        </w:rPr>
        <w:t xml:space="preserve"> </w:t>
      </w:r>
      <w:r>
        <w:t>These</w:t>
      </w:r>
      <w:r>
        <w:rPr>
          <w:spacing w:val="-9"/>
        </w:rPr>
        <w:t xml:space="preserve"> </w:t>
      </w:r>
      <w:r>
        <w:t>Kurals</w:t>
      </w:r>
      <w:r>
        <w:rPr>
          <w:spacing w:val="-8"/>
        </w:rPr>
        <w:t xml:space="preserve"> </w:t>
      </w:r>
      <w:r>
        <w:t>emphasize</w:t>
      </w:r>
      <w:r>
        <w:rPr>
          <w:spacing w:val="-9"/>
        </w:rPr>
        <w:t xml:space="preserve"> </w:t>
      </w:r>
      <w:r>
        <w:t>the</w:t>
      </w:r>
      <w:r>
        <w:rPr>
          <w:spacing w:val="-9"/>
        </w:rPr>
        <w:t xml:space="preserve"> </w:t>
      </w:r>
      <w:r>
        <w:t>importance</w:t>
      </w:r>
      <w:r>
        <w:rPr>
          <w:spacing w:val="-9"/>
        </w:rPr>
        <w:t xml:space="preserve"> </w:t>
      </w:r>
      <w:r>
        <w:t>of</w:t>
      </w:r>
      <w:r>
        <w:rPr>
          <w:spacing w:val="-9"/>
        </w:rPr>
        <w:t xml:space="preserve"> </w:t>
      </w:r>
      <w:r>
        <w:t>ethical</w:t>
      </w:r>
      <w:r>
        <w:rPr>
          <w:spacing w:val="-8"/>
        </w:rPr>
        <w:t xml:space="preserve"> </w:t>
      </w:r>
      <w:r>
        <w:t>leadership,</w:t>
      </w:r>
      <w:r>
        <w:rPr>
          <w:spacing w:val="-8"/>
        </w:rPr>
        <w:t xml:space="preserve"> </w:t>
      </w:r>
      <w:r>
        <w:t>public order, and concern for the welfare of people, which resonates with contemporary concerns about sustainable</w:t>
      </w:r>
      <w:r>
        <w:rPr>
          <w:spacing w:val="-9"/>
        </w:rPr>
        <w:t xml:space="preserve"> </w:t>
      </w:r>
      <w:r>
        <w:t>and</w:t>
      </w:r>
      <w:r>
        <w:rPr>
          <w:spacing w:val="-8"/>
        </w:rPr>
        <w:t xml:space="preserve"> </w:t>
      </w:r>
      <w:r>
        <w:t>inclusive</w:t>
      </w:r>
      <w:r>
        <w:rPr>
          <w:spacing w:val="-7"/>
        </w:rPr>
        <w:t xml:space="preserve"> </w:t>
      </w:r>
      <w:r>
        <w:t>human</w:t>
      </w:r>
      <w:r>
        <w:rPr>
          <w:spacing w:val="-9"/>
        </w:rPr>
        <w:t xml:space="preserve"> </w:t>
      </w:r>
      <w:r>
        <w:t>settlements.</w:t>
      </w:r>
      <w:r>
        <w:rPr>
          <w:spacing w:val="-8"/>
        </w:rPr>
        <w:t xml:space="preserve"> </w:t>
      </w:r>
      <w:r>
        <w:t>While</w:t>
      </w:r>
      <w:r>
        <w:rPr>
          <w:spacing w:val="-9"/>
        </w:rPr>
        <w:t xml:space="preserve"> </w:t>
      </w:r>
      <w:r>
        <w:t>these</w:t>
      </w:r>
      <w:r>
        <w:rPr>
          <w:spacing w:val="-7"/>
        </w:rPr>
        <w:t xml:space="preserve"> </w:t>
      </w:r>
      <w:r>
        <w:t>insights</w:t>
      </w:r>
      <w:r>
        <w:rPr>
          <w:spacing w:val="-8"/>
        </w:rPr>
        <w:t xml:space="preserve"> </w:t>
      </w:r>
      <w:r>
        <w:t>do</w:t>
      </w:r>
      <w:r>
        <w:rPr>
          <w:spacing w:val="-8"/>
        </w:rPr>
        <w:t xml:space="preserve"> </w:t>
      </w:r>
      <w:r>
        <w:t>not</w:t>
      </w:r>
      <w:r>
        <w:rPr>
          <w:spacing w:val="-6"/>
        </w:rPr>
        <w:t xml:space="preserve"> </w:t>
      </w:r>
      <w:r>
        <w:t>align</w:t>
      </w:r>
      <w:r>
        <w:rPr>
          <w:spacing w:val="-6"/>
        </w:rPr>
        <w:t xml:space="preserve"> </w:t>
      </w:r>
      <w:r>
        <w:t>with</w:t>
      </w:r>
      <w:r>
        <w:rPr>
          <w:spacing w:val="-8"/>
        </w:rPr>
        <w:t xml:space="preserve"> </w:t>
      </w:r>
      <w:r>
        <w:t>modern</w:t>
      </w:r>
      <w:r>
        <w:rPr>
          <w:spacing w:val="-3"/>
        </w:rPr>
        <w:t xml:space="preserve"> </w:t>
      </w:r>
      <w:r>
        <w:t>urban policy frameworks, they contribute to an ethical understanding of community sustainability.</w:t>
      </w:r>
    </w:p>
    <w:p w14:paraId="240E5FD3">
      <w:pPr>
        <w:pStyle w:val="5"/>
        <w:spacing w:before="241"/>
        <w:ind w:right="363"/>
      </w:pPr>
      <w:r>
        <w:t>Thiruvalluvar's</w:t>
      </w:r>
      <w:r>
        <w:rPr>
          <w:spacing w:val="-12"/>
        </w:rPr>
        <w:t xml:space="preserve"> </w:t>
      </w:r>
      <w:r>
        <w:t>thoughts</w:t>
      </w:r>
      <w:r>
        <w:rPr>
          <w:spacing w:val="-11"/>
        </w:rPr>
        <w:t xml:space="preserve"> </w:t>
      </w:r>
      <w:r>
        <w:t>thus</w:t>
      </w:r>
      <w:r>
        <w:rPr>
          <w:spacing w:val="-11"/>
        </w:rPr>
        <w:t xml:space="preserve"> </w:t>
      </w:r>
      <w:r>
        <w:t>complement</w:t>
      </w:r>
      <w:r>
        <w:rPr>
          <w:spacing w:val="-12"/>
        </w:rPr>
        <w:t xml:space="preserve"> </w:t>
      </w:r>
      <w:r>
        <w:t>SDG</w:t>
      </w:r>
      <w:r>
        <w:rPr>
          <w:spacing w:val="-13"/>
        </w:rPr>
        <w:t xml:space="preserve"> </w:t>
      </w:r>
      <w:r>
        <w:t>11</w:t>
      </w:r>
      <w:r>
        <w:rPr>
          <w:spacing w:val="-14"/>
        </w:rPr>
        <w:t xml:space="preserve"> </w:t>
      </w:r>
      <w:r>
        <w:t>by</w:t>
      </w:r>
      <w:r>
        <w:rPr>
          <w:spacing w:val="-15"/>
        </w:rPr>
        <w:t xml:space="preserve"> </w:t>
      </w:r>
      <w:r>
        <w:t>highlighting</w:t>
      </w:r>
      <w:r>
        <w:rPr>
          <w:spacing w:val="-14"/>
        </w:rPr>
        <w:t xml:space="preserve"> </w:t>
      </w:r>
      <w:r>
        <w:t>the</w:t>
      </w:r>
      <w:r>
        <w:rPr>
          <w:spacing w:val="-12"/>
        </w:rPr>
        <w:t xml:space="preserve"> </w:t>
      </w:r>
      <w:r>
        <w:t>moral</w:t>
      </w:r>
      <w:r>
        <w:rPr>
          <w:spacing w:val="-11"/>
        </w:rPr>
        <w:t xml:space="preserve"> </w:t>
      </w:r>
      <w:r>
        <w:t>foundations</w:t>
      </w:r>
      <w:r>
        <w:rPr>
          <w:spacing w:val="-11"/>
        </w:rPr>
        <w:t xml:space="preserve"> </w:t>
      </w:r>
      <w:r>
        <w:t>required for resilient and inclusive communities.</w:t>
      </w:r>
    </w:p>
    <w:p w14:paraId="37DC74EB">
      <w:pPr>
        <w:pStyle w:val="5"/>
        <w:spacing w:before="5"/>
        <w:jc w:val="left"/>
      </w:pPr>
    </w:p>
    <w:p w14:paraId="00462011">
      <w:pPr>
        <w:pStyle w:val="8"/>
        <w:numPr>
          <w:ilvl w:val="1"/>
          <w:numId w:val="2"/>
        </w:numPr>
        <w:tabs>
          <w:tab w:val="left" w:pos="480"/>
        </w:tabs>
        <w:spacing w:before="0" w:after="0" w:line="240" w:lineRule="auto"/>
        <w:ind w:left="480" w:right="0" w:hanging="480"/>
        <w:jc w:val="left"/>
        <w:rPr>
          <w:sz w:val="24"/>
        </w:rPr>
      </w:pPr>
      <w:r>
        <w:rPr>
          <w:sz w:val="24"/>
        </w:rPr>
        <w:t>Conceptual</w:t>
      </w:r>
      <w:r>
        <w:rPr>
          <w:spacing w:val="-1"/>
          <w:sz w:val="24"/>
        </w:rPr>
        <w:t xml:space="preserve"> </w:t>
      </w:r>
      <w:r>
        <w:rPr>
          <w:sz w:val="24"/>
        </w:rPr>
        <w:t>Alignment</w:t>
      </w:r>
      <w:r>
        <w:rPr>
          <w:spacing w:val="-1"/>
          <w:sz w:val="24"/>
        </w:rPr>
        <w:t xml:space="preserve"> </w:t>
      </w:r>
      <w:r>
        <w:rPr>
          <w:sz w:val="24"/>
        </w:rPr>
        <w:t>with SDG</w:t>
      </w:r>
      <w:r>
        <w:rPr>
          <w:spacing w:val="-2"/>
          <w:sz w:val="24"/>
        </w:rPr>
        <w:t xml:space="preserve"> </w:t>
      </w:r>
      <w:r>
        <w:rPr>
          <w:sz w:val="24"/>
        </w:rPr>
        <w:t>12:</w:t>
      </w:r>
      <w:r>
        <w:rPr>
          <w:spacing w:val="-1"/>
          <w:sz w:val="24"/>
        </w:rPr>
        <w:t xml:space="preserve"> </w:t>
      </w:r>
      <w:r>
        <w:rPr>
          <w:sz w:val="24"/>
        </w:rPr>
        <w:t>Responsible Consumption</w:t>
      </w:r>
      <w:r>
        <w:rPr>
          <w:spacing w:val="-1"/>
          <w:sz w:val="24"/>
        </w:rPr>
        <w:t xml:space="preserve"> </w:t>
      </w:r>
      <w:r>
        <w:rPr>
          <w:sz w:val="24"/>
        </w:rPr>
        <w:t>and</w:t>
      </w:r>
      <w:r>
        <w:rPr>
          <w:spacing w:val="-3"/>
          <w:sz w:val="24"/>
        </w:rPr>
        <w:t xml:space="preserve"> </w:t>
      </w:r>
      <w:r>
        <w:rPr>
          <w:spacing w:val="-2"/>
          <w:sz w:val="24"/>
        </w:rPr>
        <w:t>Production</w:t>
      </w:r>
    </w:p>
    <w:p w14:paraId="0FA78FDD">
      <w:pPr>
        <w:pStyle w:val="5"/>
        <w:spacing w:before="240"/>
        <w:ind w:right="362"/>
      </w:pPr>
      <w:r>
        <w:t>Moderation</w:t>
      </w:r>
      <w:r>
        <w:rPr>
          <w:spacing w:val="-7"/>
        </w:rPr>
        <w:t xml:space="preserve"> </w:t>
      </w:r>
      <w:r>
        <w:t>and</w:t>
      </w:r>
      <w:r>
        <w:rPr>
          <w:spacing w:val="-5"/>
        </w:rPr>
        <w:t xml:space="preserve"> </w:t>
      </w:r>
      <w:r>
        <w:t>restraint</w:t>
      </w:r>
      <w:r>
        <w:rPr>
          <w:spacing w:val="-4"/>
        </w:rPr>
        <w:t xml:space="preserve"> </w:t>
      </w:r>
      <w:r>
        <w:t>are</w:t>
      </w:r>
      <w:r>
        <w:rPr>
          <w:spacing w:val="-6"/>
        </w:rPr>
        <w:t xml:space="preserve"> </w:t>
      </w:r>
      <w:r>
        <w:t>central</w:t>
      </w:r>
      <w:r>
        <w:rPr>
          <w:spacing w:val="-6"/>
        </w:rPr>
        <w:t xml:space="preserve"> </w:t>
      </w:r>
      <w:r>
        <w:t>virtues</w:t>
      </w:r>
      <w:r>
        <w:rPr>
          <w:spacing w:val="-4"/>
        </w:rPr>
        <w:t xml:space="preserve"> </w:t>
      </w:r>
      <w:r>
        <w:t>in</w:t>
      </w:r>
      <w:r>
        <w:rPr>
          <w:spacing w:val="-6"/>
        </w:rPr>
        <w:t xml:space="preserve"> </w:t>
      </w:r>
      <w:r>
        <w:t>Thirukkural.</w:t>
      </w:r>
      <w:r>
        <w:rPr>
          <w:spacing w:val="-6"/>
        </w:rPr>
        <w:t xml:space="preserve"> </w:t>
      </w:r>
      <w:r>
        <w:t>Excessive</w:t>
      </w:r>
      <w:r>
        <w:rPr>
          <w:spacing w:val="-8"/>
        </w:rPr>
        <w:t xml:space="preserve"> </w:t>
      </w:r>
      <w:r>
        <w:t>desire</w:t>
      </w:r>
      <w:r>
        <w:rPr>
          <w:spacing w:val="-6"/>
        </w:rPr>
        <w:t xml:space="preserve"> </w:t>
      </w:r>
      <w:r>
        <w:t>and</w:t>
      </w:r>
      <w:r>
        <w:rPr>
          <w:spacing w:val="-4"/>
        </w:rPr>
        <w:t xml:space="preserve"> </w:t>
      </w:r>
      <w:r>
        <w:t>consumption</w:t>
      </w:r>
      <w:r>
        <w:rPr>
          <w:spacing w:val="-7"/>
        </w:rPr>
        <w:t xml:space="preserve"> </w:t>
      </w:r>
      <w:r>
        <w:t>are criticized as socially harmful, which is strongly in line with SDG 12's call for responsible consumption patterns.</w:t>
      </w:r>
    </w:p>
    <w:p w14:paraId="27683EE9">
      <w:pPr>
        <w:pStyle w:val="5"/>
        <w:spacing w:before="240"/>
        <w:ind w:right="359"/>
      </w:pPr>
      <w:r>
        <w:t>SDG 12 aims to ensure sustainable consumption and production patterns by reducing waste, promoting</w:t>
      </w:r>
      <w:r>
        <w:rPr>
          <w:spacing w:val="-14"/>
        </w:rPr>
        <w:t xml:space="preserve"> </w:t>
      </w:r>
      <w:r>
        <w:t>efficient</w:t>
      </w:r>
      <w:r>
        <w:rPr>
          <w:spacing w:val="-12"/>
        </w:rPr>
        <w:t xml:space="preserve"> </w:t>
      </w:r>
      <w:r>
        <w:t>use</w:t>
      </w:r>
      <w:r>
        <w:rPr>
          <w:spacing w:val="-12"/>
        </w:rPr>
        <w:t xml:space="preserve"> </w:t>
      </w:r>
      <w:r>
        <w:t>of</w:t>
      </w:r>
      <w:r>
        <w:rPr>
          <w:spacing w:val="-12"/>
        </w:rPr>
        <w:t xml:space="preserve"> </w:t>
      </w:r>
      <w:r>
        <w:t>resources</w:t>
      </w:r>
      <w:r>
        <w:rPr>
          <w:spacing w:val="-11"/>
        </w:rPr>
        <w:t xml:space="preserve"> </w:t>
      </w:r>
      <w:r>
        <w:t>and</w:t>
      </w:r>
      <w:r>
        <w:rPr>
          <w:spacing w:val="-9"/>
        </w:rPr>
        <w:t xml:space="preserve"> </w:t>
      </w:r>
      <w:r>
        <w:t>encouraging</w:t>
      </w:r>
      <w:r>
        <w:rPr>
          <w:spacing w:val="-14"/>
        </w:rPr>
        <w:t xml:space="preserve"> </w:t>
      </w:r>
      <w:r>
        <w:t>responsible</w:t>
      </w:r>
      <w:r>
        <w:rPr>
          <w:spacing w:val="-12"/>
        </w:rPr>
        <w:t xml:space="preserve"> </w:t>
      </w:r>
      <w:r>
        <w:t>lifestyles.</w:t>
      </w:r>
      <w:r>
        <w:rPr>
          <w:spacing w:val="-9"/>
        </w:rPr>
        <w:t xml:space="preserve"> </w:t>
      </w:r>
      <w:r>
        <w:t>Although</w:t>
      </w:r>
      <w:r>
        <w:rPr>
          <w:spacing w:val="-12"/>
        </w:rPr>
        <w:t xml:space="preserve"> </w:t>
      </w:r>
      <w:r>
        <w:t xml:space="preserve">Thirukkural does not address modern production systems, industrial supply chains or consumer markets, it </w:t>
      </w:r>
      <w:r>
        <w:rPr>
          <w:spacing w:val="-2"/>
        </w:rPr>
        <w:t>offers a</w:t>
      </w:r>
      <w:r>
        <w:rPr>
          <w:spacing w:val="-6"/>
        </w:rPr>
        <w:t xml:space="preserve"> </w:t>
      </w:r>
      <w:r>
        <w:rPr>
          <w:spacing w:val="-2"/>
        </w:rPr>
        <w:t>strong</w:t>
      </w:r>
      <w:r>
        <w:rPr>
          <w:spacing w:val="-5"/>
        </w:rPr>
        <w:t xml:space="preserve"> </w:t>
      </w:r>
      <w:r>
        <w:rPr>
          <w:spacing w:val="-2"/>
        </w:rPr>
        <w:t>ethical</w:t>
      </w:r>
      <w:r>
        <w:rPr>
          <w:spacing w:val="-4"/>
        </w:rPr>
        <w:t xml:space="preserve"> </w:t>
      </w:r>
      <w:r>
        <w:rPr>
          <w:spacing w:val="-2"/>
        </w:rPr>
        <w:t>framework</w:t>
      </w:r>
      <w:r>
        <w:rPr>
          <w:spacing w:val="-6"/>
        </w:rPr>
        <w:t xml:space="preserve"> </w:t>
      </w:r>
      <w:r>
        <w:rPr>
          <w:spacing w:val="-2"/>
        </w:rPr>
        <w:t>centered around restraint,</w:t>
      </w:r>
      <w:r>
        <w:rPr>
          <w:spacing w:val="-5"/>
        </w:rPr>
        <w:t xml:space="preserve"> </w:t>
      </w:r>
      <w:r>
        <w:rPr>
          <w:spacing w:val="-2"/>
        </w:rPr>
        <w:t>moderation</w:t>
      </w:r>
      <w:r>
        <w:rPr>
          <w:spacing w:val="-5"/>
        </w:rPr>
        <w:t xml:space="preserve"> </w:t>
      </w:r>
      <w:r>
        <w:rPr>
          <w:spacing w:val="-2"/>
        </w:rPr>
        <w:t>and avoidance</w:t>
      </w:r>
      <w:r>
        <w:rPr>
          <w:spacing w:val="-6"/>
        </w:rPr>
        <w:t xml:space="preserve"> </w:t>
      </w:r>
      <w:r>
        <w:rPr>
          <w:spacing w:val="-2"/>
        </w:rPr>
        <w:t>of</w:t>
      </w:r>
      <w:r>
        <w:rPr>
          <w:spacing w:val="-6"/>
        </w:rPr>
        <w:t xml:space="preserve"> </w:t>
      </w:r>
      <w:r>
        <w:rPr>
          <w:spacing w:val="-2"/>
        </w:rPr>
        <w:t>excessive consumption.</w:t>
      </w:r>
    </w:p>
    <w:p w14:paraId="780B21E4">
      <w:pPr>
        <w:pStyle w:val="5"/>
        <w:spacing w:before="241"/>
        <w:ind w:right="358"/>
      </w:pPr>
      <w:r>
        <w:t>Thiruvalluvar</w:t>
      </w:r>
      <w:r>
        <w:rPr>
          <w:spacing w:val="-8"/>
        </w:rPr>
        <w:t xml:space="preserve"> </w:t>
      </w:r>
      <w:r>
        <w:t>repeatedly</w:t>
      </w:r>
      <w:r>
        <w:rPr>
          <w:spacing w:val="-9"/>
        </w:rPr>
        <w:t xml:space="preserve"> </w:t>
      </w:r>
      <w:r>
        <w:t>condemns</w:t>
      </w:r>
      <w:r>
        <w:rPr>
          <w:spacing w:val="-6"/>
        </w:rPr>
        <w:t xml:space="preserve"> </w:t>
      </w:r>
      <w:r>
        <w:t>greed,</w:t>
      </w:r>
      <w:r>
        <w:rPr>
          <w:spacing w:val="-7"/>
        </w:rPr>
        <w:t xml:space="preserve"> </w:t>
      </w:r>
      <w:r>
        <w:t>waste</w:t>
      </w:r>
      <w:r>
        <w:rPr>
          <w:spacing w:val="-7"/>
        </w:rPr>
        <w:t xml:space="preserve"> </w:t>
      </w:r>
      <w:r>
        <w:t>and</w:t>
      </w:r>
      <w:r>
        <w:rPr>
          <w:spacing w:val="-7"/>
        </w:rPr>
        <w:t xml:space="preserve"> </w:t>
      </w:r>
      <w:r>
        <w:t>uncontrolled</w:t>
      </w:r>
      <w:r>
        <w:rPr>
          <w:spacing w:val="-7"/>
        </w:rPr>
        <w:t xml:space="preserve"> </w:t>
      </w:r>
      <w:r>
        <w:t>desire</w:t>
      </w:r>
      <w:r>
        <w:rPr>
          <w:spacing w:val="-8"/>
        </w:rPr>
        <w:t xml:space="preserve"> </w:t>
      </w:r>
      <w:r>
        <w:t>and</w:t>
      </w:r>
      <w:r>
        <w:rPr>
          <w:spacing w:val="-7"/>
        </w:rPr>
        <w:t xml:space="preserve"> </w:t>
      </w:r>
      <w:r>
        <w:t>presents</w:t>
      </w:r>
      <w:r>
        <w:rPr>
          <w:spacing w:val="-6"/>
        </w:rPr>
        <w:t xml:space="preserve"> </w:t>
      </w:r>
      <w:r>
        <w:t>moderation as a central moral virtue. Wealth and resources should be used responsibly and ethically, not accumulated</w:t>
      </w:r>
      <w:r>
        <w:rPr>
          <w:spacing w:val="-4"/>
        </w:rPr>
        <w:t xml:space="preserve"> </w:t>
      </w:r>
      <w:r>
        <w:t>or</w:t>
      </w:r>
      <w:r>
        <w:rPr>
          <w:spacing w:val="-3"/>
        </w:rPr>
        <w:t xml:space="preserve"> </w:t>
      </w:r>
      <w:r>
        <w:t>consumed</w:t>
      </w:r>
      <w:r>
        <w:rPr>
          <w:spacing w:val="-5"/>
        </w:rPr>
        <w:t xml:space="preserve"> </w:t>
      </w:r>
      <w:r>
        <w:t>in</w:t>
      </w:r>
      <w:r>
        <w:rPr>
          <w:spacing w:val="-4"/>
        </w:rPr>
        <w:t xml:space="preserve"> </w:t>
      </w:r>
      <w:r>
        <w:t>ways</w:t>
      </w:r>
      <w:r>
        <w:rPr>
          <w:spacing w:val="-3"/>
        </w:rPr>
        <w:t xml:space="preserve"> </w:t>
      </w:r>
      <w:r>
        <w:t>that</w:t>
      </w:r>
      <w:r>
        <w:rPr>
          <w:spacing w:val="-5"/>
        </w:rPr>
        <w:t xml:space="preserve"> </w:t>
      </w:r>
      <w:r>
        <w:t>harm</w:t>
      </w:r>
      <w:r>
        <w:rPr>
          <w:spacing w:val="-5"/>
        </w:rPr>
        <w:t xml:space="preserve"> </w:t>
      </w:r>
      <w:r>
        <w:t>society</w:t>
      </w:r>
      <w:r>
        <w:rPr>
          <w:spacing w:val="-10"/>
        </w:rPr>
        <w:t xml:space="preserve"> </w:t>
      </w:r>
      <w:r>
        <w:t>or</w:t>
      </w:r>
      <w:r>
        <w:rPr>
          <w:spacing w:val="-4"/>
        </w:rPr>
        <w:t xml:space="preserve"> </w:t>
      </w:r>
      <w:r>
        <w:t>future</w:t>
      </w:r>
      <w:r>
        <w:rPr>
          <w:spacing w:val="-6"/>
        </w:rPr>
        <w:t xml:space="preserve"> </w:t>
      </w:r>
      <w:r>
        <w:t>well-being.</w:t>
      </w:r>
      <w:r>
        <w:rPr>
          <w:spacing w:val="-5"/>
        </w:rPr>
        <w:t xml:space="preserve"> </w:t>
      </w:r>
      <w:r>
        <w:t>Excessive</w:t>
      </w:r>
      <w:r>
        <w:rPr>
          <w:spacing w:val="-6"/>
        </w:rPr>
        <w:t xml:space="preserve"> </w:t>
      </w:r>
      <w:r>
        <w:t>consumption is portrayed as a source of moral decay and social imbalance.</w:t>
      </w:r>
    </w:p>
    <w:p w14:paraId="5A1D8B53">
      <w:pPr>
        <w:pStyle w:val="5"/>
        <w:spacing w:before="240"/>
        <w:ind w:right="359"/>
      </w:pPr>
      <w:r>
        <w:t>The ethical dimensions of SDG 12 (Responsible Consumption and Production) find conceptual alignment</w:t>
      </w:r>
      <w:r>
        <w:rPr>
          <w:spacing w:val="31"/>
        </w:rPr>
        <w:t xml:space="preserve"> </w:t>
      </w:r>
      <w:r>
        <w:t>in</w:t>
      </w:r>
      <w:r>
        <w:rPr>
          <w:spacing w:val="-13"/>
        </w:rPr>
        <w:t xml:space="preserve"> </w:t>
      </w:r>
      <w:r>
        <w:t>Thirukkural’s</w:t>
      </w:r>
      <w:r>
        <w:rPr>
          <w:spacing w:val="-14"/>
        </w:rPr>
        <w:t xml:space="preserve"> </w:t>
      </w:r>
      <w:r>
        <w:t>emphasis</w:t>
      </w:r>
      <w:r>
        <w:rPr>
          <w:spacing w:val="-13"/>
        </w:rPr>
        <w:t xml:space="preserve"> </w:t>
      </w:r>
      <w:r>
        <w:t>on</w:t>
      </w:r>
      <w:r>
        <w:rPr>
          <w:spacing w:val="-13"/>
        </w:rPr>
        <w:t xml:space="preserve"> </w:t>
      </w:r>
      <w:r>
        <w:t>self-control,</w:t>
      </w:r>
      <w:r>
        <w:rPr>
          <w:spacing w:val="-13"/>
        </w:rPr>
        <w:t xml:space="preserve"> </w:t>
      </w:r>
      <w:r>
        <w:t>simplicity</w:t>
      </w:r>
      <w:r>
        <w:rPr>
          <w:spacing w:val="-15"/>
        </w:rPr>
        <w:t xml:space="preserve"> </w:t>
      </w:r>
      <w:r>
        <w:t>and</w:t>
      </w:r>
      <w:r>
        <w:rPr>
          <w:spacing w:val="-13"/>
        </w:rPr>
        <w:t xml:space="preserve"> </w:t>
      </w:r>
      <w:r>
        <w:t>the</w:t>
      </w:r>
      <w:r>
        <w:rPr>
          <w:spacing w:val="-14"/>
        </w:rPr>
        <w:t xml:space="preserve"> </w:t>
      </w:r>
      <w:r>
        <w:t>measured</w:t>
      </w:r>
      <w:r>
        <w:rPr>
          <w:spacing w:val="-13"/>
        </w:rPr>
        <w:t xml:space="preserve"> </w:t>
      </w:r>
      <w:r>
        <w:t>use</w:t>
      </w:r>
      <w:r>
        <w:rPr>
          <w:spacing w:val="-14"/>
        </w:rPr>
        <w:t xml:space="preserve"> </w:t>
      </w:r>
      <w:r>
        <w:t>of</w:t>
      </w:r>
      <w:r>
        <w:rPr>
          <w:spacing w:val="-14"/>
        </w:rPr>
        <w:t xml:space="preserve"> </w:t>
      </w:r>
      <w:r>
        <w:t>resources (Kurals</w:t>
      </w:r>
      <w:r>
        <w:rPr>
          <w:spacing w:val="47"/>
        </w:rPr>
        <w:t xml:space="preserve"> </w:t>
      </w:r>
      <w:r>
        <w:t>121-130;</w:t>
      </w:r>
      <w:r>
        <w:rPr>
          <w:spacing w:val="49"/>
        </w:rPr>
        <w:t xml:space="preserve"> </w:t>
      </w:r>
      <w:r>
        <w:t>951-960;</w:t>
      </w:r>
      <w:r>
        <w:rPr>
          <w:spacing w:val="49"/>
        </w:rPr>
        <w:t xml:space="preserve"> </w:t>
      </w:r>
      <w:r>
        <w:t>1001-1010).</w:t>
      </w:r>
      <w:r>
        <w:rPr>
          <w:spacing w:val="50"/>
        </w:rPr>
        <w:t xml:space="preserve"> </w:t>
      </w:r>
      <w:r>
        <w:t>These</w:t>
      </w:r>
      <w:r>
        <w:rPr>
          <w:spacing w:val="53"/>
        </w:rPr>
        <w:t xml:space="preserve"> </w:t>
      </w:r>
      <w:r>
        <w:t>Kurals</w:t>
      </w:r>
      <w:r>
        <w:rPr>
          <w:spacing w:val="49"/>
        </w:rPr>
        <w:t xml:space="preserve"> </w:t>
      </w:r>
      <w:r>
        <w:t>promote</w:t>
      </w:r>
      <w:r>
        <w:rPr>
          <w:spacing w:val="51"/>
        </w:rPr>
        <w:t xml:space="preserve"> </w:t>
      </w:r>
      <w:r>
        <w:t>disciplined</w:t>
      </w:r>
      <w:r>
        <w:rPr>
          <w:spacing w:val="48"/>
        </w:rPr>
        <w:t xml:space="preserve"> </w:t>
      </w:r>
      <w:r>
        <w:t>living</w:t>
      </w:r>
      <w:r>
        <w:rPr>
          <w:spacing w:val="53"/>
        </w:rPr>
        <w:t xml:space="preserve"> </w:t>
      </w:r>
      <w:r>
        <w:t>and</w:t>
      </w:r>
      <w:r>
        <w:rPr>
          <w:spacing w:val="52"/>
        </w:rPr>
        <w:t xml:space="preserve"> </w:t>
      </w:r>
      <w:r>
        <w:rPr>
          <w:spacing w:val="-2"/>
        </w:rPr>
        <w:t>ethical</w:t>
      </w:r>
    </w:p>
    <w:p w14:paraId="3C7403F2">
      <w:pPr>
        <w:pStyle w:val="5"/>
        <w:spacing w:after="0"/>
        <w:sectPr>
          <w:pgSz w:w="12240" w:h="15840"/>
          <w:pgMar w:top="1360" w:right="1080" w:bottom="280" w:left="1440" w:header="720" w:footer="720" w:gutter="0"/>
          <w:cols w:space="720" w:num="1"/>
        </w:sectPr>
      </w:pPr>
    </w:p>
    <w:p w14:paraId="00C30EBE">
      <w:pPr>
        <w:pStyle w:val="5"/>
        <w:spacing w:before="72"/>
        <w:ind w:right="364"/>
      </w:pPr>
      <w:r>
        <w:t>restraint, which are closely aligned with contemporary sustainability principles. Although Thiruvalluvar</w:t>
      </w:r>
      <w:r>
        <w:rPr>
          <w:spacing w:val="-7"/>
        </w:rPr>
        <w:t xml:space="preserve"> </w:t>
      </w:r>
      <w:r>
        <w:t>does</w:t>
      </w:r>
      <w:r>
        <w:rPr>
          <w:spacing w:val="-6"/>
        </w:rPr>
        <w:t xml:space="preserve"> </w:t>
      </w:r>
      <w:r>
        <w:t>not</w:t>
      </w:r>
      <w:r>
        <w:rPr>
          <w:spacing w:val="-5"/>
        </w:rPr>
        <w:t xml:space="preserve"> </w:t>
      </w:r>
      <w:r>
        <w:t>discuss</w:t>
      </w:r>
      <w:r>
        <w:rPr>
          <w:spacing w:val="-5"/>
        </w:rPr>
        <w:t xml:space="preserve"> </w:t>
      </w:r>
      <w:r>
        <w:t>waste</w:t>
      </w:r>
      <w:r>
        <w:rPr>
          <w:spacing w:val="-4"/>
        </w:rPr>
        <w:t xml:space="preserve"> </w:t>
      </w:r>
      <w:r>
        <w:t>management</w:t>
      </w:r>
      <w:r>
        <w:rPr>
          <w:spacing w:val="-3"/>
        </w:rPr>
        <w:t xml:space="preserve"> </w:t>
      </w:r>
      <w:r>
        <w:t>or</w:t>
      </w:r>
      <w:r>
        <w:rPr>
          <w:spacing w:val="-7"/>
        </w:rPr>
        <w:t xml:space="preserve"> </w:t>
      </w:r>
      <w:r>
        <w:t>production</w:t>
      </w:r>
      <w:r>
        <w:rPr>
          <w:spacing w:val="-3"/>
        </w:rPr>
        <w:t xml:space="preserve"> </w:t>
      </w:r>
      <w:r>
        <w:t>efficiency</w:t>
      </w:r>
      <w:r>
        <w:rPr>
          <w:spacing w:val="-11"/>
        </w:rPr>
        <w:t xml:space="preserve"> </w:t>
      </w:r>
      <w:r>
        <w:t>in</w:t>
      </w:r>
      <w:r>
        <w:rPr>
          <w:spacing w:val="-6"/>
        </w:rPr>
        <w:t xml:space="preserve"> </w:t>
      </w:r>
      <w:r>
        <w:t>technical</w:t>
      </w:r>
      <w:r>
        <w:rPr>
          <w:spacing w:val="-5"/>
        </w:rPr>
        <w:t xml:space="preserve"> </w:t>
      </w:r>
      <w:r>
        <w:t>terms,</w:t>
      </w:r>
      <w:r>
        <w:rPr>
          <w:spacing w:val="-5"/>
        </w:rPr>
        <w:t xml:space="preserve"> </w:t>
      </w:r>
      <w:r>
        <w:t>his moral teachings support the values underlying responsible consumption</w:t>
      </w:r>
    </w:p>
    <w:p w14:paraId="289BBF7D">
      <w:pPr>
        <w:pStyle w:val="5"/>
        <w:spacing w:before="240"/>
        <w:ind w:right="359"/>
      </w:pPr>
      <w:r>
        <w:t>Thirukkural thus contributes an ethical perspective that strengthens the normative basis of SDG 12 by promoting moderation and responsibility in human behavior.</w:t>
      </w:r>
    </w:p>
    <w:p w14:paraId="615A035D">
      <w:pPr>
        <w:pStyle w:val="5"/>
        <w:spacing w:before="5"/>
        <w:jc w:val="left"/>
      </w:pPr>
    </w:p>
    <w:p w14:paraId="00AE6477">
      <w:pPr>
        <w:pStyle w:val="2"/>
        <w:numPr>
          <w:ilvl w:val="1"/>
          <w:numId w:val="2"/>
        </w:numPr>
        <w:tabs>
          <w:tab w:val="left" w:pos="540"/>
        </w:tabs>
        <w:spacing w:before="1" w:after="0" w:line="240" w:lineRule="auto"/>
        <w:ind w:left="540" w:right="0" w:hanging="540"/>
        <w:jc w:val="both"/>
        <w:rPr>
          <w:sz w:val="24"/>
        </w:rPr>
      </w:pPr>
      <w:r>
        <w:t>Conceptual</w:t>
      </w:r>
      <w:r>
        <w:rPr>
          <w:spacing w:val="-6"/>
        </w:rPr>
        <w:t xml:space="preserve"> </w:t>
      </w:r>
      <w:r>
        <w:t>Alignment</w:t>
      </w:r>
      <w:r>
        <w:rPr>
          <w:spacing w:val="-7"/>
        </w:rPr>
        <w:t xml:space="preserve"> </w:t>
      </w:r>
      <w:r>
        <w:t>with</w:t>
      </w:r>
      <w:r>
        <w:rPr>
          <w:spacing w:val="-6"/>
        </w:rPr>
        <w:t xml:space="preserve"> </w:t>
      </w:r>
      <w:r>
        <w:t>SDG</w:t>
      </w:r>
      <w:r>
        <w:rPr>
          <w:spacing w:val="-8"/>
        </w:rPr>
        <w:t xml:space="preserve"> </w:t>
      </w:r>
      <w:r>
        <w:t>13:</w:t>
      </w:r>
      <w:r>
        <w:rPr>
          <w:spacing w:val="-8"/>
        </w:rPr>
        <w:t xml:space="preserve"> </w:t>
      </w:r>
      <w:r>
        <w:t>Climate</w:t>
      </w:r>
      <w:r>
        <w:rPr>
          <w:spacing w:val="-8"/>
        </w:rPr>
        <w:t xml:space="preserve"> </w:t>
      </w:r>
      <w:r>
        <w:rPr>
          <w:spacing w:val="-2"/>
        </w:rPr>
        <w:t>Action</w:t>
      </w:r>
      <w:r>
        <w:rPr>
          <w:spacing w:val="-2"/>
          <w:sz w:val="24"/>
        </w:rPr>
        <w:t>.</w:t>
      </w:r>
    </w:p>
    <w:p w14:paraId="25B5B0F3">
      <w:pPr>
        <w:pStyle w:val="5"/>
        <w:spacing w:before="82" w:line="276" w:lineRule="auto"/>
        <w:ind w:right="360"/>
      </w:pPr>
      <w:r>
        <w:t>SDG 13 calls for urgent action to combat climate change and its consequences. Although Thirukkural</w:t>
      </w:r>
      <w:r>
        <w:rPr>
          <w:spacing w:val="-12"/>
        </w:rPr>
        <w:t xml:space="preserve"> </w:t>
      </w:r>
      <w:r>
        <w:t>does</w:t>
      </w:r>
      <w:r>
        <w:rPr>
          <w:spacing w:val="-10"/>
        </w:rPr>
        <w:t xml:space="preserve"> </w:t>
      </w:r>
      <w:r>
        <w:t>not</w:t>
      </w:r>
      <w:r>
        <w:rPr>
          <w:spacing w:val="-12"/>
        </w:rPr>
        <w:t xml:space="preserve"> </w:t>
      </w:r>
      <w:r>
        <w:t>treat</w:t>
      </w:r>
      <w:r>
        <w:rPr>
          <w:spacing w:val="-12"/>
        </w:rPr>
        <w:t xml:space="preserve"> </w:t>
      </w:r>
      <w:r>
        <w:t>climate</w:t>
      </w:r>
      <w:r>
        <w:rPr>
          <w:spacing w:val="-13"/>
        </w:rPr>
        <w:t xml:space="preserve"> </w:t>
      </w:r>
      <w:r>
        <w:t>change</w:t>
      </w:r>
      <w:r>
        <w:rPr>
          <w:spacing w:val="-11"/>
        </w:rPr>
        <w:t xml:space="preserve"> </w:t>
      </w:r>
      <w:r>
        <w:t>as</w:t>
      </w:r>
      <w:r>
        <w:rPr>
          <w:spacing w:val="-12"/>
        </w:rPr>
        <w:t xml:space="preserve"> </w:t>
      </w:r>
      <w:r>
        <w:t>a</w:t>
      </w:r>
      <w:r>
        <w:rPr>
          <w:spacing w:val="-11"/>
        </w:rPr>
        <w:t xml:space="preserve"> </w:t>
      </w:r>
      <w:r>
        <w:t>scientific</w:t>
      </w:r>
      <w:r>
        <w:rPr>
          <w:spacing w:val="-13"/>
        </w:rPr>
        <w:t xml:space="preserve"> </w:t>
      </w:r>
      <w:r>
        <w:t>phenomenon,</w:t>
      </w:r>
      <w:r>
        <w:rPr>
          <w:spacing w:val="-13"/>
        </w:rPr>
        <w:t xml:space="preserve"> </w:t>
      </w:r>
      <w:r>
        <w:t>it</w:t>
      </w:r>
      <w:r>
        <w:rPr>
          <w:spacing w:val="-11"/>
        </w:rPr>
        <w:t xml:space="preserve"> </w:t>
      </w:r>
      <w:r>
        <w:t>offers</w:t>
      </w:r>
      <w:r>
        <w:rPr>
          <w:spacing w:val="-13"/>
        </w:rPr>
        <w:t xml:space="preserve"> </w:t>
      </w:r>
      <w:r>
        <w:t>ethical</w:t>
      </w:r>
      <w:r>
        <w:rPr>
          <w:spacing w:val="-12"/>
        </w:rPr>
        <w:t xml:space="preserve"> </w:t>
      </w:r>
      <w:r>
        <w:t>insights</w:t>
      </w:r>
      <w:r>
        <w:rPr>
          <w:spacing w:val="-11"/>
        </w:rPr>
        <w:t xml:space="preserve"> </w:t>
      </w:r>
      <w:r>
        <w:t xml:space="preserve">into </w:t>
      </w:r>
      <w:r>
        <w:rPr>
          <w:spacing w:val="-2"/>
        </w:rPr>
        <w:t>the</w:t>
      </w:r>
      <w:r>
        <w:rPr>
          <w:spacing w:val="-6"/>
        </w:rPr>
        <w:t xml:space="preserve"> </w:t>
      </w:r>
      <w:r>
        <w:rPr>
          <w:spacing w:val="-2"/>
        </w:rPr>
        <w:t>relationship</w:t>
      </w:r>
      <w:r>
        <w:rPr>
          <w:spacing w:val="-5"/>
        </w:rPr>
        <w:t xml:space="preserve"> </w:t>
      </w:r>
      <w:r>
        <w:rPr>
          <w:spacing w:val="-2"/>
        </w:rPr>
        <w:t>between humans</w:t>
      </w:r>
      <w:r>
        <w:rPr>
          <w:spacing w:val="-6"/>
        </w:rPr>
        <w:t xml:space="preserve"> </w:t>
      </w:r>
      <w:r>
        <w:rPr>
          <w:spacing w:val="-2"/>
        </w:rPr>
        <w:t>and</w:t>
      </w:r>
      <w:r>
        <w:rPr>
          <w:spacing w:val="-6"/>
        </w:rPr>
        <w:t xml:space="preserve"> </w:t>
      </w:r>
      <w:r>
        <w:rPr>
          <w:spacing w:val="-2"/>
        </w:rPr>
        <w:t>nature,</w:t>
      </w:r>
      <w:r>
        <w:rPr>
          <w:spacing w:val="-6"/>
        </w:rPr>
        <w:t xml:space="preserve"> </w:t>
      </w:r>
      <w:r>
        <w:rPr>
          <w:spacing w:val="-2"/>
        </w:rPr>
        <w:t>environmental</w:t>
      </w:r>
      <w:r>
        <w:rPr>
          <w:spacing w:val="-5"/>
        </w:rPr>
        <w:t xml:space="preserve"> </w:t>
      </w:r>
      <w:r>
        <w:rPr>
          <w:spacing w:val="-2"/>
        </w:rPr>
        <w:t>balance</w:t>
      </w:r>
      <w:r>
        <w:rPr>
          <w:spacing w:val="-4"/>
        </w:rPr>
        <w:t xml:space="preserve"> </w:t>
      </w:r>
      <w:r>
        <w:rPr>
          <w:spacing w:val="-2"/>
        </w:rPr>
        <w:t>and</w:t>
      </w:r>
      <w:r>
        <w:rPr>
          <w:spacing w:val="-6"/>
        </w:rPr>
        <w:t xml:space="preserve"> </w:t>
      </w:r>
      <w:r>
        <w:rPr>
          <w:spacing w:val="-2"/>
        </w:rPr>
        <w:t>the</w:t>
      </w:r>
      <w:r>
        <w:rPr>
          <w:spacing w:val="-4"/>
        </w:rPr>
        <w:t xml:space="preserve"> </w:t>
      </w:r>
      <w:r>
        <w:rPr>
          <w:spacing w:val="-2"/>
        </w:rPr>
        <w:t>consequences</w:t>
      </w:r>
      <w:r>
        <w:rPr>
          <w:spacing w:val="-6"/>
        </w:rPr>
        <w:t xml:space="preserve"> </w:t>
      </w:r>
      <w:r>
        <w:rPr>
          <w:spacing w:val="-2"/>
        </w:rPr>
        <w:t xml:space="preserve">of moral </w:t>
      </w:r>
      <w:r>
        <w:t>failure, which are relevant to contemporary climate issues.</w:t>
      </w:r>
    </w:p>
    <w:p w14:paraId="53169FCC">
      <w:pPr>
        <w:pStyle w:val="5"/>
        <w:spacing w:before="41"/>
        <w:jc w:val="left"/>
      </w:pPr>
    </w:p>
    <w:p w14:paraId="1EA48B85">
      <w:pPr>
        <w:pStyle w:val="5"/>
        <w:spacing w:line="276" w:lineRule="auto"/>
        <w:ind w:right="359"/>
      </w:pPr>
      <w:r>
        <w:t>Thiruvalluvar presents nature as a life-sustaining system that must be respected and preserved. Disturbance of natural balance, especially through neglect of rain, soil and ecological order, is associated with social suffering, hunger and instability. Human responsibility towards nature is framed</w:t>
      </w:r>
      <w:r>
        <w:rPr>
          <w:spacing w:val="-11"/>
        </w:rPr>
        <w:t xml:space="preserve"> </w:t>
      </w:r>
      <w:r>
        <w:t>in</w:t>
      </w:r>
      <w:r>
        <w:rPr>
          <w:spacing w:val="-8"/>
        </w:rPr>
        <w:t xml:space="preserve"> </w:t>
      </w:r>
      <w:r>
        <w:t>moral</w:t>
      </w:r>
      <w:r>
        <w:rPr>
          <w:spacing w:val="-8"/>
        </w:rPr>
        <w:t xml:space="preserve"> </w:t>
      </w:r>
      <w:r>
        <w:t>terms,</w:t>
      </w:r>
      <w:r>
        <w:rPr>
          <w:spacing w:val="-7"/>
        </w:rPr>
        <w:t xml:space="preserve"> </w:t>
      </w:r>
      <w:r>
        <w:t>with</w:t>
      </w:r>
      <w:r>
        <w:rPr>
          <w:spacing w:val="-9"/>
        </w:rPr>
        <w:t xml:space="preserve"> </w:t>
      </w:r>
      <w:r>
        <w:t>an</w:t>
      </w:r>
      <w:r>
        <w:rPr>
          <w:spacing w:val="-9"/>
        </w:rPr>
        <w:t xml:space="preserve"> </w:t>
      </w:r>
      <w:r>
        <w:t>emphasis</w:t>
      </w:r>
      <w:r>
        <w:rPr>
          <w:spacing w:val="-7"/>
        </w:rPr>
        <w:t xml:space="preserve"> </w:t>
      </w:r>
      <w:r>
        <w:t>on</w:t>
      </w:r>
      <w:r>
        <w:rPr>
          <w:spacing w:val="-9"/>
        </w:rPr>
        <w:t xml:space="preserve"> </w:t>
      </w:r>
      <w:r>
        <w:t>restraint,</w:t>
      </w:r>
      <w:r>
        <w:rPr>
          <w:spacing w:val="-8"/>
        </w:rPr>
        <w:t xml:space="preserve"> </w:t>
      </w:r>
      <w:r>
        <w:t>gratitude</w:t>
      </w:r>
      <w:r>
        <w:rPr>
          <w:spacing w:val="-8"/>
        </w:rPr>
        <w:t xml:space="preserve"> </w:t>
      </w:r>
      <w:r>
        <w:t>and</w:t>
      </w:r>
      <w:r>
        <w:rPr>
          <w:spacing w:val="-9"/>
        </w:rPr>
        <w:t xml:space="preserve"> </w:t>
      </w:r>
      <w:r>
        <w:t>awareness</w:t>
      </w:r>
      <w:r>
        <w:rPr>
          <w:spacing w:val="-8"/>
        </w:rPr>
        <w:t xml:space="preserve"> </w:t>
      </w:r>
      <w:r>
        <w:t>of</w:t>
      </w:r>
      <w:r>
        <w:rPr>
          <w:spacing w:val="-8"/>
        </w:rPr>
        <w:t xml:space="preserve"> </w:t>
      </w:r>
      <w:r>
        <w:rPr>
          <w:spacing w:val="-2"/>
        </w:rPr>
        <w:t>interdependence.</w:t>
      </w:r>
    </w:p>
    <w:p w14:paraId="5B132F66">
      <w:pPr>
        <w:pStyle w:val="5"/>
        <w:spacing w:before="41"/>
        <w:jc w:val="left"/>
      </w:pPr>
    </w:p>
    <w:p w14:paraId="06C4C583">
      <w:pPr>
        <w:pStyle w:val="5"/>
        <w:spacing w:line="276" w:lineRule="auto"/>
        <w:ind w:right="358"/>
      </w:pPr>
      <w:r>
        <w:t>The ethical dimensions of SDG 13 (Climate Action) find conceptual resonance in Thirukkural’s reflections on rain, natural harmony and human responsibility (Kurals 11-20; 741-750). These Kurals highlight the dependence of human life on ecological balance and implicitly</w:t>
      </w:r>
      <w:r>
        <w:rPr>
          <w:spacing w:val="-3"/>
        </w:rPr>
        <w:t xml:space="preserve"> </w:t>
      </w:r>
      <w:r>
        <w:t>warn against actions that harm nature. While these insights do not provide guidance on climate mitigation or adaptation policies, they contribute to an ethical understanding of environmental responsibility.</w:t>
      </w:r>
    </w:p>
    <w:p w14:paraId="6A134801">
      <w:pPr>
        <w:pStyle w:val="5"/>
        <w:spacing w:before="41"/>
        <w:jc w:val="left"/>
      </w:pPr>
    </w:p>
    <w:p w14:paraId="64D63FF0">
      <w:pPr>
        <w:pStyle w:val="5"/>
        <w:spacing w:line="278" w:lineRule="auto"/>
        <w:ind w:right="356"/>
      </w:pPr>
      <w:r>
        <w:t>Thiruvalluvar's</w:t>
      </w:r>
      <w:r>
        <w:rPr>
          <w:spacing w:val="-10"/>
        </w:rPr>
        <w:t xml:space="preserve"> </w:t>
      </w:r>
      <w:r>
        <w:t>ethical</w:t>
      </w:r>
      <w:r>
        <w:rPr>
          <w:spacing w:val="-10"/>
        </w:rPr>
        <w:t xml:space="preserve"> </w:t>
      </w:r>
      <w:r>
        <w:t>vision</w:t>
      </w:r>
      <w:r>
        <w:rPr>
          <w:spacing w:val="-10"/>
        </w:rPr>
        <w:t xml:space="preserve"> </w:t>
      </w:r>
      <w:r>
        <w:t>thus</w:t>
      </w:r>
      <w:r>
        <w:rPr>
          <w:spacing w:val="-10"/>
        </w:rPr>
        <w:t xml:space="preserve"> </w:t>
      </w:r>
      <w:r>
        <w:t>supports</w:t>
      </w:r>
      <w:r>
        <w:rPr>
          <w:spacing w:val="-13"/>
        </w:rPr>
        <w:t xml:space="preserve"> </w:t>
      </w:r>
      <w:r>
        <w:t>the</w:t>
      </w:r>
      <w:r>
        <w:rPr>
          <w:spacing w:val="-11"/>
        </w:rPr>
        <w:t xml:space="preserve"> </w:t>
      </w:r>
      <w:r>
        <w:t>moral</w:t>
      </w:r>
      <w:r>
        <w:rPr>
          <w:spacing w:val="-10"/>
        </w:rPr>
        <w:t xml:space="preserve"> </w:t>
      </w:r>
      <w:r>
        <w:t>foundation</w:t>
      </w:r>
      <w:r>
        <w:rPr>
          <w:spacing w:val="-11"/>
        </w:rPr>
        <w:t xml:space="preserve"> </w:t>
      </w:r>
      <w:r>
        <w:t>of</w:t>
      </w:r>
      <w:r>
        <w:rPr>
          <w:spacing w:val="-11"/>
        </w:rPr>
        <w:t xml:space="preserve"> </w:t>
      </w:r>
      <w:r>
        <w:t>climate</w:t>
      </w:r>
      <w:r>
        <w:rPr>
          <w:spacing w:val="-12"/>
        </w:rPr>
        <w:t xml:space="preserve"> </w:t>
      </w:r>
      <w:r>
        <w:t>action</w:t>
      </w:r>
      <w:r>
        <w:rPr>
          <w:spacing w:val="-11"/>
        </w:rPr>
        <w:t xml:space="preserve"> </w:t>
      </w:r>
      <w:r>
        <w:t>by</w:t>
      </w:r>
      <w:r>
        <w:rPr>
          <w:spacing w:val="-15"/>
        </w:rPr>
        <w:t xml:space="preserve"> </w:t>
      </w:r>
      <w:r>
        <w:t>emphasizing respect for nature and awareness of long-term consequences.</w:t>
      </w:r>
    </w:p>
    <w:p w14:paraId="44AC3A62">
      <w:pPr>
        <w:pStyle w:val="5"/>
        <w:spacing w:before="36"/>
        <w:jc w:val="left"/>
      </w:pPr>
    </w:p>
    <w:p w14:paraId="7AFC15E2">
      <w:pPr>
        <w:pStyle w:val="5"/>
        <w:spacing w:line="276" w:lineRule="auto"/>
        <w:ind w:right="365"/>
      </w:pPr>
      <w:r>
        <w:t>Thiruvalluvar's wisdom on maintaining balance with nature, protecting the environment, and respecting</w:t>
      </w:r>
      <w:r>
        <w:rPr>
          <w:spacing w:val="-2"/>
        </w:rPr>
        <w:t xml:space="preserve"> </w:t>
      </w:r>
      <w:r>
        <w:t>natural resources is highly</w:t>
      </w:r>
      <w:r>
        <w:rPr>
          <w:spacing w:val="-4"/>
        </w:rPr>
        <w:t xml:space="preserve"> </w:t>
      </w:r>
      <w:r>
        <w:t>relevant to contemporary</w:t>
      </w:r>
      <w:r>
        <w:rPr>
          <w:spacing w:val="-4"/>
        </w:rPr>
        <w:t xml:space="preserve"> </w:t>
      </w:r>
      <w:r>
        <w:t>efforts to combat climate change.</w:t>
      </w:r>
    </w:p>
    <w:p w14:paraId="50B29401">
      <w:pPr>
        <w:pStyle w:val="5"/>
        <w:jc w:val="left"/>
      </w:pPr>
    </w:p>
    <w:p w14:paraId="5170D524">
      <w:pPr>
        <w:pStyle w:val="5"/>
        <w:jc w:val="left"/>
      </w:pPr>
    </w:p>
    <w:p w14:paraId="7D8825F7">
      <w:pPr>
        <w:pStyle w:val="5"/>
        <w:jc w:val="left"/>
      </w:pPr>
    </w:p>
    <w:p w14:paraId="5BF13F95">
      <w:pPr>
        <w:pStyle w:val="5"/>
        <w:spacing w:before="10"/>
        <w:jc w:val="left"/>
      </w:pPr>
    </w:p>
    <w:p w14:paraId="1A4A1114">
      <w:pPr>
        <w:pStyle w:val="2"/>
        <w:numPr>
          <w:ilvl w:val="1"/>
          <w:numId w:val="2"/>
        </w:numPr>
        <w:tabs>
          <w:tab w:val="left" w:pos="540"/>
        </w:tabs>
        <w:spacing w:before="0" w:after="0" w:line="240" w:lineRule="auto"/>
        <w:ind w:left="540" w:right="0" w:hanging="540"/>
        <w:jc w:val="both"/>
      </w:pPr>
      <w:r>
        <w:t>Conceptual</w:t>
      </w:r>
      <w:r>
        <w:rPr>
          <w:spacing w:val="-5"/>
        </w:rPr>
        <w:t xml:space="preserve"> </w:t>
      </w:r>
      <w:r>
        <w:t>Alignment</w:t>
      </w:r>
      <w:r>
        <w:rPr>
          <w:spacing w:val="-7"/>
        </w:rPr>
        <w:t xml:space="preserve"> </w:t>
      </w:r>
      <w:r>
        <w:t>with</w:t>
      </w:r>
      <w:r>
        <w:rPr>
          <w:spacing w:val="-5"/>
        </w:rPr>
        <w:t xml:space="preserve"> </w:t>
      </w:r>
      <w:r>
        <w:t>SDG</w:t>
      </w:r>
      <w:r>
        <w:rPr>
          <w:spacing w:val="-7"/>
        </w:rPr>
        <w:t xml:space="preserve"> </w:t>
      </w:r>
      <w:r>
        <w:t>14:</w:t>
      </w:r>
      <w:r>
        <w:rPr>
          <w:spacing w:val="-7"/>
        </w:rPr>
        <w:t xml:space="preserve"> </w:t>
      </w:r>
      <w:r>
        <w:t>Life</w:t>
      </w:r>
      <w:r>
        <w:rPr>
          <w:spacing w:val="-7"/>
        </w:rPr>
        <w:t xml:space="preserve"> </w:t>
      </w:r>
      <w:r>
        <w:t>Below</w:t>
      </w:r>
      <w:r>
        <w:rPr>
          <w:spacing w:val="-4"/>
        </w:rPr>
        <w:t xml:space="preserve"> </w:t>
      </w:r>
      <w:r>
        <w:rPr>
          <w:spacing w:val="-2"/>
        </w:rPr>
        <w:t>Water</w:t>
      </w:r>
    </w:p>
    <w:p w14:paraId="1DBF075B">
      <w:pPr>
        <w:pStyle w:val="5"/>
        <w:spacing w:before="238"/>
        <w:ind w:right="362"/>
      </w:pPr>
      <w:r>
        <w:t>SDG 14 seeks to conserve and sustainably use the oceans, seas and marine resources. Although the Thirukkural does not explicitly discuss the oceans, marine biodiversity or fisheries management, it reflects a broader ethical concern for natural balance and responsible human behaviour towards the environment.</w:t>
      </w:r>
    </w:p>
    <w:p w14:paraId="55435988">
      <w:pPr>
        <w:pStyle w:val="5"/>
        <w:spacing w:before="240"/>
        <w:ind w:right="357"/>
      </w:pPr>
      <w:r>
        <w:t>Thiruvalluvar emphasises the connection between natural systems and human survival, particularly through his reflections on rainfall, water and ecological harmony. Water bodies are treated</w:t>
      </w:r>
      <w:r>
        <w:rPr>
          <w:spacing w:val="34"/>
        </w:rPr>
        <w:t xml:space="preserve"> </w:t>
      </w:r>
      <w:r>
        <w:t>as</w:t>
      </w:r>
      <w:r>
        <w:rPr>
          <w:spacing w:val="37"/>
        </w:rPr>
        <w:t xml:space="preserve"> </w:t>
      </w:r>
      <w:r>
        <w:t>essential</w:t>
      </w:r>
      <w:r>
        <w:rPr>
          <w:spacing w:val="37"/>
        </w:rPr>
        <w:t xml:space="preserve"> </w:t>
      </w:r>
      <w:r>
        <w:t>for</w:t>
      </w:r>
      <w:r>
        <w:rPr>
          <w:spacing w:val="36"/>
        </w:rPr>
        <w:t xml:space="preserve"> </w:t>
      </w:r>
      <w:r>
        <w:t>life</w:t>
      </w:r>
      <w:r>
        <w:rPr>
          <w:spacing w:val="35"/>
        </w:rPr>
        <w:t xml:space="preserve"> </w:t>
      </w:r>
      <w:r>
        <w:t>and</w:t>
      </w:r>
      <w:r>
        <w:rPr>
          <w:spacing w:val="37"/>
        </w:rPr>
        <w:t xml:space="preserve"> </w:t>
      </w:r>
      <w:r>
        <w:t>livelihoods,</w:t>
      </w:r>
      <w:r>
        <w:rPr>
          <w:spacing w:val="37"/>
        </w:rPr>
        <w:t xml:space="preserve"> </w:t>
      </w:r>
      <w:r>
        <w:t>and</w:t>
      </w:r>
      <w:r>
        <w:rPr>
          <w:spacing w:val="37"/>
        </w:rPr>
        <w:t xml:space="preserve"> </w:t>
      </w:r>
      <w:r>
        <w:t>their</w:t>
      </w:r>
      <w:r>
        <w:rPr>
          <w:spacing w:val="36"/>
        </w:rPr>
        <w:t xml:space="preserve"> </w:t>
      </w:r>
      <w:r>
        <w:t>disruption</w:t>
      </w:r>
      <w:r>
        <w:rPr>
          <w:spacing w:val="37"/>
        </w:rPr>
        <w:t xml:space="preserve"> </w:t>
      </w:r>
      <w:r>
        <w:t>is</w:t>
      </w:r>
      <w:r>
        <w:rPr>
          <w:spacing w:val="37"/>
        </w:rPr>
        <w:t xml:space="preserve"> </w:t>
      </w:r>
      <w:r>
        <w:t>associated</w:t>
      </w:r>
      <w:r>
        <w:rPr>
          <w:spacing w:val="37"/>
        </w:rPr>
        <w:t xml:space="preserve"> </w:t>
      </w:r>
      <w:r>
        <w:t>with</w:t>
      </w:r>
      <w:r>
        <w:rPr>
          <w:spacing w:val="37"/>
        </w:rPr>
        <w:t xml:space="preserve"> </w:t>
      </w:r>
      <w:r>
        <w:t>social</w:t>
      </w:r>
      <w:r>
        <w:rPr>
          <w:spacing w:val="38"/>
        </w:rPr>
        <w:t xml:space="preserve"> </w:t>
      </w:r>
      <w:r>
        <w:rPr>
          <w:spacing w:val="-5"/>
        </w:rPr>
        <w:t>and</w:t>
      </w:r>
    </w:p>
    <w:p w14:paraId="36E62FA4">
      <w:pPr>
        <w:pStyle w:val="5"/>
        <w:spacing w:after="0"/>
        <w:sectPr>
          <w:pgSz w:w="12240" w:h="15840"/>
          <w:pgMar w:top="1360" w:right="1080" w:bottom="280" w:left="1440" w:header="720" w:footer="720" w:gutter="0"/>
          <w:cols w:space="720" w:num="1"/>
        </w:sectPr>
      </w:pPr>
    </w:p>
    <w:p w14:paraId="140155BC">
      <w:pPr>
        <w:pStyle w:val="5"/>
        <w:spacing w:before="72"/>
        <w:ind w:right="361"/>
      </w:pPr>
      <w:r>
        <w:t>economic distress. This ethical recognition of water as a shared and life-sustaining resource is consistent with contemporary concerns about the protection of aquatic ecosystems.</w:t>
      </w:r>
    </w:p>
    <w:p w14:paraId="38D90FAA">
      <w:pPr>
        <w:pStyle w:val="5"/>
        <w:spacing w:before="240"/>
        <w:ind w:right="358"/>
      </w:pPr>
      <w:r>
        <w:t>The ethical dimensions of SDG 14 (Life Below Water) find conceptual resonance in the Thirukkural’s emphasis on ecological balance, restraint and respect for natural resources (Kurals 11-20;</w:t>
      </w:r>
      <w:r>
        <w:rPr>
          <w:spacing w:val="-14"/>
        </w:rPr>
        <w:t xml:space="preserve"> </w:t>
      </w:r>
      <w:r>
        <w:t>731-740).</w:t>
      </w:r>
      <w:r>
        <w:rPr>
          <w:spacing w:val="-15"/>
        </w:rPr>
        <w:t xml:space="preserve"> </w:t>
      </w:r>
      <w:r>
        <w:t>These</w:t>
      </w:r>
      <w:r>
        <w:rPr>
          <w:spacing w:val="-12"/>
        </w:rPr>
        <w:t xml:space="preserve"> </w:t>
      </w:r>
      <w:r>
        <w:t>Kurals</w:t>
      </w:r>
      <w:r>
        <w:rPr>
          <w:spacing w:val="-13"/>
        </w:rPr>
        <w:t xml:space="preserve"> </w:t>
      </w:r>
      <w:r>
        <w:t>highlight</w:t>
      </w:r>
      <w:r>
        <w:rPr>
          <w:spacing w:val="-14"/>
        </w:rPr>
        <w:t xml:space="preserve"> </w:t>
      </w:r>
      <w:r>
        <w:t>the</w:t>
      </w:r>
      <w:r>
        <w:rPr>
          <w:spacing w:val="-15"/>
        </w:rPr>
        <w:t xml:space="preserve"> </w:t>
      </w:r>
      <w:r>
        <w:t>dependence</w:t>
      </w:r>
      <w:r>
        <w:rPr>
          <w:spacing w:val="-15"/>
        </w:rPr>
        <w:t xml:space="preserve"> </w:t>
      </w:r>
      <w:r>
        <w:t>of</w:t>
      </w:r>
      <w:r>
        <w:rPr>
          <w:spacing w:val="-15"/>
        </w:rPr>
        <w:t xml:space="preserve"> </w:t>
      </w:r>
      <w:r>
        <w:t>human</w:t>
      </w:r>
      <w:r>
        <w:rPr>
          <w:spacing w:val="-15"/>
        </w:rPr>
        <w:t xml:space="preserve"> </w:t>
      </w:r>
      <w:r>
        <w:t>society</w:t>
      </w:r>
      <w:r>
        <w:rPr>
          <w:spacing w:val="-15"/>
        </w:rPr>
        <w:t xml:space="preserve"> </w:t>
      </w:r>
      <w:r>
        <w:t>on</w:t>
      </w:r>
      <w:r>
        <w:rPr>
          <w:spacing w:val="-14"/>
        </w:rPr>
        <w:t xml:space="preserve"> </w:t>
      </w:r>
      <w:r>
        <w:t>water-based</w:t>
      </w:r>
      <w:r>
        <w:rPr>
          <w:spacing w:val="-14"/>
        </w:rPr>
        <w:t xml:space="preserve"> </w:t>
      </w:r>
      <w:r>
        <w:t>systems and</w:t>
      </w:r>
      <w:r>
        <w:rPr>
          <w:spacing w:val="-4"/>
        </w:rPr>
        <w:t xml:space="preserve"> </w:t>
      </w:r>
      <w:r>
        <w:t>implicitly</w:t>
      </w:r>
      <w:r>
        <w:rPr>
          <w:spacing w:val="-9"/>
        </w:rPr>
        <w:t xml:space="preserve"> </w:t>
      </w:r>
      <w:r>
        <w:t>warn</w:t>
      </w:r>
      <w:r>
        <w:rPr>
          <w:spacing w:val="-4"/>
        </w:rPr>
        <w:t xml:space="preserve"> </w:t>
      </w:r>
      <w:r>
        <w:t>against</w:t>
      </w:r>
      <w:r>
        <w:rPr>
          <w:spacing w:val="-4"/>
        </w:rPr>
        <w:t xml:space="preserve"> </w:t>
      </w:r>
      <w:r>
        <w:t>overconsumption</w:t>
      </w:r>
      <w:r>
        <w:rPr>
          <w:spacing w:val="-4"/>
        </w:rPr>
        <w:t xml:space="preserve"> </w:t>
      </w:r>
      <w:r>
        <w:t>and</w:t>
      </w:r>
      <w:r>
        <w:rPr>
          <w:spacing w:val="-3"/>
        </w:rPr>
        <w:t xml:space="preserve"> </w:t>
      </w:r>
      <w:r>
        <w:t>environmental</w:t>
      </w:r>
      <w:r>
        <w:rPr>
          <w:spacing w:val="-4"/>
        </w:rPr>
        <w:t xml:space="preserve"> </w:t>
      </w:r>
      <w:r>
        <w:t>neglect.</w:t>
      </w:r>
      <w:r>
        <w:rPr>
          <w:spacing w:val="-3"/>
        </w:rPr>
        <w:t xml:space="preserve"> </w:t>
      </w:r>
      <w:r>
        <w:t>Although</w:t>
      </w:r>
      <w:r>
        <w:rPr>
          <w:spacing w:val="-4"/>
        </w:rPr>
        <w:t xml:space="preserve"> </w:t>
      </w:r>
      <w:r>
        <w:t>Thiruvalluvar does</w:t>
      </w:r>
      <w:r>
        <w:rPr>
          <w:spacing w:val="-15"/>
        </w:rPr>
        <w:t xml:space="preserve"> </w:t>
      </w:r>
      <w:r>
        <w:t>not</w:t>
      </w:r>
      <w:r>
        <w:rPr>
          <w:spacing w:val="-15"/>
        </w:rPr>
        <w:t xml:space="preserve"> </w:t>
      </w:r>
      <w:r>
        <w:t>treat</w:t>
      </w:r>
      <w:r>
        <w:rPr>
          <w:spacing w:val="-15"/>
        </w:rPr>
        <w:t xml:space="preserve"> </w:t>
      </w:r>
      <w:r>
        <w:t>marine</w:t>
      </w:r>
      <w:r>
        <w:rPr>
          <w:spacing w:val="-15"/>
        </w:rPr>
        <w:t xml:space="preserve"> </w:t>
      </w:r>
      <w:r>
        <w:t>conservation</w:t>
      </w:r>
      <w:r>
        <w:rPr>
          <w:spacing w:val="-14"/>
        </w:rPr>
        <w:t xml:space="preserve"> </w:t>
      </w:r>
      <w:r>
        <w:t>in</w:t>
      </w:r>
      <w:r>
        <w:rPr>
          <w:spacing w:val="-15"/>
        </w:rPr>
        <w:t xml:space="preserve"> </w:t>
      </w:r>
      <w:r>
        <w:t>modern</w:t>
      </w:r>
      <w:r>
        <w:rPr>
          <w:spacing w:val="-14"/>
        </w:rPr>
        <w:t xml:space="preserve"> </w:t>
      </w:r>
      <w:r>
        <w:t>scientific</w:t>
      </w:r>
      <w:r>
        <w:rPr>
          <w:spacing w:val="-15"/>
        </w:rPr>
        <w:t xml:space="preserve"> </w:t>
      </w:r>
      <w:r>
        <w:t>terms,</w:t>
      </w:r>
      <w:r>
        <w:rPr>
          <w:spacing w:val="-15"/>
        </w:rPr>
        <w:t xml:space="preserve"> </w:t>
      </w:r>
      <w:r>
        <w:t>his</w:t>
      </w:r>
      <w:r>
        <w:rPr>
          <w:spacing w:val="-14"/>
        </w:rPr>
        <w:t xml:space="preserve"> </w:t>
      </w:r>
      <w:r>
        <w:t>ethical</w:t>
      </w:r>
      <w:r>
        <w:rPr>
          <w:spacing w:val="-15"/>
        </w:rPr>
        <w:t xml:space="preserve"> </w:t>
      </w:r>
      <w:r>
        <w:t>vision</w:t>
      </w:r>
      <w:r>
        <w:rPr>
          <w:spacing w:val="-14"/>
        </w:rPr>
        <w:t xml:space="preserve"> </w:t>
      </w:r>
      <w:r>
        <w:t>supports</w:t>
      </w:r>
      <w:r>
        <w:rPr>
          <w:spacing w:val="-15"/>
        </w:rPr>
        <w:t xml:space="preserve"> </w:t>
      </w:r>
      <w:r>
        <w:t>the</w:t>
      </w:r>
      <w:r>
        <w:rPr>
          <w:spacing w:val="-15"/>
        </w:rPr>
        <w:t xml:space="preserve"> </w:t>
      </w:r>
      <w:r>
        <w:t xml:space="preserve">values </w:t>
      </w:r>
      <w:r>
        <w:rPr>
          <w:spacing w:val="-2"/>
        </w:rPr>
        <w:t>of</w:t>
      </w:r>
      <w:r>
        <w:rPr>
          <w:spacing w:val="-7"/>
        </w:rPr>
        <w:t xml:space="preserve"> </w:t>
      </w:r>
      <w:r>
        <w:rPr>
          <w:spacing w:val="-2"/>
        </w:rPr>
        <w:t>stewardship</w:t>
      </w:r>
      <w:r>
        <w:rPr>
          <w:spacing w:val="-5"/>
        </w:rPr>
        <w:t xml:space="preserve"> </w:t>
      </w:r>
      <w:r>
        <w:rPr>
          <w:spacing w:val="-2"/>
        </w:rPr>
        <w:t>and</w:t>
      </w:r>
      <w:r>
        <w:rPr>
          <w:spacing w:val="-5"/>
        </w:rPr>
        <w:t xml:space="preserve"> </w:t>
      </w:r>
      <w:r>
        <w:rPr>
          <w:spacing w:val="-2"/>
        </w:rPr>
        <w:t>sustainability</w:t>
      </w:r>
      <w:r>
        <w:rPr>
          <w:spacing w:val="-13"/>
        </w:rPr>
        <w:t xml:space="preserve"> </w:t>
      </w:r>
      <w:r>
        <w:rPr>
          <w:spacing w:val="-2"/>
        </w:rPr>
        <w:t>that</w:t>
      </w:r>
      <w:r>
        <w:rPr>
          <w:spacing w:val="-4"/>
        </w:rPr>
        <w:t xml:space="preserve"> </w:t>
      </w:r>
      <w:r>
        <w:rPr>
          <w:spacing w:val="-2"/>
        </w:rPr>
        <w:t>are</w:t>
      </w:r>
      <w:r>
        <w:rPr>
          <w:spacing w:val="-4"/>
        </w:rPr>
        <w:t xml:space="preserve"> </w:t>
      </w:r>
      <w:r>
        <w:rPr>
          <w:spacing w:val="-2"/>
        </w:rPr>
        <w:t>central</w:t>
      </w:r>
      <w:r>
        <w:rPr>
          <w:spacing w:val="-4"/>
        </w:rPr>
        <w:t xml:space="preserve"> </w:t>
      </w:r>
      <w:r>
        <w:rPr>
          <w:spacing w:val="-2"/>
        </w:rPr>
        <w:t>to</w:t>
      </w:r>
      <w:r>
        <w:rPr>
          <w:spacing w:val="-4"/>
        </w:rPr>
        <w:t xml:space="preserve"> </w:t>
      </w:r>
      <w:r>
        <w:rPr>
          <w:spacing w:val="-2"/>
        </w:rPr>
        <w:t>SDG</w:t>
      </w:r>
      <w:r>
        <w:rPr>
          <w:spacing w:val="-6"/>
        </w:rPr>
        <w:t xml:space="preserve"> </w:t>
      </w:r>
      <w:r>
        <w:rPr>
          <w:spacing w:val="-2"/>
        </w:rPr>
        <w:t>14.</w:t>
      </w:r>
      <w:r>
        <w:rPr>
          <w:spacing w:val="-5"/>
        </w:rPr>
        <w:t xml:space="preserve"> </w:t>
      </w:r>
      <w:r>
        <w:rPr>
          <w:spacing w:val="-2"/>
        </w:rPr>
        <w:t>Thirukkural</w:t>
      </w:r>
      <w:r>
        <w:rPr>
          <w:spacing w:val="-4"/>
        </w:rPr>
        <w:t xml:space="preserve"> </w:t>
      </w:r>
      <w:r>
        <w:rPr>
          <w:spacing w:val="-2"/>
        </w:rPr>
        <w:t>thus</w:t>
      </w:r>
      <w:r>
        <w:rPr>
          <w:spacing w:val="-4"/>
        </w:rPr>
        <w:t xml:space="preserve"> </w:t>
      </w:r>
      <w:r>
        <w:rPr>
          <w:spacing w:val="-2"/>
        </w:rPr>
        <w:t>contributes</w:t>
      </w:r>
      <w:r>
        <w:rPr>
          <w:spacing w:val="-5"/>
        </w:rPr>
        <w:t xml:space="preserve"> </w:t>
      </w:r>
      <w:r>
        <w:rPr>
          <w:spacing w:val="-2"/>
        </w:rPr>
        <w:t>an</w:t>
      </w:r>
      <w:r>
        <w:rPr>
          <w:spacing w:val="-5"/>
        </w:rPr>
        <w:t xml:space="preserve"> </w:t>
      </w:r>
      <w:r>
        <w:rPr>
          <w:spacing w:val="-2"/>
        </w:rPr>
        <w:t xml:space="preserve">ethical </w:t>
      </w:r>
      <w:r>
        <w:t>perspective that complements modern efforts to conserve and protect underwater life. Thiruvalluvar's emphasis on respect for nature, sustainable use of resources, and the interconnectedness of life resonates with modern ideas about marine conservation, sustainable fisheries, and watershed protection.</w:t>
      </w:r>
    </w:p>
    <w:p w14:paraId="3D6ADF5B">
      <w:pPr>
        <w:pStyle w:val="5"/>
        <w:spacing w:before="241"/>
        <w:jc w:val="left"/>
      </w:pPr>
      <w:r>
        <w:rPr>
          <w:spacing w:val="-10"/>
        </w:rPr>
        <w:t>I</w:t>
      </w:r>
    </w:p>
    <w:p w14:paraId="6F73A2EB">
      <w:pPr>
        <w:pStyle w:val="5"/>
        <w:spacing w:before="5"/>
        <w:jc w:val="left"/>
      </w:pPr>
    </w:p>
    <w:p w14:paraId="61940BD3">
      <w:pPr>
        <w:pStyle w:val="2"/>
        <w:numPr>
          <w:ilvl w:val="1"/>
          <w:numId w:val="2"/>
        </w:numPr>
        <w:tabs>
          <w:tab w:val="left" w:pos="480"/>
        </w:tabs>
        <w:spacing w:before="0" w:after="0" w:line="240" w:lineRule="auto"/>
        <w:ind w:left="480" w:right="0" w:hanging="480"/>
        <w:jc w:val="left"/>
      </w:pPr>
      <w:r>
        <w:t>Conceptual</w:t>
      </w:r>
      <w:r>
        <w:rPr>
          <w:spacing w:val="-4"/>
        </w:rPr>
        <w:t xml:space="preserve"> </w:t>
      </w:r>
      <w:r>
        <w:t>Alignment</w:t>
      </w:r>
      <w:r>
        <w:rPr>
          <w:spacing w:val="-6"/>
        </w:rPr>
        <w:t xml:space="preserve"> </w:t>
      </w:r>
      <w:r>
        <w:t>with</w:t>
      </w:r>
      <w:r>
        <w:rPr>
          <w:spacing w:val="-5"/>
        </w:rPr>
        <w:t xml:space="preserve"> </w:t>
      </w:r>
      <w:r>
        <w:t>SDG</w:t>
      </w:r>
      <w:r>
        <w:rPr>
          <w:spacing w:val="-6"/>
        </w:rPr>
        <w:t xml:space="preserve"> </w:t>
      </w:r>
      <w:r>
        <w:t>15:</w:t>
      </w:r>
      <w:r>
        <w:rPr>
          <w:spacing w:val="-7"/>
        </w:rPr>
        <w:t xml:space="preserve"> </w:t>
      </w:r>
      <w:r>
        <w:t>Life</w:t>
      </w:r>
      <w:r>
        <w:rPr>
          <w:spacing w:val="-6"/>
        </w:rPr>
        <w:t xml:space="preserve"> </w:t>
      </w:r>
      <w:r>
        <w:t>on</w:t>
      </w:r>
      <w:r>
        <w:rPr>
          <w:spacing w:val="-7"/>
        </w:rPr>
        <w:t xml:space="preserve"> </w:t>
      </w:r>
      <w:r>
        <w:rPr>
          <w:spacing w:val="-4"/>
        </w:rPr>
        <w:t>Land</w:t>
      </w:r>
    </w:p>
    <w:p w14:paraId="65222DD4">
      <w:pPr>
        <w:pStyle w:val="5"/>
        <w:spacing w:before="238"/>
        <w:ind w:right="356"/>
      </w:pPr>
      <w:r>
        <w:t>SDG 15 aims to protect, restore and promote sustainable use of terrestrial ecosystems, including forests, land and biodiversity. Although Thirukkural does not address biodiversity conservation, deforestation or wildlife protection in modern scientific terms, it offers ethical reflections on the relationship between humans, land and nature.</w:t>
      </w:r>
    </w:p>
    <w:p w14:paraId="4F3438B0">
      <w:pPr>
        <w:pStyle w:val="5"/>
        <w:spacing w:before="240"/>
        <w:ind w:right="358"/>
      </w:pPr>
      <w:r>
        <w:t>Thiruvalluvar consistently highlights the dependence of human life on land, rain and natural balance.</w:t>
      </w:r>
      <w:r>
        <w:rPr>
          <w:spacing w:val="-5"/>
        </w:rPr>
        <w:t xml:space="preserve"> </w:t>
      </w:r>
      <w:r>
        <w:t>Land</w:t>
      </w:r>
      <w:r>
        <w:rPr>
          <w:spacing w:val="-10"/>
        </w:rPr>
        <w:t xml:space="preserve"> </w:t>
      </w:r>
      <w:r>
        <w:t>is</w:t>
      </w:r>
      <w:r>
        <w:rPr>
          <w:spacing w:val="-9"/>
        </w:rPr>
        <w:t xml:space="preserve"> </w:t>
      </w:r>
      <w:r>
        <w:t>presented</w:t>
      </w:r>
      <w:r>
        <w:rPr>
          <w:spacing w:val="-10"/>
        </w:rPr>
        <w:t xml:space="preserve"> </w:t>
      </w:r>
      <w:r>
        <w:t>not</w:t>
      </w:r>
      <w:r>
        <w:rPr>
          <w:spacing w:val="-9"/>
        </w:rPr>
        <w:t xml:space="preserve"> </w:t>
      </w:r>
      <w:r>
        <w:t>only</w:t>
      </w:r>
      <w:r>
        <w:rPr>
          <w:spacing w:val="-14"/>
        </w:rPr>
        <w:t xml:space="preserve"> </w:t>
      </w:r>
      <w:r>
        <w:t>as</w:t>
      </w:r>
      <w:r>
        <w:rPr>
          <w:spacing w:val="-7"/>
        </w:rPr>
        <w:t xml:space="preserve"> </w:t>
      </w:r>
      <w:r>
        <w:t>a</w:t>
      </w:r>
      <w:r>
        <w:rPr>
          <w:spacing w:val="-11"/>
        </w:rPr>
        <w:t xml:space="preserve"> </w:t>
      </w:r>
      <w:r>
        <w:t>productive</w:t>
      </w:r>
      <w:r>
        <w:rPr>
          <w:spacing w:val="-8"/>
        </w:rPr>
        <w:t xml:space="preserve"> </w:t>
      </w:r>
      <w:r>
        <w:t>resource</w:t>
      </w:r>
      <w:r>
        <w:rPr>
          <w:spacing w:val="-11"/>
        </w:rPr>
        <w:t xml:space="preserve"> </w:t>
      </w:r>
      <w:r>
        <w:t>but</w:t>
      </w:r>
      <w:r>
        <w:rPr>
          <w:spacing w:val="-9"/>
        </w:rPr>
        <w:t xml:space="preserve"> </w:t>
      </w:r>
      <w:r>
        <w:t>as</w:t>
      </w:r>
      <w:r>
        <w:rPr>
          <w:spacing w:val="-7"/>
        </w:rPr>
        <w:t xml:space="preserve"> </w:t>
      </w:r>
      <w:r>
        <w:t>a</w:t>
      </w:r>
      <w:r>
        <w:rPr>
          <w:spacing w:val="-11"/>
        </w:rPr>
        <w:t xml:space="preserve"> </w:t>
      </w:r>
      <w:r>
        <w:t>foundation</w:t>
      </w:r>
      <w:r>
        <w:rPr>
          <w:spacing w:val="-10"/>
        </w:rPr>
        <w:t xml:space="preserve"> </w:t>
      </w:r>
      <w:r>
        <w:t>for</w:t>
      </w:r>
      <w:r>
        <w:rPr>
          <w:spacing w:val="-11"/>
        </w:rPr>
        <w:t xml:space="preserve"> </w:t>
      </w:r>
      <w:r>
        <w:t>social</w:t>
      </w:r>
      <w:r>
        <w:rPr>
          <w:spacing w:val="-10"/>
        </w:rPr>
        <w:t xml:space="preserve"> </w:t>
      </w:r>
      <w:r>
        <w:t>stability and</w:t>
      </w:r>
      <w:r>
        <w:rPr>
          <w:spacing w:val="-6"/>
        </w:rPr>
        <w:t xml:space="preserve"> </w:t>
      </w:r>
      <w:r>
        <w:t>survival.</w:t>
      </w:r>
      <w:r>
        <w:rPr>
          <w:spacing w:val="-5"/>
        </w:rPr>
        <w:t xml:space="preserve"> </w:t>
      </w:r>
      <w:r>
        <w:t>Disregard</w:t>
      </w:r>
      <w:r>
        <w:rPr>
          <w:spacing w:val="-7"/>
        </w:rPr>
        <w:t xml:space="preserve"> </w:t>
      </w:r>
      <w:r>
        <w:t>for</w:t>
      </w:r>
      <w:r>
        <w:rPr>
          <w:spacing w:val="-7"/>
        </w:rPr>
        <w:t xml:space="preserve"> </w:t>
      </w:r>
      <w:r>
        <w:t>the</w:t>
      </w:r>
      <w:r>
        <w:rPr>
          <w:spacing w:val="-6"/>
        </w:rPr>
        <w:t xml:space="preserve"> </w:t>
      </w:r>
      <w:r>
        <w:t>natural</w:t>
      </w:r>
      <w:r>
        <w:rPr>
          <w:spacing w:val="-5"/>
        </w:rPr>
        <w:t xml:space="preserve"> </w:t>
      </w:r>
      <w:r>
        <w:t>order</w:t>
      </w:r>
      <w:r>
        <w:rPr>
          <w:spacing w:val="-7"/>
        </w:rPr>
        <w:t xml:space="preserve"> </w:t>
      </w:r>
      <w:r>
        <w:t>is</w:t>
      </w:r>
      <w:r>
        <w:rPr>
          <w:spacing w:val="-5"/>
        </w:rPr>
        <w:t xml:space="preserve"> </w:t>
      </w:r>
      <w:r>
        <w:t>associated</w:t>
      </w:r>
      <w:r>
        <w:rPr>
          <w:spacing w:val="-6"/>
        </w:rPr>
        <w:t xml:space="preserve"> </w:t>
      </w:r>
      <w:r>
        <w:t>with</w:t>
      </w:r>
      <w:r>
        <w:rPr>
          <w:spacing w:val="-5"/>
        </w:rPr>
        <w:t xml:space="preserve"> </w:t>
      </w:r>
      <w:r>
        <w:t>hunger,</w:t>
      </w:r>
      <w:r>
        <w:rPr>
          <w:spacing w:val="-7"/>
        </w:rPr>
        <w:t xml:space="preserve"> </w:t>
      </w:r>
      <w:r>
        <w:t>poverty</w:t>
      </w:r>
      <w:r>
        <w:rPr>
          <w:spacing w:val="-8"/>
        </w:rPr>
        <w:t xml:space="preserve"> </w:t>
      </w:r>
      <w:r>
        <w:t>and</w:t>
      </w:r>
      <w:r>
        <w:rPr>
          <w:spacing w:val="-6"/>
        </w:rPr>
        <w:t xml:space="preserve"> </w:t>
      </w:r>
      <w:r>
        <w:t>social</w:t>
      </w:r>
      <w:r>
        <w:rPr>
          <w:spacing w:val="-6"/>
        </w:rPr>
        <w:t xml:space="preserve"> </w:t>
      </w:r>
      <w:r>
        <w:t>decline, implying an ethical responsibility to preserve the ecological balance.</w:t>
      </w:r>
    </w:p>
    <w:p w14:paraId="3F556437">
      <w:pPr>
        <w:pStyle w:val="5"/>
        <w:spacing w:before="241"/>
        <w:ind w:right="356"/>
      </w:pPr>
      <w:r>
        <w:t>The ethical dimensions of SDG 15 (Life on Land) find conceptual resonance in Thirukkural’s emphasis</w:t>
      </w:r>
      <w:r>
        <w:rPr>
          <w:spacing w:val="-7"/>
        </w:rPr>
        <w:t xml:space="preserve"> </w:t>
      </w:r>
      <w:r>
        <w:t>on</w:t>
      </w:r>
      <w:r>
        <w:rPr>
          <w:spacing w:val="-7"/>
        </w:rPr>
        <w:t xml:space="preserve"> </w:t>
      </w:r>
      <w:r>
        <w:t>harmony</w:t>
      </w:r>
      <w:r>
        <w:rPr>
          <w:spacing w:val="-12"/>
        </w:rPr>
        <w:t xml:space="preserve"> </w:t>
      </w:r>
      <w:r>
        <w:t>with</w:t>
      </w:r>
      <w:r>
        <w:rPr>
          <w:spacing w:val="-7"/>
        </w:rPr>
        <w:t xml:space="preserve"> </w:t>
      </w:r>
      <w:r>
        <w:t>nature,</w:t>
      </w:r>
      <w:r>
        <w:rPr>
          <w:spacing w:val="-5"/>
        </w:rPr>
        <w:t xml:space="preserve"> </w:t>
      </w:r>
      <w:r>
        <w:t>restraint</w:t>
      </w:r>
      <w:r>
        <w:rPr>
          <w:spacing w:val="-7"/>
        </w:rPr>
        <w:t xml:space="preserve"> </w:t>
      </w:r>
      <w:r>
        <w:t>in</w:t>
      </w:r>
      <w:r>
        <w:rPr>
          <w:spacing w:val="-7"/>
        </w:rPr>
        <w:t xml:space="preserve"> </w:t>
      </w:r>
      <w:r>
        <w:t>resource</w:t>
      </w:r>
      <w:r>
        <w:rPr>
          <w:spacing w:val="-6"/>
        </w:rPr>
        <w:t xml:space="preserve"> </w:t>
      </w:r>
      <w:r>
        <w:t>exploitation</w:t>
      </w:r>
      <w:r>
        <w:rPr>
          <w:spacing w:val="-7"/>
        </w:rPr>
        <w:t xml:space="preserve"> </w:t>
      </w:r>
      <w:r>
        <w:t>and</w:t>
      </w:r>
      <w:r>
        <w:rPr>
          <w:spacing w:val="-7"/>
        </w:rPr>
        <w:t xml:space="preserve"> </w:t>
      </w:r>
      <w:r>
        <w:t>respect</w:t>
      </w:r>
      <w:r>
        <w:rPr>
          <w:spacing w:val="-7"/>
        </w:rPr>
        <w:t xml:space="preserve"> </w:t>
      </w:r>
      <w:r>
        <w:t>for</w:t>
      </w:r>
      <w:r>
        <w:rPr>
          <w:spacing w:val="-8"/>
        </w:rPr>
        <w:t xml:space="preserve"> </w:t>
      </w:r>
      <w:r>
        <w:t>life-sustaining systems (Kurals 11-20; 731-740; 741-750). These Kurals emphasize that sustainable human existence depends on maintaining balance within natural systems. While the text does not offer guidance on conservation policy or land management, its ethical vision supports the core values that underpin SDG 15. Thiruvalluvar's thinking thus complements contemporary environmental discourse by anchoring ecological responsibility in moral awareness and restraint.</w:t>
      </w:r>
    </w:p>
    <w:p w14:paraId="2C137F14">
      <w:pPr>
        <w:pStyle w:val="5"/>
        <w:spacing w:before="5"/>
        <w:jc w:val="left"/>
      </w:pPr>
    </w:p>
    <w:p w14:paraId="3548DB10">
      <w:pPr>
        <w:pStyle w:val="2"/>
        <w:numPr>
          <w:ilvl w:val="1"/>
          <w:numId w:val="2"/>
        </w:numPr>
        <w:tabs>
          <w:tab w:val="left" w:pos="480"/>
        </w:tabs>
        <w:spacing w:before="0" w:after="0" w:line="240" w:lineRule="auto"/>
        <w:ind w:left="480" w:right="0" w:hanging="480"/>
        <w:jc w:val="left"/>
      </w:pPr>
      <w:r>
        <w:t>Conceptual</w:t>
      </w:r>
      <w:r>
        <w:rPr>
          <w:spacing w:val="-5"/>
        </w:rPr>
        <w:t xml:space="preserve"> </w:t>
      </w:r>
      <w:r>
        <w:t>Alignment</w:t>
      </w:r>
      <w:r>
        <w:rPr>
          <w:spacing w:val="-7"/>
        </w:rPr>
        <w:t xml:space="preserve"> </w:t>
      </w:r>
      <w:r>
        <w:t>with</w:t>
      </w:r>
      <w:r>
        <w:rPr>
          <w:spacing w:val="-5"/>
        </w:rPr>
        <w:t xml:space="preserve"> </w:t>
      </w:r>
      <w:r>
        <w:t>SDG</w:t>
      </w:r>
      <w:r>
        <w:rPr>
          <w:spacing w:val="-7"/>
        </w:rPr>
        <w:t xml:space="preserve"> </w:t>
      </w:r>
      <w:r>
        <w:t>16:</w:t>
      </w:r>
      <w:r>
        <w:rPr>
          <w:spacing w:val="-7"/>
        </w:rPr>
        <w:t xml:space="preserve"> </w:t>
      </w:r>
      <w:r>
        <w:t>Peace,</w:t>
      </w:r>
      <w:r>
        <w:rPr>
          <w:spacing w:val="-6"/>
        </w:rPr>
        <w:t xml:space="preserve"> </w:t>
      </w:r>
      <w:r>
        <w:t>Justice,</w:t>
      </w:r>
      <w:r>
        <w:rPr>
          <w:spacing w:val="-5"/>
        </w:rPr>
        <w:t xml:space="preserve"> </w:t>
      </w:r>
      <w:r>
        <w:t>and</w:t>
      </w:r>
      <w:r>
        <w:rPr>
          <w:spacing w:val="-7"/>
        </w:rPr>
        <w:t xml:space="preserve"> </w:t>
      </w:r>
      <w:r>
        <w:t>Strong</w:t>
      </w:r>
      <w:r>
        <w:rPr>
          <w:spacing w:val="-5"/>
        </w:rPr>
        <w:t xml:space="preserve"> </w:t>
      </w:r>
      <w:r>
        <w:rPr>
          <w:spacing w:val="-2"/>
        </w:rPr>
        <w:t>Institutions</w:t>
      </w:r>
    </w:p>
    <w:p w14:paraId="6579DEAA">
      <w:pPr>
        <w:pStyle w:val="5"/>
        <w:spacing w:before="242"/>
        <w:ind w:right="360"/>
      </w:pPr>
      <w:r>
        <w:t>SDG</w:t>
      </w:r>
      <w:r>
        <w:rPr>
          <w:spacing w:val="-8"/>
        </w:rPr>
        <w:t xml:space="preserve"> </w:t>
      </w:r>
      <w:r>
        <w:t>16</w:t>
      </w:r>
      <w:r>
        <w:rPr>
          <w:spacing w:val="-7"/>
        </w:rPr>
        <w:t xml:space="preserve"> </w:t>
      </w:r>
      <w:r>
        <w:t>aims</w:t>
      </w:r>
      <w:r>
        <w:rPr>
          <w:spacing w:val="-7"/>
        </w:rPr>
        <w:t xml:space="preserve"> </w:t>
      </w:r>
      <w:r>
        <w:t>to</w:t>
      </w:r>
      <w:r>
        <w:rPr>
          <w:spacing w:val="-7"/>
        </w:rPr>
        <w:t xml:space="preserve"> </w:t>
      </w:r>
      <w:r>
        <w:t>promote</w:t>
      </w:r>
      <w:r>
        <w:rPr>
          <w:spacing w:val="-10"/>
        </w:rPr>
        <w:t xml:space="preserve"> </w:t>
      </w:r>
      <w:r>
        <w:t>peaceful</w:t>
      </w:r>
      <w:r>
        <w:rPr>
          <w:spacing w:val="-8"/>
        </w:rPr>
        <w:t xml:space="preserve"> </w:t>
      </w:r>
      <w:r>
        <w:t>and</w:t>
      </w:r>
      <w:r>
        <w:rPr>
          <w:spacing w:val="-7"/>
        </w:rPr>
        <w:t xml:space="preserve"> </w:t>
      </w:r>
      <w:r>
        <w:t>inclusive</w:t>
      </w:r>
      <w:r>
        <w:rPr>
          <w:spacing w:val="-8"/>
        </w:rPr>
        <w:t xml:space="preserve"> </w:t>
      </w:r>
      <w:r>
        <w:t>societies,</w:t>
      </w:r>
      <w:r>
        <w:rPr>
          <w:spacing w:val="-8"/>
        </w:rPr>
        <w:t xml:space="preserve"> </w:t>
      </w:r>
      <w:r>
        <w:t>ensure</w:t>
      </w:r>
      <w:r>
        <w:rPr>
          <w:spacing w:val="-9"/>
        </w:rPr>
        <w:t xml:space="preserve"> </w:t>
      </w:r>
      <w:r>
        <w:t>access</w:t>
      </w:r>
      <w:r>
        <w:rPr>
          <w:spacing w:val="-7"/>
        </w:rPr>
        <w:t xml:space="preserve"> </w:t>
      </w:r>
      <w:r>
        <w:t>to</w:t>
      </w:r>
      <w:r>
        <w:rPr>
          <w:spacing w:val="-7"/>
        </w:rPr>
        <w:t xml:space="preserve"> </w:t>
      </w:r>
      <w:r>
        <w:t>justice</w:t>
      </w:r>
      <w:r>
        <w:rPr>
          <w:spacing w:val="-9"/>
        </w:rPr>
        <w:t xml:space="preserve"> </w:t>
      </w:r>
      <w:r>
        <w:t>for</w:t>
      </w:r>
      <w:r>
        <w:rPr>
          <w:spacing w:val="-9"/>
        </w:rPr>
        <w:t xml:space="preserve"> </w:t>
      </w:r>
      <w:r>
        <w:t>all</w:t>
      </w:r>
      <w:r>
        <w:rPr>
          <w:spacing w:val="-7"/>
        </w:rPr>
        <w:t xml:space="preserve"> </w:t>
      </w:r>
      <w:r>
        <w:t>and</w:t>
      </w:r>
      <w:r>
        <w:rPr>
          <w:spacing w:val="-7"/>
        </w:rPr>
        <w:t xml:space="preserve"> </w:t>
      </w:r>
      <w:r>
        <w:t>build effective, accountable and inclusive institutions. Thirukkural does not deal with modern legal systems, constitutional frameworks or state institutions, but it offers a comprehensive ethical vision for justice, governance and social order.</w:t>
      </w:r>
    </w:p>
    <w:p w14:paraId="38C97723">
      <w:pPr>
        <w:pStyle w:val="5"/>
        <w:spacing w:before="237"/>
        <w:ind w:right="358"/>
      </w:pPr>
      <w:r>
        <w:t>Thiruvalluvar places justice, moral integrity and fairness at the centre of political and social life. Rulers</w:t>
      </w:r>
      <w:r>
        <w:rPr>
          <w:spacing w:val="-10"/>
        </w:rPr>
        <w:t xml:space="preserve"> </w:t>
      </w:r>
      <w:r>
        <w:t>are</w:t>
      </w:r>
      <w:r>
        <w:rPr>
          <w:spacing w:val="-11"/>
        </w:rPr>
        <w:t xml:space="preserve"> </w:t>
      </w:r>
      <w:r>
        <w:t>expected</w:t>
      </w:r>
      <w:r>
        <w:rPr>
          <w:spacing w:val="-11"/>
        </w:rPr>
        <w:t xml:space="preserve"> </w:t>
      </w:r>
      <w:r>
        <w:t>to</w:t>
      </w:r>
      <w:r>
        <w:rPr>
          <w:spacing w:val="-8"/>
        </w:rPr>
        <w:t xml:space="preserve"> </w:t>
      </w:r>
      <w:r>
        <w:t>govern</w:t>
      </w:r>
      <w:r>
        <w:rPr>
          <w:spacing w:val="-11"/>
        </w:rPr>
        <w:t xml:space="preserve"> </w:t>
      </w:r>
      <w:r>
        <w:t>with</w:t>
      </w:r>
      <w:r>
        <w:rPr>
          <w:spacing w:val="-10"/>
        </w:rPr>
        <w:t xml:space="preserve"> </w:t>
      </w:r>
      <w:r>
        <w:t>fairness,</w:t>
      </w:r>
      <w:r>
        <w:rPr>
          <w:spacing w:val="-10"/>
        </w:rPr>
        <w:t xml:space="preserve"> </w:t>
      </w:r>
      <w:r>
        <w:t>impartiality</w:t>
      </w:r>
      <w:r>
        <w:rPr>
          <w:spacing w:val="-14"/>
        </w:rPr>
        <w:t xml:space="preserve"> </w:t>
      </w:r>
      <w:r>
        <w:t>and</w:t>
      </w:r>
      <w:r>
        <w:rPr>
          <w:spacing w:val="-11"/>
        </w:rPr>
        <w:t xml:space="preserve"> </w:t>
      </w:r>
      <w:r>
        <w:t>concern</w:t>
      </w:r>
      <w:r>
        <w:rPr>
          <w:spacing w:val="-9"/>
        </w:rPr>
        <w:t xml:space="preserve"> </w:t>
      </w:r>
      <w:r>
        <w:t>for</w:t>
      </w:r>
      <w:r>
        <w:rPr>
          <w:spacing w:val="-11"/>
        </w:rPr>
        <w:t xml:space="preserve"> </w:t>
      </w:r>
      <w:r>
        <w:t>the</w:t>
      </w:r>
      <w:r>
        <w:rPr>
          <w:spacing w:val="-9"/>
        </w:rPr>
        <w:t xml:space="preserve"> </w:t>
      </w:r>
      <w:r>
        <w:t>welfare</w:t>
      </w:r>
      <w:r>
        <w:rPr>
          <w:spacing w:val="-11"/>
        </w:rPr>
        <w:t xml:space="preserve"> </w:t>
      </w:r>
      <w:r>
        <w:t>of</w:t>
      </w:r>
      <w:r>
        <w:rPr>
          <w:spacing w:val="-11"/>
        </w:rPr>
        <w:t xml:space="preserve"> </w:t>
      </w:r>
      <w:r>
        <w:t>the</w:t>
      </w:r>
      <w:r>
        <w:rPr>
          <w:spacing w:val="-11"/>
        </w:rPr>
        <w:t xml:space="preserve"> </w:t>
      </w:r>
      <w:r>
        <w:t>people. Abuse of power, corruption and injustice are strongly condemned as they are seen as causes of social instability and suffering.</w:t>
      </w:r>
    </w:p>
    <w:p w14:paraId="3B59AF50">
      <w:pPr>
        <w:pStyle w:val="5"/>
        <w:spacing w:after="0"/>
        <w:sectPr>
          <w:pgSz w:w="12240" w:h="15840"/>
          <w:pgMar w:top="1360" w:right="1080" w:bottom="280" w:left="1440" w:header="720" w:footer="720" w:gutter="0"/>
          <w:cols w:space="720" w:num="1"/>
        </w:sectPr>
      </w:pPr>
    </w:p>
    <w:p w14:paraId="680D74EB">
      <w:pPr>
        <w:pStyle w:val="5"/>
        <w:spacing w:before="72"/>
        <w:ind w:right="359"/>
      </w:pPr>
      <w:r>
        <w:t>The ethical dimensions of SDG 16 (Peace, Justice and Strong Institutions) find conceptual alignment in Thirukkural’s emphasis on just governance, the rule of law, truthfulness and ethical leadership (Kurals 541-550; 551-560; 561-570; 681-690). These Kurals highlight the moral foundations necessary for peace and stable institutions. While these insights do not directly correspond to contemporary legal or administrative systems, they contribute to an ethical understanding of justice and governance that complements modern institutional frameworks.</w:t>
      </w:r>
    </w:p>
    <w:p w14:paraId="6FE7A94E">
      <w:pPr>
        <w:pStyle w:val="5"/>
        <w:spacing w:before="240"/>
        <w:ind w:right="353"/>
      </w:pPr>
      <w:r>
        <w:t>Thiruvalluvar’s ethical vision thus reinforces the normative values underlying SDG 16 by anchoring peace and justice in moral responsibility and responsible leadership.</w:t>
      </w:r>
    </w:p>
    <w:p w14:paraId="17607D82">
      <w:pPr>
        <w:pStyle w:val="5"/>
        <w:spacing w:before="240"/>
        <w:ind w:right="357"/>
      </w:pPr>
      <w:r>
        <w:t>Thiruvalluvar emphasizes the importance of non-violence and peaceful conduct, values that are consistent with SDG 16’s commitment to peaceful societies.</w:t>
      </w:r>
    </w:p>
    <w:p w14:paraId="2FDD2EE8">
      <w:pPr>
        <w:pStyle w:val="5"/>
        <w:spacing w:before="13"/>
        <w:jc w:val="left"/>
      </w:pPr>
    </w:p>
    <w:p w14:paraId="79C67F40">
      <w:pPr>
        <w:spacing w:before="0"/>
        <w:ind w:left="0" w:right="0" w:firstLine="0"/>
        <w:jc w:val="both"/>
        <w:rPr>
          <w:b/>
          <w:sz w:val="26"/>
        </w:rPr>
      </w:pPr>
      <w:r>
        <w:rPr>
          <w:b/>
          <w:sz w:val="26"/>
        </w:rPr>
        <w:t>Conceptual</w:t>
      </w:r>
      <w:r>
        <w:rPr>
          <w:b/>
          <w:spacing w:val="-7"/>
          <w:sz w:val="26"/>
        </w:rPr>
        <w:t xml:space="preserve"> </w:t>
      </w:r>
      <w:r>
        <w:rPr>
          <w:b/>
          <w:sz w:val="26"/>
        </w:rPr>
        <w:t>Alignment</w:t>
      </w:r>
      <w:r>
        <w:rPr>
          <w:b/>
          <w:spacing w:val="-9"/>
          <w:sz w:val="26"/>
        </w:rPr>
        <w:t xml:space="preserve"> </w:t>
      </w:r>
      <w:r>
        <w:rPr>
          <w:b/>
          <w:sz w:val="26"/>
        </w:rPr>
        <w:t>with</w:t>
      </w:r>
      <w:r>
        <w:rPr>
          <w:b/>
          <w:spacing w:val="-7"/>
          <w:sz w:val="26"/>
        </w:rPr>
        <w:t xml:space="preserve"> </w:t>
      </w:r>
      <w:r>
        <w:rPr>
          <w:b/>
          <w:sz w:val="26"/>
        </w:rPr>
        <w:t>SDG</w:t>
      </w:r>
      <w:r>
        <w:rPr>
          <w:b/>
          <w:spacing w:val="-7"/>
          <w:sz w:val="26"/>
        </w:rPr>
        <w:t xml:space="preserve"> </w:t>
      </w:r>
      <w:r>
        <w:rPr>
          <w:b/>
          <w:sz w:val="26"/>
        </w:rPr>
        <w:t>17:</w:t>
      </w:r>
      <w:r>
        <w:rPr>
          <w:b/>
          <w:spacing w:val="-7"/>
          <w:sz w:val="26"/>
        </w:rPr>
        <w:t xml:space="preserve"> </w:t>
      </w:r>
      <w:r>
        <w:rPr>
          <w:b/>
          <w:sz w:val="26"/>
        </w:rPr>
        <w:t>Partnerships</w:t>
      </w:r>
      <w:r>
        <w:rPr>
          <w:b/>
          <w:spacing w:val="-7"/>
          <w:sz w:val="26"/>
        </w:rPr>
        <w:t xml:space="preserve"> </w:t>
      </w:r>
      <w:r>
        <w:rPr>
          <w:b/>
          <w:sz w:val="26"/>
        </w:rPr>
        <w:t>for</w:t>
      </w:r>
      <w:r>
        <w:rPr>
          <w:b/>
          <w:spacing w:val="-7"/>
          <w:sz w:val="26"/>
        </w:rPr>
        <w:t xml:space="preserve"> </w:t>
      </w:r>
      <w:r>
        <w:rPr>
          <w:b/>
          <w:sz w:val="26"/>
        </w:rPr>
        <w:t>the</w:t>
      </w:r>
      <w:r>
        <w:rPr>
          <w:b/>
          <w:spacing w:val="-7"/>
          <w:sz w:val="26"/>
        </w:rPr>
        <w:t xml:space="preserve"> </w:t>
      </w:r>
      <w:r>
        <w:rPr>
          <w:b/>
          <w:spacing w:val="-2"/>
          <w:sz w:val="26"/>
        </w:rPr>
        <w:t>Goals</w:t>
      </w:r>
    </w:p>
    <w:p w14:paraId="5A7A487F">
      <w:pPr>
        <w:pStyle w:val="5"/>
        <w:spacing w:before="231"/>
        <w:ind w:right="357"/>
      </w:pPr>
      <w:r>
        <w:t>SDG 17 emphasizes strengthening the means of implementation and revitalizing global partnerships for sustainable development through collaboration, shared responsibility and institutional cooperation. Thirukkural does not address international relations, global governance or formal partnerships between states. However, it offers a robust ethical framework that emphasizes cooperation, interdependence, trust and collective responsibility – values that are central to the spirit of SDG 17.</w:t>
      </w:r>
    </w:p>
    <w:p w14:paraId="082B22C5">
      <w:pPr>
        <w:pStyle w:val="5"/>
        <w:spacing w:before="240"/>
        <w:ind w:right="352"/>
      </w:pPr>
      <w:r>
        <w:t>Thiruvalluvar recognizes society as an interconnected moral order, where individuals, communities and rulers are</w:t>
      </w:r>
      <w:r>
        <w:rPr>
          <w:spacing w:val="-1"/>
        </w:rPr>
        <w:t xml:space="preserve"> </w:t>
      </w:r>
      <w:r>
        <w:t>bound by</w:t>
      </w:r>
      <w:r>
        <w:rPr>
          <w:spacing w:val="-4"/>
        </w:rPr>
        <w:t xml:space="preserve"> </w:t>
      </w:r>
      <w:r>
        <w:t>mutual obligations. Social harmony</w:t>
      </w:r>
      <w:r>
        <w:rPr>
          <w:spacing w:val="-4"/>
        </w:rPr>
        <w:t xml:space="preserve"> </w:t>
      </w:r>
      <w:r>
        <w:t>and collective progress are portrayed as outcomes of collaboration rather than individual self-interest. Kurals that emphasize</w:t>
      </w:r>
      <w:r>
        <w:rPr>
          <w:spacing w:val="-8"/>
        </w:rPr>
        <w:t xml:space="preserve"> </w:t>
      </w:r>
      <w:r>
        <w:t>unity,</w:t>
      </w:r>
      <w:r>
        <w:rPr>
          <w:spacing w:val="-5"/>
        </w:rPr>
        <w:t xml:space="preserve"> </w:t>
      </w:r>
      <w:r>
        <w:t>friendship,</w:t>
      </w:r>
      <w:r>
        <w:rPr>
          <w:spacing w:val="-7"/>
        </w:rPr>
        <w:t xml:space="preserve"> </w:t>
      </w:r>
      <w:r>
        <w:t>and</w:t>
      </w:r>
      <w:r>
        <w:rPr>
          <w:spacing w:val="-7"/>
        </w:rPr>
        <w:t xml:space="preserve"> </w:t>
      </w:r>
      <w:r>
        <w:t>mutual</w:t>
      </w:r>
      <w:r>
        <w:rPr>
          <w:spacing w:val="-7"/>
        </w:rPr>
        <w:t xml:space="preserve"> </w:t>
      </w:r>
      <w:r>
        <w:t>support</w:t>
      </w:r>
      <w:r>
        <w:rPr>
          <w:spacing w:val="-7"/>
        </w:rPr>
        <w:t xml:space="preserve"> </w:t>
      </w:r>
      <w:r>
        <w:t>(Kurals</w:t>
      </w:r>
      <w:r>
        <w:rPr>
          <w:spacing w:val="-7"/>
        </w:rPr>
        <w:t xml:space="preserve"> </w:t>
      </w:r>
      <w:r>
        <w:t>781-790;</w:t>
      </w:r>
      <w:r>
        <w:rPr>
          <w:spacing w:val="-5"/>
        </w:rPr>
        <w:t xml:space="preserve"> </w:t>
      </w:r>
      <w:r>
        <w:t>791-800),</w:t>
      </w:r>
      <w:r>
        <w:rPr>
          <w:spacing w:val="-8"/>
        </w:rPr>
        <w:t xml:space="preserve"> </w:t>
      </w:r>
      <w:r>
        <w:t>along</w:t>
      </w:r>
      <w:r>
        <w:rPr>
          <w:spacing w:val="-7"/>
        </w:rPr>
        <w:t xml:space="preserve"> </w:t>
      </w:r>
      <w:r>
        <w:t>with</w:t>
      </w:r>
      <w:r>
        <w:rPr>
          <w:spacing w:val="-7"/>
        </w:rPr>
        <w:t xml:space="preserve"> </w:t>
      </w:r>
      <w:r>
        <w:t>those</w:t>
      </w:r>
      <w:r>
        <w:rPr>
          <w:spacing w:val="-8"/>
        </w:rPr>
        <w:t xml:space="preserve"> </w:t>
      </w:r>
      <w:r>
        <w:t>that emphasize ethical association, trustworthiness, and sound counsel (Kurals 441-450; 451-460), emphasize that sustainable cooperation depends not only on shared goals but also on moral integrity</w:t>
      </w:r>
      <w:r>
        <w:rPr>
          <w:spacing w:val="-3"/>
        </w:rPr>
        <w:t xml:space="preserve"> </w:t>
      </w:r>
      <w:r>
        <w:t>and mutual trust. This ethical vision is conceptually</w:t>
      </w:r>
      <w:r>
        <w:rPr>
          <w:spacing w:val="-3"/>
        </w:rPr>
        <w:t xml:space="preserve"> </w:t>
      </w:r>
      <w:r>
        <w:t>consistent with SDG 17’s emphasis on transparent, accountable, and value-based partnerships across institutions and societies.</w:t>
      </w:r>
    </w:p>
    <w:p w14:paraId="404D10A1">
      <w:pPr>
        <w:pStyle w:val="5"/>
        <w:spacing w:before="241"/>
        <w:ind w:right="356"/>
      </w:pPr>
      <w:r>
        <w:t>Although Thiruvalluvar’s reflections do not directly relate to contemporary mechanisms such as multilateral agreements, development finance, or global policy coordination, they provide a normative ethical basis for understanding partnerships as moral obligations rather than merely strategic</w:t>
      </w:r>
      <w:r>
        <w:rPr>
          <w:spacing w:val="-2"/>
        </w:rPr>
        <w:t xml:space="preserve"> </w:t>
      </w:r>
      <w:r>
        <w:t>arrangements. In</w:t>
      </w:r>
      <w:r>
        <w:rPr>
          <w:spacing w:val="-2"/>
        </w:rPr>
        <w:t xml:space="preserve"> </w:t>
      </w:r>
      <w:r>
        <w:t>this</w:t>
      </w:r>
      <w:r>
        <w:rPr>
          <w:spacing w:val="-3"/>
        </w:rPr>
        <w:t xml:space="preserve"> </w:t>
      </w:r>
      <w:r>
        <w:t>sense,</w:t>
      </w:r>
      <w:r>
        <w:rPr>
          <w:spacing w:val="-1"/>
        </w:rPr>
        <w:t xml:space="preserve"> </w:t>
      </w:r>
      <w:r>
        <w:t>Thirukkural</w:t>
      </w:r>
      <w:r>
        <w:rPr>
          <w:spacing w:val="-1"/>
        </w:rPr>
        <w:t xml:space="preserve"> </w:t>
      </w:r>
      <w:r>
        <w:t>complements</w:t>
      </w:r>
      <w:r>
        <w:rPr>
          <w:spacing w:val="-1"/>
        </w:rPr>
        <w:t xml:space="preserve"> </w:t>
      </w:r>
      <w:r>
        <w:t>SDG</w:t>
      </w:r>
      <w:r>
        <w:rPr>
          <w:spacing w:val="-2"/>
        </w:rPr>
        <w:t xml:space="preserve"> </w:t>
      </w:r>
      <w:r>
        <w:t>17</w:t>
      </w:r>
      <w:r>
        <w:rPr>
          <w:spacing w:val="-1"/>
        </w:rPr>
        <w:t xml:space="preserve"> </w:t>
      </w:r>
      <w:r>
        <w:t>by</w:t>
      </w:r>
      <w:r>
        <w:rPr>
          <w:spacing w:val="-6"/>
        </w:rPr>
        <w:t xml:space="preserve"> </w:t>
      </w:r>
      <w:r>
        <w:t>grounding</w:t>
      </w:r>
      <w:r>
        <w:rPr>
          <w:spacing w:val="-4"/>
        </w:rPr>
        <w:t xml:space="preserve"> </w:t>
      </w:r>
      <w:r>
        <w:t>the</w:t>
      </w:r>
      <w:r>
        <w:rPr>
          <w:spacing w:val="-2"/>
        </w:rPr>
        <w:t xml:space="preserve"> </w:t>
      </w:r>
      <w:r>
        <w:t>pursuit of sustainable development on cooperation, ethical solidarity, and shared responsibility.</w:t>
      </w:r>
    </w:p>
    <w:p w14:paraId="430E4519">
      <w:pPr>
        <w:spacing w:before="243" w:line="276" w:lineRule="auto"/>
        <w:ind w:left="0" w:right="356" w:firstLine="0"/>
        <w:jc w:val="both"/>
        <w:rPr>
          <w:sz w:val="24"/>
        </w:rPr>
      </w:pPr>
      <w:r>
        <w:rPr>
          <w:sz w:val="24"/>
        </w:rPr>
        <w:t>This conceptual alignment indicates that Thirukkural embodies ethical principles that closely correspond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broader</w:t>
      </w:r>
      <w:r>
        <w:rPr>
          <w:spacing w:val="-2"/>
          <w:sz w:val="24"/>
        </w:rPr>
        <w:t xml:space="preserve"> </w:t>
      </w:r>
      <w:r>
        <w:rPr>
          <w:sz w:val="24"/>
        </w:rPr>
        <w:t>objectives of</w:t>
      </w:r>
      <w:r>
        <w:rPr>
          <w:spacing w:val="-2"/>
          <w:sz w:val="24"/>
        </w:rPr>
        <w:t xml:space="preserve"> </w:t>
      </w:r>
      <w:r>
        <w:rPr>
          <w:sz w:val="24"/>
        </w:rPr>
        <w:t>the</w:t>
      </w:r>
      <w:r>
        <w:rPr>
          <w:spacing w:val="-2"/>
          <w:sz w:val="24"/>
        </w:rPr>
        <w:t xml:space="preserve"> </w:t>
      </w:r>
      <w:r>
        <w:rPr>
          <w:sz w:val="24"/>
        </w:rPr>
        <w:t>Sustainable</w:t>
      </w:r>
      <w:r>
        <w:rPr>
          <w:spacing w:val="-2"/>
          <w:sz w:val="24"/>
        </w:rPr>
        <w:t xml:space="preserve"> </w:t>
      </w:r>
      <w:r>
        <w:rPr>
          <w:sz w:val="24"/>
        </w:rPr>
        <w:t>Development</w:t>
      </w:r>
      <w:r>
        <w:rPr>
          <w:spacing w:val="-1"/>
          <w:sz w:val="24"/>
        </w:rPr>
        <w:t xml:space="preserve"> </w:t>
      </w:r>
      <w:r>
        <w:rPr>
          <w:sz w:val="24"/>
        </w:rPr>
        <w:t xml:space="preserve">Goals. </w:t>
      </w:r>
      <w:r>
        <w:rPr>
          <w:sz w:val="20"/>
        </w:rPr>
        <w:t>Not</w:t>
      </w:r>
      <w:r>
        <w:rPr>
          <w:spacing w:val="-1"/>
          <w:sz w:val="20"/>
        </w:rPr>
        <w:t xml:space="preserve"> </w:t>
      </w:r>
      <w:r>
        <w:rPr>
          <w:sz w:val="20"/>
        </w:rPr>
        <w:t>all</w:t>
      </w:r>
      <w:r>
        <w:rPr>
          <w:spacing w:val="-1"/>
          <w:sz w:val="20"/>
        </w:rPr>
        <w:t xml:space="preserve"> </w:t>
      </w:r>
      <w:r>
        <w:rPr>
          <w:sz w:val="20"/>
        </w:rPr>
        <w:t>dimensions</w:t>
      </w:r>
      <w:r>
        <w:rPr>
          <w:spacing w:val="-1"/>
          <w:sz w:val="20"/>
        </w:rPr>
        <w:t xml:space="preserve"> </w:t>
      </w:r>
      <w:r>
        <w:rPr>
          <w:sz w:val="20"/>
        </w:rPr>
        <w:t>of each SDG find direct parallels in the Thirukkural. The analysis focuses on ethical convergence rather than comprehensive</w:t>
      </w:r>
      <w:r>
        <w:rPr>
          <w:spacing w:val="-10"/>
          <w:sz w:val="20"/>
        </w:rPr>
        <w:t xml:space="preserve"> </w:t>
      </w:r>
      <w:r>
        <w:rPr>
          <w:sz w:val="20"/>
        </w:rPr>
        <w:t>coverage</w:t>
      </w:r>
      <w:r>
        <w:rPr>
          <w:spacing w:val="-10"/>
          <w:sz w:val="20"/>
        </w:rPr>
        <w:t xml:space="preserve"> </w:t>
      </w:r>
      <w:r>
        <w:rPr>
          <w:sz w:val="20"/>
        </w:rPr>
        <w:t>of</w:t>
      </w:r>
      <w:r>
        <w:rPr>
          <w:spacing w:val="-12"/>
          <w:sz w:val="20"/>
        </w:rPr>
        <w:t xml:space="preserve"> </w:t>
      </w:r>
      <w:r>
        <w:rPr>
          <w:sz w:val="20"/>
        </w:rPr>
        <w:t>SDG</w:t>
      </w:r>
      <w:r>
        <w:rPr>
          <w:spacing w:val="-10"/>
          <w:sz w:val="20"/>
        </w:rPr>
        <w:t xml:space="preserve"> </w:t>
      </w:r>
      <w:r>
        <w:rPr>
          <w:sz w:val="20"/>
        </w:rPr>
        <w:t>targets.I</w:t>
      </w:r>
      <w:r>
        <w:rPr>
          <w:sz w:val="24"/>
        </w:rPr>
        <w:t>ts</w:t>
      </w:r>
      <w:r>
        <w:rPr>
          <w:spacing w:val="-13"/>
          <w:sz w:val="24"/>
        </w:rPr>
        <w:t xml:space="preserve"> </w:t>
      </w:r>
      <w:r>
        <w:rPr>
          <w:sz w:val="24"/>
        </w:rPr>
        <w:t>emphasis</w:t>
      </w:r>
      <w:r>
        <w:rPr>
          <w:spacing w:val="-13"/>
          <w:sz w:val="24"/>
        </w:rPr>
        <w:t xml:space="preserve"> </w:t>
      </w:r>
      <w:r>
        <w:rPr>
          <w:sz w:val="24"/>
        </w:rPr>
        <w:t>on</w:t>
      </w:r>
      <w:r>
        <w:rPr>
          <w:spacing w:val="-10"/>
          <w:sz w:val="24"/>
        </w:rPr>
        <w:t xml:space="preserve"> </w:t>
      </w:r>
      <w:r>
        <w:rPr>
          <w:sz w:val="24"/>
        </w:rPr>
        <w:t>moral</w:t>
      </w:r>
      <w:r>
        <w:rPr>
          <w:spacing w:val="-13"/>
          <w:sz w:val="24"/>
        </w:rPr>
        <w:t xml:space="preserve"> </w:t>
      </w:r>
      <w:r>
        <w:rPr>
          <w:sz w:val="24"/>
        </w:rPr>
        <w:t>responsibility,</w:t>
      </w:r>
      <w:r>
        <w:rPr>
          <w:spacing w:val="-13"/>
          <w:sz w:val="24"/>
        </w:rPr>
        <w:t xml:space="preserve"> </w:t>
      </w:r>
      <w:r>
        <w:rPr>
          <w:sz w:val="24"/>
        </w:rPr>
        <w:t>social</w:t>
      </w:r>
      <w:r>
        <w:rPr>
          <w:spacing w:val="-13"/>
          <w:sz w:val="24"/>
        </w:rPr>
        <w:t xml:space="preserve"> </w:t>
      </w:r>
      <w:r>
        <w:rPr>
          <w:sz w:val="24"/>
        </w:rPr>
        <w:t>equity,</w:t>
      </w:r>
      <w:r>
        <w:rPr>
          <w:spacing w:val="-12"/>
          <w:sz w:val="24"/>
        </w:rPr>
        <w:t xml:space="preserve"> </w:t>
      </w:r>
      <w:r>
        <w:rPr>
          <w:sz w:val="24"/>
        </w:rPr>
        <w:t>restraint,</w:t>
      </w:r>
      <w:r>
        <w:rPr>
          <w:spacing w:val="-13"/>
          <w:sz w:val="24"/>
        </w:rPr>
        <w:t xml:space="preserve"> </w:t>
      </w:r>
      <w:r>
        <w:rPr>
          <w:sz w:val="24"/>
        </w:rPr>
        <w:t>and harmonious coexistence provides a strong ethical foundation for sustainable development. The relevance of Thirukkural therefore lies in its value-based approach, which complements contemporary policy-driven development models.</w:t>
      </w:r>
    </w:p>
    <w:p w14:paraId="48B17868">
      <w:pPr>
        <w:pStyle w:val="5"/>
        <w:spacing w:before="85"/>
        <w:jc w:val="left"/>
      </w:pPr>
    </w:p>
    <w:p w14:paraId="53F21DA9">
      <w:pPr>
        <w:pStyle w:val="8"/>
        <w:numPr>
          <w:ilvl w:val="0"/>
          <w:numId w:val="2"/>
        </w:numPr>
        <w:tabs>
          <w:tab w:val="left" w:pos="240"/>
        </w:tabs>
        <w:spacing w:before="0" w:after="0" w:line="240" w:lineRule="auto"/>
        <w:ind w:left="240" w:right="0" w:hanging="240"/>
        <w:jc w:val="left"/>
        <w:rPr>
          <w:sz w:val="24"/>
        </w:rPr>
      </w:pPr>
      <w:r>
        <w:rPr>
          <w:sz w:val="24"/>
        </w:rPr>
        <w:t>Discussion:</w:t>
      </w:r>
      <w:r>
        <w:rPr>
          <w:spacing w:val="-2"/>
          <w:sz w:val="24"/>
        </w:rPr>
        <w:t xml:space="preserve"> </w:t>
      </w:r>
      <w:r>
        <w:rPr>
          <w:sz w:val="24"/>
        </w:rPr>
        <w:t>Grouping</w:t>
      </w:r>
      <w:r>
        <w:rPr>
          <w:spacing w:val="-1"/>
          <w:sz w:val="24"/>
        </w:rPr>
        <w:t xml:space="preserve"> </w:t>
      </w:r>
      <w:r>
        <w:rPr>
          <w:sz w:val="24"/>
        </w:rPr>
        <w:t>SDGs</w:t>
      </w:r>
      <w:r>
        <w:rPr>
          <w:spacing w:val="-1"/>
          <w:sz w:val="24"/>
        </w:rPr>
        <w:t xml:space="preserve"> </w:t>
      </w:r>
      <w:r>
        <w:rPr>
          <w:sz w:val="24"/>
        </w:rPr>
        <w:t>through</w:t>
      </w:r>
      <w:r>
        <w:rPr>
          <w:spacing w:val="-1"/>
          <w:sz w:val="24"/>
        </w:rPr>
        <w:t xml:space="preserve"> </w:t>
      </w:r>
      <w:r>
        <w:rPr>
          <w:sz w:val="24"/>
        </w:rPr>
        <w:t>Ethical</w:t>
      </w:r>
      <w:r>
        <w:rPr>
          <w:spacing w:val="-1"/>
          <w:sz w:val="24"/>
        </w:rPr>
        <w:t xml:space="preserve"> </w:t>
      </w:r>
      <w:r>
        <w:rPr>
          <w:spacing w:val="-2"/>
          <w:sz w:val="24"/>
        </w:rPr>
        <w:t>Themes</w:t>
      </w:r>
    </w:p>
    <w:p w14:paraId="3FD649ED">
      <w:pPr>
        <w:pStyle w:val="8"/>
        <w:spacing w:after="0" w:line="240" w:lineRule="auto"/>
        <w:jc w:val="left"/>
        <w:rPr>
          <w:sz w:val="24"/>
        </w:rPr>
        <w:sectPr>
          <w:pgSz w:w="12240" w:h="15840"/>
          <w:pgMar w:top="1360" w:right="1080" w:bottom="280" w:left="1440" w:header="720" w:footer="720" w:gutter="0"/>
          <w:cols w:space="720" w:num="1"/>
        </w:sectPr>
      </w:pPr>
    </w:p>
    <w:p w14:paraId="0770BC49">
      <w:pPr>
        <w:pStyle w:val="5"/>
        <w:spacing w:before="72"/>
        <w:ind w:right="365"/>
      </w:pPr>
      <w:r>
        <w:t>The thematic analysis reveals that Thiruvalluvar’s ethical thought aligns with the SDGs across four broad ethical clusters rather than as isolated goals.</w:t>
      </w:r>
    </w:p>
    <w:p w14:paraId="1BAED406">
      <w:pPr>
        <w:pStyle w:val="5"/>
        <w:spacing w:before="240"/>
        <w:ind w:right="360"/>
      </w:pPr>
      <w:r>
        <w:t>First, human well-being and social justice (SDGs 1, 2, 3, 4, 5, and 10) reflect Thiruvalluvar’s concern with dignity, compassion, education, and fairness. Poverty, hunger, inequality, and exclusion are treated as moral failures that threaten social harmony.</w:t>
      </w:r>
    </w:p>
    <w:p w14:paraId="573F2D10">
      <w:pPr>
        <w:pStyle w:val="5"/>
        <w:spacing w:before="240"/>
        <w:ind w:right="356"/>
      </w:pPr>
      <w:r>
        <w:t>Second,</w:t>
      </w:r>
      <w:r>
        <w:rPr>
          <w:spacing w:val="-13"/>
        </w:rPr>
        <w:t xml:space="preserve"> </w:t>
      </w:r>
      <w:r>
        <w:t>economic</w:t>
      </w:r>
      <w:r>
        <w:rPr>
          <w:spacing w:val="-13"/>
        </w:rPr>
        <w:t xml:space="preserve"> </w:t>
      </w:r>
      <w:r>
        <w:t>life</w:t>
      </w:r>
      <w:r>
        <w:rPr>
          <w:spacing w:val="-11"/>
        </w:rPr>
        <w:t xml:space="preserve"> </w:t>
      </w:r>
      <w:r>
        <w:t>and</w:t>
      </w:r>
      <w:r>
        <w:rPr>
          <w:spacing w:val="-12"/>
        </w:rPr>
        <w:t xml:space="preserve"> </w:t>
      </w:r>
      <w:r>
        <w:t>material</w:t>
      </w:r>
      <w:r>
        <w:rPr>
          <w:spacing w:val="-12"/>
        </w:rPr>
        <w:t xml:space="preserve"> </w:t>
      </w:r>
      <w:r>
        <w:t>prosperity</w:t>
      </w:r>
      <w:r>
        <w:rPr>
          <w:spacing w:val="-15"/>
        </w:rPr>
        <w:t xml:space="preserve"> </w:t>
      </w:r>
      <w:r>
        <w:t>(SDGs</w:t>
      </w:r>
      <w:r>
        <w:rPr>
          <w:spacing w:val="-12"/>
        </w:rPr>
        <w:t xml:space="preserve"> </w:t>
      </w:r>
      <w:r>
        <w:t>8,</w:t>
      </w:r>
      <w:r>
        <w:rPr>
          <w:spacing w:val="-12"/>
        </w:rPr>
        <w:t xml:space="preserve"> </w:t>
      </w:r>
      <w:r>
        <w:t>9,</w:t>
      </w:r>
      <w:r>
        <w:rPr>
          <w:spacing w:val="-12"/>
        </w:rPr>
        <w:t xml:space="preserve"> </w:t>
      </w:r>
      <w:r>
        <w:t>and</w:t>
      </w:r>
      <w:r>
        <w:rPr>
          <w:spacing w:val="-10"/>
        </w:rPr>
        <w:t xml:space="preserve"> </w:t>
      </w:r>
      <w:r>
        <w:t>12)</w:t>
      </w:r>
      <w:r>
        <w:rPr>
          <w:spacing w:val="-10"/>
        </w:rPr>
        <w:t xml:space="preserve"> </w:t>
      </w:r>
      <w:r>
        <w:t>resonate</w:t>
      </w:r>
      <w:r>
        <w:rPr>
          <w:spacing w:val="-11"/>
        </w:rPr>
        <w:t xml:space="preserve"> </w:t>
      </w:r>
      <w:r>
        <w:t>with</w:t>
      </w:r>
      <w:r>
        <w:rPr>
          <w:spacing w:val="-12"/>
        </w:rPr>
        <w:t xml:space="preserve"> </w:t>
      </w:r>
      <w:r>
        <w:t>the</w:t>
      </w:r>
      <w:r>
        <w:rPr>
          <w:spacing w:val="-13"/>
        </w:rPr>
        <w:t xml:space="preserve"> </w:t>
      </w:r>
      <w:r>
        <w:t>Thirukkural’s moral economy, which values honest labour, ethical wealth, and restraint. Economic growth is legitimate only when guided by virtue and social responsibility.</w:t>
      </w:r>
    </w:p>
    <w:p w14:paraId="4E539847">
      <w:pPr>
        <w:pStyle w:val="5"/>
        <w:spacing w:before="240"/>
        <w:ind w:right="358"/>
      </w:pPr>
      <w:r>
        <w:t>Third,</w:t>
      </w:r>
      <w:r>
        <w:rPr>
          <w:spacing w:val="-10"/>
        </w:rPr>
        <w:t xml:space="preserve"> </w:t>
      </w:r>
      <w:r>
        <w:t>environmental</w:t>
      </w:r>
      <w:r>
        <w:rPr>
          <w:spacing w:val="-7"/>
        </w:rPr>
        <w:t xml:space="preserve"> </w:t>
      </w:r>
      <w:r>
        <w:t>responsibility</w:t>
      </w:r>
      <w:r>
        <w:rPr>
          <w:spacing w:val="-14"/>
        </w:rPr>
        <w:t xml:space="preserve"> </w:t>
      </w:r>
      <w:r>
        <w:t>and</w:t>
      </w:r>
      <w:r>
        <w:rPr>
          <w:spacing w:val="-10"/>
        </w:rPr>
        <w:t xml:space="preserve"> </w:t>
      </w:r>
      <w:r>
        <w:t>sustainability</w:t>
      </w:r>
      <w:r>
        <w:rPr>
          <w:spacing w:val="-11"/>
        </w:rPr>
        <w:t xml:space="preserve"> </w:t>
      </w:r>
      <w:r>
        <w:t>(SDGs</w:t>
      </w:r>
      <w:r>
        <w:rPr>
          <w:spacing w:val="-9"/>
        </w:rPr>
        <w:t xml:space="preserve"> </w:t>
      </w:r>
      <w:r>
        <w:t>6,</w:t>
      </w:r>
      <w:r>
        <w:rPr>
          <w:spacing w:val="-10"/>
        </w:rPr>
        <w:t xml:space="preserve"> </w:t>
      </w:r>
      <w:r>
        <w:t>7,</w:t>
      </w:r>
      <w:r>
        <w:rPr>
          <w:spacing w:val="-8"/>
        </w:rPr>
        <w:t xml:space="preserve"> </w:t>
      </w:r>
      <w:r>
        <w:t>11,</w:t>
      </w:r>
      <w:r>
        <w:rPr>
          <w:spacing w:val="-10"/>
        </w:rPr>
        <w:t xml:space="preserve"> </w:t>
      </w:r>
      <w:r>
        <w:t>13,</w:t>
      </w:r>
      <w:r>
        <w:rPr>
          <w:spacing w:val="-10"/>
        </w:rPr>
        <w:t xml:space="preserve"> </w:t>
      </w:r>
      <w:r>
        <w:t>14,</w:t>
      </w:r>
      <w:r>
        <w:rPr>
          <w:spacing w:val="-10"/>
        </w:rPr>
        <w:t xml:space="preserve"> </w:t>
      </w:r>
      <w:r>
        <w:t>and</w:t>
      </w:r>
      <w:r>
        <w:rPr>
          <w:spacing w:val="-10"/>
        </w:rPr>
        <w:t xml:space="preserve"> </w:t>
      </w:r>
      <w:r>
        <w:t>15)</w:t>
      </w:r>
      <w:r>
        <w:rPr>
          <w:spacing w:val="-8"/>
        </w:rPr>
        <w:t xml:space="preserve"> </w:t>
      </w:r>
      <w:r>
        <w:t>find</w:t>
      </w:r>
      <w:r>
        <w:rPr>
          <w:spacing w:val="-10"/>
        </w:rPr>
        <w:t xml:space="preserve"> </w:t>
      </w:r>
      <w:r>
        <w:t>indirect but</w:t>
      </w:r>
      <w:r>
        <w:rPr>
          <w:spacing w:val="-9"/>
        </w:rPr>
        <w:t xml:space="preserve"> </w:t>
      </w:r>
      <w:r>
        <w:t>meaningful</w:t>
      </w:r>
      <w:r>
        <w:rPr>
          <w:spacing w:val="-9"/>
        </w:rPr>
        <w:t xml:space="preserve"> </w:t>
      </w:r>
      <w:r>
        <w:t>ethical</w:t>
      </w:r>
      <w:r>
        <w:rPr>
          <w:spacing w:val="-9"/>
        </w:rPr>
        <w:t xml:space="preserve"> </w:t>
      </w:r>
      <w:r>
        <w:t>support</w:t>
      </w:r>
      <w:r>
        <w:rPr>
          <w:spacing w:val="-9"/>
        </w:rPr>
        <w:t xml:space="preserve"> </w:t>
      </w:r>
      <w:r>
        <w:t>in</w:t>
      </w:r>
      <w:r>
        <w:rPr>
          <w:spacing w:val="-9"/>
        </w:rPr>
        <w:t xml:space="preserve"> </w:t>
      </w:r>
      <w:r>
        <w:t>Thiruvalluvar’s</w:t>
      </w:r>
      <w:r>
        <w:rPr>
          <w:spacing w:val="-9"/>
        </w:rPr>
        <w:t xml:space="preserve"> </w:t>
      </w:r>
      <w:r>
        <w:t>emphasis</w:t>
      </w:r>
      <w:r>
        <w:rPr>
          <w:spacing w:val="-9"/>
        </w:rPr>
        <w:t xml:space="preserve"> </w:t>
      </w:r>
      <w:r>
        <w:t>on</w:t>
      </w:r>
      <w:r>
        <w:rPr>
          <w:spacing w:val="-9"/>
        </w:rPr>
        <w:t xml:space="preserve"> </w:t>
      </w:r>
      <w:r>
        <w:t>moderation,</w:t>
      </w:r>
      <w:r>
        <w:rPr>
          <w:spacing w:val="-9"/>
        </w:rPr>
        <w:t xml:space="preserve"> </w:t>
      </w:r>
      <w:r>
        <w:t>non-excess,</w:t>
      </w:r>
      <w:r>
        <w:rPr>
          <w:spacing w:val="-9"/>
        </w:rPr>
        <w:t xml:space="preserve"> </w:t>
      </w:r>
      <w:r>
        <w:t>and</w:t>
      </w:r>
      <w:r>
        <w:rPr>
          <w:spacing w:val="-9"/>
        </w:rPr>
        <w:t xml:space="preserve"> </w:t>
      </w:r>
      <w:r>
        <w:t>moral self-regulation.</w:t>
      </w:r>
      <w:r>
        <w:rPr>
          <w:spacing w:val="-15"/>
        </w:rPr>
        <w:t xml:space="preserve"> </w:t>
      </w:r>
      <w:r>
        <w:t>Although</w:t>
      </w:r>
      <w:r>
        <w:rPr>
          <w:spacing w:val="-13"/>
        </w:rPr>
        <w:t xml:space="preserve"> </w:t>
      </w:r>
      <w:r>
        <w:t>ecological</w:t>
      </w:r>
      <w:r>
        <w:rPr>
          <w:spacing w:val="-10"/>
        </w:rPr>
        <w:t xml:space="preserve"> </w:t>
      </w:r>
      <w:r>
        <w:t>concerns</w:t>
      </w:r>
      <w:r>
        <w:rPr>
          <w:spacing w:val="-14"/>
        </w:rPr>
        <w:t xml:space="preserve"> </w:t>
      </w:r>
      <w:r>
        <w:t>are</w:t>
      </w:r>
      <w:r>
        <w:rPr>
          <w:spacing w:val="-15"/>
        </w:rPr>
        <w:t xml:space="preserve"> </w:t>
      </w:r>
      <w:r>
        <w:t>not</w:t>
      </w:r>
      <w:r>
        <w:rPr>
          <w:spacing w:val="-13"/>
        </w:rPr>
        <w:t xml:space="preserve"> </w:t>
      </w:r>
      <w:r>
        <w:t>explicitly</w:t>
      </w:r>
      <w:r>
        <w:rPr>
          <w:spacing w:val="-15"/>
        </w:rPr>
        <w:t xml:space="preserve"> </w:t>
      </w:r>
      <w:r>
        <w:t>articulated,</w:t>
      </w:r>
      <w:r>
        <w:rPr>
          <w:spacing w:val="-13"/>
        </w:rPr>
        <w:t xml:space="preserve"> </w:t>
      </w:r>
      <w:r>
        <w:t>the</w:t>
      </w:r>
      <w:r>
        <w:rPr>
          <w:spacing w:val="-14"/>
        </w:rPr>
        <w:t xml:space="preserve"> </w:t>
      </w:r>
      <w:r>
        <w:t>ethical</w:t>
      </w:r>
      <w:r>
        <w:rPr>
          <w:spacing w:val="-10"/>
        </w:rPr>
        <w:t xml:space="preserve"> </w:t>
      </w:r>
      <w:r>
        <w:t>foundations necessary for sustainability are clearly present.</w:t>
      </w:r>
    </w:p>
    <w:p w14:paraId="547B91CE">
      <w:pPr>
        <w:pStyle w:val="5"/>
        <w:spacing w:before="241"/>
        <w:ind w:right="362"/>
      </w:pPr>
      <w:r>
        <w:t>Finally, governance, peace, and cooperation (SDGs 16 and 17) constitute the strongest area of convergence. Thiruvalluvar’s reflections on justice, rule of law, wise leadership, and collective action underline the ethical prerequisites for stable institutions and collaborative development.</w:t>
      </w:r>
    </w:p>
    <w:p w14:paraId="79D5E3F4">
      <w:pPr>
        <w:pStyle w:val="5"/>
        <w:spacing w:before="240"/>
        <w:ind w:right="355"/>
      </w:pPr>
      <w:r>
        <w:t>Overall,</w:t>
      </w:r>
      <w:r>
        <w:rPr>
          <w:spacing w:val="-9"/>
        </w:rPr>
        <w:t xml:space="preserve"> </w:t>
      </w:r>
      <w:r>
        <w:t>this</w:t>
      </w:r>
      <w:r>
        <w:rPr>
          <w:spacing w:val="-9"/>
        </w:rPr>
        <w:t xml:space="preserve"> </w:t>
      </w:r>
      <w:r>
        <w:t>analysis</w:t>
      </w:r>
      <w:r>
        <w:rPr>
          <w:spacing w:val="-9"/>
        </w:rPr>
        <w:t xml:space="preserve"> </w:t>
      </w:r>
      <w:r>
        <w:t>demonstrates</w:t>
      </w:r>
      <w:r>
        <w:rPr>
          <w:spacing w:val="-10"/>
        </w:rPr>
        <w:t xml:space="preserve"> </w:t>
      </w:r>
      <w:r>
        <w:t>that</w:t>
      </w:r>
      <w:r>
        <w:rPr>
          <w:spacing w:val="-9"/>
        </w:rPr>
        <w:t xml:space="preserve"> </w:t>
      </w:r>
      <w:r>
        <w:t>while</w:t>
      </w:r>
      <w:r>
        <w:rPr>
          <w:spacing w:val="-10"/>
        </w:rPr>
        <w:t xml:space="preserve"> </w:t>
      </w:r>
      <w:r>
        <w:t>the</w:t>
      </w:r>
      <w:r>
        <w:rPr>
          <w:spacing w:val="-11"/>
        </w:rPr>
        <w:t xml:space="preserve"> </w:t>
      </w:r>
      <w:r>
        <w:t>Thirukkural</w:t>
      </w:r>
      <w:r>
        <w:rPr>
          <w:spacing w:val="-9"/>
        </w:rPr>
        <w:t xml:space="preserve"> </w:t>
      </w:r>
      <w:r>
        <w:t>does</w:t>
      </w:r>
      <w:r>
        <w:rPr>
          <w:spacing w:val="-9"/>
        </w:rPr>
        <w:t xml:space="preserve"> </w:t>
      </w:r>
      <w:r>
        <w:t>not</w:t>
      </w:r>
      <w:r>
        <w:rPr>
          <w:spacing w:val="-9"/>
        </w:rPr>
        <w:t xml:space="preserve"> </w:t>
      </w:r>
      <w:r>
        <w:t>offer</w:t>
      </w:r>
      <w:r>
        <w:rPr>
          <w:spacing w:val="-10"/>
        </w:rPr>
        <w:t xml:space="preserve"> </w:t>
      </w:r>
      <w:r>
        <w:t>a</w:t>
      </w:r>
      <w:r>
        <w:rPr>
          <w:spacing w:val="-10"/>
        </w:rPr>
        <w:t xml:space="preserve"> </w:t>
      </w:r>
      <w:r>
        <w:t>development</w:t>
      </w:r>
      <w:r>
        <w:rPr>
          <w:spacing w:val="-9"/>
        </w:rPr>
        <w:t xml:space="preserve"> </w:t>
      </w:r>
      <w:r>
        <w:t>model in the modern sense, it provides a normative ethical framework that complements the SDGs. The value of this approach lies not in establishing historical continuity but in enriching conte</w:t>
      </w:r>
    </w:p>
    <w:p w14:paraId="1647696E">
      <w:pPr>
        <w:pStyle w:val="5"/>
        <w:spacing w:before="240"/>
        <w:jc w:val="left"/>
      </w:pPr>
      <w:r>
        <w:rPr>
          <w:spacing w:val="-2"/>
        </w:rPr>
        <w:t>Conclusion</w:t>
      </w:r>
    </w:p>
    <w:p w14:paraId="20D517B4">
      <w:pPr>
        <w:pStyle w:val="5"/>
        <w:spacing w:before="240"/>
        <w:ind w:right="357"/>
      </w:pPr>
      <w:r>
        <w:t>This</w:t>
      </w:r>
      <w:r>
        <w:rPr>
          <w:spacing w:val="-3"/>
        </w:rPr>
        <w:t xml:space="preserve"> </w:t>
      </w:r>
      <w:r>
        <w:t>study</w:t>
      </w:r>
      <w:r>
        <w:rPr>
          <w:spacing w:val="-10"/>
        </w:rPr>
        <w:t xml:space="preserve"> </w:t>
      </w:r>
      <w:r>
        <w:t>set</w:t>
      </w:r>
      <w:r>
        <w:rPr>
          <w:spacing w:val="-3"/>
        </w:rPr>
        <w:t xml:space="preserve"> </w:t>
      </w:r>
      <w:r>
        <w:t>out</w:t>
      </w:r>
      <w:r>
        <w:rPr>
          <w:spacing w:val="-3"/>
        </w:rPr>
        <w:t xml:space="preserve"> </w:t>
      </w:r>
      <w:r>
        <w:t>to</w:t>
      </w:r>
      <w:r>
        <w:rPr>
          <w:spacing w:val="-3"/>
        </w:rPr>
        <w:t xml:space="preserve"> </w:t>
      </w:r>
      <w:r>
        <w:t>examine</w:t>
      </w:r>
      <w:r>
        <w:rPr>
          <w:spacing w:val="-4"/>
        </w:rPr>
        <w:t xml:space="preserve"> </w:t>
      </w:r>
      <w:r>
        <w:t>the</w:t>
      </w:r>
      <w:r>
        <w:rPr>
          <w:spacing w:val="-3"/>
        </w:rPr>
        <w:t xml:space="preserve"> </w:t>
      </w:r>
      <w:r>
        <w:t>ethical</w:t>
      </w:r>
      <w:r>
        <w:rPr>
          <w:spacing w:val="-3"/>
        </w:rPr>
        <w:t xml:space="preserve"> </w:t>
      </w:r>
      <w:r>
        <w:t>vision</w:t>
      </w:r>
      <w:r>
        <w:rPr>
          <w:spacing w:val="-3"/>
        </w:rPr>
        <w:t xml:space="preserve"> </w:t>
      </w:r>
      <w:r>
        <w:t>of</w:t>
      </w:r>
      <w:r>
        <w:rPr>
          <w:spacing w:val="-7"/>
        </w:rPr>
        <w:t xml:space="preserve"> </w:t>
      </w:r>
      <w:r>
        <w:t>Thiruvalluvar</w:t>
      </w:r>
      <w:r>
        <w:rPr>
          <w:spacing w:val="-3"/>
        </w:rPr>
        <w:t xml:space="preserve"> </w:t>
      </w:r>
      <w:r>
        <w:t>through</w:t>
      </w:r>
      <w:r>
        <w:rPr>
          <w:spacing w:val="-3"/>
        </w:rPr>
        <w:t xml:space="preserve"> </w:t>
      </w:r>
      <w:r>
        <w:t>the</w:t>
      </w:r>
      <w:r>
        <w:rPr>
          <w:spacing w:val="-4"/>
        </w:rPr>
        <w:t xml:space="preserve"> </w:t>
      </w:r>
      <w:r>
        <w:t>analytical</w:t>
      </w:r>
      <w:r>
        <w:rPr>
          <w:spacing w:val="-3"/>
        </w:rPr>
        <w:t xml:space="preserve"> </w:t>
      </w:r>
      <w:r>
        <w:t>lens</w:t>
      </w:r>
      <w:r>
        <w:rPr>
          <w:spacing w:val="-3"/>
        </w:rPr>
        <w:t xml:space="preserve"> </w:t>
      </w:r>
      <w:r>
        <w:t>of</w:t>
      </w:r>
      <w:r>
        <w:rPr>
          <w:spacing w:val="-3"/>
        </w:rPr>
        <w:t xml:space="preserve"> </w:t>
      </w:r>
      <w:r>
        <w:t>the United Nations Sustainable Development Goals, with the aim of exploring conceptual convergences rather than asserting direct historical equivalence. The analysis demonstrates that while the Thirukkural emerged in a vastly different socio-historical context, its ethical concerns resonate strongly with many foundational principles underlying the SDGs, particularly those related to poverty alleviation, food security, social justice, responsible governance, ethical economic life, and collective well-being.</w:t>
      </w:r>
    </w:p>
    <w:p w14:paraId="2615B358">
      <w:pPr>
        <w:pStyle w:val="5"/>
        <w:spacing w:before="241"/>
        <w:ind w:right="355"/>
      </w:pPr>
      <w:r>
        <w:t>The thematic mapping</w:t>
      </w:r>
      <w:r>
        <w:rPr>
          <w:spacing w:val="-1"/>
        </w:rPr>
        <w:t xml:space="preserve"> </w:t>
      </w:r>
      <w:r>
        <w:t>of selected Kurals onto SDGs 1 to 17 reveals that Thiruvalluvar’s thought places</w:t>
      </w:r>
      <w:r>
        <w:rPr>
          <w:spacing w:val="-5"/>
        </w:rPr>
        <w:t xml:space="preserve"> </w:t>
      </w:r>
      <w:r>
        <w:t>moral</w:t>
      </w:r>
      <w:r>
        <w:rPr>
          <w:spacing w:val="-4"/>
        </w:rPr>
        <w:t xml:space="preserve"> </w:t>
      </w:r>
      <w:r>
        <w:t>responsibility</w:t>
      </w:r>
      <w:r>
        <w:rPr>
          <w:spacing w:val="-7"/>
        </w:rPr>
        <w:t xml:space="preserve"> </w:t>
      </w:r>
      <w:r>
        <w:t>at</w:t>
      </w:r>
      <w:r>
        <w:rPr>
          <w:spacing w:val="-4"/>
        </w:rPr>
        <w:t xml:space="preserve"> </w:t>
      </w:r>
      <w:r>
        <w:t>the</w:t>
      </w:r>
      <w:r>
        <w:rPr>
          <w:spacing w:val="-3"/>
        </w:rPr>
        <w:t xml:space="preserve"> </w:t>
      </w:r>
      <w:r>
        <w:t>centre</w:t>
      </w:r>
      <w:r>
        <w:rPr>
          <w:spacing w:val="-6"/>
        </w:rPr>
        <w:t xml:space="preserve"> </w:t>
      </w:r>
      <w:r>
        <w:t>of</w:t>
      </w:r>
      <w:r>
        <w:rPr>
          <w:spacing w:val="-6"/>
        </w:rPr>
        <w:t xml:space="preserve"> </w:t>
      </w:r>
      <w:r>
        <w:t>social</w:t>
      </w:r>
      <w:r>
        <w:rPr>
          <w:spacing w:val="-2"/>
        </w:rPr>
        <w:t xml:space="preserve"> </w:t>
      </w:r>
      <w:r>
        <w:t>and</w:t>
      </w:r>
      <w:r>
        <w:rPr>
          <w:spacing w:val="-5"/>
        </w:rPr>
        <w:t xml:space="preserve"> </w:t>
      </w:r>
      <w:r>
        <w:t>economic</w:t>
      </w:r>
      <w:r>
        <w:rPr>
          <w:spacing w:val="-6"/>
        </w:rPr>
        <w:t xml:space="preserve"> </w:t>
      </w:r>
      <w:r>
        <w:t>life.</w:t>
      </w:r>
      <w:r>
        <w:rPr>
          <w:spacing w:val="-3"/>
        </w:rPr>
        <w:t xml:space="preserve"> </w:t>
      </w:r>
      <w:r>
        <w:t>His</w:t>
      </w:r>
      <w:r>
        <w:rPr>
          <w:spacing w:val="-2"/>
        </w:rPr>
        <w:t xml:space="preserve"> </w:t>
      </w:r>
      <w:r>
        <w:t>emphasis</w:t>
      </w:r>
      <w:r>
        <w:rPr>
          <w:spacing w:val="-4"/>
        </w:rPr>
        <w:t xml:space="preserve"> </w:t>
      </w:r>
      <w:r>
        <w:t>on</w:t>
      </w:r>
      <w:r>
        <w:rPr>
          <w:spacing w:val="-5"/>
        </w:rPr>
        <w:t xml:space="preserve"> </w:t>
      </w:r>
      <w:r>
        <w:t>compassion towards the poor, restraint in accumulation, just governance, dignity of labour, moderation in consumption, and social harmony aligns closely with the normative aspirations of sustainable development. Importantly, the Thirukkural frames these concerns not as policy outcomes but as ethical obligations of individuals and rulers alike. This moral anchoring offers a valuable corrective to contemporary</w:t>
      </w:r>
      <w:r>
        <w:rPr>
          <w:spacing w:val="-2"/>
        </w:rPr>
        <w:t xml:space="preserve"> </w:t>
      </w:r>
      <w:r>
        <w:t>development discourse, which often prioritises technocratic solutions over ethical transformation.</w:t>
      </w:r>
    </w:p>
    <w:p w14:paraId="387BB4E7">
      <w:pPr>
        <w:pStyle w:val="5"/>
        <w:spacing w:before="240"/>
        <w:ind w:right="355"/>
      </w:pPr>
      <w:r>
        <w:t>The</w:t>
      </w:r>
      <w:r>
        <w:rPr>
          <w:spacing w:val="-6"/>
        </w:rPr>
        <w:t xml:space="preserve"> </w:t>
      </w:r>
      <w:r>
        <w:t>grouping</w:t>
      </w:r>
      <w:r>
        <w:rPr>
          <w:spacing w:val="-7"/>
        </w:rPr>
        <w:t xml:space="preserve"> </w:t>
      </w:r>
      <w:r>
        <w:t>of</w:t>
      </w:r>
      <w:r>
        <w:rPr>
          <w:spacing w:val="-4"/>
        </w:rPr>
        <w:t xml:space="preserve"> </w:t>
      </w:r>
      <w:r>
        <w:t>SDGs</w:t>
      </w:r>
      <w:r>
        <w:rPr>
          <w:spacing w:val="-5"/>
        </w:rPr>
        <w:t xml:space="preserve"> </w:t>
      </w:r>
      <w:r>
        <w:t>in</w:t>
      </w:r>
      <w:r>
        <w:rPr>
          <w:spacing w:val="-4"/>
        </w:rPr>
        <w:t xml:space="preserve"> </w:t>
      </w:r>
      <w:r>
        <w:t>the</w:t>
      </w:r>
      <w:r>
        <w:rPr>
          <w:spacing w:val="-5"/>
        </w:rPr>
        <w:t xml:space="preserve"> </w:t>
      </w:r>
      <w:r>
        <w:t>discussion</w:t>
      </w:r>
      <w:r>
        <w:rPr>
          <w:spacing w:val="-4"/>
        </w:rPr>
        <w:t xml:space="preserve"> </w:t>
      </w:r>
      <w:r>
        <w:t>further</w:t>
      </w:r>
      <w:r>
        <w:rPr>
          <w:spacing w:val="-4"/>
        </w:rPr>
        <w:t xml:space="preserve"> </w:t>
      </w:r>
      <w:r>
        <w:t>highlights</w:t>
      </w:r>
      <w:r>
        <w:rPr>
          <w:spacing w:val="-5"/>
        </w:rPr>
        <w:t xml:space="preserve"> </w:t>
      </w:r>
      <w:r>
        <w:t>that</w:t>
      </w:r>
      <w:r>
        <w:rPr>
          <w:spacing w:val="-4"/>
        </w:rPr>
        <w:t xml:space="preserve"> </w:t>
      </w:r>
      <w:r>
        <w:t>Thiruvalluvar’s</w:t>
      </w:r>
      <w:r>
        <w:rPr>
          <w:spacing w:val="-5"/>
        </w:rPr>
        <w:t xml:space="preserve"> </w:t>
      </w:r>
      <w:r>
        <w:t>ethical</w:t>
      </w:r>
      <w:r>
        <w:rPr>
          <w:spacing w:val="-4"/>
        </w:rPr>
        <w:t xml:space="preserve"> </w:t>
      </w:r>
      <w:r>
        <w:t>framework is</w:t>
      </w:r>
      <w:r>
        <w:rPr>
          <w:spacing w:val="-5"/>
        </w:rPr>
        <w:t xml:space="preserve"> </w:t>
      </w:r>
      <w:r>
        <w:t>holistic</w:t>
      </w:r>
      <w:r>
        <w:rPr>
          <w:spacing w:val="-7"/>
        </w:rPr>
        <w:t xml:space="preserve"> </w:t>
      </w:r>
      <w:r>
        <w:t>rather</w:t>
      </w:r>
      <w:r>
        <w:rPr>
          <w:spacing w:val="-5"/>
        </w:rPr>
        <w:t xml:space="preserve"> </w:t>
      </w:r>
      <w:r>
        <w:t>than</w:t>
      </w:r>
      <w:r>
        <w:rPr>
          <w:spacing w:val="-6"/>
        </w:rPr>
        <w:t xml:space="preserve"> </w:t>
      </w:r>
      <w:r>
        <w:t>sectoral.</w:t>
      </w:r>
      <w:r>
        <w:rPr>
          <w:spacing w:val="-3"/>
        </w:rPr>
        <w:t xml:space="preserve"> </w:t>
      </w:r>
      <w:r>
        <w:t>Issues</w:t>
      </w:r>
      <w:r>
        <w:rPr>
          <w:spacing w:val="-4"/>
        </w:rPr>
        <w:t xml:space="preserve"> </w:t>
      </w:r>
      <w:r>
        <w:t>of</w:t>
      </w:r>
      <w:r>
        <w:rPr>
          <w:spacing w:val="-7"/>
        </w:rPr>
        <w:t xml:space="preserve"> </w:t>
      </w:r>
      <w:r>
        <w:t>poverty,</w:t>
      </w:r>
      <w:r>
        <w:rPr>
          <w:spacing w:val="-6"/>
        </w:rPr>
        <w:t xml:space="preserve"> </w:t>
      </w:r>
      <w:r>
        <w:t>hunger,</w:t>
      </w:r>
      <w:r>
        <w:rPr>
          <w:spacing w:val="-7"/>
        </w:rPr>
        <w:t xml:space="preserve"> </w:t>
      </w:r>
      <w:r>
        <w:t>inequality,</w:t>
      </w:r>
      <w:r>
        <w:rPr>
          <w:spacing w:val="-3"/>
        </w:rPr>
        <w:t xml:space="preserve"> </w:t>
      </w:r>
      <w:r>
        <w:t>governance,</w:t>
      </w:r>
      <w:r>
        <w:rPr>
          <w:spacing w:val="-4"/>
        </w:rPr>
        <w:t xml:space="preserve"> </w:t>
      </w:r>
      <w:r>
        <w:t>and</w:t>
      </w:r>
      <w:r>
        <w:rPr>
          <w:spacing w:val="-6"/>
        </w:rPr>
        <w:t xml:space="preserve"> </w:t>
      </w:r>
      <w:r>
        <w:t>partnerships are treated as interdependent, reflecting an integrated view that reflects the SDGs’ emphasis on interconnected</w:t>
      </w:r>
      <w:r>
        <w:rPr>
          <w:spacing w:val="46"/>
        </w:rPr>
        <w:t xml:space="preserve"> </w:t>
      </w:r>
      <w:r>
        <w:t>development</w:t>
      </w:r>
      <w:r>
        <w:rPr>
          <w:spacing w:val="48"/>
        </w:rPr>
        <w:t xml:space="preserve"> </w:t>
      </w:r>
      <w:r>
        <w:t>challenges.</w:t>
      </w:r>
      <w:r>
        <w:rPr>
          <w:spacing w:val="50"/>
        </w:rPr>
        <w:t xml:space="preserve"> </w:t>
      </w:r>
      <w:r>
        <w:t>In</w:t>
      </w:r>
      <w:r>
        <w:rPr>
          <w:spacing w:val="48"/>
        </w:rPr>
        <w:t xml:space="preserve"> </w:t>
      </w:r>
      <w:r>
        <w:t>this</w:t>
      </w:r>
      <w:r>
        <w:rPr>
          <w:spacing w:val="48"/>
        </w:rPr>
        <w:t xml:space="preserve"> </w:t>
      </w:r>
      <w:r>
        <w:t>sense,</w:t>
      </w:r>
      <w:r>
        <w:rPr>
          <w:spacing w:val="48"/>
        </w:rPr>
        <w:t xml:space="preserve"> </w:t>
      </w:r>
      <w:r>
        <w:t>the</w:t>
      </w:r>
      <w:r>
        <w:rPr>
          <w:spacing w:val="47"/>
        </w:rPr>
        <w:t xml:space="preserve"> </w:t>
      </w:r>
      <w:r>
        <w:t>Thirukkural</w:t>
      </w:r>
      <w:r>
        <w:rPr>
          <w:spacing w:val="50"/>
        </w:rPr>
        <w:t xml:space="preserve"> </w:t>
      </w:r>
      <w:r>
        <w:t>anticipates</w:t>
      </w:r>
      <w:r>
        <w:rPr>
          <w:spacing w:val="54"/>
        </w:rPr>
        <w:t xml:space="preserve"> </w:t>
      </w:r>
      <w:r>
        <w:t>a</w:t>
      </w:r>
      <w:r>
        <w:rPr>
          <w:spacing w:val="48"/>
        </w:rPr>
        <w:t xml:space="preserve"> </w:t>
      </w:r>
      <w:r>
        <w:rPr>
          <w:spacing w:val="-2"/>
        </w:rPr>
        <w:t>systems-</w:t>
      </w:r>
    </w:p>
    <w:p w14:paraId="1E8C89F3">
      <w:pPr>
        <w:pStyle w:val="5"/>
        <w:spacing w:after="0"/>
        <w:sectPr>
          <w:pgSz w:w="12240" w:h="15840"/>
          <w:pgMar w:top="1360" w:right="1080" w:bottom="280" w:left="1440" w:header="720" w:footer="720" w:gutter="0"/>
          <w:cols w:space="720" w:num="1"/>
        </w:sectPr>
      </w:pPr>
    </w:p>
    <w:p w14:paraId="218B9755">
      <w:pPr>
        <w:pStyle w:val="5"/>
        <w:spacing w:before="72"/>
        <w:ind w:right="357"/>
      </w:pPr>
      <w:r>
        <w:t>orientated understanding of social well-being, grounded in virtue (aram) as the foundation of prosperity (porul) and social harmony.</w:t>
      </w:r>
    </w:p>
    <w:p w14:paraId="60F5D5CB">
      <w:pPr>
        <w:pStyle w:val="5"/>
        <w:spacing w:before="240"/>
        <w:ind w:right="355"/>
      </w:pPr>
      <w:r>
        <w:t>At the same time, this study consciously avoids anachronism. The Thirukkural does not address modern institutional mechanisms, global governance structures, or technological dimensions central to the SDGs. Its relevance lies instead in providing an ethical grammar that can enrich contemporary</w:t>
      </w:r>
      <w:r>
        <w:rPr>
          <w:spacing w:val="-10"/>
        </w:rPr>
        <w:t xml:space="preserve"> </w:t>
      </w:r>
      <w:r>
        <w:t>sustainability</w:t>
      </w:r>
      <w:r>
        <w:rPr>
          <w:spacing w:val="-12"/>
        </w:rPr>
        <w:t xml:space="preserve"> </w:t>
      </w:r>
      <w:r>
        <w:t>debates.</w:t>
      </w:r>
      <w:r>
        <w:rPr>
          <w:spacing w:val="-5"/>
        </w:rPr>
        <w:t xml:space="preserve"> </w:t>
      </w:r>
      <w:r>
        <w:t>By</w:t>
      </w:r>
      <w:r>
        <w:rPr>
          <w:spacing w:val="-12"/>
        </w:rPr>
        <w:t xml:space="preserve"> </w:t>
      </w:r>
      <w:r>
        <w:t>employing</w:t>
      </w:r>
      <w:r>
        <w:rPr>
          <w:spacing w:val="-10"/>
        </w:rPr>
        <w:t xml:space="preserve"> </w:t>
      </w:r>
      <w:r>
        <w:t>the</w:t>
      </w:r>
      <w:r>
        <w:rPr>
          <w:spacing w:val="-6"/>
        </w:rPr>
        <w:t xml:space="preserve"> </w:t>
      </w:r>
      <w:r>
        <w:t>SDGs</w:t>
      </w:r>
      <w:r>
        <w:rPr>
          <w:spacing w:val="-7"/>
        </w:rPr>
        <w:t xml:space="preserve"> </w:t>
      </w:r>
      <w:r>
        <w:t>as</w:t>
      </w:r>
      <w:r>
        <w:rPr>
          <w:spacing w:val="-5"/>
        </w:rPr>
        <w:t xml:space="preserve"> </w:t>
      </w:r>
      <w:r>
        <w:t>a</w:t>
      </w:r>
      <w:r>
        <w:rPr>
          <w:spacing w:val="-8"/>
        </w:rPr>
        <w:t xml:space="preserve"> </w:t>
      </w:r>
      <w:r>
        <w:t>heuristic</w:t>
      </w:r>
      <w:r>
        <w:rPr>
          <w:spacing w:val="-6"/>
        </w:rPr>
        <w:t xml:space="preserve"> </w:t>
      </w:r>
      <w:r>
        <w:t>framework,</w:t>
      </w:r>
      <w:r>
        <w:rPr>
          <w:spacing w:val="-8"/>
        </w:rPr>
        <w:t xml:space="preserve"> </w:t>
      </w:r>
      <w:r>
        <w:t>this</w:t>
      </w:r>
      <w:r>
        <w:rPr>
          <w:spacing w:val="-7"/>
        </w:rPr>
        <w:t xml:space="preserve"> </w:t>
      </w:r>
      <w:r>
        <w:t>paper demonstrates</w:t>
      </w:r>
      <w:r>
        <w:rPr>
          <w:spacing w:val="-6"/>
        </w:rPr>
        <w:t xml:space="preserve"> </w:t>
      </w:r>
      <w:r>
        <w:t>how</w:t>
      </w:r>
      <w:r>
        <w:rPr>
          <w:spacing w:val="-6"/>
        </w:rPr>
        <w:t xml:space="preserve"> </w:t>
      </w:r>
      <w:r>
        <w:t>classical</w:t>
      </w:r>
      <w:r>
        <w:rPr>
          <w:spacing w:val="-5"/>
        </w:rPr>
        <w:t xml:space="preserve"> </w:t>
      </w:r>
      <w:r>
        <w:t>ethical</w:t>
      </w:r>
      <w:r>
        <w:rPr>
          <w:spacing w:val="-5"/>
        </w:rPr>
        <w:t xml:space="preserve"> </w:t>
      </w:r>
      <w:r>
        <w:t>texts</w:t>
      </w:r>
      <w:r>
        <w:rPr>
          <w:spacing w:val="-5"/>
        </w:rPr>
        <w:t xml:space="preserve"> </w:t>
      </w:r>
      <w:r>
        <w:t>can</w:t>
      </w:r>
      <w:r>
        <w:rPr>
          <w:spacing w:val="-6"/>
        </w:rPr>
        <w:t xml:space="preserve"> </w:t>
      </w:r>
      <w:r>
        <w:t>be</w:t>
      </w:r>
      <w:r>
        <w:rPr>
          <w:spacing w:val="-7"/>
        </w:rPr>
        <w:t xml:space="preserve"> </w:t>
      </w:r>
      <w:r>
        <w:t>meaningfully</w:t>
      </w:r>
      <w:r>
        <w:rPr>
          <w:spacing w:val="-11"/>
        </w:rPr>
        <w:t xml:space="preserve"> </w:t>
      </w:r>
      <w:r>
        <w:t>integrated</w:t>
      </w:r>
      <w:r>
        <w:rPr>
          <w:spacing w:val="-6"/>
        </w:rPr>
        <w:t xml:space="preserve"> </w:t>
      </w:r>
      <w:r>
        <w:t>into</w:t>
      </w:r>
      <w:r>
        <w:rPr>
          <w:spacing w:val="-6"/>
        </w:rPr>
        <w:t xml:space="preserve"> </w:t>
      </w:r>
      <w:r>
        <w:t>modern</w:t>
      </w:r>
      <w:r>
        <w:rPr>
          <w:spacing w:val="-6"/>
        </w:rPr>
        <w:t xml:space="preserve"> </w:t>
      </w:r>
      <w:r>
        <w:t>development studies without instrumentalising or oversimplifying them.</w:t>
      </w:r>
    </w:p>
    <w:p w14:paraId="722D077E">
      <w:pPr>
        <w:pStyle w:val="5"/>
        <w:spacing w:before="240"/>
        <w:ind w:right="357"/>
      </w:pPr>
      <w:r>
        <w:t>In conclusion, revisiting Thiruvalluvar through the lens of the SDGs contributes to a broader scholarly effort to decolonise and pluralise development ethics by foregrounding non-Western intellectual traditions. The study suggests that sustainable development cannot be fully realised through</w:t>
      </w:r>
      <w:r>
        <w:rPr>
          <w:spacing w:val="-3"/>
        </w:rPr>
        <w:t xml:space="preserve"> </w:t>
      </w:r>
      <w:r>
        <w:t>policy</w:t>
      </w:r>
      <w:r>
        <w:rPr>
          <w:spacing w:val="-8"/>
        </w:rPr>
        <w:t xml:space="preserve"> </w:t>
      </w:r>
      <w:r>
        <w:t>design</w:t>
      </w:r>
      <w:r>
        <w:rPr>
          <w:spacing w:val="-1"/>
        </w:rPr>
        <w:t xml:space="preserve"> </w:t>
      </w:r>
      <w:r>
        <w:t>alone;</w:t>
      </w:r>
      <w:r>
        <w:rPr>
          <w:spacing w:val="-3"/>
        </w:rPr>
        <w:t xml:space="preserve"> </w:t>
      </w:r>
      <w:r>
        <w:t>it</w:t>
      </w:r>
      <w:r>
        <w:rPr>
          <w:spacing w:val="-3"/>
        </w:rPr>
        <w:t xml:space="preserve"> </w:t>
      </w:r>
      <w:r>
        <w:t>requires</w:t>
      </w:r>
      <w:r>
        <w:rPr>
          <w:spacing w:val="-3"/>
        </w:rPr>
        <w:t xml:space="preserve"> </w:t>
      </w:r>
      <w:r>
        <w:t>a</w:t>
      </w:r>
      <w:r>
        <w:rPr>
          <w:spacing w:val="-2"/>
        </w:rPr>
        <w:t xml:space="preserve"> </w:t>
      </w:r>
      <w:r>
        <w:t>moral</w:t>
      </w:r>
      <w:r>
        <w:rPr>
          <w:spacing w:val="-3"/>
        </w:rPr>
        <w:t xml:space="preserve"> </w:t>
      </w:r>
      <w:r>
        <w:t>reorientation</w:t>
      </w:r>
      <w:r>
        <w:rPr>
          <w:spacing w:val="-3"/>
        </w:rPr>
        <w:t xml:space="preserve"> </w:t>
      </w:r>
      <w:r>
        <w:t>rooted</w:t>
      </w:r>
      <w:r>
        <w:rPr>
          <w:spacing w:val="-3"/>
        </w:rPr>
        <w:t xml:space="preserve"> </w:t>
      </w:r>
      <w:r>
        <w:t>in</w:t>
      </w:r>
      <w:r>
        <w:rPr>
          <w:spacing w:val="-3"/>
        </w:rPr>
        <w:t xml:space="preserve"> </w:t>
      </w:r>
      <w:r>
        <w:t>justice,</w:t>
      </w:r>
      <w:r>
        <w:rPr>
          <w:spacing w:val="-3"/>
        </w:rPr>
        <w:t xml:space="preserve"> </w:t>
      </w:r>
      <w:r>
        <w:t>restraint,</w:t>
      </w:r>
      <w:r>
        <w:rPr>
          <w:spacing w:val="-3"/>
        </w:rPr>
        <w:t xml:space="preserve"> </w:t>
      </w:r>
      <w:r>
        <w:t>empathy, and collective responsibility—values that Thiruvalluvar articulated with remarkable clarity centuries ago. Future research may extend this approach through comparative studies with other ethical traditions or by exploring how such moral insights can inform contemporary pedagogy, governance, and development practice.</w:t>
      </w:r>
    </w:p>
    <w:p w14:paraId="05B7FAE9">
      <w:pPr>
        <w:pStyle w:val="5"/>
        <w:spacing w:before="241"/>
        <w:ind w:left="60"/>
        <w:jc w:val="left"/>
      </w:pPr>
      <w:r>
        <w:rPr>
          <w:spacing w:val="-2"/>
        </w:rPr>
        <w:t>References</w:t>
      </w:r>
    </w:p>
    <w:p w14:paraId="3E84DD7B">
      <w:pPr>
        <w:spacing w:before="242"/>
        <w:ind w:left="720" w:right="0" w:firstLine="0"/>
        <w:jc w:val="left"/>
        <w:rPr>
          <w:sz w:val="22"/>
        </w:rPr>
      </w:pPr>
      <w:r>
        <w:rPr>
          <w:sz w:val="22"/>
        </w:rPr>
        <w:t>Sen,</w:t>
      </w:r>
      <w:r>
        <w:rPr>
          <w:spacing w:val="40"/>
          <w:sz w:val="22"/>
        </w:rPr>
        <w:t xml:space="preserve"> </w:t>
      </w:r>
      <w:r>
        <w:rPr>
          <w:sz w:val="22"/>
        </w:rPr>
        <w:t>A.</w:t>
      </w:r>
      <w:r>
        <w:rPr>
          <w:spacing w:val="40"/>
          <w:sz w:val="22"/>
        </w:rPr>
        <w:t xml:space="preserve"> </w:t>
      </w:r>
      <w:r>
        <w:rPr>
          <w:sz w:val="22"/>
        </w:rPr>
        <w:t>(2014).</w:t>
      </w:r>
      <w:r>
        <w:rPr>
          <w:spacing w:val="40"/>
          <w:sz w:val="22"/>
        </w:rPr>
        <w:t xml:space="preserve"> </w:t>
      </w:r>
      <w:r>
        <w:rPr>
          <w:sz w:val="22"/>
        </w:rPr>
        <w:t>Development</w:t>
      </w:r>
      <w:r>
        <w:rPr>
          <w:spacing w:val="40"/>
          <w:sz w:val="22"/>
        </w:rPr>
        <w:t xml:space="preserve"> </w:t>
      </w:r>
      <w:r>
        <w:rPr>
          <w:sz w:val="22"/>
        </w:rPr>
        <w:t>as</w:t>
      </w:r>
      <w:r>
        <w:rPr>
          <w:spacing w:val="40"/>
          <w:sz w:val="22"/>
        </w:rPr>
        <w:t xml:space="preserve"> </w:t>
      </w:r>
      <w:r>
        <w:rPr>
          <w:sz w:val="22"/>
        </w:rPr>
        <w:t>freedom</w:t>
      </w:r>
      <w:r>
        <w:rPr>
          <w:spacing w:val="38"/>
          <w:sz w:val="22"/>
        </w:rPr>
        <w:t xml:space="preserve"> </w:t>
      </w:r>
      <w:r>
        <w:rPr>
          <w:sz w:val="22"/>
        </w:rPr>
        <w:t>(1999).</w:t>
      </w:r>
      <w:r>
        <w:rPr>
          <w:spacing w:val="37"/>
          <w:sz w:val="22"/>
        </w:rPr>
        <w:t xml:space="preserve"> </w:t>
      </w:r>
      <w:r>
        <w:rPr>
          <w:sz w:val="22"/>
        </w:rPr>
        <w:t>The</w:t>
      </w:r>
      <w:r>
        <w:rPr>
          <w:spacing w:val="40"/>
          <w:sz w:val="22"/>
        </w:rPr>
        <w:t xml:space="preserve"> </w:t>
      </w:r>
      <w:r>
        <w:rPr>
          <w:sz w:val="22"/>
        </w:rPr>
        <w:t>globalization</w:t>
      </w:r>
      <w:r>
        <w:rPr>
          <w:spacing w:val="40"/>
          <w:sz w:val="22"/>
        </w:rPr>
        <w:t xml:space="preserve"> </w:t>
      </w:r>
      <w:r>
        <w:rPr>
          <w:sz w:val="22"/>
        </w:rPr>
        <w:t>and</w:t>
      </w:r>
      <w:r>
        <w:rPr>
          <w:spacing w:val="40"/>
          <w:sz w:val="22"/>
        </w:rPr>
        <w:t xml:space="preserve"> </w:t>
      </w:r>
      <w:r>
        <w:rPr>
          <w:sz w:val="22"/>
        </w:rPr>
        <w:t>development</w:t>
      </w:r>
      <w:r>
        <w:rPr>
          <w:spacing w:val="40"/>
          <w:sz w:val="22"/>
        </w:rPr>
        <w:t xml:space="preserve"> </w:t>
      </w:r>
      <w:r>
        <w:rPr>
          <w:sz w:val="22"/>
        </w:rPr>
        <w:t>reader: Perspectives on development and global change.</w:t>
      </w:r>
    </w:p>
    <w:p w14:paraId="381CF861">
      <w:pPr>
        <w:spacing w:before="240"/>
        <w:ind w:left="720" w:right="0" w:firstLine="0"/>
        <w:jc w:val="left"/>
        <w:rPr>
          <w:sz w:val="22"/>
        </w:rPr>
      </w:pPr>
      <w:r>
        <w:rPr>
          <w:sz w:val="22"/>
        </w:rPr>
        <w:t>Sachs,</w:t>
      </w:r>
      <w:r>
        <w:rPr>
          <w:spacing w:val="-7"/>
          <w:sz w:val="22"/>
        </w:rPr>
        <w:t xml:space="preserve"> </w:t>
      </w:r>
      <w:r>
        <w:rPr>
          <w:sz w:val="22"/>
        </w:rPr>
        <w:t>J.</w:t>
      </w:r>
      <w:r>
        <w:rPr>
          <w:spacing w:val="-3"/>
          <w:sz w:val="22"/>
        </w:rPr>
        <w:t xml:space="preserve"> </w:t>
      </w:r>
      <w:r>
        <w:rPr>
          <w:sz w:val="22"/>
        </w:rPr>
        <w:t>(2015).</w:t>
      </w:r>
      <w:r>
        <w:rPr>
          <w:spacing w:val="-7"/>
          <w:sz w:val="22"/>
        </w:rPr>
        <w:t xml:space="preserve"> </w:t>
      </w:r>
      <w:r>
        <w:rPr>
          <w:sz w:val="22"/>
        </w:rPr>
        <w:t>The</w:t>
      </w:r>
      <w:r>
        <w:rPr>
          <w:spacing w:val="-3"/>
          <w:sz w:val="22"/>
        </w:rPr>
        <w:t xml:space="preserve"> </w:t>
      </w:r>
      <w:r>
        <w:rPr>
          <w:sz w:val="22"/>
        </w:rPr>
        <w:t>Age</w:t>
      </w:r>
      <w:r>
        <w:rPr>
          <w:spacing w:val="-3"/>
          <w:sz w:val="22"/>
        </w:rPr>
        <w:t xml:space="preserve"> </w:t>
      </w:r>
      <w:r>
        <w:rPr>
          <w:sz w:val="22"/>
        </w:rPr>
        <w:t>of</w:t>
      </w:r>
      <w:r>
        <w:rPr>
          <w:spacing w:val="-3"/>
          <w:sz w:val="22"/>
        </w:rPr>
        <w:t xml:space="preserve"> </w:t>
      </w:r>
      <w:r>
        <w:rPr>
          <w:sz w:val="22"/>
        </w:rPr>
        <w:t>Sustainable</w:t>
      </w:r>
      <w:r>
        <w:rPr>
          <w:spacing w:val="-2"/>
          <w:sz w:val="22"/>
        </w:rPr>
        <w:t xml:space="preserve"> </w:t>
      </w:r>
      <w:r>
        <w:rPr>
          <w:sz w:val="22"/>
        </w:rPr>
        <w:t>Development.</w:t>
      </w:r>
      <w:r>
        <w:rPr>
          <w:spacing w:val="-6"/>
          <w:sz w:val="22"/>
        </w:rPr>
        <w:t xml:space="preserve"> </w:t>
      </w:r>
      <w:r>
        <w:rPr>
          <w:sz w:val="22"/>
        </w:rPr>
        <w:t>Columbia</w:t>
      </w:r>
      <w:r>
        <w:rPr>
          <w:spacing w:val="-3"/>
          <w:sz w:val="22"/>
        </w:rPr>
        <w:t xml:space="preserve"> </w:t>
      </w:r>
      <w:r>
        <w:rPr>
          <w:sz w:val="22"/>
        </w:rPr>
        <w:t>University</w:t>
      </w:r>
      <w:r>
        <w:rPr>
          <w:spacing w:val="-5"/>
          <w:sz w:val="22"/>
        </w:rPr>
        <w:t xml:space="preserve"> </w:t>
      </w:r>
      <w:r>
        <w:rPr>
          <w:spacing w:val="-2"/>
          <w:sz w:val="22"/>
        </w:rPr>
        <w:t>Press.</w:t>
      </w:r>
    </w:p>
    <w:p w14:paraId="03F12EFE">
      <w:pPr>
        <w:spacing w:before="240"/>
        <w:ind w:left="720" w:right="0" w:firstLine="0"/>
        <w:jc w:val="left"/>
        <w:rPr>
          <w:sz w:val="22"/>
        </w:rPr>
      </w:pPr>
      <w:r>
        <w:rPr>
          <w:sz w:val="22"/>
        </w:rPr>
        <w:t>United</w:t>
      </w:r>
      <w:r>
        <w:rPr>
          <w:spacing w:val="-16"/>
          <w:sz w:val="22"/>
        </w:rPr>
        <w:t xml:space="preserve"> </w:t>
      </w:r>
      <w:r>
        <w:rPr>
          <w:sz w:val="22"/>
        </w:rPr>
        <w:t>Nations.</w:t>
      </w:r>
      <w:r>
        <w:rPr>
          <w:spacing w:val="-14"/>
          <w:sz w:val="22"/>
        </w:rPr>
        <w:t xml:space="preserve"> </w:t>
      </w:r>
      <w:r>
        <w:rPr>
          <w:sz w:val="22"/>
        </w:rPr>
        <w:t>(2015).</w:t>
      </w:r>
      <w:r>
        <w:rPr>
          <w:spacing w:val="-14"/>
          <w:sz w:val="22"/>
        </w:rPr>
        <w:t xml:space="preserve"> </w:t>
      </w:r>
      <w:r>
        <w:rPr>
          <w:sz w:val="22"/>
        </w:rPr>
        <w:t>Transforming</w:t>
      </w:r>
      <w:r>
        <w:rPr>
          <w:spacing w:val="-13"/>
          <w:sz w:val="22"/>
        </w:rPr>
        <w:t xml:space="preserve"> </w:t>
      </w:r>
      <w:r>
        <w:rPr>
          <w:sz w:val="22"/>
        </w:rPr>
        <w:t>Our</w:t>
      </w:r>
      <w:r>
        <w:rPr>
          <w:spacing w:val="-13"/>
          <w:sz w:val="22"/>
        </w:rPr>
        <w:t xml:space="preserve"> </w:t>
      </w:r>
      <w:r>
        <w:rPr>
          <w:sz w:val="22"/>
        </w:rPr>
        <w:t>World:</w:t>
      </w:r>
      <w:r>
        <w:rPr>
          <w:spacing w:val="-14"/>
          <w:sz w:val="22"/>
        </w:rPr>
        <w:t xml:space="preserve"> </w:t>
      </w:r>
      <w:r>
        <w:rPr>
          <w:sz w:val="22"/>
        </w:rPr>
        <w:t>The</w:t>
      </w:r>
      <w:r>
        <w:rPr>
          <w:spacing w:val="-13"/>
          <w:sz w:val="22"/>
        </w:rPr>
        <w:t xml:space="preserve"> </w:t>
      </w:r>
      <w:r>
        <w:rPr>
          <w:sz w:val="22"/>
        </w:rPr>
        <w:t>2030</w:t>
      </w:r>
      <w:r>
        <w:rPr>
          <w:spacing w:val="-13"/>
          <w:sz w:val="22"/>
        </w:rPr>
        <w:t xml:space="preserve"> </w:t>
      </w:r>
      <w:r>
        <w:rPr>
          <w:sz w:val="22"/>
        </w:rPr>
        <w:t>Agenda</w:t>
      </w:r>
      <w:r>
        <w:rPr>
          <w:spacing w:val="-13"/>
          <w:sz w:val="22"/>
        </w:rPr>
        <w:t xml:space="preserve"> </w:t>
      </w:r>
      <w:r>
        <w:rPr>
          <w:sz w:val="22"/>
        </w:rPr>
        <w:t>for</w:t>
      </w:r>
      <w:r>
        <w:rPr>
          <w:spacing w:val="-12"/>
          <w:sz w:val="22"/>
        </w:rPr>
        <w:t xml:space="preserve"> </w:t>
      </w:r>
      <w:r>
        <w:rPr>
          <w:sz w:val="22"/>
        </w:rPr>
        <w:t>Sustainable</w:t>
      </w:r>
      <w:r>
        <w:rPr>
          <w:spacing w:val="-13"/>
          <w:sz w:val="22"/>
        </w:rPr>
        <w:t xml:space="preserve"> </w:t>
      </w:r>
      <w:r>
        <w:rPr>
          <w:spacing w:val="-2"/>
          <w:sz w:val="22"/>
        </w:rPr>
        <w:t>Development.</w:t>
      </w:r>
    </w:p>
    <w:p w14:paraId="2188336E">
      <w:pPr>
        <w:spacing w:before="239"/>
        <w:ind w:left="720" w:right="228" w:firstLine="0"/>
        <w:jc w:val="left"/>
        <w:rPr>
          <w:sz w:val="22"/>
        </w:rPr>
      </w:pPr>
      <w:r>
        <w:rPr>
          <w:sz w:val="22"/>
        </w:rPr>
        <w:t>Pope,</w:t>
      </w:r>
      <w:r>
        <w:rPr>
          <w:spacing w:val="-16"/>
          <w:sz w:val="22"/>
        </w:rPr>
        <w:t xml:space="preserve"> </w:t>
      </w:r>
      <w:r>
        <w:rPr>
          <w:sz w:val="22"/>
        </w:rPr>
        <w:t>G.</w:t>
      </w:r>
      <w:r>
        <w:rPr>
          <w:spacing w:val="-14"/>
          <w:sz w:val="22"/>
        </w:rPr>
        <w:t xml:space="preserve"> </w:t>
      </w:r>
      <w:r>
        <w:rPr>
          <w:sz w:val="22"/>
        </w:rPr>
        <w:t>U.</w:t>
      </w:r>
      <w:r>
        <w:rPr>
          <w:spacing w:val="-14"/>
          <w:sz w:val="22"/>
        </w:rPr>
        <w:t xml:space="preserve"> </w:t>
      </w:r>
      <w:r>
        <w:rPr>
          <w:sz w:val="22"/>
        </w:rPr>
        <w:t>(1886).</w:t>
      </w:r>
      <w:r>
        <w:rPr>
          <w:spacing w:val="-13"/>
          <w:sz w:val="22"/>
        </w:rPr>
        <w:t xml:space="preserve"> </w:t>
      </w:r>
      <w:r>
        <w:rPr>
          <w:sz w:val="22"/>
        </w:rPr>
        <w:t>'Sacred'Kurraḷ</w:t>
      </w:r>
      <w:r>
        <w:rPr>
          <w:spacing w:val="-14"/>
          <w:sz w:val="22"/>
        </w:rPr>
        <w:t xml:space="preserve"> </w:t>
      </w:r>
      <w:r>
        <w:rPr>
          <w:sz w:val="22"/>
        </w:rPr>
        <w:t>of</w:t>
      </w:r>
      <w:r>
        <w:rPr>
          <w:spacing w:val="-14"/>
          <w:sz w:val="22"/>
        </w:rPr>
        <w:t xml:space="preserve"> </w:t>
      </w:r>
      <w:r>
        <w:rPr>
          <w:sz w:val="22"/>
        </w:rPr>
        <w:t>Tiruvaḷḷuva-Nâyanâr:</w:t>
      </w:r>
      <w:r>
        <w:rPr>
          <w:spacing w:val="-14"/>
          <w:sz w:val="22"/>
        </w:rPr>
        <w:t xml:space="preserve"> </w:t>
      </w:r>
      <w:r>
        <w:rPr>
          <w:sz w:val="22"/>
        </w:rPr>
        <w:t>with</w:t>
      </w:r>
      <w:r>
        <w:rPr>
          <w:spacing w:val="-15"/>
          <w:sz w:val="22"/>
        </w:rPr>
        <w:t xml:space="preserve"> </w:t>
      </w:r>
      <w:r>
        <w:rPr>
          <w:sz w:val="22"/>
        </w:rPr>
        <w:t>introduction,</w:t>
      </w:r>
      <w:r>
        <w:rPr>
          <w:spacing w:val="-14"/>
          <w:sz w:val="22"/>
        </w:rPr>
        <w:t xml:space="preserve"> </w:t>
      </w:r>
      <w:r>
        <w:rPr>
          <w:sz w:val="22"/>
        </w:rPr>
        <w:t>grammar,</w:t>
      </w:r>
      <w:r>
        <w:rPr>
          <w:spacing w:val="-13"/>
          <w:sz w:val="22"/>
        </w:rPr>
        <w:t xml:space="preserve"> </w:t>
      </w:r>
      <w:r>
        <w:rPr>
          <w:sz w:val="22"/>
        </w:rPr>
        <w:t>translation, notes (in which are reprinted Fr. CJ Beschi's and FW Ellis' versions), lexicon, and concordance. WH Allen &amp; Company.</w:t>
      </w:r>
    </w:p>
    <w:p w14:paraId="430021EC">
      <w:pPr>
        <w:spacing w:before="242"/>
        <w:ind w:left="720" w:right="0" w:firstLine="0"/>
        <w:jc w:val="left"/>
        <w:rPr>
          <w:sz w:val="22"/>
        </w:rPr>
      </w:pPr>
      <w:r>
        <w:rPr>
          <w:sz w:val="22"/>
        </w:rPr>
        <w:t>Zvelebil,</w:t>
      </w:r>
      <w:r>
        <w:rPr>
          <w:spacing w:val="-16"/>
          <w:sz w:val="22"/>
        </w:rPr>
        <w:t xml:space="preserve"> </w:t>
      </w:r>
      <w:r>
        <w:rPr>
          <w:sz w:val="22"/>
        </w:rPr>
        <w:t>K.</w:t>
      </w:r>
      <w:r>
        <w:rPr>
          <w:spacing w:val="-15"/>
          <w:sz w:val="22"/>
        </w:rPr>
        <w:t xml:space="preserve"> </w:t>
      </w:r>
      <w:r>
        <w:rPr>
          <w:sz w:val="22"/>
        </w:rPr>
        <w:t>V.</w:t>
      </w:r>
      <w:r>
        <w:rPr>
          <w:spacing w:val="-15"/>
          <w:sz w:val="22"/>
        </w:rPr>
        <w:t xml:space="preserve"> </w:t>
      </w:r>
      <w:r>
        <w:rPr>
          <w:sz w:val="22"/>
        </w:rPr>
        <w:t>(1974).</w:t>
      </w:r>
      <w:r>
        <w:rPr>
          <w:spacing w:val="-14"/>
          <w:sz w:val="22"/>
        </w:rPr>
        <w:t xml:space="preserve"> </w:t>
      </w:r>
      <w:r>
        <w:rPr>
          <w:sz w:val="22"/>
        </w:rPr>
        <w:t>A</w:t>
      </w:r>
      <w:r>
        <w:rPr>
          <w:spacing w:val="-14"/>
          <w:sz w:val="22"/>
        </w:rPr>
        <w:t xml:space="preserve"> </w:t>
      </w:r>
      <w:r>
        <w:rPr>
          <w:sz w:val="22"/>
        </w:rPr>
        <w:t>History</w:t>
      </w:r>
      <w:r>
        <w:rPr>
          <w:spacing w:val="-15"/>
          <w:sz w:val="22"/>
        </w:rPr>
        <w:t xml:space="preserve"> </w:t>
      </w:r>
      <w:r>
        <w:rPr>
          <w:sz w:val="22"/>
        </w:rPr>
        <w:t>of</w:t>
      </w:r>
      <w:r>
        <w:rPr>
          <w:spacing w:val="-13"/>
          <w:sz w:val="22"/>
        </w:rPr>
        <w:t xml:space="preserve"> </w:t>
      </w:r>
      <w:r>
        <w:rPr>
          <w:sz w:val="22"/>
        </w:rPr>
        <w:t>Indian</w:t>
      </w:r>
      <w:r>
        <w:rPr>
          <w:spacing w:val="-14"/>
          <w:sz w:val="22"/>
        </w:rPr>
        <w:t xml:space="preserve"> </w:t>
      </w:r>
      <w:r>
        <w:rPr>
          <w:sz w:val="22"/>
        </w:rPr>
        <w:t>Literature:</w:t>
      </w:r>
      <w:r>
        <w:rPr>
          <w:spacing w:val="-14"/>
          <w:sz w:val="22"/>
        </w:rPr>
        <w:t xml:space="preserve"> </w:t>
      </w:r>
      <w:r>
        <w:rPr>
          <w:sz w:val="22"/>
        </w:rPr>
        <w:t>Dravidian</w:t>
      </w:r>
      <w:r>
        <w:rPr>
          <w:spacing w:val="-14"/>
          <w:sz w:val="22"/>
        </w:rPr>
        <w:t xml:space="preserve"> </w:t>
      </w:r>
      <w:r>
        <w:rPr>
          <w:sz w:val="22"/>
        </w:rPr>
        <w:t>Literatures.</w:t>
      </w:r>
      <w:r>
        <w:rPr>
          <w:spacing w:val="-14"/>
          <w:sz w:val="22"/>
        </w:rPr>
        <w:t xml:space="preserve"> </w:t>
      </w:r>
      <w:r>
        <w:rPr>
          <w:sz w:val="22"/>
        </w:rPr>
        <w:t>Tamil</w:t>
      </w:r>
      <w:r>
        <w:rPr>
          <w:spacing w:val="-14"/>
          <w:sz w:val="22"/>
        </w:rPr>
        <w:t xml:space="preserve"> </w:t>
      </w:r>
      <w:r>
        <w:rPr>
          <w:sz w:val="22"/>
        </w:rPr>
        <w:t>Literature.</w:t>
      </w:r>
      <w:r>
        <w:rPr>
          <w:spacing w:val="-13"/>
          <w:sz w:val="22"/>
        </w:rPr>
        <w:t xml:space="preserve"> </w:t>
      </w:r>
      <w:r>
        <w:rPr>
          <w:sz w:val="22"/>
        </w:rPr>
        <w:t xml:space="preserve">Otto </w:t>
      </w:r>
      <w:r>
        <w:rPr>
          <w:spacing w:val="-2"/>
          <w:sz w:val="22"/>
        </w:rPr>
        <w:t>Harrassowitz.</w:t>
      </w:r>
    </w:p>
    <w:p w14:paraId="4044D3D6">
      <w:pPr>
        <w:spacing w:before="240"/>
        <w:ind w:left="720" w:right="360" w:firstLine="0"/>
        <w:jc w:val="both"/>
        <w:rPr>
          <w:sz w:val="22"/>
        </w:rPr>
      </w:pPr>
      <w:r>
        <w:rPr>
          <w:sz w:val="22"/>
        </w:rPr>
        <w:t>Fukuda-Parr,</w:t>
      </w:r>
      <w:r>
        <w:rPr>
          <w:spacing w:val="-8"/>
          <w:sz w:val="22"/>
        </w:rPr>
        <w:t xml:space="preserve"> </w:t>
      </w:r>
      <w:r>
        <w:rPr>
          <w:sz w:val="22"/>
        </w:rPr>
        <w:t>S.</w:t>
      </w:r>
      <w:r>
        <w:rPr>
          <w:spacing w:val="-11"/>
          <w:sz w:val="22"/>
        </w:rPr>
        <w:t xml:space="preserve"> </w:t>
      </w:r>
      <w:r>
        <w:rPr>
          <w:sz w:val="22"/>
        </w:rPr>
        <w:t>(2016).</w:t>
      </w:r>
      <w:r>
        <w:rPr>
          <w:spacing w:val="-11"/>
          <w:sz w:val="22"/>
        </w:rPr>
        <w:t xml:space="preserve"> </w:t>
      </w:r>
      <w:r>
        <w:rPr>
          <w:sz w:val="22"/>
        </w:rPr>
        <w:t>From</w:t>
      </w:r>
      <w:r>
        <w:rPr>
          <w:spacing w:val="-12"/>
          <w:sz w:val="22"/>
        </w:rPr>
        <w:t xml:space="preserve"> </w:t>
      </w:r>
      <w:r>
        <w:rPr>
          <w:sz w:val="22"/>
        </w:rPr>
        <w:t>the</w:t>
      </w:r>
      <w:r>
        <w:rPr>
          <w:spacing w:val="-8"/>
          <w:sz w:val="22"/>
        </w:rPr>
        <w:t xml:space="preserve"> </w:t>
      </w:r>
      <w:r>
        <w:rPr>
          <w:sz w:val="22"/>
        </w:rPr>
        <w:t>Millennium</w:t>
      </w:r>
      <w:r>
        <w:rPr>
          <w:spacing w:val="-12"/>
          <w:sz w:val="22"/>
        </w:rPr>
        <w:t xml:space="preserve"> </w:t>
      </w:r>
      <w:r>
        <w:rPr>
          <w:sz w:val="22"/>
        </w:rPr>
        <w:t>Development</w:t>
      </w:r>
      <w:r>
        <w:rPr>
          <w:spacing w:val="-7"/>
          <w:sz w:val="22"/>
        </w:rPr>
        <w:t xml:space="preserve"> </w:t>
      </w:r>
      <w:r>
        <w:rPr>
          <w:sz w:val="22"/>
        </w:rPr>
        <w:t>Goals</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Sustainable</w:t>
      </w:r>
      <w:r>
        <w:rPr>
          <w:spacing w:val="-8"/>
          <w:sz w:val="22"/>
        </w:rPr>
        <w:t xml:space="preserve"> </w:t>
      </w:r>
      <w:r>
        <w:rPr>
          <w:sz w:val="22"/>
        </w:rPr>
        <w:t>Development Goals: shifts in purpose, concept, and politics of global goal setting for development. Gender &amp; Development, 24(1),</w:t>
      </w:r>
    </w:p>
    <w:p w14:paraId="253C996D">
      <w:pPr>
        <w:spacing w:before="240"/>
        <w:ind w:left="720" w:right="301" w:firstLine="0"/>
        <w:jc w:val="both"/>
        <w:rPr>
          <w:sz w:val="22"/>
        </w:rPr>
      </w:pPr>
      <w:r>
        <w:rPr>
          <w:sz w:val="22"/>
        </w:rPr>
        <w:t>Goulet,</w:t>
      </w:r>
      <w:r>
        <w:rPr>
          <w:spacing w:val="-16"/>
          <w:sz w:val="22"/>
        </w:rPr>
        <w:t xml:space="preserve"> </w:t>
      </w:r>
      <w:r>
        <w:rPr>
          <w:sz w:val="22"/>
        </w:rPr>
        <w:t>D.</w:t>
      </w:r>
      <w:r>
        <w:rPr>
          <w:spacing w:val="-14"/>
          <w:sz w:val="22"/>
        </w:rPr>
        <w:t xml:space="preserve"> </w:t>
      </w:r>
      <w:r>
        <w:rPr>
          <w:sz w:val="22"/>
        </w:rPr>
        <w:t>(1997).</w:t>
      </w:r>
      <w:r>
        <w:rPr>
          <w:spacing w:val="-14"/>
          <w:sz w:val="22"/>
        </w:rPr>
        <w:t xml:space="preserve"> </w:t>
      </w:r>
      <w:r>
        <w:rPr>
          <w:sz w:val="22"/>
        </w:rPr>
        <w:t>Development</w:t>
      </w:r>
      <w:r>
        <w:rPr>
          <w:spacing w:val="-13"/>
          <w:sz w:val="22"/>
        </w:rPr>
        <w:t xml:space="preserve"> </w:t>
      </w:r>
      <w:r>
        <w:rPr>
          <w:sz w:val="22"/>
        </w:rPr>
        <w:t>ethics:</w:t>
      </w:r>
      <w:r>
        <w:rPr>
          <w:spacing w:val="-14"/>
          <w:sz w:val="22"/>
        </w:rPr>
        <w:t xml:space="preserve"> </w:t>
      </w:r>
      <w:r>
        <w:rPr>
          <w:sz w:val="22"/>
        </w:rPr>
        <w:t>a</w:t>
      </w:r>
      <w:r>
        <w:rPr>
          <w:spacing w:val="-14"/>
          <w:sz w:val="22"/>
        </w:rPr>
        <w:t xml:space="preserve"> </w:t>
      </w:r>
      <w:r>
        <w:rPr>
          <w:sz w:val="22"/>
        </w:rPr>
        <w:t>new</w:t>
      </w:r>
      <w:r>
        <w:rPr>
          <w:spacing w:val="-14"/>
          <w:sz w:val="22"/>
        </w:rPr>
        <w:t xml:space="preserve"> </w:t>
      </w:r>
      <w:r>
        <w:rPr>
          <w:sz w:val="22"/>
        </w:rPr>
        <w:t>discipline.</w:t>
      </w:r>
      <w:r>
        <w:rPr>
          <w:spacing w:val="-13"/>
          <w:sz w:val="22"/>
        </w:rPr>
        <w:t xml:space="preserve"> </w:t>
      </w:r>
      <w:r>
        <w:rPr>
          <w:sz w:val="22"/>
        </w:rPr>
        <w:t>International</w:t>
      </w:r>
      <w:r>
        <w:rPr>
          <w:spacing w:val="-14"/>
          <w:sz w:val="22"/>
        </w:rPr>
        <w:t xml:space="preserve"> </w:t>
      </w:r>
      <w:r>
        <w:rPr>
          <w:sz w:val="22"/>
        </w:rPr>
        <w:t>Journal</w:t>
      </w:r>
      <w:r>
        <w:rPr>
          <w:spacing w:val="-14"/>
          <w:sz w:val="22"/>
        </w:rPr>
        <w:t xml:space="preserve"> </w:t>
      </w:r>
      <w:r>
        <w:rPr>
          <w:sz w:val="22"/>
        </w:rPr>
        <w:t>of</w:t>
      </w:r>
      <w:r>
        <w:rPr>
          <w:spacing w:val="-14"/>
          <w:sz w:val="22"/>
        </w:rPr>
        <w:t xml:space="preserve"> </w:t>
      </w:r>
      <w:r>
        <w:rPr>
          <w:sz w:val="22"/>
        </w:rPr>
        <w:t>Social</w:t>
      </w:r>
      <w:r>
        <w:rPr>
          <w:spacing w:val="-13"/>
          <w:sz w:val="22"/>
        </w:rPr>
        <w:t xml:space="preserve"> </w:t>
      </w:r>
      <w:r>
        <w:rPr>
          <w:sz w:val="22"/>
        </w:rPr>
        <w:t>Economics, 24(11), 1160-1171.</w:t>
      </w:r>
    </w:p>
    <w:p w14:paraId="3A04EB1F">
      <w:pPr>
        <w:spacing w:before="241"/>
        <w:ind w:left="720" w:right="362" w:firstLine="0"/>
        <w:jc w:val="both"/>
        <w:rPr>
          <w:sz w:val="22"/>
        </w:rPr>
      </w:pPr>
      <w:r>
        <w:rPr>
          <w:sz w:val="22"/>
        </w:rPr>
        <w:t>Hickel,</w:t>
      </w:r>
      <w:r>
        <w:rPr>
          <w:spacing w:val="-2"/>
          <w:sz w:val="22"/>
        </w:rPr>
        <w:t xml:space="preserve"> </w:t>
      </w:r>
      <w:r>
        <w:rPr>
          <w:sz w:val="22"/>
        </w:rPr>
        <w:t>J.</w:t>
      </w:r>
      <w:r>
        <w:rPr>
          <w:spacing w:val="-2"/>
          <w:sz w:val="22"/>
        </w:rPr>
        <w:t xml:space="preserve"> </w:t>
      </w:r>
      <w:r>
        <w:rPr>
          <w:sz w:val="22"/>
        </w:rPr>
        <w:t>(2019).</w:t>
      </w:r>
      <w:r>
        <w:rPr>
          <w:spacing w:val="-2"/>
          <w:sz w:val="22"/>
        </w:rPr>
        <w:t xml:space="preserve"> </w:t>
      </w:r>
      <w:r>
        <w:rPr>
          <w:sz w:val="22"/>
        </w:rPr>
        <w:t>The</w:t>
      </w:r>
      <w:r>
        <w:rPr>
          <w:spacing w:val="-2"/>
          <w:sz w:val="22"/>
        </w:rPr>
        <w:t xml:space="preserve"> </w:t>
      </w:r>
      <w:r>
        <w:rPr>
          <w:sz w:val="22"/>
        </w:rPr>
        <w:t>contradiction of</w:t>
      </w:r>
      <w:r>
        <w:rPr>
          <w:spacing w:val="-2"/>
          <w:sz w:val="22"/>
        </w:rPr>
        <w:t xml:space="preserve"> </w:t>
      </w:r>
      <w:r>
        <w:rPr>
          <w:sz w:val="22"/>
        </w:rPr>
        <w:t>the</w:t>
      </w:r>
      <w:r>
        <w:rPr>
          <w:spacing w:val="-2"/>
          <w:sz w:val="22"/>
        </w:rPr>
        <w:t xml:space="preserve"> </w:t>
      </w:r>
      <w:r>
        <w:rPr>
          <w:sz w:val="22"/>
        </w:rPr>
        <w:t>sustainable</w:t>
      </w:r>
      <w:r>
        <w:rPr>
          <w:spacing w:val="-2"/>
          <w:sz w:val="22"/>
        </w:rPr>
        <w:t xml:space="preserve"> </w:t>
      </w:r>
      <w:r>
        <w:rPr>
          <w:sz w:val="22"/>
        </w:rPr>
        <w:t>development goals: Growth</w:t>
      </w:r>
      <w:r>
        <w:rPr>
          <w:spacing w:val="-3"/>
          <w:sz w:val="22"/>
        </w:rPr>
        <w:t xml:space="preserve"> </w:t>
      </w:r>
      <w:r>
        <w:rPr>
          <w:sz w:val="22"/>
        </w:rPr>
        <w:t>versus ecology on a finite planet. Sustainable development, 27(5), 873-884.</w:t>
      </w:r>
    </w:p>
    <w:p w14:paraId="23E083F1">
      <w:pPr>
        <w:spacing w:before="238"/>
        <w:ind w:left="720" w:right="0" w:firstLine="0"/>
        <w:jc w:val="both"/>
        <w:rPr>
          <w:sz w:val="22"/>
        </w:rPr>
      </w:pPr>
      <w:r>
        <w:rPr>
          <w:sz w:val="22"/>
        </w:rPr>
        <w:t>Escobar,</w:t>
      </w:r>
      <w:r>
        <w:rPr>
          <w:spacing w:val="-4"/>
          <w:sz w:val="22"/>
        </w:rPr>
        <w:t xml:space="preserve"> </w:t>
      </w:r>
      <w:r>
        <w:rPr>
          <w:sz w:val="22"/>
        </w:rPr>
        <w:t>A.</w:t>
      </w:r>
      <w:r>
        <w:rPr>
          <w:spacing w:val="-3"/>
          <w:sz w:val="22"/>
        </w:rPr>
        <w:t xml:space="preserve"> </w:t>
      </w:r>
      <w:r>
        <w:rPr>
          <w:sz w:val="22"/>
        </w:rPr>
        <w:t>(2018).</w:t>
      </w:r>
      <w:r>
        <w:rPr>
          <w:spacing w:val="-3"/>
          <w:sz w:val="22"/>
        </w:rPr>
        <w:t xml:space="preserve"> </w:t>
      </w:r>
      <w:r>
        <w:rPr>
          <w:sz w:val="22"/>
        </w:rPr>
        <w:t>Designs</w:t>
      </w:r>
      <w:r>
        <w:rPr>
          <w:spacing w:val="-4"/>
          <w:sz w:val="22"/>
        </w:rPr>
        <w:t xml:space="preserve"> </w:t>
      </w:r>
      <w:r>
        <w:rPr>
          <w:sz w:val="22"/>
        </w:rPr>
        <w:t>for</w:t>
      </w:r>
      <w:r>
        <w:rPr>
          <w:spacing w:val="-3"/>
          <w:sz w:val="22"/>
        </w:rPr>
        <w:t xml:space="preserve"> </w:t>
      </w:r>
      <w:r>
        <w:rPr>
          <w:sz w:val="22"/>
        </w:rPr>
        <w:t>the</w:t>
      </w:r>
      <w:r>
        <w:rPr>
          <w:spacing w:val="-3"/>
          <w:sz w:val="22"/>
        </w:rPr>
        <w:t xml:space="preserve"> </w:t>
      </w:r>
      <w:r>
        <w:rPr>
          <w:spacing w:val="-2"/>
          <w:sz w:val="22"/>
        </w:rPr>
        <w:t>pluriv</w:t>
      </w:r>
    </w:p>
    <w:p w14:paraId="2538FAB3">
      <w:pPr>
        <w:spacing w:before="241"/>
        <w:ind w:left="720" w:right="361" w:firstLine="0"/>
        <w:jc w:val="both"/>
        <w:rPr>
          <w:sz w:val="22"/>
        </w:rPr>
      </w:pPr>
      <w:r>
        <w:rPr>
          <w:sz w:val="22"/>
        </w:rPr>
        <w:t>Nussbaum, M. C. (2011). Creating capabilities: The human development approach. Harvard University Press.</w:t>
      </w:r>
    </w:p>
    <w:p w14:paraId="64A80BC1">
      <w:pPr>
        <w:spacing w:after="0"/>
        <w:jc w:val="both"/>
        <w:rPr>
          <w:sz w:val="22"/>
        </w:rPr>
        <w:sectPr>
          <w:pgSz w:w="12240" w:h="15840"/>
          <w:pgMar w:top="1360" w:right="1080" w:bottom="280" w:left="1440" w:header="720" w:footer="720" w:gutter="0"/>
          <w:cols w:space="720" w:num="1"/>
        </w:sectPr>
      </w:pPr>
    </w:p>
    <w:p w14:paraId="18BC7BED">
      <w:pPr>
        <w:spacing w:before="74" w:line="465" w:lineRule="auto"/>
        <w:ind w:left="720" w:right="1179" w:firstLine="0"/>
        <w:jc w:val="left"/>
        <w:rPr>
          <w:sz w:val="22"/>
        </w:rPr>
      </w:pPr>
      <w:r>
        <w:rPr>
          <w:sz w:val="22"/>
        </w:rPr>
        <w:t>Sachs,</w:t>
      </w:r>
      <w:r>
        <w:rPr>
          <w:spacing w:val="-6"/>
          <w:sz w:val="22"/>
        </w:rPr>
        <w:t xml:space="preserve"> </w:t>
      </w:r>
      <w:r>
        <w:rPr>
          <w:sz w:val="22"/>
        </w:rPr>
        <w:t>J.</w:t>
      </w:r>
      <w:r>
        <w:rPr>
          <w:spacing w:val="-3"/>
          <w:sz w:val="22"/>
        </w:rPr>
        <w:t xml:space="preserve"> </w:t>
      </w:r>
      <w:r>
        <w:rPr>
          <w:sz w:val="22"/>
        </w:rPr>
        <w:t>D.</w:t>
      </w:r>
      <w:r>
        <w:rPr>
          <w:spacing w:val="-3"/>
          <w:sz w:val="22"/>
        </w:rPr>
        <w:t xml:space="preserve"> </w:t>
      </w:r>
      <w:r>
        <w:rPr>
          <w:sz w:val="22"/>
        </w:rPr>
        <w:t>(2015).</w:t>
      </w:r>
      <w:r>
        <w:rPr>
          <w:spacing w:val="-6"/>
          <w:sz w:val="22"/>
        </w:rPr>
        <w:t xml:space="preserve"> </w:t>
      </w:r>
      <w:r>
        <w:rPr>
          <w:sz w:val="22"/>
        </w:rPr>
        <w:t>The</w:t>
      </w:r>
      <w:r>
        <w:rPr>
          <w:spacing w:val="-3"/>
          <w:sz w:val="22"/>
        </w:rPr>
        <w:t xml:space="preserve"> </w:t>
      </w:r>
      <w:r>
        <w:rPr>
          <w:sz w:val="22"/>
        </w:rPr>
        <w:t>age</w:t>
      </w:r>
      <w:r>
        <w:rPr>
          <w:spacing w:val="-3"/>
          <w:sz w:val="22"/>
        </w:rPr>
        <w:t xml:space="preserve"> </w:t>
      </w:r>
      <w:r>
        <w:rPr>
          <w:sz w:val="22"/>
        </w:rPr>
        <w:t>of</w:t>
      </w:r>
      <w:r>
        <w:rPr>
          <w:spacing w:val="-2"/>
          <w:sz w:val="22"/>
        </w:rPr>
        <w:t xml:space="preserve"> </w:t>
      </w:r>
      <w:r>
        <w:rPr>
          <w:sz w:val="22"/>
        </w:rPr>
        <w:t>sustainable</w:t>
      </w:r>
      <w:r>
        <w:rPr>
          <w:spacing w:val="-3"/>
          <w:sz w:val="22"/>
        </w:rPr>
        <w:t xml:space="preserve"> </w:t>
      </w:r>
      <w:r>
        <w:rPr>
          <w:sz w:val="22"/>
        </w:rPr>
        <w:t>development.</w:t>
      </w:r>
      <w:r>
        <w:rPr>
          <w:spacing w:val="-3"/>
          <w:sz w:val="22"/>
        </w:rPr>
        <w:t xml:space="preserve"> </w:t>
      </w:r>
      <w:r>
        <w:rPr>
          <w:sz w:val="22"/>
        </w:rPr>
        <w:t>Columbia</w:t>
      </w:r>
      <w:r>
        <w:rPr>
          <w:spacing w:val="-3"/>
          <w:sz w:val="22"/>
        </w:rPr>
        <w:t xml:space="preserve"> </w:t>
      </w:r>
      <w:r>
        <w:rPr>
          <w:sz w:val="22"/>
        </w:rPr>
        <w:t>University</w:t>
      </w:r>
      <w:r>
        <w:rPr>
          <w:spacing w:val="-6"/>
          <w:sz w:val="22"/>
        </w:rPr>
        <w:t xml:space="preserve"> </w:t>
      </w:r>
      <w:r>
        <w:rPr>
          <w:sz w:val="22"/>
        </w:rPr>
        <w:t>Press. Das, G. N. (1997). Readings from Thirukkural. Abhinav Publications.</w:t>
      </w:r>
    </w:p>
    <w:p w14:paraId="778AD993">
      <w:pPr>
        <w:spacing w:before="5"/>
        <w:ind w:left="720" w:right="0" w:firstLine="0"/>
        <w:jc w:val="left"/>
        <w:rPr>
          <w:sz w:val="22"/>
        </w:rPr>
      </w:pPr>
      <w:r>
        <w:rPr>
          <w:sz w:val="22"/>
        </w:rPr>
        <w:t>Thilakavathy,</w:t>
      </w:r>
      <w:r>
        <w:rPr>
          <w:spacing w:val="39"/>
          <w:sz w:val="22"/>
        </w:rPr>
        <w:t xml:space="preserve"> </w:t>
      </w:r>
      <w:r>
        <w:rPr>
          <w:sz w:val="22"/>
        </w:rPr>
        <w:t>M.</w:t>
      </w:r>
      <w:r>
        <w:rPr>
          <w:spacing w:val="39"/>
          <w:sz w:val="22"/>
        </w:rPr>
        <w:t xml:space="preserve"> </w:t>
      </w:r>
      <w:r>
        <w:rPr>
          <w:sz w:val="22"/>
        </w:rPr>
        <w:t>(2019).</w:t>
      </w:r>
      <w:r>
        <w:rPr>
          <w:spacing w:val="36"/>
          <w:sz w:val="22"/>
        </w:rPr>
        <w:t xml:space="preserve"> </w:t>
      </w:r>
      <w:r>
        <w:rPr>
          <w:sz w:val="22"/>
        </w:rPr>
        <w:t>SANGAM</w:t>
      </w:r>
      <w:r>
        <w:rPr>
          <w:spacing w:val="39"/>
          <w:sz w:val="22"/>
        </w:rPr>
        <w:t xml:space="preserve"> </w:t>
      </w:r>
      <w:r>
        <w:rPr>
          <w:sz w:val="22"/>
        </w:rPr>
        <w:t>TAMILS:</w:t>
      </w:r>
      <w:r>
        <w:rPr>
          <w:spacing w:val="40"/>
          <w:sz w:val="22"/>
        </w:rPr>
        <w:t xml:space="preserve"> </w:t>
      </w:r>
      <w:r>
        <w:rPr>
          <w:sz w:val="22"/>
        </w:rPr>
        <w:t>With</w:t>
      </w:r>
      <w:r>
        <w:rPr>
          <w:spacing w:val="39"/>
          <w:sz w:val="22"/>
        </w:rPr>
        <w:t xml:space="preserve"> </w:t>
      </w:r>
      <w:r>
        <w:rPr>
          <w:sz w:val="22"/>
        </w:rPr>
        <w:t>Special</w:t>
      </w:r>
      <w:r>
        <w:rPr>
          <w:spacing w:val="40"/>
          <w:sz w:val="22"/>
        </w:rPr>
        <w:t xml:space="preserve"> </w:t>
      </w:r>
      <w:r>
        <w:rPr>
          <w:sz w:val="22"/>
        </w:rPr>
        <w:t>Reference</w:t>
      </w:r>
      <w:r>
        <w:rPr>
          <w:spacing w:val="34"/>
          <w:sz w:val="22"/>
        </w:rPr>
        <w:t xml:space="preserve"> </w:t>
      </w:r>
      <w:r>
        <w:rPr>
          <w:sz w:val="22"/>
        </w:rPr>
        <w:t>To</w:t>
      </w:r>
      <w:r>
        <w:rPr>
          <w:spacing w:val="39"/>
          <w:sz w:val="22"/>
        </w:rPr>
        <w:t xml:space="preserve"> </w:t>
      </w:r>
      <w:r>
        <w:rPr>
          <w:sz w:val="22"/>
        </w:rPr>
        <w:t>Paţţinapālai.</w:t>
      </w:r>
      <w:r>
        <w:rPr>
          <w:spacing w:val="36"/>
          <w:sz w:val="22"/>
        </w:rPr>
        <w:t xml:space="preserve"> </w:t>
      </w:r>
      <w:r>
        <w:rPr>
          <w:sz w:val="22"/>
        </w:rPr>
        <w:t xml:space="preserve">MJP </w:t>
      </w:r>
      <w:r>
        <w:rPr>
          <w:spacing w:val="-2"/>
          <w:sz w:val="22"/>
        </w:rPr>
        <w:t>Publisher.</w:t>
      </w:r>
    </w:p>
    <w:p w14:paraId="19364360">
      <w:pPr>
        <w:spacing w:before="240"/>
        <w:ind w:left="720" w:right="0" w:firstLine="0"/>
        <w:jc w:val="left"/>
        <w:rPr>
          <w:sz w:val="22"/>
        </w:rPr>
      </w:pPr>
      <w:r>
        <w:rPr>
          <w:sz w:val="22"/>
        </w:rPr>
        <w:t>Laine,</w:t>
      </w:r>
      <w:r>
        <w:rPr>
          <w:spacing w:val="-8"/>
          <w:sz w:val="22"/>
        </w:rPr>
        <w:t xml:space="preserve"> </w:t>
      </w:r>
      <w:r>
        <w:rPr>
          <w:sz w:val="22"/>
        </w:rPr>
        <w:t>J.</w:t>
      </w:r>
      <w:r>
        <w:rPr>
          <w:spacing w:val="-3"/>
          <w:sz w:val="22"/>
        </w:rPr>
        <w:t xml:space="preserve"> </w:t>
      </w:r>
      <w:r>
        <w:rPr>
          <w:sz w:val="22"/>
        </w:rPr>
        <w:t>W.</w:t>
      </w:r>
      <w:r>
        <w:rPr>
          <w:spacing w:val="-4"/>
          <w:sz w:val="22"/>
        </w:rPr>
        <w:t xml:space="preserve"> </w:t>
      </w:r>
      <w:r>
        <w:rPr>
          <w:sz w:val="22"/>
        </w:rPr>
        <w:t>(2014).</w:t>
      </w:r>
      <w:r>
        <w:rPr>
          <w:spacing w:val="-6"/>
          <w:sz w:val="22"/>
        </w:rPr>
        <w:t xml:space="preserve"> </w:t>
      </w:r>
      <w:r>
        <w:rPr>
          <w:sz w:val="22"/>
        </w:rPr>
        <w:t>Meta-religion:</w:t>
      </w:r>
      <w:r>
        <w:rPr>
          <w:spacing w:val="-3"/>
          <w:sz w:val="22"/>
        </w:rPr>
        <w:t xml:space="preserve"> </w:t>
      </w:r>
      <w:r>
        <w:rPr>
          <w:sz w:val="22"/>
        </w:rPr>
        <w:t>religion</w:t>
      </w:r>
      <w:r>
        <w:rPr>
          <w:spacing w:val="-4"/>
          <w:sz w:val="22"/>
        </w:rPr>
        <w:t xml:space="preserve"> </w:t>
      </w:r>
      <w:r>
        <w:rPr>
          <w:sz w:val="22"/>
        </w:rPr>
        <w:t>and</w:t>
      </w:r>
      <w:r>
        <w:rPr>
          <w:spacing w:val="-3"/>
          <w:sz w:val="22"/>
        </w:rPr>
        <w:t xml:space="preserve"> </w:t>
      </w:r>
      <w:r>
        <w:rPr>
          <w:sz w:val="22"/>
        </w:rPr>
        <w:t>power</w:t>
      </w:r>
      <w:r>
        <w:rPr>
          <w:spacing w:val="-6"/>
          <w:sz w:val="22"/>
        </w:rPr>
        <w:t xml:space="preserve"> </w:t>
      </w:r>
      <w:r>
        <w:rPr>
          <w:sz w:val="22"/>
        </w:rPr>
        <w:t>in</w:t>
      </w:r>
      <w:r>
        <w:rPr>
          <w:spacing w:val="-3"/>
          <w:sz w:val="22"/>
        </w:rPr>
        <w:t xml:space="preserve"> </w:t>
      </w:r>
      <w:r>
        <w:rPr>
          <w:sz w:val="22"/>
        </w:rPr>
        <w:t>world</w:t>
      </w:r>
      <w:r>
        <w:rPr>
          <w:spacing w:val="-4"/>
          <w:sz w:val="22"/>
        </w:rPr>
        <w:t xml:space="preserve"> </w:t>
      </w:r>
      <w:r>
        <w:rPr>
          <w:sz w:val="22"/>
        </w:rPr>
        <w:t>history.</w:t>
      </w:r>
      <w:r>
        <w:rPr>
          <w:spacing w:val="-3"/>
          <w:sz w:val="22"/>
        </w:rPr>
        <w:t xml:space="preserve"> </w:t>
      </w:r>
      <w:r>
        <w:rPr>
          <w:sz w:val="22"/>
        </w:rPr>
        <w:t>Univ</w:t>
      </w:r>
      <w:r>
        <w:rPr>
          <w:spacing w:val="-7"/>
          <w:sz w:val="22"/>
        </w:rPr>
        <w:t xml:space="preserve"> </w:t>
      </w:r>
      <w:r>
        <w:rPr>
          <w:sz w:val="22"/>
        </w:rPr>
        <w:t>of</w:t>
      </w:r>
      <w:r>
        <w:rPr>
          <w:spacing w:val="-3"/>
          <w:sz w:val="22"/>
        </w:rPr>
        <w:t xml:space="preserve"> </w:t>
      </w:r>
      <w:r>
        <w:rPr>
          <w:sz w:val="22"/>
        </w:rPr>
        <w:t>California</w:t>
      </w:r>
      <w:r>
        <w:rPr>
          <w:spacing w:val="-5"/>
          <w:sz w:val="22"/>
        </w:rPr>
        <w:t xml:space="preserve"> </w:t>
      </w:r>
      <w:r>
        <w:rPr>
          <w:spacing w:val="-2"/>
          <w:sz w:val="22"/>
        </w:rPr>
        <w:t>Press.</w:t>
      </w:r>
    </w:p>
    <w:sectPr>
      <w:pgSz w:w="12240" w:h="15840"/>
      <w:pgMar w:top="1360" w:right="108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lvlText w:val="%1."/>
      <w:lvlJc w:val="left"/>
      <w:pPr>
        <w:ind w:left="2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1.%2"/>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00" w:hanging="360"/>
      </w:pPr>
      <w:rPr>
        <w:rFonts w:hint="default"/>
        <w:lang w:val="en-US" w:eastAsia="en-US" w:bidi="ar-SA"/>
      </w:rPr>
    </w:lvl>
    <w:lvl w:ilvl="3" w:tentative="0">
      <w:start w:val="0"/>
      <w:numFmt w:val="bullet"/>
      <w:lvlText w:val="•"/>
      <w:lvlJc w:val="left"/>
      <w:pPr>
        <w:ind w:left="2440" w:hanging="360"/>
      </w:pPr>
      <w:rPr>
        <w:rFonts w:hint="default"/>
        <w:lang w:val="en-US" w:eastAsia="en-US" w:bidi="ar-SA"/>
      </w:rPr>
    </w:lvl>
    <w:lvl w:ilvl="4" w:tentative="0">
      <w:start w:val="0"/>
      <w:numFmt w:val="bullet"/>
      <w:lvlText w:val="•"/>
      <w:lvlJc w:val="left"/>
      <w:pPr>
        <w:ind w:left="3480" w:hanging="360"/>
      </w:pPr>
      <w:rPr>
        <w:rFonts w:hint="default"/>
        <w:lang w:val="en-US" w:eastAsia="en-US" w:bidi="ar-SA"/>
      </w:rPr>
    </w:lvl>
    <w:lvl w:ilvl="5" w:tentative="0">
      <w:start w:val="0"/>
      <w:numFmt w:val="bullet"/>
      <w:lvlText w:val="•"/>
      <w:lvlJc w:val="left"/>
      <w:pPr>
        <w:ind w:left="4520" w:hanging="360"/>
      </w:pPr>
      <w:rPr>
        <w:rFonts w:hint="default"/>
        <w:lang w:val="en-US" w:eastAsia="en-US" w:bidi="ar-SA"/>
      </w:rPr>
    </w:lvl>
    <w:lvl w:ilvl="6" w:tentative="0">
      <w:start w:val="0"/>
      <w:numFmt w:val="bullet"/>
      <w:lvlText w:val="•"/>
      <w:lvlJc w:val="left"/>
      <w:pPr>
        <w:ind w:left="5560" w:hanging="360"/>
      </w:pPr>
      <w:rPr>
        <w:rFonts w:hint="default"/>
        <w:lang w:val="en-US" w:eastAsia="en-US" w:bidi="ar-SA"/>
      </w:rPr>
    </w:lvl>
    <w:lvl w:ilvl="7" w:tentative="0">
      <w:start w:val="0"/>
      <w:numFmt w:val="bullet"/>
      <w:lvlText w:val="•"/>
      <w:lvlJc w:val="left"/>
      <w:pPr>
        <w:ind w:left="6600" w:hanging="360"/>
      </w:pPr>
      <w:rPr>
        <w:rFonts w:hint="default"/>
        <w:lang w:val="en-US" w:eastAsia="en-US" w:bidi="ar-SA"/>
      </w:rPr>
    </w:lvl>
    <w:lvl w:ilvl="8" w:tentative="0">
      <w:start w:val="0"/>
      <w:numFmt w:val="bullet"/>
      <w:lvlText w:val="•"/>
      <w:lvlJc w:val="left"/>
      <w:pPr>
        <w:ind w:left="7640" w:hanging="360"/>
      </w:pPr>
      <w:rPr>
        <w:rFonts w:hint="default"/>
        <w:lang w:val="en-US" w:eastAsia="en-US" w:bidi="ar-SA"/>
      </w:rPr>
    </w:lvl>
  </w:abstractNum>
  <w:abstractNum w:abstractNumId="1">
    <w:nsid w:val="0053208E"/>
    <w:multiLevelType w:val="multilevel"/>
    <w:tmpl w:val="0053208E"/>
    <w:lvl w:ilvl="0" w:tentative="0">
      <w:start w:val="2"/>
      <w:numFmt w:val="decimal"/>
      <w:lvlText w:val="%1"/>
      <w:lvlJc w:val="left"/>
      <w:pPr>
        <w:ind w:left="360" w:hanging="360"/>
        <w:jc w:val="left"/>
      </w:pPr>
      <w:rPr>
        <w:rFonts w:hint="default"/>
        <w:lang w:val="en-US" w:eastAsia="en-US" w:bidi="ar-SA"/>
      </w:rPr>
    </w:lvl>
    <w:lvl w:ilvl="1" w:tentative="0">
      <w:start w:val="1"/>
      <w:numFmt w:val="decimal"/>
      <w:lvlText w:val="%1.%2"/>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32" w:hanging="360"/>
      </w:pPr>
      <w:rPr>
        <w:rFonts w:hint="default"/>
        <w:lang w:val="en-US" w:eastAsia="en-US" w:bidi="ar-SA"/>
      </w:rPr>
    </w:lvl>
    <w:lvl w:ilvl="3" w:tentative="0">
      <w:start w:val="0"/>
      <w:numFmt w:val="bullet"/>
      <w:lvlText w:val="•"/>
      <w:lvlJc w:val="left"/>
      <w:pPr>
        <w:ind w:left="3168" w:hanging="360"/>
      </w:pPr>
      <w:rPr>
        <w:rFonts w:hint="default"/>
        <w:lang w:val="en-US" w:eastAsia="en-US" w:bidi="ar-SA"/>
      </w:rPr>
    </w:lvl>
    <w:lvl w:ilvl="4" w:tentative="0">
      <w:start w:val="0"/>
      <w:numFmt w:val="bullet"/>
      <w:lvlText w:val="•"/>
      <w:lvlJc w:val="left"/>
      <w:pPr>
        <w:ind w:left="4104"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76" w:hanging="360"/>
      </w:pPr>
      <w:rPr>
        <w:rFonts w:hint="default"/>
        <w:lang w:val="en-US" w:eastAsia="en-US" w:bidi="ar-SA"/>
      </w:rPr>
    </w:lvl>
    <w:lvl w:ilvl="7" w:tentative="0">
      <w:start w:val="0"/>
      <w:numFmt w:val="bullet"/>
      <w:lvlText w:val="•"/>
      <w:lvlJc w:val="left"/>
      <w:pPr>
        <w:ind w:left="6912" w:hanging="360"/>
      </w:pPr>
      <w:rPr>
        <w:rFonts w:hint="default"/>
        <w:lang w:val="en-US" w:eastAsia="en-US" w:bidi="ar-SA"/>
      </w:rPr>
    </w:lvl>
    <w:lvl w:ilvl="8" w:tentative="0">
      <w:start w:val="0"/>
      <w:numFmt w:val="bullet"/>
      <w:lvlText w:val="•"/>
      <w:lvlJc w:val="left"/>
      <w:pPr>
        <w:ind w:left="784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51E3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60" w:hanging="540"/>
      <w:outlineLvl w:val="1"/>
    </w:pPr>
    <w:rPr>
      <w:rFonts w:ascii="Times New Roman" w:hAnsi="Times New Roman" w:eastAsia="Times New Roman" w:cs="Times New Roman"/>
      <w:sz w:val="26"/>
      <w:szCs w:val="26"/>
      <w:lang w:val="en-US"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jc w:val="both"/>
    </w:pPr>
    <w:rPr>
      <w:rFonts w:ascii="Times New Roman" w:hAnsi="Times New Roman" w:eastAsia="Times New Roman" w:cs="Times New Roman"/>
      <w:sz w:val="24"/>
      <w:szCs w:val="24"/>
      <w:lang w:val="en-US" w:eastAsia="en-US" w:bidi="ar-SA"/>
    </w:rPr>
  </w:style>
  <w:style w:type="paragraph" w:styleId="6">
    <w:name w:val="Title"/>
    <w:basedOn w:val="1"/>
    <w:qFormat/>
    <w:uiPriority w:val="1"/>
    <w:rPr>
      <w:rFonts w:ascii="Arial" w:hAnsi="Arial" w:eastAsia="Arial" w:cs="Arial"/>
      <w:b/>
      <w:bCs/>
      <w:sz w:val="32"/>
      <w:szCs w:val="32"/>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60"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TotalTime>0</TotalTime>
  <ScaleCrop>false</ScaleCrop>
  <LinksUpToDate>false</LinksUpToDate>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2026-02-14T12:10:00Z</dcterms:created>
  <dc:creator>DAVID</dc:creator>
  <cp:lastModifiedBy>DAVID PETER</cp:lastModifiedBy>
  <dcterms:modified xsi:type="dcterms:W3CDTF">2026-02-14T12:11:14Z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LastSaved">
    <vt:filetime>2026-02-14T00:00:00Z</vt:filetime>
  </property>
  <property fmtid="{D5CDD505-2E9C-101B-9397-08002B2CF9AE}" pid="4" name="KSOProductBuildVer">
    <vt:lpwstr>2057-12.2.0.23197</vt:lpwstr>
  </property>
  <property fmtid="{D5CDD505-2E9C-101B-9397-08002B2CF9AE}" pid="5" name="ICV">
    <vt:lpwstr>71744981285840DC85C9900CAD1B64BC_13</vt:lpwstr>
  </property>
</Properties>
</file>