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ajorEastAsia" w:hAnsi="Times New Roman"/>
          <w:b/>
          <w:bCs/>
          <w:iCs/>
          <w:color w:val="FF0000"/>
          <w:sz w:val="32"/>
          <w:szCs w:val="32"/>
          <w:lang w:val="id-ID"/>
        </w:rPr>
        <w:id w:val="-2078197236"/>
        <w:placeholder>
          <w:docPart w:val="50D5D8EFCE9A4D57B67DEAD84C002476"/>
        </w:placeholder>
      </w:sdtPr>
      <w:sdtEndPr>
        <w:rPr>
          <w:color w:val="auto"/>
          <w:sz w:val="36"/>
          <w:szCs w:val="55"/>
        </w:rPr>
      </w:sdtEndPr>
      <w:sdtContent>
        <w:p w14:paraId="0335C2D1" w14:textId="3B1085C7" w:rsidR="00BD2C12" w:rsidRPr="00BD2C12" w:rsidRDefault="00BD2C12" w:rsidP="00851A9F">
          <w:pPr>
            <w:spacing w:line="360" w:lineRule="auto"/>
            <w:ind w:firstLine="0"/>
            <w:jc w:val="center"/>
            <w:rPr>
              <w:rFonts w:ascii="Times New Roman" w:hAnsi="Times New Roman"/>
            </w:rPr>
          </w:pPr>
        </w:p>
        <w:p w14:paraId="407F70B7" w14:textId="619FD5EA" w:rsidR="000D60D6" w:rsidRPr="002D50AE" w:rsidRDefault="00835935" w:rsidP="00851A9F">
          <w:pPr>
            <w:pStyle w:val="Heading1"/>
            <w:spacing w:line="360" w:lineRule="auto"/>
          </w:pPr>
          <w:r w:rsidRPr="002D50AE">
            <w:t>"FoMO or Fear of Missing the Sale?" Correlation on Social Media Addiction and Online Purchases among Sports Students</w:t>
          </w:r>
        </w:p>
      </w:sdtContent>
    </w:sdt>
    <w:sdt>
      <w:sdtPr>
        <w:rPr>
          <w:lang w:val="id-ID"/>
        </w:rPr>
        <w:id w:val="956607560"/>
        <w:placeholder>
          <w:docPart w:val="50D5D8EFCE9A4D57B67DEAD84C002476"/>
        </w:placeholder>
        <w:showingPlcHdr/>
      </w:sdtPr>
      <w:sdtContent>
        <w:p w14:paraId="7413FD70" w14:textId="1DD0812E" w:rsidR="008870C1" w:rsidRPr="008870C1" w:rsidRDefault="00851A9F" w:rsidP="00851A9F">
          <w:pPr>
            <w:spacing w:line="360" w:lineRule="auto"/>
            <w:rPr>
              <w:lang w:val="id-ID"/>
            </w:rPr>
          </w:pPr>
          <w:r w:rsidRPr="00BA38D3">
            <w:rPr>
              <w:rStyle w:val="PlaceholderText"/>
            </w:rPr>
            <w:t>Click or tap here to enter text.</w:t>
          </w:r>
        </w:p>
      </w:sdtContent>
    </w:sdt>
    <w:sdt>
      <w:sdtPr>
        <w:id w:val="-1784568489"/>
        <w:placeholder>
          <w:docPart w:val="50D5D8EFCE9A4D57B67DEAD84C002476"/>
        </w:placeholder>
      </w:sdtPr>
      <w:sdtContent>
        <w:p w14:paraId="3DEEA42E" w14:textId="77777777" w:rsidR="00072553" w:rsidRPr="000D60D6" w:rsidRDefault="00072553" w:rsidP="00851A9F">
          <w:pPr>
            <w:pStyle w:val="Heading2"/>
            <w:spacing w:line="360" w:lineRule="auto"/>
          </w:pPr>
          <w:r w:rsidRPr="000D60D6">
            <w:t>Abstract</w:t>
          </w:r>
        </w:p>
      </w:sdtContent>
    </w:sdt>
    <w:sdt>
      <w:sdtPr>
        <w:rPr>
          <w:i/>
          <w:szCs w:val="22"/>
          <w:lang w:val="en-US" w:eastAsia="en-US"/>
        </w:rPr>
        <w:id w:val="810675951"/>
        <w:placeholder>
          <w:docPart w:val="50D5D8EFCE9A4D57B67DEAD84C002476"/>
        </w:placeholder>
      </w:sdtPr>
      <w:sdtEndPr>
        <w:rPr>
          <w:szCs w:val="24"/>
          <w:lang w:val="id-ID" w:eastAsia="id-ID"/>
        </w:rPr>
      </w:sdtEndPr>
      <w:sdtContent>
        <w:p w14:paraId="0859DAE7" w14:textId="1731CFF4" w:rsidR="000555F6" w:rsidRPr="00397FEF" w:rsidRDefault="00397FEF" w:rsidP="00851A9F">
          <w:pPr>
            <w:pStyle w:val="NormalWeb"/>
            <w:spacing w:line="360" w:lineRule="auto"/>
            <w:jc w:val="both"/>
            <w:rPr>
              <w:i/>
            </w:rPr>
          </w:pPr>
          <w:r w:rsidRPr="00397FEF">
            <w:rPr>
              <w:sz w:val="22"/>
              <w:szCs w:val="22"/>
              <w:lang w:val="en-US" w:eastAsia="en-US"/>
            </w:rPr>
            <w:t xml:space="preserve">In increasingly commercialized digital environments, users are continuously exposed to both social and purchase cues, raising questions about what truly drives their behavior. Social media addiction </w:t>
          </w:r>
          <w:r w:rsidRPr="00397FEF">
            <w:rPr>
              <w:b/>
              <w:bCs/>
              <w:color w:val="0E101A"/>
              <w:sz w:val="22"/>
              <w:szCs w:val="22"/>
              <w:lang w:val="en-US" w:eastAsia="en-US"/>
            </w:rPr>
            <w:t>drives</w:t>
          </w:r>
          <w:r w:rsidRPr="00397FEF">
            <w:rPr>
              <w:sz w:val="22"/>
              <w:szCs w:val="22"/>
              <w:lang w:val="en-US" w:eastAsia="en-US"/>
            </w:rPr>
            <w:t xml:space="preserve"> online purchasing behaviors among sport-program students, </w:t>
          </w:r>
          <w:r w:rsidRPr="00397FEF">
            <w:rPr>
              <w:b/>
              <w:bCs/>
              <w:color w:val="0E101A"/>
              <w:sz w:val="22"/>
              <w:szCs w:val="22"/>
              <w:lang w:val="en-US" w:eastAsia="en-US"/>
            </w:rPr>
            <w:t>revealing</w:t>
          </w:r>
          <w:r w:rsidRPr="00397FEF">
            <w:rPr>
              <w:sz w:val="22"/>
              <w:szCs w:val="22"/>
              <w:lang w:val="en-US" w:eastAsia="en-US"/>
            </w:rPr>
            <w:t xml:space="preserve"> a distinct tension between Fear of Missing Out (</w:t>
          </w:r>
          <w:proofErr w:type="spellStart"/>
          <w:r w:rsidRPr="00397FEF">
            <w:rPr>
              <w:sz w:val="22"/>
              <w:szCs w:val="22"/>
              <w:lang w:val="en-US" w:eastAsia="en-US"/>
            </w:rPr>
            <w:t>FoMO</w:t>
          </w:r>
          <w:proofErr w:type="spellEnd"/>
          <w:r w:rsidRPr="00397FEF">
            <w:rPr>
              <w:sz w:val="22"/>
              <w:szCs w:val="22"/>
              <w:lang w:val="en-US" w:eastAsia="en-US"/>
            </w:rPr>
            <w:t xml:space="preserve">) and Fear of Missing the Sale. A quantitative approach was employed, involving 350 respondents from sport-based academic programs. Data </w:t>
          </w:r>
          <w:proofErr w:type="gramStart"/>
          <w:r w:rsidRPr="00397FEF">
            <w:rPr>
              <w:sz w:val="22"/>
              <w:szCs w:val="22"/>
              <w:lang w:val="en-US" w:eastAsia="en-US"/>
            </w:rPr>
            <w:t>were</w:t>
          </w:r>
          <w:proofErr w:type="gramEnd"/>
          <w:r w:rsidRPr="00397FEF">
            <w:rPr>
              <w:sz w:val="22"/>
              <w:szCs w:val="22"/>
              <w:lang w:val="en-US" w:eastAsia="en-US"/>
            </w:rPr>
            <w:t xml:space="preserve"> analyzed using descriptive statistics and Pearson's correlation to determine patterns of use and relationships among variables. The findings indicate that both social media addiction and online purchasing behavior are present at high levels among respondents </w:t>
          </w:r>
          <w:r w:rsidRPr="00397FEF">
            <w:rPr>
              <w:b/>
              <w:bCs/>
              <w:color w:val="0E101A"/>
              <w:sz w:val="22"/>
              <w:szCs w:val="22"/>
              <w:lang w:val="en-US" w:eastAsia="en-US"/>
            </w:rPr>
            <w:t>(</w:t>
          </w:r>
          <w:r w:rsidRPr="00397FEF">
            <w:rPr>
              <w:b/>
              <w:bCs/>
              <w:i/>
              <w:iCs/>
              <w:color w:val="0E101A"/>
              <w:sz w:val="22"/>
              <w:szCs w:val="22"/>
              <w:lang w:val="en-US" w:eastAsia="en-US"/>
            </w:rPr>
            <w:t>r</w:t>
          </w:r>
          <w:r w:rsidRPr="00397FEF">
            <w:rPr>
              <w:b/>
              <w:bCs/>
              <w:color w:val="0E101A"/>
              <w:sz w:val="22"/>
              <w:szCs w:val="22"/>
              <w:lang w:val="en-US" w:eastAsia="en-US"/>
            </w:rPr>
            <w:t>=.757**, p&lt;.001).</w:t>
          </w:r>
          <w:r w:rsidRPr="00397FEF">
            <w:rPr>
              <w:sz w:val="22"/>
              <w:szCs w:val="22"/>
              <w:lang w:val="en-US" w:eastAsia="en-US"/>
            </w:rPr>
            <w:t xml:space="preserve"> The results point to a digital environment in which social interaction, emotional experience, and consumer behavior are closely interconnected. In this context, purchasing decisions are shaped not only by functional needs but also by a sense of urgency driven by continuous exposure to content, trends, and time-sensitive promotions. This study contributes to the growing body of literature by offering a more nuanced perspective on how social media environments influence both emotional and consumption-related outcomes, particularly within the domain of sports merchandise. </w:t>
          </w:r>
        </w:p>
      </w:sdtContent>
    </w:sdt>
    <w:sdt>
      <w:sdtPr>
        <w:rPr>
          <w:b/>
        </w:rPr>
        <w:id w:val="-1328513002"/>
        <w:placeholder>
          <w:docPart w:val="50D5D8EFCE9A4D57B67DEAD84C002476"/>
        </w:placeholder>
      </w:sdtPr>
      <w:sdtEndPr>
        <w:rPr>
          <w:b w:val="0"/>
          <w:lang w:val="id-ID"/>
        </w:rPr>
      </w:sdtEndPr>
      <w:sdtContent>
        <w:p w14:paraId="7A2F7FF2" w14:textId="3D149B15" w:rsidR="008E0062" w:rsidRPr="00A777FF" w:rsidRDefault="00072553" w:rsidP="00851A9F">
          <w:pPr>
            <w:pStyle w:val="Heading3"/>
            <w:spacing w:line="360" w:lineRule="auto"/>
            <w:rPr>
              <w:lang w:val="id-ID"/>
            </w:rPr>
          </w:pPr>
          <w:r w:rsidRPr="00AC6E79">
            <w:rPr>
              <w:b/>
            </w:rPr>
            <w:t>Keywords</w:t>
          </w:r>
          <w:r w:rsidR="00835935" w:rsidRPr="00AC6E79">
            <w:rPr>
              <w:b/>
            </w:rPr>
            <w:t>:</w:t>
          </w:r>
          <w:r w:rsidR="00835935" w:rsidRPr="00AC6E79">
            <w:t xml:space="preserve"> social</w:t>
          </w:r>
          <w:r w:rsidR="00835935">
            <w:t xml:space="preserve"> media addiction, online purchasing behavior, sports students, </w:t>
          </w:r>
          <w:proofErr w:type="spellStart"/>
          <w:r w:rsidR="00835935">
            <w:t>FoMO</w:t>
          </w:r>
          <w:proofErr w:type="spellEnd"/>
        </w:p>
      </w:sdtContent>
    </w:sdt>
    <w:p w14:paraId="484A4B3F" w14:textId="77777777" w:rsidR="00486C8B" w:rsidRDefault="00486C8B" w:rsidP="00851A9F">
      <w:pPr>
        <w:pStyle w:val="BodyText"/>
        <w:adjustRightInd w:val="0"/>
        <w:snapToGrid w:val="0"/>
        <w:spacing w:line="360" w:lineRule="auto"/>
        <w:ind w:left="1985"/>
        <w:rPr>
          <w:i w:val="0"/>
          <w:sz w:val="20"/>
          <w:lang w:val="id-ID"/>
        </w:rPr>
      </w:pPr>
    </w:p>
    <w:sdt>
      <w:sdtPr>
        <w:id w:val="-1448307520"/>
        <w:placeholder>
          <w:docPart w:val="50D5D8EFCE9A4D57B67DEAD84C002476"/>
        </w:placeholder>
      </w:sdtPr>
      <w:sdtContent>
        <w:p w14:paraId="6535842E" w14:textId="77777777" w:rsidR="000D7707" w:rsidRPr="00A777FF" w:rsidRDefault="000D7707" w:rsidP="00851A9F">
          <w:pPr>
            <w:pStyle w:val="Heading2"/>
            <w:spacing w:line="360" w:lineRule="auto"/>
          </w:pPr>
          <w:r w:rsidRPr="00A777FF">
            <w:t>Introduction</w:t>
          </w:r>
        </w:p>
      </w:sdtContent>
    </w:sdt>
    <w:sdt>
      <w:sdtPr>
        <w:rPr>
          <w:rStyle w:val="Strong"/>
          <w:b w:val="0"/>
        </w:rPr>
        <w:id w:val="1694563587"/>
        <w:placeholder>
          <w:docPart w:val="50D5D8EFCE9A4D57B67DEAD84C002476"/>
        </w:placeholder>
      </w:sdtPr>
      <w:sdtEndPr>
        <w:rPr>
          <w:rStyle w:val="DefaultParagraphFont"/>
          <w:rFonts w:ascii="Times New Roman" w:hAnsi="Times New Roman"/>
          <w:bCs w:val="0"/>
          <w:sz w:val="24"/>
          <w:szCs w:val="24"/>
          <w:lang w:val="id-ID" w:eastAsia="id-ID"/>
        </w:rPr>
      </w:sdtEndPr>
      <w:sdtContent>
        <w:p w14:paraId="359D3724" w14:textId="30F41923" w:rsidR="00835935" w:rsidRPr="00B336A5" w:rsidRDefault="00B336A5" w:rsidP="00851A9F">
          <w:pPr>
            <w:spacing w:line="360" w:lineRule="auto"/>
            <w:jc w:val="both"/>
            <w:rPr>
              <w:rFonts w:ascii="Times New Roman" w:hAnsi="Times New Roman"/>
              <w:sz w:val="28"/>
              <w:szCs w:val="28"/>
            </w:rPr>
          </w:pPr>
          <w:r w:rsidRPr="00B336A5">
            <w:rPr>
              <w:rFonts w:ascii="Times New Roman" w:hAnsi="Times New Roman"/>
              <w:sz w:val="24"/>
              <w:szCs w:val="24"/>
            </w:rPr>
            <w:t xml:space="preserve">Shopping without long queues or the hassle of finding parking </w:t>
          </w:r>
          <w:r w:rsidRPr="00B336A5">
            <w:rPr>
              <w:rStyle w:val="Strong"/>
              <w:rFonts w:ascii="Times New Roman" w:hAnsi="Times New Roman"/>
              <w:color w:val="0E101A"/>
              <w:sz w:val="24"/>
              <w:szCs w:val="24"/>
            </w:rPr>
            <w:t>represents</w:t>
          </w:r>
          <w:r w:rsidRPr="00B336A5">
            <w:rPr>
              <w:rFonts w:ascii="Times New Roman" w:hAnsi="Times New Roman"/>
              <w:sz w:val="24"/>
              <w:szCs w:val="24"/>
            </w:rPr>
            <w:t xml:space="preserve"> an excellent opportunity for consumers. The advancement of technology through gadgets, applications, and social media platforms has just made dreams come true. The expansion of e-commerce and online business has grown rapidly over the years (Sharma, Mishra, &amp; Srivastav, 2023). The use </w:t>
          </w:r>
          <w:r w:rsidRPr="00B336A5">
            <w:rPr>
              <w:rFonts w:ascii="Times New Roman" w:hAnsi="Times New Roman"/>
              <w:sz w:val="24"/>
              <w:szCs w:val="24"/>
            </w:rPr>
            <w:lastRenderedPageBreak/>
            <w:t>of social media is no longer focused solely on communication but is now known for its role in digital marketing and e-commerce (</w:t>
          </w:r>
          <w:proofErr w:type="spellStart"/>
          <w:r w:rsidRPr="00B336A5">
            <w:rPr>
              <w:rFonts w:ascii="Times New Roman" w:hAnsi="Times New Roman"/>
              <w:sz w:val="24"/>
              <w:szCs w:val="24"/>
            </w:rPr>
            <w:t>Samenda</w:t>
          </w:r>
          <w:proofErr w:type="spellEnd"/>
          <w:r w:rsidRPr="00B336A5">
            <w:rPr>
              <w:rFonts w:ascii="Times New Roman" w:hAnsi="Times New Roman"/>
              <w:sz w:val="24"/>
              <w:szCs w:val="24"/>
            </w:rPr>
            <w:t xml:space="preserve"> et al., 2024; Purnomo, 2023). The effect of social media as a digital marketing platform has evolved </w:t>
          </w:r>
          <w:proofErr w:type="gramStart"/>
          <w:r w:rsidRPr="00B336A5">
            <w:rPr>
              <w:rFonts w:ascii="Times New Roman" w:hAnsi="Times New Roman"/>
              <w:sz w:val="24"/>
              <w:szCs w:val="24"/>
            </w:rPr>
            <w:t>the commercial</w:t>
          </w:r>
          <w:proofErr w:type="gramEnd"/>
          <w:r w:rsidRPr="00B336A5">
            <w:rPr>
              <w:rFonts w:ascii="Times New Roman" w:hAnsi="Times New Roman"/>
              <w:sz w:val="24"/>
              <w:szCs w:val="24"/>
            </w:rPr>
            <w:t xml:space="preserve"> and marketing ecosystems, shaping perceptions, preferences, and purchasing decisions (Antczak, 2024; Wilfred, 2023). Social media significantly influences consumer decisions regarding product materials, </w:t>
          </w:r>
          <w:proofErr w:type="spellStart"/>
          <w:r w:rsidRPr="00B336A5">
            <w:rPr>
              <w:rFonts w:ascii="Times New Roman" w:hAnsi="Times New Roman"/>
              <w:sz w:val="24"/>
              <w:szCs w:val="24"/>
            </w:rPr>
            <w:t>colours</w:t>
          </w:r>
          <w:proofErr w:type="spellEnd"/>
          <w:r w:rsidRPr="00B336A5">
            <w:rPr>
              <w:rFonts w:ascii="Times New Roman" w:hAnsi="Times New Roman"/>
              <w:sz w:val="24"/>
              <w:szCs w:val="24"/>
            </w:rPr>
            <w:t xml:space="preserve">, and specific service requirements. Globally, the use of social media as a medium in consuming </w:t>
          </w:r>
          <w:proofErr w:type="spellStart"/>
          <w:r w:rsidRPr="00B336A5">
            <w:rPr>
              <w:rFonts w:ascii="Times New Roman" w:hAnsi="Times New Roman"/>
              <w:sz w:val="24"/>
              <w:szCs w:val="24"/>
            </w:rPr>
            <w:t>behaviour</w:t>
          </w:r>
          <w:proofErr w:type="spellEnd"/>
          <w:r w:rsidRPr="00B336A5">
            <w:rPr>
              <w:rFonts w:ascii="Times New Roman" w:hAnsi="Times New Roman"/>
              <w:sz w:val="24"/>
              <w:szCs w:val="24"/>
            </w:rPr>
            <w:t xml:space="preserve"> is undoubtedly. Each year, the number of users and consumers who make online transactions increases (Threadgold et al., 2025). Reports suggest that most consumers were young adults (Threadgold et al., 2025; Krupa &amp; </w:t>
          </w:r>
          <w:proofErr w:type="spellStart"/>
          <w:r w:rsidRPr="00B336A5">
            <w:rPr>
              <w:rFonts w:ascii="Times New Roman" w:hAnsi="Times New Roman"/>
              <w:sz w:val="24"/>
              <w:szCs w:val="24"/>
            </w:rPr>
            <w:t>Buszko</w:t>
          </w:r>
          <w:proofErr w:type="spellEnd"/>
          <w:r w:rsidRPr="00B336A5">
            <w:rPr>
              <w:rFonts w:ascii="Times New Roman" w:hAnsi="Times New Roman"/>
              <w:sz w:val="24"/>
              <w:szCs w:val="24"/>
            </w:rPr>
            <w:t>, 2023). Young populations are known to be in a vulnerable age, making them easily targeted by social media marketers (</w:t>
          </w:r>
          <w:proofErr w:type="spellStart"/>
          <w:r w:rsidRPr="00B336A5">
            <w:rPr>
              <w:rFonts w:ascii="Times New Roman" w:hAnsi="Times New Roman"/>
              <w:sz w:val="24"/>
              <w:szCs w:val="24"/>
            </w:rPr>
            <w:t>Livinstone</w:t>
          </w:r>
          <w:proofErr w:type="spellEnd"/>
          <w:r w:rsidRPr="00B336A5">
            <w:rPr>
              <w:rFonts w:ascii="Times New Roman" w:hAnsi="Times New Roman"/>
              <w:sz w:val="24"/>
              <w:szCs w:val="24"/>
            </w:rPr>
            <w:t xml:space="preserve"> et al., 2026). Additionally, the new era of marketing has included digital marketing as one of the most successful and influential marketing strategies (Rajendran, 2024). The display of products, goods, and services greatly affected consumer decisions, especially through the imagery and visual effects of the commercial. To make things interesting, Jin (2024) mentions that the evolution of online shopping and e-commerce was also affecting the sports industry. Well-established brands had proposed and developed their own websites and social media accounts to promote and sell their products (Kumar &amp; Nanda, 2023). The most popular sports products </w:t>
          </w:r>
          <w:proofErr w:type="spellStart"/>
          <w:proofErr w:type="gramStart"/>
          <w:r w:rsidRPr="00B336A5">
            <w:rPr>
              <w:rFonts w:ascii="Times New Roman" w:hAnsi="Times New Roman"/>
              <w:sz w:val="24"/>
              <w:szCs w:val="24"/>
            </w:rPr>
            <w:t>includeshoes</w:t>
          </w:r>
          <w:proofErr w:type="spellEnd"/>
          <w:proofErr w:type="gramEnd"/>
          <w:r w:rsidRPr="00B336A5">
            <w:rPr>
              <w:rFonts w:ascii="Times New Roman" w:hAnsi="Times New Roman"/>
              <w:sz w:val="24"/>
              <w:szCs w:val="24"/>
            </w:rPr>
            <w:t xml:space="preserve">, shirts, sports equipment, and more. Aligned with this, young people who actively engaged with social media usually purchased sports products online to reduce their time spent and increase their emotional satisfaction (Nguyen &amp; Van Nguyes, 2025). However, the most common problem associated with this excessive engagement is social media addiction. Compulsive digital platform use and online spending </w:t>
          </w:r>
          <w:proofErr w:type="spellStart"/>
          <w:r w:rsidRPr="00B336A5">
            <w:rPr>
              <w:rStyle w:val="Strong"/>
              <w:rFonts w:ascii="Times New Roman" w:hAnsi="Times New Roman"/>
              <w:color w:val="0E101A"/>
              <w:sz w:val="24"/>
              <w:szCs w:val="24"/>
            </w:rPr>
            <w:t>characterise</w:t>
          </w:r>
          <w:proofErr w:type="spellEnd"/>
          <w:r w:rsidRPr="00B336A5">
            <w:rPr>
              <w:rFonts w:ascii="Times New Roman" w:hAnsi="Times New Roman"/>
              <w:sz w:val="24"/>
              <w:szCs w:val="24"/>
            </w:rPr>
            <w:t xml:space="preserve"> this addiction, according to Montag and Elhai (2023). The time spent was not only </w:t>
          </w:r>
          <w:proofErr w:type="gramStart"/>
          <w:r w:rsidRPr="00B336A5">
            <w:rPr>
              <w:rFonts w:ascii="Times New Roman" w:hAnsi="Times New Roman"/>
              <w:sz w:val="24"/>
              <w:szCs w:val="24"/>
            </w:rPr>
            <w:t>in</w:t>
          </w:r>
          <w:proofErr w:type="gramEnd"/>
          <w:r w:rsidRPr="00B336A5">
            <w:rPr>
              <w:rFonts w:ascii="Times New Roman" w:hAnsi="Times New Roman"/>
              <w:sz w:val="24"/>
              <w:szCs w:val="24"/>
            </w:rPr>
            <w:t xml:space="preserve"> money, but also on screen. The adapted </w:t>
          </w:r>
          <w:proofErr w:type="spellStart"/>
          <w:r w:rsidRPr="00B336A5">
            <w:rPr>
              <w:rFonts w:ascii="Times New Roman" w:hAnsi="Times New Roman"/>
              <w:sz w:val="24"/>
              <w:szCs w:val="24"/>
            </w:rPr>
            <w:t>behaviour</w:t>
          </w:r>
          <w:proofErr w:type="spellEnd"/>
          <w:r w:rsidRPr="00B336A5">
            <w:rPr>
              <w:rFonts w:ascii="Times New Roman" w:hAnsi="Times New Roman"/>
              <w:sz w:val="24"/>
              <w:szCs w:val="24"/>
            </w:rPr>
            <w:t xml:space="preserve"> through social media addiction not only reduces self-control, but it can also lead to higher levels of impulsivity and emotional responses (</w:t>
          </w:r>
          <w:proofErr w:type="spellStart"/>
          <w:r w:rsidRPr="00B336A5">
            <w:rPr>
              <w:rFonts w:ascii="Times New Roman" w:hAnsi="Times New Roman"/>
              <w:sz w:val="24"/>
              <w:szCs w:val="24"/>
            </w:rPr>
            <w:t>Błachnio</w:t>
          </w:r>
          <w:proofErr w:type="spellEnd"/>
          <w:r w:rsidRPr="00B336A5">
            <w:rPr>
              <w:rFonts w:ascii="Times New Roman" w:hAnsi="Times New Roman"/>
              <w:sz w:val="24"/>
              <w:szCs w:val="24"/>
            </w:rPr>
            <w:t xml:space="preserve"> et al., 2023). As a result, those who </w:t>
          </w:r>
          <w:proofErr w:type="gramStart"/>
          <w:r w:rsidRPr="00B336A5">
            <w:rPr>
              <w:rFonts w:ascii="Times New Roman" w:hAnsi="Times New Roman"/>
              <w:sz w:val="24"/>
              <w:szCs w:val="24"/>
            </w:rPr>
            <w:t>suffers</w:t>
          </w:r>
          <w:proofErr w:type="gramEnd"/>
          <w:r w:rsidRPr="00B336A5">
            <w:rPr>
              <w:rFonts w:ascii="Times New Roman" w:hAnsi="Times New Roman"/>
              <w:sz w:val="24"/>
              <w:szCs w:val="24"/>
            </w:rPr>
            <w:t xml:space="preserve"> higher </w:t>
          </w:r>
          <w:proofErr w:type="gramStart"/>
          <w:r w:rsidRPr="00B336A5">
            <w:rPr>
              <w:rFonts w:ascii="Times New Roman" w:hAnsi="Times New Roman"/>
              <w:sz w:val="24"/>
              <w:szCs w:val="24"/>
            </w:rPr>
            <w:t>level</w:t>
          </w:r>
          <w:proofErr w:type="gramEnd"/>
          <w:r w:rsidRPr="00B336A5">
            <w:rPr>
              <w:rFonts w:ascii="Times New Roman" w:hAnsi="Times New Roman"/>
              <w:sz w:val="24"/>
              <w:szCs w:val="24"/>
            </w:rPr>
            <w:t xml:space="preserve"> of social media addiction will be more vulnerable to marketing stimuli, time-sensitive promotion (usually applied by most of the social media and digital marketing platforms) and trend-driven consumption. In a similar vein, the most worrying and discussed phenomenon on this is called Fear of Missing Out (</w:t>
          </w:r>
          <w:proofErr w:type="spellStart"/>
          <w:r w:rsidRPr="00B336A5">
            <w:rPr>
              <w:rFonts w:ascii="Times New Roman" w:hAnsi="Times New Roman"/>
              <w:sz w:val="24"/>
              <w:szCs w:val="24"/>
            </w:rPr>
            <w:t>FoMO</w:t>
          </w:r>
          <w:proofErr w:type="spellEnd"/>
          <w:r w:rsidRPr="00B336A5">
            <w:rPr>
              <w:rFonts w:ascii="Times New Roman" w:hAnsi="Times New Roman"/>
              <w:sz w:val="24"/>
              <w:szCs w:val="24"/>
            </w:rPr>
            <w:t xml:space="preserve">). Garg (2023) </w:t>
          </w:r>
          <w:r w:rsidRPr="00B336A5">
            <w:rPr>
              <w:rStyle w:val="Strong"/>
              <w:rFonts w:ascii="Times New Roman" w:hAnsi="Times New Roman"/>
              <w:color w:val="0E101A"/>
              <w:sz w:val="24"/>
              <w:szCs w:val="24"/>
            </w:rPr>
            <w:t>links</w:t>
          </w:r>
          <w:r w:rsidRPr="00B336A5">
            <w:rPr>
              <w:rFonts w:ascii="Times New Roman" w:hAnsi="Times New Roman"/>
              <w:sz w:val="24"/>
              <w:szCs w:val="24"/>
            </w:rPr>
            <w:t xml:space="preserve"> the pervasive fear of missing out on others' enjoyment to a compulsive desire for continuous connectivity. For active social media users, </w:t>
          </w:r>
          <w:proofErr w:type="spellStart"/>
          <w:r w:rsidRPr="00B336A5">
            <w:rPr>
              <w:rFonts w:ascii="Times New Roman" w:hAnsi="Times New Roman"/>
              <w:sz w:val="24"/>
              <w:szCs w:val="24"/>
            </w:rPr>
            <w:t>FoMO</w:t>
          </w:r>
          <w:proofErr w:type="spellEnd"/>
          <w:r w:rsidRPr="00B336A5">
            <w:rPr>
              <w:rFonts w:ascii="Times New Roman" w:hAnsi="Times New Roman"/>
              <w:sz w:val="24"/>
              <w:szCs w:val="24"/>
            </w:rPr>
            <w:t xml:space="preserve"> is a common desire that needs to be satisfied, as not doing so can lead to feelings of restlessness, loneliness, and a sense of inadequacy, as if not, it might result in feeling restless, lonely, and inadequate at not being able </w:t>
          </w:r>
          <w:r w:rsidRPr="00B336A5">
            <w:rPr>
              <w:rFonts w:ascii="Times New Roman" w:hAnsi="Times New Roman"/>
              <w:sz w:val="24"/>
              <w:szCs w:val="24"/>
            </w:rPr>
            <w:lastRenderedPageBreak/>
            <w:t xml:space="preserve">to do what others can (Nesbit &amp; Lole, 2025; Shuvo, 2024). This </w:t>
          </w:r>
          <w:proofErr w:type="spellStart"/>
          <w:r w:rsidRPr="00B336A5">
            <w:rPr>
              <w:rFonts w:ascii="Times New Roman" w:hAnsi="Times New Roman"/>
              <w:sz w:val="24"/>
              <w:szCs w:val="24"/>
            </w:rPr>
            <w:t>FoMO</w:t>
          </w:r>
          <w:proofErr w:type="spellEnd"/>
          <w:r w:rsidRPr="00B336A5">
            <w:rPr>
              <w:rFonts w:ascii="Times New Roman" w:hAnsi="Times New Roman"/>
              <w:sz w:val="24"/>
              <w:szCs w:val="24"/>
            </w:rPr>
            <w:t xml:space="preserve"> phenomenon also results in overcommitment, such as saying yes or hitting the buy now button. The desire to participate in significant events or to create lasting memories drives this </w:t>
          </w:r>
          <w:proofErr w:type="spellStart"/>
          <w:r w:rsidRPr="00B336A5">
            <w:rPr>
              <w:rFonts w:ascii="Times New Roman" w:hAnsi="Times New Roman"/>
              <w:sz w:val="24"/>
              <w:szCs w:val="24"/>
            </w:rPr>
            <w:t>behaviour</w:t>
          </w:r>
          <w:proofErr w:type="spellEnd"/>
          <w:r w:rsidRPr="00B336A5">
            <w:rPr>
              <w:rFonts w:ascii="Times New Roman" w:hAnsi="Times New Roman"/>
              <w:sz w:val="24"/>
              <w:szCs w:val="24"/>
            </w:rPr>
            <w:t xml:space="preserve">. Pertinent to the issue, </w:t>
          </w:r>
          <w:proofErr w:type="spellStart"/>
          <w:r w:rsidRPr="00B336A5">
            <w:rPr>
              <w:rFonts w:ascii="Times New Roman" w:hAnsi="Times New Roman"/>
              <w:sz w:val="24"/>
              <w:szCs w:val="24"/>
            </w:rPr>
            <w:t>FoMO</w:t>
          </w:r>
          <w:proofErr w:type="spellEnd"/>
          <w:r w:rsidRPr="00B336A5">
            <w:rPr>
              <w:rFonts w:ascii="Times New Roman" w:hAnsi="Times New Roman"/>
              <w:sz w:val="24"/>
              <w:szCs w:val="24"/>
            </w:rPr>
            <w:t xml:space="preserve"> has also extended beyond social experiences; in the consumer context, it is now known </w:t>
          </w:r>
          <w:proofErr w:type="gramStart"/>
          <w:r w:rsidRPr="00B336A5">
            <w:rPr>
              <w:rFonts w:ascii="Times New Roman" w:hAnsi="Times New Roman"/>
              <w:sz w:val="24"/>
              <w:szCs w:val="24"/>
            </w:rPr>
            <w:t>as ''</w:t>
          </w:r>
          <w:proofErr w:type="gramEnd"/>
          <w:r w:rsidRPr="00B336A5">
            <w:rPr>
              <w:rFonts w:ascii="Times New Roman" w:hAnsi="Times New Roman"/>
              <w:sz w:val="24"/>
              <w:szCs w:val="24"/>
            </w:rPr>
            <w:t xml:space="preserve">Fear of Missing the </w:t>
          </w:r>
          <w:proofErr w:type="gramStart"/>
          <w:r w:rsidRPr="00B336A5">
            <w:rPr>
              <w:rFonts w:ascii="Times New Roman" w:hAnsi="Times New Roman"/>
              <w:sz w:val="24"/>
              <w:szCs w:val="24"/>
            </w:rPr>
            <w:t>Sale''</w:t>
          </w:r>
          <w:proofErr w:type="gramEnd"/>
          <w:r w:rsidRPr="00B336A5">
            <w:rPr>
              <w:rFonts w:ascii="Times New Roman" w:hAnsi="Times New Roman"/>
              <w:sz w:val="24"/>
              <w:szCs w:val="24"/>
            </w:rPr>
            <w:t xml:space="preserve"> and has become a growing trend among individuals making impulsive purchases driven by urgency and perceived scarcity. Intimately connected, the sports industry has also been known for its </w:t>
          </w:r>
          <w:proofErr w:type="spellStart"/>
          <w:r w:rsidRPr="00B336A5">
            <w:rPr>
              <w:rFonts w:ascii="Times New Roman" w:hAnsi="Times New Roman"/>
              <w:sz w:val="24"/>
              <w:szCs w:val="24"/>
            </w:rPr>
            <w:t>FoMO</w:t>
          </w:r>
          <w:proofErr w:type="spellEnd"/>
          <w:r w:rsidRPr="00B336A5">
            <w:rPr>
              <w:rFonts w:ascii="Times New Roman" w:hAnsi="Times New Roman"/>
              <w:sz w:val="24"/>
              <w:szCs w:val="24"/>
            </w:rPr>
            <w:t xml:space="preserve"> experiences, especially through sports identity, brand, affiliation and lifestyle (Choi et al., 2025; Keplinger, 2022). Students in sports science and recreation programs </w:t>
          </w:r>
          <w:r w:rsidRPr="00B336A5">
            <w:rPr>
              <w:rStyle w:val="Strong"/>
              <w:rFonts w:ascii="Times New Roman" w:hAnsi="Times New Roman"/>
              <w:color w:val="0E101A"/>
              <w:sz w:val="24"/>
              <w:szCs w:val="24"/>
            </w:rPr>
            <w:t>frequently encounter</w:t>
          </w:r>
          <w:r w:rsidRPr="00B336A5">
            <w:rPr>
              <w:rFonts w:ascii="Times New Roman" w:hAnsi="Times New Roman"/>
              <w:sz w:val="24"/>
              <w:szCs w:val="24"/>
            </w:rPr>
            <w:t xml:space="preserve"> </w:t>
          </w:r>
          <w:proofErr w:type="spellStart"/>
          <w:r w:rsidRPr="00B336A5">
            <w:rPr>
              <w:rFonts w:ascii="Times New Roman" w:hAnsi="Times New Roman"/>
              <w:sz w:val="24"/>
              <w:szCs w:val="24"/>
            </w:rPr>
            <w:t>FoMO</w:t>
          </w:r>
          <w:proofErr w:type="spellEnd"/>
          <w:r w:rsidRPr="00B336A5">
            <w:rPr>
              <w:rFonts w:ascii="Times New Roman" w:hAnsi="Times New Roman"/>
              <w:sz w:val="24"/>
              <w:szCs w:val="24"/>
            </w:rPr>
            <w:t xml:space="preserve"> in their academic environment. Because of this, </w:t>
          </w:r>
          <w:proofErr w:type="spellStart"/>
          <w:r w:rsidRPr="00B336A5">
            <w:rPr>
              <w:rFonts w:ascii="Times New Roman" w:hAnsi="Times New Roman"/>
              <w:sz w:val="24"/>
              <w:szCs w:val="24"/>
            </w:rPr>
            <w:t>sportsOwingsports</w:t>
          </w:r>
          <w:proofErr w:type="spellEnd"/>
          <w:r w:rsidRPr="00B336A5">
            <w:rPr>
              <w:rFonts w:ascii="Times New Roman" w:hAnsi="Times New Roman"/>
              <w:sz w:val="24"/>
              <w:szCs w:val="24"/>
            </w:rPr>
            <w:t xml:space="preserve"> students are more likely to engage with sports brands, athletic trends, sporting-event-related influencers, reviews, and more (Basso, 2023). Conversely, though the </w:t>
          </w:r>
          <w:proofErr w:type="spellStart"/>
          <w:r w:rsidRPr="00B336A5">
            <w:rPr>
              <w:rFonts w:ascii="Times New Roman" w:hAnsi="Times New Roman"/>
              <w:sz w:val="24"/>
              <w:szCs w:val="24"/>
            </w:rPr>
            <w:t>FoMO</w:t>
          </w:r>
          <w:proofErr w:type="spellEnd"/>
          <w:r w:rsidRPr="00B336A5">
            <w:rPr>
              <w:rFonts w:ascii="Times New Roman" w:hAnsi="Times New Roman"/>
              <w:sz w:val="24"/>
              <w:szCs w:val="24"/>
            </w:rPr>
            <w:t xml:space="preserve"> phenomenon is </w:t>
          </w:r>
          <w:proofErr w:type="gramStart"/>
          <w:r w:rsidRPr="00B336A5">
            <w:rPr>
              <w:rFonts w:ascii="Times New Roman" w:hAnsi="Times New Roman"/>
              <w:sz w:val="24"/>
              <w:szCs w:val="24"/>
            </w:rPr>
            <w:t>a hype</w:t>
          </w:r>
          <w:proofErr w:type="gramEnd"/>
          <w:r w:rsidRPr="00B336A5">
            <w:rPr>
              <w:rFonts w:ascii="Times New Roman" w:hAnsi="Times New Roman"/>
              <w:sz w:val="24"/>
              <w:szCs w:val="24"/>
            </w:rPr>
            <w:t xml:space="preserve"> in the sports field and industry, limited research has explored how social media addiction influences purchasing </w:t>
          </w:r>
          <w:proofErr w:type="spellStart"/>
          <w:r w:rsidRPr="00B336A5">
            <w:rPr>
              <w:rFonts w:ascii="Times New Roman" w:hAnsi="Times New Roman"/>
              <w:sz w:val="24"/>
              <w:szCs w:val="24"/>
            </w:rPr>
            <w:t>behaviour</w:t>
          </w:r>
          <w:proofErr w:type="spellEnd"/>
          <w:r w:rsidRPr="00B336A5">
            <w:rPr>
              <w:rFonts w:ascii="Times New Roman" w:hAnsi="Times New Roman"/>
              <w:sz w:val="24"/>
              <w:szCs w:val="24"/>
            </w:rPr>
            <w:t xml:space="preserve"> within the sports student population.  Therefore, this study aims to examine the connection between social media addiction and purchasing </w:t>
          </w:r>
          <w:proofErr w:type="spellStart"/>
          <w:r w:rsidRPr="00B336A5">
            <w:rPr>
              <w:rFonts w:ascii="Times New Roman" w:hAnsi="Times New Roman"/>
              <w:sz w:val="24"/>
              <w:szCs w:val="24"/>
            </w:rPr>
            <w:t>behaviour</w:t>
          </w:r>
          <w:proofErr w:type="spellEnd"/>
          <w:r w:rsidRPr="00B336A5">
            <w:rPr>
              <w:rFonts w:ascii="Times New Roman" w:hAnsi="Times New Roman"/>
              <w:sz w:val="24"/>
              <w:szCs w:val="24"/>
            </w:rPr>
            <w:t xml:space="preserve"> among sports students merely from the Faculty of Sports Science and Recreation (FSR), Universiti </w:t>
          </w:r>
          <w:proofErr w:type="spellStart"/>
          <w:r w:rsidRPr="00B336A5">
            <w:rPr>
              <w:rFonts w:ascii="Times New Roman" w:hAnsi="Times New Roman"/>
              <w:sz w:val="24"/>
              <w:szCs w:val="24"/>
            </w:rPr>
            <w:t>Teknologi</w:t>
          </w:r>
          <w:proofErr w:type="spellEnd"/>
          <w:r w:rsidRPr="00B336A5">
            <w:rPr>
              <w:rFonts w:ascii="Times New Roman" w:hAnsi="Times New Roman"/>
              <w:sz w:val="24"/>
              <w:szCs w:val="24"/>
            </w:rPr>
            <w:t xml:space="preserve"> MARA, Perlis Branch (UiTM Ps). By introducing the notion of "Fear of Missing the Sale," this research contributes to the growing body of literature on digital consumer </w:t>
          </w:r>
          <w:proofErr w:type="spellStart"/>
          <w:r w:rsidRPr="00B336A5">
            <w:rPr>
              <w:rFonts w:ascii="Times New Roman" w:hAnsi="Times New Roman"/>
              <w:sz w:val="24"/>
              <w:szCs w:val="24"/>
            </w:rPr>
            <w:t>behaviour</w:t>
          </w:r>
          <w:proofErr w:type="spellEnd"/>
          <w:r w:rsidRPr="00B336A5">
            <w:rPr>
              <w:rFonts w:ascii="Times New Roman" w:hAnsi="Times New Roman"/>
              <w:sz w:val="24"/>
              <w:szCs w:val="24"/>
            </w:rPr>
            <w:t>. It provides valuable insights for sports marketers and academic researchers.</w:t>
          </w:r>
          <w:r w:rsidRPr="00B336A5">
            <w:rPr>
              <w:rFonts w:ascii="Times New Roman" w:hAnsi="Times New Roman"/>
              <w:sz w:val="28"/>
              <w:szCs w:val="28"/>
            </w:rPr>
            <w:t xml:space="preserve"> </w:t>
          </w:r>
        </w:p>
      </w:sdtContent>
    </w:sdt>
    <w:sdt>
      <w:sdtPr>
        <w:id w:val="-807090039"/>
        <w:placeholder>
          <w:docPart w:val="50D5D8EFCE9A4D57B67DEAD84C002476"/>
        </w:placeholder>
      </w:sdtPr>
      <w:sdtContent>
        <w:p w14:paraId="56F76601" w14:textId="77777777" w:rsidR="00B921F5" w:rsidRDefault="00B921F5" w:rsidP="00851A9F">
          <w:pPr>
            <w:pStyle w:val="Heading2"/>
            <w:spacing w:line="360" w:lineRule="auto"/>
          </w:pPr>
          <w:r>
            <w:t>Literature review</w:t>
          </w:r>
        </w:p>
      </w:sdtContent>
    </w:sdt>
    <w:sdt>
      <w:sdtPr>
        <w:id w:val="603230441"/>
        <w:placeholder>
          <w:docPart w:val="50D5D8EFCE9A4D57B67DEAD84C002476"/>
        </w:placeholder>
      </w:sdtPr>
      <w:sdtContent>
        <w:sdt>
          <w:sdtPr>
            <w:id w:val="-732318306"/>
            <w:placeholder>
              <w:docPart w:val="50D5D8EFCE9A4D57B67DEAD84C002476"/>
            </w:placeholder>
          </w:sdtPr>
          <w:sdtContent>
            <w:p w14:paraId="77D8ECA0" w14:textId="77777777" w:rsidR="00BF3AAE" w:rsidRDefault="00BF3AAE" w:rsidP="00851A9F">
              <w:pPr>
                <w:pStyle w:val="NormalWeb"/>
                <w:spacing w:before="0" w:beforeAutospacing="0" w:after="0" w:afterAutospacing="0" w:line="360" w:lineRule="auto"/>
                <w:jc w:val="both"/>
                <w:rPr>
                  <w:color w:val="0E101A"/>
                  <w:lang w:val="en-US"/>
                </w:rPr>
              </w:pPr>
              <w:r>
                <w:rPr>
                  <w:rStyle w:val="Strong"/>
                  <w:color w:val="0E101A"/>
                </w:rPr>
                <w:t xml:space="preserve">Social Media Addiction </w:t>
              </w:r>
            </w:p>
            <w:p w14:paraId="74528485" w14:textId="2A54E6E6" w:rsidR="00BF3AAE" w:rsidRDefault="00BF3AAE" w:rsidP="00851A9F">
              <w:pPr>
                <w:pStyle w:val="NormalWeb"/>
                <w:spacing w:before="0" w:beforeAutospacing="0" w:after="0" w:afterAutospacing="0" w:line="360" w:lineRule="auto"/>
                <w:jc w:val="both"/>
                <w:rPr>
                  <w:color w:val="0E101A"/>
                </w:rPr>
              </w:pPr>
              <w:r>
                <w:rPr>
                  <w:color w:val="0E101A"/>
                </w:rPr>
                <w:t xml:space="preserve">Azzaakiyyah (2023) stated in a study that the rapid expansion of social media has transformed the way individuals communicate, interact, and consume information. While these platforms offer convenience and connectivity, a growing body of research highlights their potential to foster addictive patterns of use (Jo &amp; Baek, 2023). Tullet-Prado et al. (2023) revealed that individuals with social media addiction often engage excessively, lose control over their usage, and continue using it despite experiencing negative consequences. Unlike casual usage, addictive behaviour reflects a deeper psychological attachment, where individuals feel compelled to remain constantly connected. Recent studies suggest that platform design reinforces such patterns rather than leaving them to occur accidentally (Rainy &amp; Dhanekula, 2025; Avalle et al., 2024). Adding to the statement, Atalatti and Pawar (2024) mention that </w:t>
              </w:r>
              <w:r>
                <w:rPr>
                  <w:color w:val="0E101A"/>
                </w:rPr>
                <w:lastRenderedPageBreak/>
                <w:t xml:space="preserve">features such as endless scrolling, personalised content, and instant feedback mechanisms (e.g., likes and comments) create continuous engagement loops that encourage prolonged use. Over time, this repeated exposure may shape habitual behaviour, making disengagement increasingly difficult. Recent research highlights that problematic social media use disrupts daily functioning, interpersonal relationships, and overall well-being (Khan &amp; Gautam, 2024; Chemnad et al., 2023). Furthermore, contemporary literature points to the psychological dimensions of social media addiction, linking it to personality traits, emotional regulation, and mental health outcomes. Individuals who rely heavily on social media for validation or social connection may be more vulnerable to compulsive use patterns. Young adults particularly feel this impact as they </w:t>
              </w:r>
              <w:r w:rsidRPr="00BF3AAE">
                <w:rPr>
                  <w:rStyle w:val="Strong"/>
                  <w:color w:val="0E101A"/>
                </w:rPr>
                <w:t>forge</w:t>
              </w:r>
              <w:r w:rsidRPr="00BF3AAE">
                <w:rPr>
                  <w:color w:val="0E101A"/>
                </w:rPr>
                <w:t xml:space="preserve"> their identities and </w:t>
              </w:r>
              <w:r>
                <w:rPr>
                  <w:rStyle w:val="Strong"/>
                  <w:color w:val="0E101A"/>
                </w:rPr>
                <w:t xml:space="preserve">seek </w:t>
              </w:r>
              <w:r>
                <w:rPr>
                  <w:color w:val="0E101A"/>
                </w:rPr>
                <w:t xml:space="preserve">social belonging in digital spaces. </w:t>
              </w:r>
            </w:p>
            <w:p w14:paraId="00D83045" w14:textId="77777777" w:rsidR="00BF3AAE" w:rsidRDefault="00BF3AAE" w:rsidP="00851A9F">
              <w:pPr>
                <w:pStyle w:val="NormalWeb"/>
                <w:spacing w:before="0" w:beforeAutospacing="0" w:after="0" w:afterAutospacing="0" w:line="360" w:lineRule="auto"/>
                <w:jc w:val="both"/>
                <w:rPr>
                  <w:color w:val="0E101A"/>
                </w:rPr>
              </w:pPr>
            </w:p>
            <w:p w14:paraId="1CB2CB98" w14:textId="77777777" w:rsidR="00BF3AAE" w:rsidRDefault="00BF3AAE" w:rsidP="00851A9F">
              <w:pPr>
                <w:pStyle w:val="NormalWeb"/>
                <w:spacing w:before="0" w:beforeAutospacing="0" w:after="0" w:afterAutospacing="0" w:line="360" w:lineRule="auto"/>
                <w:jc w:val="both"/>
                <w:rPr>
                  <w:color w:val="0E101A"/>
                </w:rPr>
              </w:pPr>
              <w:r>
                <w:rPr>
                  <w:rStyle w:val="Strong"/>
                  <w:color w:val="0E101A"/>
                </w:rPr>
                <w:t>Online Purchasing Behaviour</w:t>
              </w:r>
            </w:p>
            <w:p w14:paraId="123941A4" w14:textId="77777777" w:rsidR="00BF3AAE" w:rsidRDefault="00BF3AAE" w:rsidP="00851A9F">
              <w:pPr>
                <w:pStyle w:val="NormalWeb"/>
                <w:spacing w:before="0" w:beforeAutospacing="0" w:after="0" w:afterAutospacing="0" w:line="360" w:lineRule="auto"/>
                <w:jc w:val="both"/>
                <w:rPr>
                  <w:color w:val="0E101A"/>
                </w:rPr>
              </w:pPr>
              <w:r>
                <w:rPr>
                  <w:color w:val="0E101A"/>
                </w:rPr>
                <w:t>Online purchasing behaviour has evolved significantly alongside the growth of digital technologies. For younger consumers, especially Generation Z, online shopping is no longer a convenience but a preferred mode of consumption (Rana et al., 2024; Lina, Hou &amp; Ali, 2022; Agrawal, 2022). The ability to browse, compare, and purchase products instantly has reshaped traditional decision-making processes, making them faster and often more impulsive (Goswami &amp; Kumari, 2024). A growing body of literature highlights the role of social media as a key driver of this shift. Social platforms now act as integrated marketplaces, actively pushing products, brands, and promotions to users. Studies indicate that social media use significantly influences purchase intentions by enhancing perceived usefulness, trust, and product visibility (Ahmad, Azman, &amp; Mingxia, 2023). In addition, digital literacy and familiarity with online environments further strengthen consumers' willingness to engage in online transactions. Importantly, purchasing decisions in online environments are often shaped by social and emotional cues rather than purely rational evaluation. Exposure to peer recommendations, influencer marketing, and trending products can create a sense of urgency or desirability. Studies also revealed that Generation Z consumers found their purchasing behaviour to be highly influenced by digital interactions, convenience, and social validation, reflecting a shift toward more experience-driven consumption patterns (Koneti, Seetharaman &amp; Maddulety, 2025). Taken together, these findings suggest that for Generation Z, purchasing decisions are no longer driven solely by product needs but are increasingly shaped by how engaging, effortless, and socially affirming the digital shopping experience feels, highlighting a broader transition toward a consumption deeply embedded in online social environments.</w:t>
              </w:r>
            </w:p>
            <w:p w14:paraId="749FA75B" w14:textId="77777777" w:rsidR="00BF3AAE" w:rsidRDefault="00BF3AAE" w:rsidP="00851A9F">
              <w:pPr>
                <w:pStyle w:val="NormalWeb"/>
                <w:spacing w:before="0" w:beforeAutospacing="0" w:after="0" w:afterAutospacing="0" w:line="360" w:lineRule="auto"/>
                <w:jc w:val="both"/>
                <w:rPr>
                  <w:color w:val="0E101A"/>
                </w:rPr>
              </w:pPr>
            </w:p>
            <w:p w14:paraId="3997E5A1" w14:textId="77777777" w:rsidR="00BF3AAE" w:rsidRDefault="00BF3AAE" w:rsidP="00851A9F">
              <w:pPr>
                <w:pStyle w:val="NormalWeb"/>
                <w:spacing w:before="0" w:beforeAutospacing="0" w:after="0" w:afterAutospacing="0" w:line="360" w:lineRule="auto"/>
                <w:jc w:val="both"/>
                <w:rPr>
                  <w:color w:val="0E101A"/>
                </w:rPr>
              </w:pPr>
              <w:r>
                <w:rPr>
                  <w:rStyle w:val="Strong"/>
                  <w:color w:val="0E101A"/>
                </w:rPr>
                <w:t>Connecting Social Media Addiction and Online Purchasing Behaviour</w:t>
              </w:r>
            </w:p>
            <w:p w14:paraId="6CB717DB" w14:textId="77777777" w:rsidR="00BF3AAE" w:rsidRDefault="00BF3AAE" w:rsidP="00851A9F">
              <w:pPr>
                <w:pStyle w:val="NormalWeb"/>
                <w:spacing w:before="0" w:beforeAutospacing="0" w:after="0" w:afterAutospacing="0" w:line="360" w:lineRule="auto"/>
                <w:jc w:val="both"/>
                <w:rPr>
                  <w:color w:val="0E101A"/>
                </w:rPr>
              </w:pPr>
              <w:r>
                <w:rPr>
                  <w:color w:val="0E101A"/>
                </w:rPr>
                <w:t xml:space="preserve">Recent research has increasingly focused on the intersection between social media addiction and consumer behaviour (Uppal, 2024). Rather than functioning as separate constructs, these two phenomena appear to be closely interconnected within digital environments (Hung et al., 2026; Leite et al., 2024). Individuals who spend extended periods on social media are more likely to encounter marketing stimuli, product recommendations, and peer-driven consumption trends, which may influence their purchasing behaviour. Empirical studies provide evidence supporting this connection (Theocharis, 2025; Ayebale, 2025). Social media addiction </w:t>
              </w:r>
              <w:r>
                <w:rPr>
                  <w:rStyle w:val="Strong"/>
                  <w:color w:val="0E101A"/>
                </w:rPr>
                <w:t>increases</w:t>
              </w:r>
              <w:r>
                <w:rPr>
                  <w:color w:val="0E101A"/>
                </w:rPr>
                <w:t xml:space="preserve"> users' intentions to purchase, demonstrating that high engagement </w:t>
              </w:r>
              <w:r>
                <w:rPr>
                  <w:rStyle w:val="Strong"/>
                  <w:color w:val="0E101A"/>
                </w:rPr>
                <w:t>drives</w:t>
              </w:r>
              <w:r>
                <w:rPr>
                  <w:color w:val="0E101A"/>
                </w:rPr>
                <w:t xml:space="preserve"> consumer activity (Leite et al., 2024; Ji, Miero &amp; Huang, 2022). </w:t>
              </w:r>
            </w:p>
            <w:p w14:paraId="29ADA192" w14:textId="75E7C54F" w:rsidR="00BF3AAE" w:rsidRDefault="00BF3AAE" w:rsidP="00851A9F">
              <w:pPr>
                <w:pStyle w:val="NormalWeb"/>
                <w:spacing w:before="0" w:beforeAutospacing="0" w:after="0" w:afterAutospacing="0" w:line="360" w:lineRule="auto"/>
                <w:jc w:val="both"/>
                <w:rPr>
                  <w:color w:val="0E101A"/>
                </w:rPr>
              </w:pPr>
              <w:r>
                <w:rPr>
                  <w:color w:val="0E101A"/>
                </w:rPr>
                <w:t xml:space="preserve">Similarly, research on impulsive buying highlights that addictive social media use can foster materialistic tendencies and spontaneous purchasing decisions, particularly when individuals are emotionally engaged or psychologically invested in the platform (Kumar &amp; Kumar, 2025). One key mechanism underlying this relationship is the role of continuous exposure. Social media algorithms </w:t>
              </w:r>
              <w:r>
                <w:rPr>
                  <w:rStyle w:val="Strong"/>
                  <w:color w:val="0E101A"/>
                </w:rPr>
                <w:t>target</w:t>
              </w:r>
              <w:r>
                <w:rPr>
                  <w:color w:val="0E101A"/>
                </w:rPr>
                <w:t xml:space="preserve"> users with repetitive, personalised content, </w:t>
              </w:r>
              <w:r>
                <w:rPr>
                  <w:rStyle w:val="Strong"/>
                  <w:color w:val="0E101A"/>
                </w:rPr>
                <w:t>leading to</w:t>
              </w:r>
              <w:r>
                <w:rPr>
                  <w:color w:val="0E101A"/>
                </w:rPr>
                <w:t xml:space="preserve"> frequent encounters with appealing products (Adepoju et al., 2024). This repeated exposure can reduce decision-making effort and increase familiarity, both of which are known to influence purchasing behaviour. Additionally, the concept of social comparison plays an important role in shaping consumption patterns. Users are frequently exposed to curated lifestyles, branded content, and peer achievements, which may influence their perceptions of what is desirable or socially acceptable. In this context, purchasing behaviour may be driven not only by functional needs but also by symbolic and emotional motivations, such as identity expression or social belonging.</w:t>
              </w:r>
            </w:p>
            <w:p w14:paraId="4C4D0749" w14:textId="77777777" w:rsidR="00BF3AAE" w:rsidRDefault="00BF3AAE" w:rsidP="00851A9F">
              <w:pPr>
                <w:pStyle w:val="NormalWeb"/>
                <w:spacing w:before="0" w:beforeAutospacing="0" w:after="0" w:afterAutospacing="0" w:line="360" w:lineRule="auto"/>
                <w:jc w:val="both"/>
                <w:rPr>
                  <w:color w:val="0E101A"/>
                </w:rPr>
              </w:pPr>
            </w:p>
            <w:p w14:paraId="051C3423" w14:textId="77777777" w:rsidR="00BF3AAE" w:rsidRDefault="00BF3AAE" w:rsidP="00851A9F">
              <w:pPr>
                <w:pStyle w:val="NormalWeb"/>
                <w:spacing w:before="0" w:beforeAutospacing="0" w:after="0" w:afterAutospacing="0" w:line="360" w:lineRule="auto"/>
                <w:jc w:val="both"/>
                <w:rPr>
                  <w:rStyle w:val="Strong"/>
                  <w:color w:val="0E101A"/>
                </w:rPr>
              </w:pPr>
              <w:r>
                <w:rPr>
                  <w:rStyle w:val="Strong"/>
                  <w:color w:val="0E101A"/>
                </w:rPr>
                <w:t>Understanding "Fear of Missing Out" and "Fear of Missing the Sale"</w:t>
              </w:r>
            </w:p>
            <w:p w14:paraId="79102B39" w14:textId="77777777" w:rsidR="00BF3AAE" w:rsidRDefault="00BF3AAE" w:rsidP="00851A9F">
              <w:pPr>
                <w:pStyle w:val="NormalWeb"/>
                <w:spacing w:before="0" w:beforeAutospacing="0" w:after="0" w:afterAutospacing="0" w:line="360" w:lineRule="auto"/>
                <w:jc w:val="both"/>
                <w:rPr>
                  <w:color w:val="0E101A"/>
                </w:rPr>
              </w:pPr>
            </w:p>
            <w:p w14:paraId="34631EAD" w14:textId="77777777" w:rsidR="00BF3AAE" w:rsidRDefault="00BF3AAE" w:rsidP="00851A9F">
              <w:pPr>
                <w:pStyle w:val="NormalWeb"/>
                <w:spacing w:before="0" w:beforeAutospacing="0" w:after="0" w:afterAutospacing="0" w:line="360" w:lineRule="auto"/>
                <w:jc w:val="both"/>
                <w:rPr>
                  <w:color w:val="0E101A"/>
                </w:rPr>
              </w:pPr>
              <w:r>
                <w:rPr>
                  <w:color w:val="0E101A"/>
                </w:rPr>
                <w:t xml:space="preserve">In social media contexts, Fear of Missing Out (FoMO) </w:t>
              </w:r>
              <w:r>
                <w:rPr>
                  <w:rStyle w:val="Strong"/>
                  <w:color w:val="0E101A"/>
                </w:rPr>
                <w:t>drives</w:t>
              </w:r>
              <w:r>
                <w:rPr>
                  <w:color w:val="0E101A"/>
                </w:rPr>
                <w:t xml:space="preserve"> user engagement through psychological pressure. FoMO reflects a concern that others may be experiencing rewarding events without one's participation, prompting individuals to remain constantly connected (Jacob, 2026). This phenomenon is particularly relevant in social media environments where updates, trends, and interactions occur in real time (Littman-Ovadia &amp; Russi-Netzer, 2024). However, in increasingly commercialised digital spaces, FoMO may extend beyond social </w:t>
              </w:r>
              <w:r>
                <w:rPr>
                  <w:color w:val="0E101A"/>
                </w:rPr>
                <w:lastRenderedPageBreak/>
                <w:t xml:space="preserve">experiences to include consumption opportunities. Rahmah, Julianto, and Suhariyanto mentioned that the emergence of time-limited promotions, flash sales, and exclusive online deals introduces a related but distinct phenomenon that affects psychological distress. This phenomenon </w:t>
              </w:r>
              <w:r>
                <w:rPr>
                  <w:rStyle w:val="Strong"/>
                  <w:color w:val="0E101A"/>
                </w:rPr>
                <w:t>represents</w:t>
              </w:r>
              <w:r>
                <w:rPr>
                  <w:color w:val="0E101A"/>
                </w:rPr>
                <w:t xml:space="preserve"> a 'fear of missing the sale.' While social belonging </w:t>
              </w:r>
              <w:r>
                <w:rPr>
                  <w:rStyle w:val="Strong"/>
                  <w:color w:val="0E101A"/>
                </w:rPr>
                <w:t>drives</w:t>
              </w:r>
              <w:r>
                <w:rPr>
                  <w:color w:val="0E101A"/>
                </w:rPr>
                <w:t xml:space="preserve"> traditional FoMO, economic loss and missed opportunities </w:t>
              </w:r>
              <w:r>
                <w:rPr>
                  <w:rStyle w:val="Strong"/>
                  <w:color w:val="0E101A"/>
                </w:rPr>
                <w:t>fuel</w:t>
              </w:r>
              <w:r>
                <w:rPr>
                  <w:color w:val="0E101A"/>
                </w:rPr>
                <w:t xml:space="preserve"> this newer version (Khan, 2025). The overlap between these two forms of fear highlights the blurred boundaries between social interaction and commercial engagement on digital platforms. Social media users now </w:t>
              </w:r>
              <w:r>
                <w:rPr>
                  <w:rStyle w:val="Strong"/>
                  <w:color w:val="0E101A"/>
                </w:rPr>
                <w:t>worry</w:t>
              </w:r>
              <w:r>
                <w:rPr>
                  <w:color w:val="0E101A"/>
                </w:rPr>
                <w:t xml:space="preserve"> about missing social experiences alongside consumption opportunities, particularly those that brands </w:t>
              </w:r>
              <w:r>
                <w:rPr>
                  <w:rStyle w:val="Strong"/>
                  <w:color w:val="0E101A"/>
                </w:rPr>
                <w:t>market</w:t>
              </w:r>
              <w:r>
                <w:rPr>
                  <w:color w:val="0E101A"/>
                </w:rPr>
                <w:t xml:space="preserve"> as urgent or popular (Sahakyan &amp; Boberg, 2025). This dual influence creates a powerful motivational force that may drive both prolonged platform use and increased purchasing behaviour. </w:t>
              </w:r>
            </w:p>
            <w:p w14:paraId="2C9EC0B0" w14:textId="599C94B5" w:rsidR="007E1E24" w:rsidRPr="00BF3AAE" w:rsidRDefault="00BF3AAE" w:rsidP="00851A9F">
              <w:pPr>
                <w:pStyle w:val="NormalWeb"/>
                <w:spacing w:before="0" w:beforeAutospacing="0" w:after="0" w:afterAutospacing="0" w:line="360" w:lineRule="auto"/>
                <w:jc w:val="both"/>
                <w:rPr>
                  <w:color w:val="0E101A"/>
                </w:rPr>
              </w:pPr>
              <w:r>
                <w:rPr>
                  <w:color w:val="0E101A"/>
                </w:rPr>
                <w:t xml:space="preserve">Although prior studies have examined social media addiction and online purchasing behaviour independently, limited research has explored how these constructs interact within specific contexts, such as sports-related consumer behaviour (VI De Araujo et al., 2026; Akoğlu, 2025). Despite the </w:t>
              </w:r>
              <w:r>
                <w:rPr>
                  <w:rStyle w:val="Strong"/>
                  <w:color w:val="0E101A"/>
                </w:rPr>
                <w:t>vast literature</w:t>
              </w:r>
              <w:r>
                <w:rPr>
                  <w:color w:val="0E101A"/>
                </w:rPr>
                <w:t xml:space="preserve"> on FoMO, the 'fear of missing the sale' </w:t>
              </w:r>
              <w:r>
                <w:rPr>
                  <w:rStyle w:val="Strong"/>
                  <w:color w:val="0E101A"/>
                </w:rPr>
                <w:t>receives little scrutiny</w:t>
              </w:r>
              <w:r>
                <w:rPr>
                  <w:color w:val="0E101A"/>
                </w:rPr>
                <w:t xml:space="preserve"> regarding social media environments. This study seeks to address these gaps by examining the nexus between social media addiction and purchasing behaviour among sport students, offering a more nuanced understanding of how digital engagement shapes both emotional experiences and consumption patterns.</w:t>
              </w:r>
            </w:p>
          </w:sdtContent>
        </w:sdt>
      </w:sdtContent>
    </w:sdt>
    <w:sdt>
      <w:sdtPr>
        <w:id w:val="-685983858"/>
        <w:placeholder>
          <w:docPart w:val="50D5D8EFCE9A4D57B67DEAD84C002476"/>
        </w:placeholder>
      </w:sdtPr>
      <w:sdtContent>
        <w:p w14:paraId="6152DE93" w14:textId="77777777" w:rsidR="00D60110" w:rsidRPr="00A777FF" w:rsidRDefault="00A777FF" w:rsidP="00851A9F">
          <w:pPr>
            <w:pStyle w:val="Heading2"/>
            <w:spacing w:line="360" w:lineRule="auto"/>
          </w:pPr>
          <w:r w:rsidRPr="00A777FF">
            <w:t>M</w:t>
          </w:r>
          <w:r w:rsidR="00D60110" w:rsidRPr="00A777FF">
            <w:t>ethods</w:t>
          </w:r>
        </w:p>
      </w:sdtContent>
    </w:sdt>
    <w:sdt>
      <w:sdtPr>
        <w:rPr>
          <w:bCs/>
          <w:iCs/>
          <w:lang w:val="id-ID" w:eastAsia="id-ID"/>
        </w:rPr>
        <w:id w:val="-1297987252"/>
        <w:placeholder>
          <w:docPart w:val="50D5D8EFCE9A4D57B67DEAD84C002476"/>
        </w:placeholder>
      </w:sdtPr>
      <w:sdtEndPr>
        <w:rPr>
          <w:bCs w:val="0"/>
          <w:iCs w:val="0"/>
        </w:rPr>
      </w:sdtEndPr>
      <w:sdtContent>
        <w:p w14:paraId="41053D5D" w14:textId="6D7157E8" w:rsidR="00835935" w:rsidRPr="00F97861" w:rsidRDefault="00835935" w:rsidP="00851A9F">
          <w:pPr>
            <w:spacing w:line="360" w:lineRule="auto"/>
            <w:ind w:firstLine="0"/>
            <w:jc w:val="both"/>
            <w:rPr>
              <w:rFonts w:ascii="Times New Roman" w:hAnsi="Times New Roman"/>
              <w:b/>
              <w:bCs/>
              <w:sz w:val="24"/>
              <w:szCs w:val="24"/>
            </w:rPr>
          </w:pPr>
          <w:r w:rsidRPr="00F97861">
            <w:rPr>
              <w:rFonts w:ascii="Times New Roman" w:hAnsi="Times New Roman"/>
              <w:b/>
              <w:bCs/>
              <w:sz w:val="24"/>
              <w:szCs w:val="24"/>
            </w:rPr>
            <w:t>Study Design</w:t>
          </w:r>
        </w:p>
        <w:p w14:paraId="2B9E03BE" w14:textId="77777777" w:rsidR="00BF3AAE" w:rsidRDefault="00BF3AAE" w:rsidP="00851A9F">
          <w:pPr>
            <w:spacing w:line="360" w:lineRule="auto"/>
            <w:ind w:firstLine="0"/>
            <w:jc w:val="both"/>
            <w:rPr>
              <w:rFonts w:ascii="Times New Roman" w:hAnsi="Times New Roman"/>
              <w:sz w:val="24"/>
              <w:szCs w:val="24"/>
            </w:rPr>
          </w:pPr>
          <w:r w:rsidRPr="00BF3AAE">
            <w:rPr>
              <w:rFonts w:ascii="Times New Roman" w:hAnsi="Times New Roman"/>
              <w:sz w:val="24"/>
              <w:szCs w:val="24"/>
            </w:rPr>
            <w:t xml:space="preserve">A quantitative approach was used in this study to examine the relationship between social media addiction (independent variables) and online purchasing </w:t>
          </w:r>
          <w:proofErr w:type="spellStart"/>
          <w:r w:rsidRPr="00BF3AAE">
            <w:rPr>
              <w:rFonts w:ascii="Times New Roman" w:hAnsi="Times New Roman"/>
              <w:sz w:val="24"/>
              <w:szCs w:val="24"/>
            </w:rPr>
            <w:t>behaviour</w:t>
          </w:r>
          <w:proofErr w:type="spellEnd"/>
          <w:r w:rsidRPr="00BF3AAE">
            <w:rPr>
              <w:rFonts w:ascii="Times New Roman" w:hAnsi="Times New Roman"/>
              <w:sz w:val="24"/>
              <w:szCs w:val="24"/>
            </w:rPr>
            <w:t xml:space="preserve"> (dependent variables) among sports students. This study uses a correlational approach to determine the degree and direction of the relationship between the independent and dependent variables. </w:t>
          </w:r>
        </w:p>
        <w:p w14:paraId="5CB90BD6" w14:textId="4BE858A8" w:rsidR="00835935" w:rsidRPr="00F97861" w:rsidRDefault="00835935" w:rsidP="00851A9F">
          <w:pPr>
            <w:spacing w:line="360" w:lineRule="auto"/>
            <w:ind w:firstLine="0"/>
            <w:jc w:val="both"/>
            <w:rPr>
              <w:rFonts w:ascii="Times New Roman" w:hAnsi="Times New Roman"/>
              <w:b/>
              <w:bCs/>
              <w:sz w:val="24"/>
              <w:szCs w:val="24"/>
            </w:rPr>
          </w:pPr>
          <w:r w:rsidRPr="00F97861">
            <w:rPr>
              <w:rFonts w:ascii="Times New Roman" w:hAnsi="Times New Roman"/>
              <w:b/>
              <w:bCs/>
              <w:sz w:val="24"/>
              <w:szCs w:val="24"/>
            </w:rPr>
            <w:t>Population and Sampling</w:t>
          </w:r>
        </w:p>
        <w:p w14:paraId="0FD63014" w14:textId="77777777" w:rsidR="00391F74" w:rsidRPr="00391F74" w:rsidRDefault="00391F74" w:rsidP="00851A9F">
          <w:pPr>
            <w:spacing w:line="360" w:lineRule="auto"/>
            <w:ind w:firstLine="0"/>
            <w:jc w:val="both"/>
            <w:rPr>
              <w:rFonts w:ascii="Times New Roman" w:hAnsi="Times New Roman"/>
              <w:sz w:val="24"/>
              <w:szCs w:val="24"/>
            </w:rPr>
          </w:pPr>
          <w:r w:rsidRPr="00391F74">
            <w:rPr>
              <w:rFonts w:ascii="Times New Roman" w:hAnsi="Times New Roman"/>
              <w:sz w:val="24"/>
              <w:szCs w:val="24"/>
            </w:rPr>
            <w:t xml:space="preserve">This study targets the Faculty of Sports Science and Recreation (FSR) at Universiti </w:t>
          </w:r>
          <w:proofErr w:type="spellStart"/>
          <w:r w:rsidRPr="00391F74">
            <w:rPr>
              <w:rFonts w:ascii="Times New Roman" w:hAnsi="Times New Roman"/>
              <w:sz w:val="24"/>
              <w:szCs w:val="24"/>
            </w:rPr>
            <w:t>Teknologi</w:t>
          </w:r>
          <w:proofErr w:type="spellEnd"/>
          <w:r w:rsidRPr="00391F74">
            <w:rPr>
              <w:rFonts w:ascii="Times New Roman" w:hAnsi="Times New Roman"/>
              <w:sz w:val="24"/>
              <w:szCs w:val="24"/>
            </w:rPr>
            <w:t xml:space="preserve"> MARA, Perlis Branch (</w:t>
          </w:r>
          <w:proofErr w:type="spellStart"/>
          <w:r w:rsidRPr="00391F74">
            <w:rPr>
              <w:rFonts w:ascii="Times New Roman" w:hAnsi="Times New Roman"/>
              <w:sz w:val="24"/>
              <w:szCs w:val="24"/>
            </w:rPr>
            <w:t>UiTMPs</w:t>
          </w:r>
          <w:proofErr w:type="spellEnd"/>
          <w:r w:rsidRPr="00391F74">
            <w:rPr>
              <w:rFonts w:ascii="Times New Roman" w:hAnsi="Times New Roman"/>
              <w:sz w:val="24"/>
              <w:szCs w:val="24"/>
            </w:rPr>
            <w:t xml:space="preserve">). We surveyed 350 respondents using a proportionate stratified random sampling technique. This method </w:t>
          </w:r>
          <w:proofErr w:type="spellStart"/>
          <w:r w:rsidRPr="00391F74">
            <w:rPr>
              <w:rFonts w:ascii="Times New Roman" w:hAnsi="Times New Roman"/>
              <w:b/>
              <w:bCs/>
              <w:color w:val="0E101A"/>
              <w:sz w:val="24"/>
              <w:szCs w:val="24"/>
            </w:rPr>
            <w:t>categorised</w:t>
          </w:r>
          <w:proofErr w:type="spellEnd"/>
          <w:r w:rsidRPr="00391F74">
            <w:rPr>
              <w:rFonts w:ascii="Times New Roman" w:hAnsi="Times New Roman"/>
              <w:sz w:val="24"/>
              <w:szCs w:val="24"/>
            </w:rPr>
            <w:t xml:space="preserve"> students by study level and academic program to </w:t>
          </w:r>
          <w:r w:rsidRPr="00391F74">
            <w:rPr>
              <w:rFonts w:ascii="Times New Roman" w:hAnsi="Times New Roman"/>
              <w:b/>
              <w:bCs/>
              <w:color w:val="0E101A"/>
              <w:sz w:val="24"/>
              <w:szCs w:val="24"/>
            </w:rPr>
            <w:t>guarantee</w:t>
          </w:r>
          <w:r w:rsidRPr="00391F74">
            <w:rPr>
              <w:rFonts w:ascii="Times New Roman" w:hAnsi="Times New Roman"/>
              <w:sz w:val="24"/>
              <w:szCs w:val="24"/>
            </w:rPr>
            <w:t xml:space="preserve"> an equitable representation of the population</w:t>
          </w:r>
        </w:p>
        <w:p w14:paraId="0B736866" w14:textId="77777777" w:rsidR="00773485" w:rsidRDefault="00773485" w:rsidP="00851A9F">
          <w:pPr>
            <w:pStyle w:val="NormalWeb"/>
            <w:spacing w:before="0" w:beforeAutospacing="0" w:after="0" w:afterAutospacing="0" w:line="360" w:lineRule="auto"/>
            <w:jc w:val="both"/>
            <w:rPr>
              <w:color w:val="0E101A"/>
              <w:lang w:val="en-US"/>
            </w:rPr>
          </w:pPr>
          <w:r>
            <w:rPr>
              <w:rStyle w:val="Strong"/>
              <w:color w:val="0E101A"/>
            </w:rPr>
            <w:lastRenderedPageBreak/>
            <w:t>Instrumentation</w:t>
          </w:r>
        </w:p>
        <w:p w14:paraId="6578CC52" w14:textId="77777777" w:rsidR="00773485" w:rsidRDefault="00773485" w:rsidP="00851A9F">
          <w:pPr>
            <w:pStyle w:val="NormalWeb"/>
            <w:spacing w:before="0" w:beforeAutospacing="0" w:after="0" w:afterAutospacing="0" w:line="360" w:lineRule="auto"/>
            <w:jc w:val="both"/>
            <w:rPr>
              <w:color w:val="0E101A"/>
            </w:rPr>
          </w:pPr>
          <w:r>
            <w:rPr>
              <w:color w:val="0E101A"/>
            </w:rPr>
            <w:t xml:space="preserve">Data was collected using a structured questionnaire. The questionnaire </w:t>
          </w:r>
          <w:r>
            <w:rPr>
              <w:rStyle w:val="Strong"/>
              <w:color w:val="0E101A"/>
            </w:rPr>
            <w:t>comprises</w:t>
          </w:r>
          <w:r>
            <w:rPr>
              <w:color w:val="0E101A"/>
            </w:rPr>
            <w:t xml:space="preserve"> three distinct sections:</w:t>
          </w:r>
        </w:p>
        <w:p w14:paraId="7DA5CF10" w14:textId="77777777" w:rsidR="00773485" w:rsidRDefault="00773485" w:rsidP="00851A9F">
          <w:pPr>
            <w:pStyle w:val="NormalWeb"/>
            <w:spacing w:before="0" w:beforeAutospacing="0" w:after="0" w:afterAutospacing="0" w:line="360" w:lineRule="auto"/>
            <w:jc w:val="both"/>
            <w:rPr>
              <w:color w:val="0E101A"/>
            </w:rPr>
          </w:pPr>
        </w:p>
        <w:p w14:paraId="664359A0" w14:textId="77777777" w:rsidR="00773485" w:rsidRDefault="00773485" w:rsidP="00851A9F">
          <w:pPr>
            <w:pStyle w:val="NormalWeb"/>
            <w:spacing w:before="0" w:beforeAutospacing="0" w:after="0" w:afterAutospacing="0" w:line="360" w:lineRule="auto"/>
            <w:jc w:val="both"/>
            <w:rPr>
              <w:color w:val="0E101A"/>
            </w:rPr>
          </w:pPr>
          <w:r>
            <w:rPr>
              <w:rStyle w:val="Strong"/>
              <w:color w:val="0E101A"/>
            </w:rPr>
            <w:t>Section A: Demographic Information</w:t>
          </w:r>
        </w:p>
        <w:p w14:paraId="40D24849" w14:textId="77777777" w:rsidR="00773485" w:rsidRDefault="00773485" w:rsidP="00851A9F">
          <w:pPr>
            <w:pStyle w:val="NormalWeb"/>
            <w:spacing w:before="0" w:beforeAutospacing="0" w:after="0" w:afterAutospacing="0" w:line="360" w:lineRule="auto"/>
            <w:jc w:val="both"/>
            <w:rPr>
              <w:color w:val="0E101A"/>
            </w:rPr>
          </w:pPr>
          <w:r>
            <w:rPr>
              <w:color w:val="0E101A"/>
            </w:rPr>
            <w:t xml:space="preserve">This section captured respondents' background information, including gender, age, study level, academic program, daily frequency of social media use, and preferred social media platforms. </w:t>
          </w:r>
        </w:p>
        <w:p w14:paraId="3BCEB490" w14:textId="77777777" w:rsidR="00773485" w:rsidRDefault="00773485" w:rsidP="00851A9F">
          <w:pPr>
            <w:pStyle w:val="NormalWeb"/>
            <w:spacing w:before="0" w:beforeAutospacing="0" w:after="0" w:afterAutospacing="0" w:line="360" w:lineRule="auto"/>
            <w:jc w:val="both"/>
            <w:rPr>
              <w:color w:val="0E101A"/>
            </w:rPr>
          </w:pPr>
        </w:p>
        <w:p w14:paraId="5E2BE758" w14:textId="77777777" w:rsidR="00773485" w:rsidRDefault="00773485" w:rsidP="00851A9F">
          <w:pPr>
            <w:pStyle w:val="NormalWeb"/>
            <w:spacing w:before="0" w:beforeAutospacing="0" w:after="0" w:afterAutospacing="0" w:line="360" w:lineRule="auto"/>
            <w:jc w:val="both"/>
            <w:rPr>
              <w:color w:val="0E101A"/>
            </w:rPr>
          </w:pPr>
          <w:r>
            <w:rPr>
              <w:rStyle w:val="Strong"/>
              <w:color w:val="0E101A"/>
            </w:rPr>
            <w:t>Section B: Social Media Addiction</w:t>
          </w:r>
        </w:p>
        <w:p w14:paraId="5556F81B" w14:textId="77777777" w:rsidR="00773485" w:rsidRDefault="00773485" w:rsidP="00851A9F">
          <w:pPr>
            <w:pStyle w:val="NormalWeb"/>
            <w:spacing w:before="0" w:beforeAutospacing="0" w:after="0" w:afterAutospacing="0" w:line="360" w:lineRule="auto"/>
            <w:jc w:val="both"/>
            <w:rPr>
              <w:color w:val="0E101A"/>
            </w:rPr>
          </w:pPr>
          <w:r>
            <w:rPr>
              <w:color w:val="0E101A"/>
            </w:rPr>
            <w:t xml:space="preserve">Social media addiction was measured using an adapted version Social Network Addiction Scale with a Cronbach alpha value of 0.87. This study </w:t>
          </w:r>
          <w:r>
            <w:rPr>
              <w:rStyle w:val="Strong"/>
              <w:color w:val="0E101A"/>
            </w:rPr>
            <w:t>employs</w:t>
          </w:r>
          <w:r>
            <w:rPr>
              <w:color w:val="0E101A"/>
            </w:rPr>
            <w:t xml:space="preserve"> the 10-item scale from Gökdaş and Kuzucu (2019), where participants </w:t>
          </w:r>
          <w:r>
            <w:rPr>
              <w:rStyle w:val="Strong"/>
              <w:color w:val="0E101A"/>
            </w:rPr>
            <w:t>select</w:t>
          </w:r>
          <w:r>
            <w:rPr>
              <w:color w:val="0E101A"/>
            </w:rPr>
            <w:t xml:space="preserve"> options on a 5-point Likert Scale (1 = Never to 5 = Always).</w:t>
          </w:r>
        </w:p>
        <w:p w14:paraId="6C3AF4D1" w14:textId="77777777" w:rsidR="00773485" w:rsidRDefault="00773485" w:rsidP="00851A9F">
          <w:pPr>
            <w:pStyle w:val="NormalWeb"/>
            <w:spacing w:before="0" w:beforeAutospacing="0" w:after="0" w:afterAutospacing="0" w:line="360" w:lineRule="auto"/>
            <w:jc w:val="both"/>
            <w:rPr>
              <w:color w:val="0E101A"/>
            </w:rPr>
          </w:pPr>
        </w:p>
        <w:p w14:paraId="0478F52F" w14:textId="77777777" w:rsidR="00773485" w:rsidRDefault="00773485" w:rsidP="00851A9F">
          <w:pPr>
            <w:pStyle w:val="NormalWeb"/>
            <w:spacing w:before="0" w:beforeAutospacing="0" w:after="0" w:afterAutospacing="0" w:line="360" w:lineRule="auto"/>
            <w:jc w:val="both"/>
            <w:rPr>
              <w:color w:val="0E101A"/>
            </w:rPr>
          </w:pPr>
          <w:r>
            <w:rPr>
              <w:rStyle w:val="Strong"/>
              <w:color w:val="0E101A"/>
            </w:rPr>
            <w:t>Section C: Online Purchasing Behaviour</w:t>
          </w:r>
        </w:p>
        <w:p w14:paraId="7BDC8490" w14:textId="2CCEDE61" w:rsidR="00773485" w:rsidRDefault="00773485" w:rsidP="00851A9F">
          <w:pPr>
            <w:pStyle w:val="NormalWeb"/>
            <w:spacing w:before="0" w:beforeAutospacing="0" w:after="0" w:afterAutospacing="0" w:line="360" w:lineRule="auto"/>
            <w:jc w:val="both"/>
            <w:rPr>
              <w:color w:val="0E101A"/>
            </w:rPr>
          </w:pPr>
          <w:r>
            <w:rPr>
              <w:color w:val="0E101A"/>
            </w:rPr>
            <w:t xml:space="preserve">We </w:t>
          </w:r>
          <w:r>
            <w:rPr>
              <w:rStyle w:val="Strong"/>
              <w:color w:val="0E101A"/>
            </w:rPr>
            <w:t>employed</w:t>
          </w:r>
          <w:r>
            <w:rPr>
              <w:color w:val="0E101A"/>
            </w:rPr>
            <w:t xml:space="preserve"> an adapted Online Shopping Addiction Scale (OSAS) to </w:t>
          </w:r>
          <w:r>
            <w:rPr>
              <w:rStyle w:val="Strong"/>
              <w:color w:val="0E101A"/>
            </w:rPr>
            <w:t>measure</w:t>
          </w:r>
          <w:r>
            <w:rPr>
              <w:color w:val="0E101A"/>
            </w:rPr>
            <w:t xml:space="preserve"> purchasing behaviour; the scale </w:t>
          </w:r>
          <w:r>
            <w:rPr>
              <w:rStyle w:val="Strong"/>
              <w:color w:val="0E101A"/>
            </w:rPr>
            <w:t>demonstrated</w:t>
          </w:r>
          <w:r>
            <w:rPr>
              <w:color w:val="0E101A"/>
            </w:rPr>
            <w:t xml:space="preserve"> high internal consistency (Cronbach's alpha = 0.90). The scale, developed by Zhao, Tian, and Xin (2017), consists of 14 items. Respondents responded using a 5-point Likert Scale ranging from 1 (Strongly Disagree) to 5 (Strongly Agree)</w:t>
          </w:r>
        </w:p>
        <w:p w14:paraId="0A7DCA30" w14:textId="77777777" w:rsidR="00773485" w:rsidRPr="00773485" w:rsidRDefault="00773485" w:rsidP="00851A9F">
          <w:pPr>
            <w:pStyle w:val="NormalWeb"/>
            <w:spacing w:before="0" w:beforeAutospacing="0" w:after="0" w:afterAutospacing="0" w:line="360" w:lineRule="auto"/>
            <w:jc w:val="both"/>
            <w:rPr>
              <w:color w:val="0E101A"/>
            </w:rPr>
          </w:pPr>
        </w:p>
        <w:p w14:paraId="585771A3" w14:textId="5D992CDA" w:rsidR="00835935" w:rsidRPr="00F97861" w:rsidRDefault="00835935" w:rsidP="00851A9F">
          <w:pPr>
            <w:spacing w:line="360" w:lineRule="auto"/>
            <w:ind w:firstLine="0"/>
            <w:jc w:val="both"/>
            <w:rPr>
              <w:rFonts w:ascii="Times New Roman" w:hAnsi="Times New Roman"/>
              <w:b/>
              <w:bCs/>
              <w:sz w:val="24"/>
              <w:szCs w:val="24"/>
            </w:rPr>
          </w:pPr>
          <w:r w:rsidRPr="00F97861">
            <w:rPr>
              <w:rFonts w:ascii="Times New Roman" w:hAnsi="Times New Roman"/>
              <w:b/>
              <w:bCs/>
              <w:sz w:val="24"/>
              <w:szCs w:val="24"/>
            </w:rPr>
            <w:t>Data Collection Procedure</w:t>
          </w:r>
        </w:p>
        <w:p w14:paraId="5A1C2CF7" w14:textId="77777777" w:rsidR="00773485" w:rsidRPr="008539D1" w:rsidRDefault="00773485" w:rsidP="00851A9F">
          <w:pPr>
            <w:spacing w:line="360" w:lineRule="auto"/>
            <w:ind w:firstLine="0"/>
            <w:jc w:val="both"/>
            <w:rPr>
              <w:rFonts w:ascii="Times New Roman" w:hAnsi="Times New Roman"/>
              <w:sz w:val="24"/>
              <w:szCs w:val="24"/>
            </w:rPr>
          </w:pPr>
          <w:r w:rsidRPr="008539D1">
            <w:rPr>
              <w:rFonts w:ascii="Times New Roman" w:hAnsi="Times New Roman"/>
              <w:sz w:val="24"/>
              <w:szCs w:val="24"/>
            </w:rPr>
            <w:t xml:space="preserve">The faculty's research committee </w:t>
          </w:r>
          <w:r w:rsidRPr="008539D1">
            <w:rPr>
              <w:rStyle w:val="Strong"/>
              <w:rFonts w:ascii="Times New Roman" w:hAnsi="Times New Roman"/>
              <w:color w:val="0E101A"/>
              <w:sz w:val="24"/>
              <w:szCs w:val="24"/>
            </w:rPr>
            <w:t>granted</w:t>
          </w:r>
          <w:r w:rsidRPr="008539D1">
            <w:rPr>
              <w:rFonts w:ascii="Times New Roman" w:hAnsi="Times New Roman"/>
              <w:sz w:val="24"/>
              <w:szCs w:val="24"/>
            </w:rPr>
            <w:t xml:space="preserve"> ethical clearance before data collection began. The researchers </w:t>
          </w:r>
          <w:r w:rsidRPr="008539D1">
            <w:rPr>
              <w:rStyle w:val="Strong"/>
              <w:rFonts w:ascii="Times New Roman" w:hAnsi="Times New Roman"/>
              <w:color w:val="0E101A"/>
              <w:sz w:val="24"/>
              <w:szCs w:val="24"/>
            </w:rPr>
            <w:t>informed</w:t>
          </w:r>
          <w:r w:rsidRPr="008539D1">
            <w:rPr>
              <w:rFonts w:ascii="Times New Roman" w:hAnsi="Times New Roman"/>
              <w:sz w:val="24"/>
              <w:szCs w:val="24"/>
            </w:rPr>
            <w:t xml:space="preserve"> participants about the study's objectives, confidentiality measures, and the voluntary nature of their participation. Participants </w:t>
          </w:r>
          <w:r w:rsidRPr="008539D1">
            <w:rPr>
              <w:rStyle w:val="Strong"/>
              <w:rFonts w:ascii="Times New Roman" w:hAnsi="Times New Roman"/>
              <w:color w:val="0E101A"/>
              <w:sz w:val="24"/>
              <w:szCs w:val="24"/>
            </w:rPr>
            <w:t>provided</w:t>
          </w:r>
          <w:r w:rsidRPr="008539D1">
            <w:rPr>
              <w:rFonts w:ascii="Times New Roman" w:hAnsi="Times New Roman"/>
              <w:sz w:val="24"/>
              <w:szCs w:val="24"/>
            </w:rPr>
            <w:t xml:space="preserve"> informed consent before starting the survey. To </w:t>
          </w:r>
          <w:r w:rsidRPr="008539D1">
            <w:rPr>
              <w:rStyle w:val="Strong"/>
              <w:rFonts w:ascii="Times New Roman" w:hAnsi="Times New Roman"/>
              <w:color w:val="0E101A"/>
              <w:sz w:val="24"/>
              <w:szCs w:val="24"/>
            </w:rPr>
            <w:t>ensure</w:t>
          </w:r>
          <w:r w:rsidRPr="008539D1">
            <w:rPr>
              <w:rFonts w:ascii="Times New Roman" w:hAnsi="Times New Roman"/>
              <w:sz w:val="24"/>
              <w:szCs w:val="24"/>
            </w:rPr>
            <w:t xml:space="preserve"> accessibility, the team </w:t>
          </w:r>
          <w:r w:rsidRPr="008539D1">
            <w:rPr>
              <w:rStyle w:val="Strong"/>
              <w:rFonts w:ascii="Times New Roman" w:hAnsi="Times New Roman"/>
              <w:color w:val="0E101A"/>
              <w:sz w:val="24"/>
              <w:szCs w:val="24"/>
            </w:rPr>
            <w:t>distributed</w:t>
          </w:r>
          <w:r w:rsidRPr="008539D1">
            <w:rPr>
              <w:rFonts w:ascii="Times New Roman" w:hAnsi="Times New Roman"/>
              <w:sz w:val="24"/>
              <w:szCs w:val="24"/>
            </w:rPr>
            <w:t xml:space="preserve"> questionnaires in class and via Google Forms. The researchers </w:t>
          </w:r>
          <w:r w:rsidRPr="008539D1">
            <w:rPr>
              <w:rStyle w:val="Strong"/>
              <w:rFonts w:ascii="Times New Roman" w:hAnsi="Times New Roman"/>
              <w:color w:val="0E101A"/>
              <w:sz w:val="24"/>
              <w:szCs w:val="24"/>
            </w:rPr>
            <w:t>completed</w:t>
          </w:r>
          <w:r w:rsidRPr="008539D1">
            <w:rPr>
              <w:rFonts w:ascii="Times New Roman" w:hAnsi="Times New Roman"/>
              <w:sz w:val="24"/>
              <w:szCs w:val="24"/>
            </w:rPr>
            <w:t xml:space="preserve"> data collection within three weeks. They </w:t>
          </w:r>
          <w:r w:rsidRPr="008539D1">
            <w:rPr>
              <w:rStyle w:val="Strong"/>
              <w:rFonts w:ascii="Times New Roman" w:hAnsi="Times New Roman"/>
              <w:color w:val="0E101A"/>
              <w:sz w:val="24"/>
              <w:szCs w:val="24"/>
            </w:rPr>
            <w:t>maintained</w:t>
          </w:r>
          <w:r w:rsidRPr="008539D1">
            <w:rPr>
              <w:rFonts w:ascii="Times New Roman" w:hAnsi="Times New Roman"/>
              <w:sz w:val="24"/>
              <w:szCs w:val="24"/>
            </w:rPr>
            <w:t xml:space="preserve"> anonymity and </w:t>
          </w:r>
          <w:r w:rsidRPr="008539D1">
            <w:rPr>
              <w:rStyle w:val="Strong"/>
              <w:rFonts w:ascii="Times New Roman" w:hAnsi="Times New Roman"/>
              <w:color w:val="0E101A"/>
              <w:sz w:val="24"/>
              <w:szCs w:val="24"/>
            </w:rPr>
            <w:t>assured</w:t>
          </w:r>
          <w:r w:rsidRPr="008539D1">
            <w:rPr>
              <w:rFonts w:ascii="Times New Roman" w:hAnsi="Times New Roman"/>
              <w:sz w:val="24"/>
              <w:szCs w:val="24"/>
            </w:rPr>
            <w:t xml:space="preserve"> all participants that their responses would </w:t>
          </w:r>
          <w:r w:rsidRPr="008539D1">
            <w:rPr>
              <w:rStyle w:val="Strong"/>
              <w:rFonts w:ascii="Times New Roman" w:hAnsi="Times New Roman"/>
              <w:color w:val="0E101A"/>
              <w:sz w:val="24"/>
              <w:szCs w:val="24"/>
            </w:rPr>
            <w:t>be used</w:t>
          </w:r>
          <w:r w:rsidRPr="008539D1">
            <w:rPr>
              <w:rFonts w:ascii="Times New Roman" w:hAnsi="Times New Roman"/>
              <w:sz w:val="24"/>
              <w:szCs w:val="24"/>
            </w:rPr>
            <w:t xml:space="preserve"> solely for academic research. Finally, the team </w:t>
          </w:r>
          <w:r w:rsidRPr="008539D1">
            <w:rPr>
              <w:rStyle w:val="Strong"/>
              <w:rFonts w:ascii="Times New Roman" w:hAnsi="Times New Roman"/>
              <w:color w:val="0E101A"/>
              <w:sz w:val="24"/>
              <w:szCs w:val="24"/>
            </w:rPr>
            <w:t>screened</w:t>
          </w:r>
          <w:r w:rsidRPr="008539D1">
            <w:rPr>
              <w:rFonts w:ascii="Times New Roman" w:hAnsi="Times New Roman"/>
              <w:sz w:val="24"/>
              <w:szCs w:val="24"/>
            </w:rPr>
            <w:t xml:space="preserve"> the data for completeness and accuracy before beginning the analysis.</w:t>
          </w:r>
        </w:p>
        <w:p w14:paraId="71504568" w14:textId="77777777" w:rsidR="001C2C3D" w:rsidRDefault="001C2C3D" w:rsidP="00851A9F">
          <w:pPr>
            <w:spacing w:line="360" w:lineRule="auto"/>
            <w:ind w:firstLine="0"/>
            <w:jc w:val="both"/>
            <w:rPr>
              <w:rFonts w:ascii="Times New Roman" w:hAnsi="Times New Roman"/>
              <w:sz w:val="24"/>
              <w:szCs w:val="24"/>
            </w:rPr>
          </w:pPr>
        </w:p>
        <w:p w14:paraId="374705E4" w14:textId="76B0A253" w:rsidR="00835935" w:rsidRPr="00F97861" w:rsidRDefault="00835935" w:rsidP="00851A9F">
          <w:pPr>
            <w:spacing w:line="360" w:lineRule="auto"/>
            <w:ind w:firstLine="0"/>
            <w:jc w:val="both"/>
            <w:rPr>
              <w:rFonts w:ascii="Times New Roman" w:hAnsi="Times New Roman"/>
              <w:b/>
              <w:bCs/>
              <w:sz w:val="24"/>
              <w:szCs w:val="24"/>
            </w:rPr>
          </w:pPr>
          <w:r w:rsidRPr="00F97861">
            <w:rPr>
              <w:rFonts w:ascii="Times New Roman" w:hAnsi="Times New Roman"/>
              <w:b/>
              <w:bCs/>
              <w:sz w:val="24"/>
              <w:szCs w:val="24"/>
            </w:rPr>
            <w:t>Ethical Considerations</w:t>
          </w:r>
        </w:p>
        <w:p w14:paraId="39F7D943" w14:textId="1414E510" w:rsidR="001C2C3D" w:rsidRDefault="00773485" w:rsidP="00851A9F">
          <w:pPr>
            <w:spacing w:line="360" w:lineRule="auto"/>
            <w:ind w:firstLine="0"/>
            <w:jc w:val="both"/>
            <w:rPr>
              <w:rFonts w:ascii="Times New Roman" w:hAnsi="Times New Roman"/>
              <w:sz w:val="24"/>
              <w:szCs w:val="24"/>
            </w:rPr>
          </w:pPr>
          <w:r w:rsidRPr="00773485">
            <w:rPr>
              <w:rFonts w:ascii="Times New Roman" w:hAnsi="Times New Roman"/>
              <w:sz w:val="24"/>
              <w:szCs w:val="24"/>
            </w:rPr>
            <w:lastRenderedPageBreak/>
            <w:t xml:space="preserve">This study adhered to established ethical guidelines for research involving human participants. The researchers </w:t>
          </w:r>
          <w:r w:rsidRPr="00773485">
            <w:rPr>
              <w:rFonts w:ascii="Times New Roman" w:hAnsi="Times New Roman"/>
              <w:b/>
              <w:bCs/>
              <w:color w:val="0E101A"/>
              <w:sz w:val="24"/>
              <w:szCs w:val="24"/>
            </w:rPr>
            <w:t>secured</w:t>
          </w:r>
          <w:r w:rsidRPr="00773485">
            <w:rPr>
              <w:rFonts w:ascii="Times New Roman" w:hAnsi="Times New Roman"/>
              <w:sz w:val="24"/>
              <w:szCs w:val="24"/>
            </w:rPr>
            <w:t xml:space="preserve"> ethical approval from the Universiti </w:t>
          </w:r>
          <w:proofErr w:type="spellStart"/>
          <w:r w:rsidRPr="00773485">
            <w:rPr>
              <w:rFonts w:ascii="Times New Roman" w:hAnsi="Times New Roman"/>
              <w:sz w:val="24"/>
              <w:szCs w:val="24"/>
            </w:rPr>
            <w:t>Teknologi</w:t>
          </w:r>
          <w:proofErr w:type="spellEnd"/>
          <w:r w:rsidRPr="00773485">
            <w:rPr>
              <w:rFonts w:ascii="Times New Roman" w:hAnsi="Times New Roman"/>
              <w:sz w:val="24"/>
              <w:szCs w:val="24"/>
            </w:rPr>
            <w:t xml:space="preserve"> MARA (UiTM) Research Ethics Committee (Ref: REC/554/202).</w:t>
          </w:r>
        </w:p>
        <w:p w14:paraId="0ED0C052" w14:textId="77777777" w:rsidR="00773485" w:rsidRPr="00773485" w:rsidRDefault="00773485" w:rsidP="00851A9F">
          <w:pPr>
            <w:spacing w:line="360" w:lineRule="auto"/>
            <w:ind w:firstLine="0"/>
            <w:jc w:val="both"/>
            <w:rPr>
              <w:rFonts w:ascii="Times New Roman" w:hAnsi="Times New Roman"/>
              <w:sz w:val="28"/>
              <w:szCs w:val="28"/>
            </w:rPr>
          </w:pPr>
        </w:p>
        <w:p w14:paraId="72359628" w14:textId="512CAD0E" w:rsidR="00835935" w:rsidRPr="00F97861" w:rsidRDefault="00835935" w:rsidP="00851A9F">
          <w:pPr>
            <w:spacing w:line="360" w:lineRule="auto"/>
            <w:ind w:firstLine="0"/>
            <w:jc w:val="both"/>
            <w:rPr>
              <w:rFonts w:ascii="Times New Roman" w:hAnsi="Times New Roman"/>
              <w:b/>
              <w:bCs/>
              <w:sz w:val="24"/>
              <w:szCs w:val="24"/>
            </w:rPr>
          </w:pPr>
          <w:r w:rsidRPr="00F97861">
            <w:rPr>
              <w:rFonts w:ascii="Times New Roman" w:hAnsi="Times New Roman"/>
              <w:b/>
              <w:bCs/>
              <w:sz w:val="24"/>
              <w:szCs w:val="24"/>
            </w:rPr>
            <w:t>Data Analysis</w:t>
          </w:r>
        </w:p>
        <w:p w14:paraId="09DC7733" w14:textId="2816B3E7" w:rsidR="00BF3F87" w:rsidRPr="001C2C3D" w:rsidRDefault="00773485" w:rsidP="00851A9F">
          <w:pPr>
            <w:spacing w:line="360" w:lineRule="auto"/>
            <w:jc w:val="both"/>
            <w:rPr>
              <w:rFonts w:ascii="Times New Roman" w:hAnsi="Times New Roman"/>
              <w:sz w:val="24"/>
              <w:szCs w:val="24"/>
            </w:rPr>
          </w:pPr>
          <w:r w:rsidRPr="00773485">
            <w:rPr>
              <w:rFonts w:ascii="Times New Roman" w:hAnsi="Times New Roman"/>
              <w:sz w:val="24"/>
              <w:szCs w:val="24"/>
            </w:rPr>
            <w:t xml:space="preserve">We </w:t>
          </w:r>
          <w:proofErr w:type="spellStart"/>
          <w:r w:rsidRPr="00773485">
            <w:rPr>
              <w:rFonts w:ascii="Times New Roman" w:hAnsi="Times New Roman"/>
              <w:b/>
              <w:bCs/>
              <w:color w:val="0E101A"/>
              <w:sz w:val="24"/>
              <w:szCs w:val="24"/>
            </w:rPr>
            <w:t>analysed</w:t>
          </w:r>
          <w:proofErr w:type="spellEnd"/>
          <w:r w:rsidRPr="00773485">
            <w:rPr>
              <w:rFonts w:ascii="Times New Roman" w:hAnsi="Times New Roman"/>
              <w:sz w:val="24"/>
              <w:szCs w:val="24"/>
            </w:rPr>
            <w:t xml:space="preserve"> the data using SPSS Version 27.0, beginning with descriptive statistics to </w:t>
          </w:r>
          <w:proofErr w:type="spellStart"/>
          <w:r w:rsidRPr="00773485">
            <w:rPr>
              <w:rFonts w:ascii="Times New Roman" w:hAnsi="Times New Roman"/>
              <w:b/>
              <w:bCs/>
              <w:color w:val="0E101A"/>
              <w:sz w:val="24"/>
              <w:szCs w:val="24"/>
            </w:rPr>
            <w:t>summarise</w:t>
          </w:r>
          <w:proofErr w:type="spellEnd"/>
          <w:r w:rsidRPr="00773485">
            <w:rPr>
              <w:rFonts w:ascii="Times New Roman" w:hAnsi="Times New Roman"/>
              <w:sz w:val="24"/>
              <w:szCs w:val="24"/>
            </w:rPr>
            <w:t xml:space="preserve"> participant demographics. After the Kolmogorov–Smirnov test </w:t>
          </w:r>
          <w:r w:rsidRPr="00773485">
            <w:rPr>
              <w:rFonts w:ascii="Times New Roman" w:hAnsi="Times New Roman"/>
              <w:b/>
              <w:bCs/>
              <w:color w:val="0E101A"/>
              <w:sz w:val="24"/>
              <w:szCs w:val="24"/>
            </w:rPr>
            <w:t>confirmed</w:t>
          </w:r>
          <w:r w:rsidRPr="00773485">
            <w:rPr>
              <w:rFonts w:ascii="Times New Roman" w:hAnsi="Times New Roman"/>
              <w:sz w:val="24"/>
              <w:szCs w:val="24"/>
            </w:rPr>
            <w:t xml:space="preserve"> normality (p &gt; .05), we </w:t>
          </w:r>
          <w:r w:rsidRPr="00773485">
            <w:rPr>
              <w:rFonts w:ascii="Times New Roman" w:hAnsi="Times New Roman"/>
              <w:b/>
              <w:bCs/>
              <w:color w:val="0E101A"/>
              <w:sz w:val="24"/>
              <w:szCs w:val="24"/>
            </w:rPr>
            <w:t>used</w:t>
          </w:r>
          <w:r w:rsidRPr="00773485">
            <w:rPr>
              <w:rFonts w:ascii="Times New Roman" w:hAnsi="Times New Roman"/>
              <w:sz w:val="24"/>
              <w:szCs w:val="24"/>
            </w:rPr>
            <w:t xml:space="preserve"> Pearson’s product-moment correlation coefficient (</w:t>
          </w:r>
          <w:r w:rsidRPr="00773485">
            <w:rPr>
              <w:rFonts w:ascii="Times New Roman" w:hAnsi="Times New Roman"/>
              <w:i/>
              <w:iCs/>
              <w:color w:val="0E101A"/>
              <w:sz w:val="24"/>
              <w:szCs w:val="24"/>
            </w:rPr>
            <w:t>r)</w:t>
          </w:r>
          <w:r w:rsidRPr="00773485">
            <w:rPr>
              <w:rFonts w:ascii="Times New Roman" w:hAnsi="Times New Roman"/>
              <w:sz w:val="24"/>
              <w:szCs w:val="24"/>
            </w:rPr>
            <w:t xml:space="preserve"> to </w:t>
          </w:r>
          <w:r w:rsidRPr="00773485">
            <w:rPr>
              <w:rFonts w:ascii="Times New Roman" w:hAnsi="Times New Roman"/>
              <w:b/>
              <w:bCs/>
              <w:color w:val="0E101A"/>
              <w:sz w:val="24"/>
              <w:szCs w:val="24"/>
            </w:rPr>
            <w:t>examine</w:t>
          </w:r>
          <w:r w:rsidRPr="00773485">
            <w:rPr>
              <w:rFonts w:ascii="Times New Roman" w:hAnsi="Times New Roman"/>
              <w:sz w:val="24"/>
              <w:szCs w:val="24"/>
            </w:rPr>
            <w:t xml:space="preserve"> the relationship between social media addiction and online purchasing </w:t>
          </w:r>
          <w:proofErr w:type="spellStart"/>
          <w:r w:rsidRPr="00773485">
            <w:rPr>
              <w:rFonts w:ascii="Times New Roman" w:hAnsi="Times New Roman"/>
              <w:sz w:val="24"/>
              <w:szCs w:val="24"/>
            </w:rPr>
            <w:t>behaviour</w:t>
          </w:r>
          <w:proofErr w:type="spellEnd"/>
          <w:r w:rsidRPr="00773485">
            <w:rPr>
              <w:rFonts w:ascii="Times New Roman" w:hAnsi="Times New Roman"/>
              <w:sz w:val="24"/>
              <w:szCs w:val="24"/>
            </w:rPr>
            <w:t xml:space="preserve">. We </w:t>
          </w:r>
          <w:r w:rsidRPr="00773485">
            <w:rPr>
              <w:rFonts w:ascii="Times New Roman" w:hAnsi="Times New Roman"/>
              <w:b/>
              <w:bCs/>
              <w:color w:val="0E101A"/>
              <w:sz w:val="24"/>
              <w:szCs w:val="24"/>
            </w:rPr>
            <w:t>maintained</w:t>
          </w:r>
          <w:r w:rsidRPr="00773485">
            <w:rPr>
              <w:rFonts w:ascii="Times New Roman" w:hAnsi="Times New Roman"/>
              <w:sz w:val="24"/>
              <w:szCs w:val="24"/>
            </w:rPr>
            <w:t xml:space="preserve"> a significance level of </w:t>
          </w:r>
          <w:r w:rsidRPr="00773485">
            <w:rPr>
              <w:rFonts w:ascii="Times New Roman" w:hAnsi="Times New Roman"/>
              <w:b/>
              <w:bCs/>
              <w:color w:val="0E101A"/>
              <w:sz w:val="24"/>
              <w:szCs w:val="24"/>
            </w:rPr>
            <w:t>0.05</w:t>
          </w:r>
          <w:r w:rsidRPr="00773485">
            <w:rPr>
              <w:rFonts w:ascii="Times New Roman" w:hAnsi="Times New Roman"/>
              <w:sz w:val="24"/>
              <w:szCs w:val="24"/>
            </w:rPr>
            <w:t xml:space="preserve"> for all tests.</w:t>
          </w:r>
        </w:p>
      </w:sdtContent>
    </w:sdt>
    <w:sdt>
      <w:sdtPr>
        <w:id w:val="1843204571"/>
        <w:placeholder>
          <w:docPart w:val="50D5D8EFCE9A4D57B67DEAD84C002476"/>
        </w:placeholder>
      </w:sdtPr>
      <w:sdtContent>
        <w:p w14:paraId="69D5A49C" w14:textId="77777777" w:rsidR="004F649D" w:rsidRDefault="00711F0A" w:rsidP="00851A9F">
          <w:pPr>
            <w:pStyle w:val="Heading2"/>
            <w:spacing w:line="360" w:lineRule="auto"/>
          </w:pPr>
          <w:r>
            <w:t>Results</w:t>
          </w:r>
        </w:p>
      </w:sdtContent>
    </w:sdt>
    <w:sdt>
      <w:sdtPr>
        <w:rPr>
          <w:lang w:val="id-ID" w:eastAsia="id-ID"/>
        </w:rPr>
        <w:id w:val="-533883657"/>
        <w:placeholder>
          <w:docPart w:val="50D5D8EFCE9A4D57B67DEAD84C002476"/>
        </w:placeholder>
      </w:sdtPr>
      <w:sdtContent>
        <w:p w14:paraId="063437DF" w14:textId="49F48BD1" w:rsidR="001C2C3D" w:rsidRPr="00F97861" w:rsidRDefault="001C2C3D" w:rsidP="00851A9F">
          <w:pPr>
            <w:spacing w:after="0" w:line="360" w:lineRule="auto"/>
            <w:ind w:firstLine="0"/>
            <w:jc w:val="both"/>
            <w:rPr>
              <w:rFonts w:ascii="Times New Roman" w:hAnsi="Times New Roman"/>
              <w:b/>
              <w:bCs/>
              <w:sz w:val="24"/>
              <w:szCs w:val="24"/>
            </w:rPr>
          </w:pPr>
          <w:r w:rsidRPr="00F97861">
            <w:rPr>
              <w:rFonts w:ascii="Times New Roman" w:hAnsi="Times New Roman"/>
              <w:b/>
              <w:bCs/>
              <w:sz w:val="24"/>
              <w:szCs w:val="24"/>
            </w:rPr>
            <w:t>Demographic Profiles of Respondents</w:t>
          </w:r>
        </w:p>
        <w:p w14:paraId="1C5026D4" w14:textId="77777777" w:rsidR="001C2C3D" w:rsidRPr="00F97861" w:rsidRDefault="001C2C3D" w:rsidP="00851A9F">
          <w:pPr>
            <w:spacing w:after="0" w:line="360" w:lineRule="auto"/>
            <w:jc w:val="both"/>
            <w:rPr>
              <w:rFonts w:ascii="Times New Roman" w:hAnsi="Times New Roman"/>
              <w:b/>
              <w:bCs/>
              <w:sz w:val="24"/>
              <w:szCs w:val="24"/>
            </w:rPr>
          </w:pPr>
        </w:p>
        <w:p w14:paraId="55C2798E" w14:textId="6690E9DC" w:rsidR="001C2C3D" w:rsidRDefault="00773485" w:rsidP="00851A9F">
          <w:pPr>
            <w:spacing w:after="0" w:line="360" w:lineRule="auto"/>
            <w:ind w:firstLine="0"/>
            <w:jc w:val="both"/>
            <w:rPr>
              <w:rFonts w:ascii="Times New Roman" w:hAnsi="Times New Roman"/>
              <w:sz w:val="24"/>
              <w:szCs w:val="24"/>
            </w:rPr>
          </w:pPr>
          <w:r w:rsidRPr="00773485">
            <w:rPr>
              <w:rFonts w:ascii="Times New Roman" w:hAnsi="Times New Roman"/>
              <w:sz w:val="24"/>
              <w:szCs w:val="24"/>
            </w:rPr>
            <w:t xml:space="preserve">To describe the characteristics of the sample, demographic data were </w:t>
          </w:r>
          <w:proofErr w:type="spellStart"/>
          <w:r w:rsidRPr="00773485">
            <w:rPr>
              <w:rFonts w:ascii="Times New Roman" w:hAnsi="Times New Roman"/>
              <w:sz w:val="24"/>
              <w:szCs w:val="24"/>
            </w:rPr>
            <w:t>analysed</w:t>
          </w:r>
          <w:proofErr w:type="spellEnd"/>
          <w:r w:rsidRPr="00773485">
            <w:rPr>
              <w:rFonts w:ascii="Times New Roman" w:hAnsi="Times New Roman"/>
              <w:sz w:val="24"/>
              <w:szCs w:val="24"/>
            </w:rPr>
            <w:t>, including gender, age, faculty, social media usage, and preferred platforms.</w:t>
          </w:r>
        </w:p>
        <w:p w14:paraId="5CC7583C" w14:textId="77777777" w:rsidR="00773485" w:rsidRPr="00F97861" w:rsidRDefault="00773485" w:rsidP="00851A9F">
          <w:pPr>
            <w:spacing w:after="0" w:line="360" w:lineRule="auto"/>
            <w:jc w:val="both"/>
            <w:rPr>
              <w:rFonts w:ascii="Times New Roman" w:hAnsi="Times New Roman"/>
              <w:sz w:val="24"/>
              <w:szCs w:val="24"/>
            </w:rPr>
          </w:pPr>
        </w:p>
        <w:p w14:paraId="20BE2723"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Table 1: Demographic Profile of Respondents (N = 350)</w:t>
          </w:r>
        </w:p>
        <w:tbl>
          <w:tblPr>
            <w:tblW w:w="9221"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180"/>
            <w:gridCol w:w="3419"/>
            <w:gridCol w:w="1638"/>
            <w:gridCol w:w="1984"/>
          </w:tblGrid>
          <w:tr w:rsidR="001C2C3D" w:rsidRPr="00F97861" w14:paraId="41F90C33" w14:textId="77777777" w:rsidTr="0074168C">
            <w:trPr>
              <w:trHeight w:val="278"/>
              <w:tblHeader/>
              <w:tblCellSpacing w:w="15" w:type="dxa"/>
            </w:trPr>
            <w:tc>
              <w:tcPr>
                <w:tcW w:w="2135" w:type="dxa"/>
                <w:tcBorders>
                  <w:top w:val="single" w:sz="4" w:space="0" w:color="auto"/>
                  <w:bottom w:val="single" w:sz="4" w:space="0" w:color="auto"/>
                </w:tcBorders>
                <w:vAlign w:val="center"/>
                <w:hideMark/>
              </w:tcPr>
              <w:p w14:paraId="39F0286E" w14:textId="77777777" w:rsidR="001C2C3D" w:rsidRPr="00F97861" w:rsidRDefault="001C2C3D" w:rsidP="00851A9F">
                <w:pPr>
                  <w:spacing w:after="0" w:line="360" w:lineRule="auto"/>
                  <w:jc w:val="both"/>
                  <w:rPr>
                    <w:rFonts w:ascii="Times New Roman" w:hAnsi="Times New Roman"/>
                    <w:b/>
                    <w:bCs/>
                    <w:sz w:val="24"/>
                    <w:szCs w:val="24"/>
                  </w:rPr>
                </w:pPr>
                <w:r w:rsidRPr="00F97861">
                  <w:rPr>
                    <w:rFonts w:ascii="Times New Roman" w:hAnsi="Times New Roman"/>
                    <w:b/>
                    <w:bCs/>
                    <w:sz w:val="24"/>
                    <w:szCs w:val="24"/>
                  </w:rPr>
                  <w:t>Variable</w:t>
                </w:r>
              </w:p>
            </w:tc>
            <w:tc>
              <w:tcPr>
                <w:tcW w:w="3389" w:type="dxa"/>
                <w:tcBorders>
                  <w:top w:val="single" w:sz="4" w:space="0" w:color="auto"/>
                  <w:bottom w:val="single" w:sz="4" w:space="0" w:color="auto"/>
                </w:tcBorders>
                <w:vAlign w:val="center"/>
                <w:hideMark/>
              </w:tcPr>
              <w:p w14:paraId="4D4BDF13" w14:textId="77777777" w:rsidR="001C2C3D" w:rsidRPr="00F97861" w:rsidRDefault="001C2C3D" w:rsidP="00851A9F">
                <w:pPr>
                  <w:spacing w:after="0" w:line="360" w:lineRule="auto"/>
                  <w:jc w:val="both"/>
                  <w:rPr>
                    <w:rFonts w:ascii="Times New Roman" w:hAnsi="Times New Roman"/>
                    <w:b/>
                    <w:bCs/>
                    <w:sz w:val="24"/>
                    <w:szCs w:val="24"/>
                  </w:rPr>
                </w:pPr>
                <w:r w:rsidRPr="00F97861">
                  <w:rPr>
                    <w:rFonts w:ascii="Times New Roman" w:hAnsi="Times New Roman"/>
                    <w:b/>
                    <w:bCs/>
                    <w:sz w:val="24"/>
                    <w:szCs w:val="24"/>
                  </w:rPr>
                  <w:t>Category</w:t>
                </w:r>
              </w:p>
            </w:tc>
            <w:tc>
              <w:tcPr>
                <w:tcW w:w="1608" w:type="dxa"/>
                <w:tcBorders>
                  <w:top w:val="single" w:sz="4" w:space="0" w:color="auto"/>
                  <w:bottom w:val="single" w:sz="4" w:space="0" w:color="auto"/>
                </w:tcBorders>
                <w:vAlign w:val="center"/>
                <w:hideMark/>
              </w:tcPr>
              <w:p w14:paraId="72B9B0F1" w14:textId="77777777" w:rsidR="001C2C3D" w:rsidRPr="00F97861" w:rsidRDefault="001C2C3D" w:rsidP="00851A9F">
                <w:pPr>
                  <w:spacing w:after="0" w:line="360" w:lineRule="auto"/>
                  <w:jc w:val="both"/>
                  <w:rPr>
                    <w:rFonts w:ascii="Times New Roman" w:hAnsi="Times New Roman"/>
                    <w:b/>
                    <w:bCs/>
                    <w:sz w:val="24"/>
                    <w:szCs w:val="24"/>
                  </w:rPr>
                </w:pPr>
                <w:r w:rsidRPr="00F97861">
                  <w:rPr>
                    <w:rFonts w:ascii="Times New Roman" w:hAnsi="Times New Roman"/>
                    <w:b/>
                    <w:bCs/>
                    <w:sz w:val="24"/>
                    <w:szCs w:val="24"/>
                  </w:rPr>
                  <w:t>Frequency (N)</w:t>
                </w:r>
              </w:p>
            </w:tc>
            <w:tc>
              <w:tcPr>
                <w:tcW w:w="1939" w:type="dxa"/>
                <w:tcBorders>
                  <w:top w:val="single" w:sz="4" w:space="0" w:color="auto"/>
                  <w:bottom w:val="single" w:sz="4" w:space="0" w:color="auto"/>
                </w:tcBorders>
                <w:vAlign w:val="center"/>
                <w:hideMark/>
              </w:tcPr>
              <w:p w14:paraId="58C613F9" w14:textId="77777777" w:rsidR="001C2C3D" w:rsidRPr="00F97861" w:rsidRDefault="001C2C3D" w:rsidP="00851A9F">
                <w:pPr>
                  <w:spacing w:after="0" w:line="360" w:lineRule="auto"/>
                  <w:jc w:val="both"/>
                  <w:rPr>
                    <w:rFonts w:ascii="Times New Roman" w:hAnsi="Times New Roman"/>
                    <w:b/>
                    <w:bCs/>
                    <w:sz w:val="24"/>
                    <w:szCs w:val="24"/>
                  </w:rPr>
                </w:pPr>
                <w:r w:rsidRPr="00F97861">
                  <w:rPr>
                    <w:rFonts w:ascii="Times New Roman" w:hAnsi="Times New Roman"/>
                    <w:b/>
                    <w:bCs/>
                    <w:sz w:val="24"/>
                    <w:szCs w:val="24"/>
                  </w:rPr>
                  <w:t>Percentage (%)</w:t>
                </w:r>
              </w:p>
            </w:tc>
          </w:tr>
          <w:tr w:rsidR="001C2C3D" w:rsidRPr="00F97861" w14:paraId="2C2302BA" w14:textId="77777777" w:rsidTr="0074168C">
            <w:trPr>
              <w:trHeight w:val="292"/>
              <w:tblCellSpacing w:w="15" w:type="dxa"/>
            </w:trPr>
            <w:tc>
              <w:tcPr>
                <w:tcW w:w="2135" w:type="dxa"/>
                <w:vMerge w:val="restart"/>
                <w:vAlign w:val="center"/>
                <w:hideMark/>
              </w:tcPr>
              <w:p w14:paraId="0A55EB14" w14:textId="77777777" w:rsidR="001C2C3D" w:rsidRPr="00F97861" w:rsidRDefault="001C2C3D" w:rsidP="00851A9F">
                <w:pPr>
                  <w:spacing w:after="0" w:line="360" w:lineRule="auto"/>
                  <w:jc w:val="both"/>
                  <w:rPr>
                    <w:rFonts w:ascii="Times New Roman" w:hAnsi="Times New Roman"/>
                    <w:b/>
                    <w:bCs/>
                    <w:sz w:val="24"/>
                    <w:szCs w:val="24"/>
                  </w:rPr>
                </w:pPr>
                <w:r w:rsidRPr="00F97861">
                  <w:rPr>
                    <w:rFonts w:ascii="Times New Roman" w:hAnsi="Times New Roman"/>
                    <w:b/>
                    <w:bCs/>
                    <w:sz w:val="24"/>
                    <w:szCs w:val="24"/>
                  </w:rPr>
                  <w:t>Gender</w:t>
                </w:r>
              </w:p>
            </w:tc>
            <w:tc>
              <w:tcPr>
                <w:tcW w:w="3389" w:type="dxa"/>
                <w:vAlign w:val="center"/>
                <w:hideMark/>
              </w:tcPr>
              <w:p w14:paraId="1D281CFC"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Male</w:t>
                </w:r>
              </w:p>
            </w:tc>
            <w:tc>
              <w:tcPr>
                <w:tcW w:w="1608" w:type="dxa"/>
                <w:vAlign w:val="center"/>
              </w:tcPr>
              <w:p w14:paraId="26ECA44C"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200</w:t>
                </w:r>
              </w:p>
            </w:tc>
            <w:tc>
              <w:tcPr>
                <w:tcW w:w="1939" w:type="dxa"/>
                <w:vAlign w:val="center"/>
              </w:tcPr>
              <w:p w14:paraId="5F67CCA7"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57.14</w:t>
                </w:r>
              </w:p>
            </w:tc>
          </w:tr>
          <w:tr w:rsidR="001C2C3D" w:rsidRPr="00F97861" w14:paraId="06B2EE0F" w14:textId="77777777" w:rsidTr="0074168C">
            <w:trPr>
              <w:trHeight w:val="278"/>
              <w:tblCellSpacing w:w="15" w:type="dxa"/>
            </w:trPr>
            <w:tc>
              <w:tcPr>
                <w:tcW w:w="2135" w:type="dxa"/>
                <w:vMerge/>
                <w:vAlign w:val="center"/>
                <w:hideMark/>
              </w:tcPr>
              <w:p w14:paraId="562C6E2A" w14:textId="77777777" w:rsidR="001C2C3D" w:rsidRPr="00F97861" w:rsidRDefault="001C2C3D" w:rsidP="00851A9F">
                <w:pPr>
                  <w:spacing w:after="0" w:line="360" w:lineRule="auto"/>
                  <w:jc w:val="both"/>
                  <w:rPr>
                    <w:rFonts w:ascii="Times New Roman" w:hAnsi="Times New Roman"/>
                    <w:b/>
                    <w:bCs/>
                    <w:sz w:val="24"/>
                    <w:szCs w:val="24"/>
                  </w:rPr>
                </w:pPr>
              </w:p>
            </w:tc>
            <w:tc>
              <w:tcPr>
                <w:tcW w:w="3389" w:type="dxa"/>
                <w:vAlign w:val="center"/>
                <w:hideMark/>
              </w:tcPr>
              <w:p w14:paraId="018B1DE0"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Female</w:t>
                </w:r>
              </w:p>
            </w:tc>
            <w:tc>
              <w:tcPr>
                <w:tcW w:w="1608" w:type="dxa"/>
                <w:vAlign w:val="center"/>
              </w:tcPr>
              <w:p w14:paraId="5105BAF8"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150</w:t>
                </w:r>
              </w:p>
            </w:tc>
            <w:tc>
              <w:tcPr>
                <w:tcW w:w="1939" w:type="dxa"/>
                <w:vAlign w:val="center"/>
              </w:tcPr>
              <w:p w14:paraId="63E29675"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42.86</w:t>
                </w:r>
              </w:p>
            </w:tc>
          </w:tr>
          <w:tr w:rsidR="001C2C3D" w:rsidRPr="00F97861" w14:paraId="02A01A5B" w14:textId="77777777" w:rsidTr="0074168C">
            <w:trPr>
              <w:trHeight w:val="292"/>
              <w:tblCellSpacing w:w="15" w:type="dxa"/>
            </w:trPr>
            <w:tc>
              <w:tcPr>
                <w:tcW w:w="2135" w:type="dxa"/>
                <w:vMerge w:val="restart"/>
                <w:vAlign w:val="center"/>
                <w:hideMark/>
              </w:tcPr>
              <w:p w14:paraId="196369FA" w14:textId="77777777" w:rsidR="001C2C3D" w:rsidRPr="00F97861" w:rsidRDefault="001C2C3D" w:rsidP="00851A9F">
                <w:pPr>
                  <w:spacing w:after="0" w:line="360" w:lineRule="auto"/>
                  <w:jc w:val="both"/>
                  <w:rPr>
                    <w:rFonts w:ascii="Times New Roman" w:hAnsi="Times New Roman"/>
                    <w:b/>
                    <w:bCs/>
                    <w:sz w:val="24"/>
                    <w:szCs w:val="24"/>
                  </w:rPr>
                </w:pPr>
                <w:r w:rsidRPr="00F97861">
                  <w:rPr>
                    <w:rFonts w:ascii="Times New Roman" w:hAnsi="Times New Roman"/>
                    <w:b/>
                    <w:bCs/>
                    <w:sz w:val="24"/>
                    <w:szCs w:val="24"/>
                  </w:rPr>
                  <w:t>Age</w:t>
                </w:r>
              </w:p>
            </w:tc>
            <w:tc>
              <w:tcPr>
                <w:tcW w:w="3389" w:type="dxa"/>
                <w:vAlign w:val="center"/>
                <w:hideMark/>
              </w:tcPr>
              <w:p w14:paraId="15E55BF6"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18–20 years</w:t>
                </w:r>
              </w:p>
            </w:tc>
            <w:tc>
              <w:tcPr>
                <w:tcW w:w="1608" w:type="dxa"/>
                <w:vAlign w:val="center"/>
              </w:tcPr>
              <w:p w14:paraId="1B05B26D"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180</w:t>
                </w:r>
              </w:p>
            </w:tc>
            <w:tc>
              <w:tcPr>
                <w:tcW w:w="1939" w:type="dxa"/>
                <w:vAlign w:val="center"/>
              </w:tcPr>
              <w:p w14:paraId="449AD311"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51.42</w:t>
                </w:r>
              </w:p>
            </w:tc>
          </w:tr>
          <w:tr w:rsidR="001C2C3D" w:rsidRPr="00F97861" w14:paraId="475A737D" w14:textId="77777777" w:rsidTr="0074168C">
            <w:trPr>
              <w:trHeight w:val="278"/>
              <w:tblCellSpacing w:w="15" w:type="dxa"/>
            </w:trPr>
            <w:tc>
              <w:tcPr>
                <w:tcW w:w="2135" w:type="dxa"/>
                <w:vMerge/>
                <w:vAlign w:val="center"/>
                <w:hideMark/>
              </w:tcPr>
              <w:p w14:paraId="531FCD1B" w14:textId="77777777" w:rsidR="001C2C3D" w:rsidRPr="00F97861" w:rsidRDefault="001C2C3D" w:rsidP="00851A9F">
                <w:pPr>
                  <w:spacing w:after="0" w:line="360" w:lineRule="auto"/>
                  <w:jc w:val="both"/>
                  <w:rPr>
                    <w:rFonts w:ascii="Times New Roman" w:hAnsi="Times New Roman"/>
                    <w:b/>
                    <w:bCs/>
                    <w:sz w:val="24"/>
                    <w:szCs w:val="24"/>
                  </w:rPr>
                </w:pPr>
              </w:p>
            </w:tc>
            <w:tc>
              <w:tcPr>
                <w:tcW w:w="3389" w:type="dxa"/>
                <w:vAlign w:val="center"/>
                <w:hideMark/>
              </w:tcPr>
              <w:p w14:paraId="060C598F"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21–24 year</w:t>
                </w:r>
              </w:p>
            </w:tc>
            <w:tc>
              <w:tcPr>
                <w:tcW w:w="1608" w:type="dxa"/>
                <w:vAlign w:val="center"/>
              </w:tcPr>
              <w:p w14:paraId="22D477C7"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170</w:t>
                </w:r>
              </w:p>
            </w:tc>
            <w:tc>
              <w:tcPr>
                <w:tcW w:w="1939" w:type="dxa"/>
                <w:vAlign w:val="center"/>
              </w:tcPr>
              <w:p w14:paraId="4C03C2F1"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48.58</w:t>
                </w:r>
              </w:p>
            </w:tc>
          </w:tr>
          <w:tr w:rsidR="001C2C3D" w:rsidRPr="00F97861" w14:paraId="26CA19DB" w14:textId="77777777" w:rsidTr="0074168C">
            <w:trPr>
              <w:trHeight w:val="278"/>
              <w:tblCellSpacing w:w="15" w:type="dxa"/>
            </w:trPr>
            <w:tc>
              <w:tcPr>
                <w:tcW w:w="2135" w:type="dxa"/>
                <w:vAlign w:val="center"/>
                <w:hideMark/>
              </w:tcPr>
              <w:p w14:paraId="740D5760" w14:textId="77777777" w:rsidR="001C2C3D" w:rsidRPr="00F97861" w:rsidRDefault="001C2C3D" w:rsidP="00851A9F">
                <w:pPr>
                  <w:spacing w:after="0" w:line="360" w:lineRule="auto"/>
                  <w:jc w:val="both"/>
                  <w:rPr>
                    <w:rFonts w:ascii="Times New Roman" w:hAnsi="Times New Roman"/>
                    <w:b/>
                    <w:bCs/>
                    <w:sz w:val="24"/>
                    <w:szCs w:val="24"/>
                  </w:rPr>
                </w:pPr>
                <w:r w:rsidRPr="00F97861">
                  <w:rPr>
                    <w:rFonts w:ascii="Times New Roman" w:hAnsi="Times New Roman"/>
                    <w:b/>
                    <w:bCs/>
                    <w:sz w:val="24"/>
                    <w:szCs w:val="24"/>
                  </w:rPr>
                  <w:t>Study Level</w:t>
                </w:r>
              </w:p>
            </w:tc>
            <w:tc>
              <w:tcPr>
                <w:tcW w:w="3389" w:type="dxa"/>
                <w:vAlign w:val="center"/>
                <w:hideMark/>
              </w:tcPr>
              <w:p w14:paraId="3EDDFD54"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Diploma</w:t>
                </w:r>
              </w:p>
            </w:tc>
            <w:tc>
              <w:tcPr>
                <w:tcW w:w="1608" w:type="dxa"/>
                <w:vAlign w:val="center"/>
              </w:tcPr>
              <w:p w14:paraId="654C584E"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180</w:t>
                </w:r>
              </w:p>
            </w:tc>
            <w:tc>
              <w:tcPr>
                <w:tcW w:w="1939" w:type="dxa"/>
                <w:vAlign w:val="center"/>
              </w:tcPr>
              <w:p w14:paraId="3CE48B8B"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51.42</w:t>
                </w:r>
              </w:p>
            </w:tc>
          </w:tr>
          <w:tr w:rsidR="001C2C3D" w:rsidRPr="00F97861" w14:paraId="5E6B21F2" w14:textId="77777777" w:rsidTr="0074168C">
            <w:trPr>
              <w:trHeight w:val="278"/>
              <w:tblCellSpacing w:w="15" w:type="dxa"/>
            </w:trPr>
            <w:tc>
              <w:tcPr>
                <w:tcW w:w="2135" w:type="dxa"/>
                <w:vAlign w:val="center"/>
              </w:tcPr>
              <w:p w14:paraId="324EAF8A" w14:textId="77777777" w:rsidR="001C2C3D" w:rsidRPr="00F97861" w:rsidRDefault="001C2C3D" w:rsidP="00851A9F">
                <w:pPr>
                  <w:spacing w:after="0" w:line="360" w:lineRule="auto"/>
                  <w:jc w:val="both"/>
                  <w:rPr>
                    <w:rFonts w:ascii="Times New Roman" w:hAnsi="Times New Roman"/>
                    <w:b/>
                    <w:bCs/>
                    <w:sz w:val="24"/>
                    <w:szCs w:val="24"/>
                  </w:rPr>
                </w:pPr>
              </w:p>
            </w:tc>
            <w:tc>
              <w:tcPr>
                <w:tcW w:w="3389" w:type="dxa"/>
                <w:vAlign w:val="center"/>
              </w:tcPr>
              <w:p w14:paraId="0FB117D4"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Degree</w:t>
                </w:r>
              </w:p>
            </w:tc>
            <w:tc>
              <w:tcPr>
                <w:tcW w:w="1608" w:type="dxa"/>
                <w:vAlign w:val="center"/>
              </w:tcPr>
              <w:p w14:paraId="17EBD990"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170</w:t>
                </w:r>
              </w:p>
            </w:tc>
            <w:tc>
              <w:tcPr>
                <w:tcW w:w="1939" w:type="dxa"/>
                <w:vAlign w:val="center"/>
              </w:tcPr>
              <w:p w14:paraId="4E062FF8"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48.58</w:t>
                </w:r>
              </w:p>
            </w:tc>
          </w:tr>
          <w:tr w:rsidR="001C2C3D" w:rsidRPr="00F97861" w14:paraId="43821F83" w14:textId="77777777" w:rsidTr="0074168C">
            <w:trPr>
              <w:trHeight w:val="278"/>
              <w:tblCellSpacing w:w="15" w:type="dxa"/>
            </w:trPr>
            <w:tc>
              <w:tcPr>
                <w:tcW w:w="2135" w:type="dxa"/>
                <w:vAlign w:val="center"/>
              </w:tcPr>
              <w:p w14:paraId="4F022D7C" w14:textId="77777777" w:rsidR="001C2C3D" w:rsidRPr="00F97861" w:rsidRDefault="001C2C3D" w:rsidP="00851A9F">
                <w:pPr>
                  <w:spacing w:after="0" w:line="360" w:lineRule="auto"/>
                  <w:jc w:val="both"/>
                  <w:rPr>
                    <w:rFonts w:ascii="Times New Roman" w:hAnsi="Times New Roman"/>
                    <w:b/>
                    <w:bCs/>
                    <w:sz w:val="24"/>
                    <w:szCs w:val="24"/>
                  </w:rPr>
                </w:pPr>
                <w:r w:rsidRPr="00F97861">
                  <w:rPr>
                    <w:rFonts w:ascii="Times New Roman" w:hAnsi="Times New Roman"/>
                    <w:b/>
                    <w:bCs/>
                    <w:sz w:val="24"/>
                    <w:szCs w:val="24"/>
                  </w:rPr>
                  <w:t>Academic Program</w:t>
                </w:r>
              </w:p>
            </w:tc>
            <w:tc>
              <w:tcPr>
                <w:tcW w:w="3389" w:type="dxa"/>
                <w:vAlign w:val="center"/>
              </w:tcPr>
              <w:p w14:paraId="2197CF75"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Diploma in Sport Studies</w:t>
                </w:r>
              </w:p>
            </w:tc>
            <w:tc>
              <w:tcPr>
                <w:tcW w:w="1608" w:type="dxa"/>
                <w:vAlign w:val="center"/>
              </w:tcPr>
              <w:p w14:paraId="57FE7413"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80</w:t>
                </w:r>
              </w:p>
            </w:tc>
            <w:tc>
              <w:tcPr>
                <w:tcW w:w="1939" w:type="dxa"/>
                <w:vAlign w:val="center"/>
              </w:tcPr>
              <w:p w14:paraId="57B7DC0F"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22.90</w:t>
                </w:r>
              </w:p>
            </w:tc>
          </w:tr>
          <w:tr w:rsidR="001C2C3D" w:rsidRPr="00F97861" w14:paraId="2501F588" w14:textId="77777777" w:rsidTr="0074168C">
            <w:trPr>
              <w:trHeight w:val="278"/>
              <w:tblCellSpacing w:w="15" w:type="dxa"/>
            </w:trPr>
            <w:tc>
              <w:tcPr>
                <w:tcW w:w="2135" w:type="dxa"/>
                <w:vAlign w:val="center"/>
              </w:tcPr>
              <w:p w14:paraId="71FFCC4A" w14:textId="77777777" w:rsidR="001C2C3D" w:rsidRPr="00F97861" w:rsidRDefault="001C2C3D" w:rsidP="00851A9F">
                <w:pPr>
                  <w:spacing w:after="0" w:line="360" w:lineRule="auto"/>
                  <w:jc w:val="both"/>
                  <w:rPr>
                    <w:rFonts w:ascii="Times New Roman" w:hAnsi="Times New Roman"/>
                    <w:b/>
                    <w:bCs/>
                    <w:sz w:val="24"/>
                    <w:szCs w:val="24"/>
                  </w:rPr>
                </w:pPr>
              </w:p>
            </w:tc>
            <w:tc>
              <w:tcPr>
                <w:tcW w:w="3389" w:type="dxa"/>
                <w:vAlign w:val="center"/>
              </w:tcPr>
              <w:p w14:paraId="7D4D1BB4"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Diploma in Sports Management and Recreation</w:t>
                </w:r>
              </w:p>
            </w:tc>
            <w:tc>
              <w:tcPr>
                <w:tcW w:w="1608" w:type="dxa"/>
                <w:vAlign w:val="center"/>
              </w:tcPr>
              <w:p w14:paraId="122CCD17"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100</w:t>
                </w:r>
              </w:p>
            </w:tc>
            <w:tc>
              <w:tcPr>
                <w:tcW w:w="1939" w:type="dxa"/>
                <w:vAlign w:val="center"/>
              </w:tcPr>
              <w:p w14:paraId="5BC4B934"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28.60</w:t>
                </w:r>
              </w:p>
            </w:tc>
          </w:tr>
          <w:tr w:rsidR="001C2C3D" w:rsidRPr="00F97861" w14:paraId="6044D16A" w14:textId="77777777" w:rsidTr="0074168C">
            <w:trPr>
              <w:trHeight w:val="278"/>
              <w:tblCellSpacing w:w="15" w:type="dxa"/>
            </w:trPr>
            <w:tc>
              <w:tcPr>
                <w:tcW w:w="2135" w:type="dxa"/>
                <w:vAlign w:val="center"/>
              </w:tcPr>
              <w:p w14:paraId="57351CA0" w14:textId="77777777" w:rsidR="001C2C3D" w:rsidRPr="00F97861" w:rsidRDefault="001C2C3D" w:rsidP="00851A9F">
                <w:pPr>
                  <w:spacing w:after="0" w:line="360" w:lineRule="auto"/>
                  <w:jc w:val="both"/>
                  <w:rPr>
                    <w:rFonts w:ascii="Times New Roman" w:hAnsi="Times New Roman"/>
                    <w:b/>
                    <w:bCs/>
                    <w:sz w:val="24"/>
                    <w:szCs w:val="24"/>
                  </w:rPr>
                </w:pPr>
              </w:p>
            </w:tc>
            <w:tc>
              <w:tcPr>
                <w:tcW w:w="3389" w:type="dxa"/>
                <w:vAlign w:val="center"/>
              </w:tcPr>
              <w:p w14:paraId="2B980523"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BSc (Hons) Sports Management</w:t>
                </w:r>
              </w:p>
            </w:tc>
            <w:tc>
              <w:tcPr>
                <w:tcW w:w="1608" w:type="dxa"/>
                <w:vAlign w:val="center"/>
              </w:tcPr>
              <w:p w14:paraId="0209CF7C"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100</w:t>
                </w:r>
              </w:p>
            </w:tc>
            <w:tc>
              <w:tcPr>
                <w:tcW w:w="1939" w:type="dxa"/>
                <w:vAlign w:val="center"/>
              </w:tcPr>
              <w:p w14:paraId="4D696B43"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28.60</w:t>
                </w:r>
              </w:p>
            </w:tc>
          </w:tr>
          <w:tr w:rsidR="001C2C3D" w:rsidRPr="00F97861" w14:paraId="02665D1A" w14:textId="77777777" w:rsidTr="0074168C">
            <w:trPr>
              <w:trHeight w:val="278"/>
              <w:tblCellSpacing w:w="15" w:type="dxa"/>
            </w:trPr>
            <w:tc>
              <w:tcPr>
                <w:tcW w:w="2135" w:type="dxa"/>
                <w:vAlign w:val="center"/>
              </w:tcPr>
              <w:p w14:paraId="4B22CBD0" w14:textId="77777777" w:rsidR="001C2C3D" w:rsidRPr="00F97861" w:rsidRDefault="001C2C3D" w:rsidP="00851A9F">
                <w:pPr>
                  <w:spacing w:after="0" w:line="360" w:lineRule="auto"/>
                  <w:jc w:val="both"/>
                  <w:rPr>
                    <w:rFonts w:ascii="Times New Roman" w:hAnsi="Times New Roman"/>
                    <w:b/>
                    <w:bCs/>
                    <w:sz w:val="24"/>
                    <w:szCs w:val="24"/>
                  </w:rPr>
                </w:pPr>
              </w:p>
            </w:tc>
            <w:tc>
              <w:tcPr>
                <w:tcW w:w="3389" w:type="dxa"/>
                <w:vAlign w:val="center"/>
              </w:tcPr>
              <w:p w14:paraId="10F1D184"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BSc (Hons) Sports Science</w:t>
                </w:r>
              </w:p>
            </w:tc>
            <w:tc>
              <w:tcPr>
                <w:tcW w:w="1608" w:type="dxa"/>
                <w:vAlign w:val="center"/>
              </w:tcPr>
              <w:p w14:paraId="27FF7E76"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40</w:t>
                </w:r>
              </w:p>
            </w:tc>
            <w:tc>
              <w:tcPr>
                <w:tcW w:w="1939" w:type="dxa"/>
                <w:vAlign w:val="center"/>
              </w:tcPr>
              <w:p w14:paraId="0FA32F9D"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11.43</w:t>
                </w:r>
              </w:p>
            </w:tc>
          </w:tr>
          <w:tr w:rsidR="001C2C3D" w:rsidRPr="00F97861" w14:paraId="3A8F4442" w14:textId="77777777" w:rsidTr="0074168C">
            <w:trPr>
              <w:trHeight w:val="278"/>
              <w:tblCellSpacing w:w="15" w:type="dxa"/>
            </w:trPr>
            <w:tc>
              <w:tcPr>
                <w:tcW w:w="2135" w:type="dxa"/>
                <w:vAlign w:val="center"/>
              </w:tcPr>
              <w:p w14:paraId="2C0E515D" w14:textId="77777777" w:rsidR="001C2C3D" w:rsidRPr="00F97861" w:rsidRDefault="001C2C3D" w:rsidP="00851A9F">
                <w:pPr>
                  <w:spacing w:after="0" w:line="360" w:lineRule="auto"/>
                  <w:jc w:val="both"/>
                  <w:rPr>
                    <w:rFonts w:ascii="Times New Roman" w:hAnsi="Times New Roman"/>
                    <w:b/>
                    <w:bCs/>
                    <w:sz w:val="24"/>
                    <w:szCs w:val="24"/>
                  </w:rPr>
                </w:pPr>
              </w:p>
            </w:tc>
            <w:tc>
              <w:tcPr>
                <w:tcW w:w="3389" w:type="dxa"/>
                <w:vAlign w:val="center"/>
              </w:tcPr>
              <w:p w14:paraId="3C5428FD"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BSc. (Hons) Health and Fitness</w:t>
                </w:r>
              </w:p>
            </w:tc>
            <w:tc>
              <w:tcPr>
                <w:tcW w:w="1608" w:type="dxa"/>
                <w:vAlign w:val="center"/>
              </w:tcPr>
              <w:p w14:paraId="03B55857"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30</w:t>
                </w:r>
              </w:p>
            </w:tc>
            <w:tc>
              <w:tcPr>
                <w:tcW w:w="1939" w:type="dxa"/>
                <w:vAlign w:val="center"/>
              </w:tcPr>
              <w:p w14:paraId="5F0AC0B2"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8.47</w:t>
                </w:r>
              </w:p>
            </w:tc>
          </w:tr>
          <w:tr w:rsidR="001C2C3D" w:rsidRPr="00F97861" w14:paraId="7C791F3C" w14:textId="77777777" w:rsidTr="0074168C">
            <w:trPr>
              <w:trHeight w:val="278"/>
              <w:tblCellSpacing w:w="15" w:type="dxa"/>
            </w:trPr>
            <w:tc>
              <w:tcPr>
                <w:tcW w:w="2135" w:type="dxa"/>
                <w:vMerge w:val="restart"/>
                <w:vAlign w:val="center"/>
                <w:hideMark/>
              </w:tcPr>
              <w:p w14:paraId="253A586B" w14:textId="77777777" w:rsidR="001C2C3D" w:rsidRPr="00F97861" w:rsidRDefault="001C2C3D" w:rsidP="00851A9F">
                <w:pPr>
                  <w:spacing w:after="0" w:line="360" w:lineRule="auto"/>
                  <w:jc w:val="both"/>
                  <w:rPr>
                    <w:rFonts w:ascii="Times New Roman" w:hAnsi="Times New Roman"/>
                    <w:b/>
                    <w:bCs/>
                    <w:sz w:val="24"/>
                    <w:szCs w:val="24"/>
                  </w:rPr>
                </w:pPr>
                <w:r w:rsidRPr="00F97861">
                  <w:rPr>
                    <w:rFonts w:ascii="Times New Roman" w:hAnsi="Times New Roman"/>
                    <w:b/>
                    <w:bCs/>
                    <w:sz w:val="24"/>
                    <w:szCs w:val="24"/>
                  </w:rPr>
                  <w:t>Social Media Usage</w:t>
                </w:r>
              </w:p>
            </w:tc>
            <w:tc>
              <w:tcPr>
                <w:tcW w:w="3389" w:type="dxa"/>
                <w:vAlign w:val="center"/>
                <w:hideMark/>
              </w:tcPr>
              <w:p w14:paraId="4A5EBC70"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&lt; 2 hours/day</w:t>
                </w:r>
              </w:p>
            </w:tc>
            <w:tc>
              <w:tcPr>
                <w:tcW w:w="1608" w:type="dxa"/>
                <w:vAlign w:val="center"/>
              </w:tcPr>
              <w:p w14:paraId="2F6FFE0A"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18</w:t>
                </w:r>
              </w:p>
            </w:tc>
            <w:tc>
              <w:tcPr>
                <w:tcW w:w="1939" w:type="dxa"/>
                <w:vAlign w:val="center"/>
              </w:tcPr>
              <w:p w14:paraId="767187F1"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5.14</w:t>
                </w:r>
              </w:p>
            </w:tc>
          </w:tr>
          <w:tr w:rsidR="001C2C3D" w:rsidRPr="00F97861" w14:paraId="60394A94" w14:textId="77777777" w:rsidTr="0074168C">
            <w:trPr>
              <w:trHeight w:val="278"/>
              <w:tblCellSpacing w:w="15" w:type="dxa"/>
            </w:trPr>
            <w:tc>
              <w:tcPr>
                <w:tcW w:w="2135" w:type="dxa"/>
                <w:vMerge/>
                <w:vAlign w:val="center"/>
                <w:hideMark/>
              </w:tcPr>
              <w:p w14:paraId="4DB03636" w14:textId="77777777" w:rsidR="001C2C3D" w:rsidRPr="00F97861" w:rsidRDefault="001C2C3D" w:rsidP="00851A9F">
                <w:pPr>
                  <w:spacing w:after="0" w:line="360" w:lineRule="auto"/>
                  <w:jc w:val="both"/>
                  <w:rPr>
                    <w:rFonts w:ascii="Times New Roman" w:hAnsi="Times New Roman"/>
                    <w:b/>
                    <w:bCs/>
                    <w:sz w:val="24"/>
                    <w:szCs w:val="24"/>
                  </w:rPr>
                </w:pPr>
              </w:p>
            </w:tc>
            <w:tc>
              <w:tcPr>
                <w:tcW w:w="3389" w:type="dxa"/>
                <w:vAlign w:val="center"/>
                <w:hideMark/>
              </w:tcPr>
              <w:p w14:paraId="7C1C815E"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2–4 hours/day</w:t>
                </w:r>
              </w:p>
            </w:tc>
            <w:tc>
              <w:tcPr>
                <w:tcW w:w="1608" w:type="dxa"/>
                <w:vAlign w:val="center"/>
              </w:tcPr>
              <w:p w14:paraId="6C9BE57D"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175</w:t>
                </w:r>
              </w:p>
            </w:tc>
            <w:tc>
              <w:tcPr>
                <w:tcW w:w="1939" w:type="dxa"/>
                <w:vAlign w:val="center"/>
              </w:tcPr>
              <w:p w14:paraId="33BFCD72"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50.0</w:t>
                </w:r>
              </w:p>
            </w:tc>
          </w:tr>
          <w:tr w:rsidR="001C2C3D" w:rsidRPr="00F97861" w14:paraId="7A0FB64D" w14:textId="77777777" w:rsidTr="0074168C">
            <w:trPr>
              <w:trHeight w:val="292"/>
              <w:tblCellSpacing w:w="15" w:type="dxa"/>
            </w:trPr>
            <w:tc>
              <w:tcPr>
                <w:tcW w:w="2135" w:type="dxa"/>
                <w:vMerge/>
                <w:vAlign w:val="center"/>
                <w:hideMark/>
              </w:tcPr>
              <w:p w14:paraId="10EF0A80" w14:textId="77777777" w:rsidR="001C2C3D" w:rsidRPr="00F97861" w:rsidRDefault="001C2C3D" w:rsidP="00851A9F">
                <w:pPr>
                  <w:spacing w:after="0" w:line="360" w:lineRule="auto"/>
                  <w:jc w:val="both"/>
                  <w:rPr>
                    <w:rFonts w:ascii="Times New Roman" w:hAnsi="Times New Roman"/>
                    <w:b/>
                    <w:bCs/>
                    <w:sz w:val="24"/>
                    <w:szCs w:val="24"/>
                  </w:rPr>
                </w:pPr>
              </w:p>
            </w:tc>
            <w:tc>
              <w:tcPr>
                <w:tcW w:w="3389" w:type="dxa"/>
                <w:vAlign w:val="center"/>
                <w:hideMark/>
              </w:tcPr>
              <w:p w14:paraId="3D729835"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5–7 hours/day</w:t>
                </w:r>
              </w:p>
            </w:tc>
            <w:tc>
              <w:tcPr>
                <w:tcW w:w="1608" w:type="dxa"/>
                <w:vAlign w:val="center"/>
              </w:tcPr>
              <w:p w14:paraId="7045FC92"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125</w:t>
                </w:r>
              </w:p>
            </w:tc>
            <w:tc>
              <w:tcPr>
                <w:tcW w:w="1939" w:type="dxa"/>
                <w:vAlign w:val="center"/>
              </w:tcPr>
              <w:p w14:paraId="47F76CA4"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35.71</w:t>
                </w:r>
              </w:p>
            </w:tc>
          </w:tr>
          <w:tr w:rsidR="001C2C3D" w:rsidRPr="00F97861" w14:paraId="5B4DF560" w14:textId="77777777" w:rsidTr="0074168C">
            <w:trPr>
              <w:trHeight w:val="278"/>
              <w:tblCellSpacing w:w="15" w:type="dxa"/>
            </w:trPr>
            <w:tc>
              <w:tcPr>
                <w:tcW w:w="2135" w:type="dxa"/>
                <w:vMerge/>
                <w:vAlign w:val="center"/>
                <w:hideMark/>
              </w:tcPr>
              <w:p w14:paraId="47D1A94C" w14:textId="77777777" w:rsidR="001C2C3D" w:rsidRPr="00F97861" w:rsidRDefault="001C2C3D" w:rsidP="00851A9F">
                <w:pPr>
                  <w:spacing w:after="0" w:line="360" w:lineRule="auto"/>
                  <w:jc w:val="both"/>
                  <w:rPr>
                    <w:rFonts w:ascii="Times New Roman" w:hAnsi="Times New Roman"/>
                    <w:b/>
                    <w:bCs/>
                    <w:sz w:val="24"/>
                    <w:szCs w:val="24"/>
                  </w:rPr>
                </w:pPr>
              </w:p>
            </w:tc>
            <w:tc>
              <w:tcPr>
                <w:tcW w:w="3389" w:type="dxa"/>
                <w:vAlign w:val="center"/>
                <w:hideMark/>
              </w:tcPr>
              <w:p w14:paraId="5158B63B"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&gt; 7 hours/day</w:t>
                </w:r>
              </w:p>
            </w:tc>
            <w:tc>
              <w:tcPr>
                <w:tcW w:w="1608" w:type="dxa"/>
                <w:vAlign w:val="center"/>
              </w:tcPr>
              <w:p w14:paraId="5353C54E"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32</w:t>
                </w:r>
              </w:p>
            </w:tc>
            <w:tc>
              <w:tcPr>
                <w:tcW w:w="1939" w:type="dxa"/>
                <w:vAlign w:val="center"/>
              </w:tcPr>
              <w:p w14:paraId="4FC5334D"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9.15</w:t>
                </w:r>
              </w:p>
            </w:tc>
          </w:tr>
          <w:tr w:rsidR="001C2C3D" w:rsidRPr="00F97861" w14:paraId="66A1F160" w14:textId="77777777" w:rsidTr="0074168C">
            <w:trPr>
              <w:trHeight w:val="278"/>
              <w:tblCellSpacing w:w="15" w:type="dxa"/>
            </w:trPr>
            <w:tc>
              <w:tcPr>
                <w:tcW w:w="2135" w:type="dxa"/>
                <w:vMerge w:val="restart"/>
                <w:vAlign w:val="center"/>
              </w:tcPr>
              <w:p w14:paraId="58CB4D00" w14:textId="77777777" w:rsidR="001C2C3D" w:rsidRPr="00F97861" w:rsidRDefault="001C2C3D" w:rsidP="00851A9F">
                <w:pPr>
                  <w:spacing w:after="0" w:line="360" w:lineRule="auto"/>
                  <w:jc w:val="both"/>
                  <w:rPr>
                    <w:rFonts w:ascii="Times New Roman" w:hAnsi="Times New Roman"/>
                    <w:b/>
                    <w:bCs/>
                    <w:sz w:val="24"/>
                    <w:szCs w:val="24"/>
                  </w:rPr>
                </w:pPr>
                <w:r w:rsidRPr="00F97861">
                  <w:rPr>
                    <w:rFonts w:ascii="Times New Roman" w:hAnsi="Times New Roman"/>
                    <w:b/>
                    <w:bCs/>
                    <w:sz w:val="24"/>
                    <w:szCs w:val="24"/>
                  </w:rPr>
                  <w:t>Preferable Social Media Platforms</w:t>
                </w:r>
              </w:p>
            </w:tc>
            <w:tc>
              <w:tcPr>
                <w:tcW w:w="3389" w:type="dxa"/>
                <w:vAlign w:val="center"/>
              </w:tcPr>
              <w:p w14:paraId="0A55CCC6"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TikTok</w:t>
                </w:r>
              </w:p>
            </w:tc>
            <w:tc>
              <w:tcPr>
                <w:tcW w:w="1608" w:type="dxa"/>
                <w:vAlign w:val="center"/>
              </w:tcPr>
              <w:p w14:paraId="189D7E41"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185</w:t>
                </w:r>
              </w:p>
            </w:tc>
            <w:tc>
              <w:tcPr>
                <w:tcW w:w="1939" w:type="dxa"/>
                <w:vAlign w:val="center"/>
              </w:tcPr>
              <w:p w14:paraId="6D015189"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52.9</w:t>
                </w:r>
              </w:p>
            </w:tc>
          </w:tr>
          <w:tr w:rsidR="001C2C3D" w:rsidRPr="00F97861" w14:paraId="5B749B09" w14:textId="77777777" w:rsidTr="0074168C">
            <w:trPr>
              <w:trHeight w:val="278"/>
              <w:tblCellSpacing w:w="15" w:type="dxa"/>
            </w:trPr>
            <w:tc>
              <w:tcPr>
                <w:tcW w:w="2135" w:type="dxa"/>
                <w:vMerge/>
                <w:vAlign w:val="center"/>
              </w:tcPr>
              <w:p w14:paraId="6DB5CC69" w14:textId="77777777" w:rsidR="001C2C3D" w:rsidRPr="00F97861" w:rsidRDefault="001C2C3D" w:rsidP="00851A9F">
                <w:pPr>
                  <w:spacing w:after="0" w:line="360" w:lineRule="auto"/>
                  <w:jc w:val="both"/>
                  <w:rPr>
                    <w:rFonts w:ascii="Times New Roman" w:hAnsi="Times New Roman"/>
                    <w:sz w:val="24"/>
                    <w:szCs w:val="24"/>
                  </w:rPr>
                </w:pPr>
              </w:p>
            </w:tc>
            <w:tc>
              <w:tcPr>
                <w:tcW w:w="3389" w:type="dxa"/>
                <w:vAlign w:val="center"/>
              </w:tcPr>
              <w:p w14:paraId="726FBE7E"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Instagram</w:t>
                </w:r>
              </w:p>
            </w:tc>
            <w:tc>
              <w:tcPr>
                <w:tcW w:w="1608" w:type="dxa"/>
                <w:vAlign w:val="center"/>
              </w:tcPr>
              <w:p w14:paraId="43EBECC5"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120</w:t>
                </w:r>
              </w:p>
            </w:tc>
            <w:tc>
              <w:tcPr>
                <w:tcW w:w="1939" w:type="dxa"/>
                <w:vAlign w:val="center"/>
              </w:tcPr>
              <w:p w14:paraId="4CE72B4A"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34.29</w:t>
                </w:r>
              </w:p>
            </w:tc>
          </w:tr>
          <w:tr w:rsidR="001C2C3D" w:rsidRPr="00F97861" w14:paraId="7EE05625" w14:textId="77777777" w:rsidTr="0074168C">
            <w:trPr>
              <w:trHeight w:val="278"/>
              <w:tblCellSpacing w:w="15" w:type="dxa"/>
            </w:trPr>
            <w:tc>
              <w:tcPr>
                <w:tcW w:w="2135" w:type="dxa"/>
                <w:vMerge/>
                <w:vAlign w:val="center"/>
              </w:tcPr>
              <w:p w14:paraId="236C8A5A" w14:textId="77777777" w:rsidR="001C2C3D" w:rsidRPr="00F97861" w:rsidRDefault="001C2C3D" w:rsidP="00851A9F">
                <w:pPr>
                  <w:spacing w:after="0" w:line="360" w:lineRule="auto"/>
                  <w:jc w:val="both"/>
                  <w:rPr>
                    <w:rFonts w:ascii="Times New Roman" w:hAnsi="Times New Roman"/>
                    <w:sz w:val="24"/>
                    <w:szCs w:val="24"/>
                  </w:rPr>
                </w:pPr>
              </w:p>
            </w:tc>
            <w:tc>
              <w:tcPr>
                <w:tcW w:w="3389" w:type="dxa"/>
                <w:vAlign w:val="center"/>
              </w:tcPr>
              <w:p w14:paraId="16046F9F"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X</w:t>
                </w:r>
              </w:p>
            </w:tc>
            <w:tc>
              <w:tcPr>
                <w:tcW w:w="1608" w:type="dxa"/>
                <w:vAlign w:val="center"/>
              </w:tcPr>
              <w:p w14:paraId="433AE0D5"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20</w:t>
                </w:r>
              </w:p>
            </w:tc>
            <w:tc>
              <w:tcPr>
                <w:tcW w:w="1939" w:type="dxa"/>
                <w:vAlign w:val="center"/>
              </w:tcPr>
              <w:p w14:paraId="44D01C74"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5.71</w:t>
                </w:r>
              </w:p>
            </w:tc>
          </w:tr>
          <w:tr w:rsidR="001C2C3D" w:rsidRPr="00F97861" w14:paraId="2646C289" w14:textId="77777777" w:rsidTr="0074168C">
            <w:trPr>
              <w:trHeight w:val="278"/>
              <w:tblCellSpacing w:w="15" w:type="dxa"/>
            </w:trPr>
            <w:tc>
              <w:tcPr>
                <w:tcW w:w="2135" w:type="dxa"/>
                <w:vMerge/>
                <w:vAlign w:val="center"/>
              </w:tcPr>
              <w:p w14:paraId="7F55B8A2" w14:textId="77777777" w:rsidR="001C2C3D" w:rsidRPr="00F97861" w:rsidRDefault="001C2C3D" w:rsidP="00851A9F">
                <w:pPr>
                  <w:spacing w:after="0" w:line="360" w:lineRule="auto"/>
                  <w:jc w:val="both"/>
                  <w:rPr>
                    <w:rFonts w:ascii="Times New Roman" w:hAnsi="Times New Roman"/>
                    <w:sz w:val="24"/>
                    <w:szCs w:val="24"/>
                  </w:rPr>
                </w:pPr>
              </w:p>
            </w:tc>
            <w:tc>
              <w:tcPr>
                <w:tcW w:w="3389" w:type="dxa"/>
                <w:vAlign w:val="center"/>
              </w:tcPr>
              <w:p w14:paraId="16990DF9"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Thread</w:t>
                </w:r>
              </w:p>
            </w:tc>
            <w:tc>
              <w:tcPr>
                <w:tcW w:w="1608" w:type="dxa"/>
                <w:vAlign w:val="center"/>
              </w:tcPr>
              <w:p w14:paraId="08B9CB53"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25</w:t>
                </w:r>
              </w:p>
            </w:tc>
            <w:tc>
              <w:tcPr>
                <w:tcW w:w="1939" w:type="dxa"/>
                <w:vAlign w:val="center"/>
              </w:tcPr>
              <w:p w14:paraId="5AB9D5AA"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7.1</w:t>
                </w:r>
              </w:p>
            </w:tc>
          </w:tr>
        </w:tbl>
        <w:p w14:paraId="03A1CB34" w14:textId="77777777" w:rsidR="001C2C3D" w:rsidRPr="00F97861" w:rsidRDefault="001C2C3D" w:rsidP="00851A9F">
          <w:pPr>
            <w:spacing w:after="0" w:line="360" w:lineRule="auto"/>
            <w:jc w:val="both"/>
            <w:rPr>
              <w:rFonts w:ascii="Times New Roman" w:hAnsi="Times New Roman"/>
              <w:sz w:val="24"/>
              <w:szCs w:val="24"/>
            </w:rPr>
          </w:pPr>
        </w:p>
        <w:p w14:paraId="58138C09" w14:textId="77777777" w:rsidR="00795828" w:rsidRPr="00795828" w:rsidRDefault="00795828" w:rsidP="00851A9F">
          <w:pPr>
            <w:spacing w:after="0" w:line="360" w:lineRule="auto"/>
            <w:ind w:firstLine="0"/>
            <w:jc w:val="both"/>
            <w:rPr>
              <w:rFonts w:ascii="Times New Roman" w:eastAsia="Times New Roman" w:hAnsi="Times New Roman"/>
              <w:color w:val="0E101A"/>
              <w:sz w:val="24"/>
              <w:szCs w:val="24"/>
            </w:rPr>
          </w:pPr>
          <w:r w:rsidRPr="00795828">
            <w:rPr>
              <w:rFonts w:ascii="Times New Roman" w:eastAsia="Times New Roman" w:hAnsi="Times New Roman"/>
              <w:color w:val="0E101A"/>
              <w:sz w:val="24"/>
              <w:szCs w:val="24"/>
            </w:rPr>
            <w:t xml:space="preserve">A total of 350 respondents participated in the study. Table 1 shows that males accounted for 57.14% of the sample, while females accounted for 42.86%. In terms of age, 51.42% of respondents were aged 18-20, and 48.58% were aged 21-24. Regarding academic level, 51.42% were diploma students, whereas 48.58% were pursuing degree-level studies. The respondents were drawn from several academic programs, with the largest proportions coming from Diploma in Sports </w:t>
          </w:r>
          <w:proofErr w:type="spellStart"/>
          <w:r w:rsidRPr="00795828">
            <w:rPr>
              <w:rFonts w:ascii="Times New Roman" w:eastAsia="Times New Roman" w:hAnsi="Times New Roman"/>
              <w:color w:val="0E101A"/>
              <w:sz w:val="24"/>
              <w:szCs w:val="24"/>
            </w:rPr>
            <w:t>ManagementSports</w:t>
          </w:r>
          <w:proofErr w:type="spellEnd"/>
          <w:r w:rsidRPr="00795828">
            <w:rPr>
              <w:rFonts w:ascii="Times New Roman" w:eastAsia="Times New Roman" w:hAnsi="Times New Roman"/>
              <w:color w:val="0E101A"/>
              <w:sz w:val="24"/>
              <w:szCs w:val="24"/>
            </w:rPr>
            <w:t xml:space="preserve"> Management (28.60%) and Bachelor of Sports Management (28.60%), followed by Diploma in Sports Studies (22.90). Smaller representations were observed in the Bachelor of Sports Science (11.43%) and the Bachelor of Health and Fitness (8.47%).</w:t>
          </w:r>
        </w:p>
        <w:p w14:paraId="00F0091E" w14:textId="77777777" w:rsidR="00795828" w:rsidRPr="00795828" w:rsidRDefault="00795828" w:rsidP="00851A9F">
          <w:pPr>
            <w:spacing w:after="0" w:line="360" w:lineRule="auto"/>
            <w:ind w:firstLine="0"/>
            <w:jc w:val="both"/>
            <w:rPr>
              <w:rFonts w:ascii="Times New Roman" w:eastAsia="Times New Roman" w:hAnsi="Times New Roman"/>
              <w:color w:val="0E101A"/>
              <w:sz w:val="24"/>
              <w:szCs w:val="24"/>
            </w:rPr>
          </w:pPr>
          <w:r w:rsidRPr="00795828">
            <w:rPr>
              <w:rFonts w:ascii="Times New Roman" w:eastAsia="Times New Roman" w:hAnsi="Times New Roman"/>
              <w:color w:val="0E101A"/>
              <w:sz w:val="24"/>
              <w:szCs w:val="24"/>
            </w:rPr>
            <w:t xml:space="preserve">In terms of daily social media usage, half of the respondents (50%) reported spending between 2 and 4 hours per day on social media. Additionally, </w:t>
          </w:r>
          <w:r w:rsidRPr="00795828">
            <w:rPr>
              <w:rFonts w:ascii="Times New Roman" w:eastAsia="Times New Roman" w:hAnsi="Times New Roman"/>
              <w:b/>
              <w:bCs/>
              <w:color w:val="0E101A"/>
              <w:sz w:val="24"/>
              <w:szCs w:val="24"/>
            </w:rPr>
            <w:t>35.71% of respondents spent</w:t>
          </w:r>
          <w:r w:rsidRPr="00795828">
            <w:rPr>
              <w:rFonts w:ascii="Times New Roman" w:eastAsia="Times New Roman" w:hAnsi="Times New Roman"/>
              <w:color w:val="0E101A"/>
              <w:sz w:val="24"/>
              <w:szCs w:val="24"/>
            </w:rPr>
            <w:t xml:space="preserve"> 5 to 7 hours daily on social media, and </w:t>
          </w:r>
          <w:r w:rsidRPr="00795828">
            <w:rPr>
              <w:rFonts w:ascii="Times New Roman" w:eastAsia="Times New Roman" w:hAnsi="Times New Roman"/>
              <w:b/>
              <w:bCs/>
              <w:color w:val="0E101A"/>
              <w:sz w:val="24"/>
              <w:szCs w:val="24"/>
            </w:rPr>
            <w:t>9.15% spent more than</w:t>
          </w:r>
          <w:r w:rsidRPr="00795828">
            <w:rPr>
              <w:rFonts w:ascii="Times New Roman" w:eastAsia="Times New Roman" w:hAnsi="Times New Roman"/>
              <w:color w:val="0E101A"/>
              <w:sz w:val="24"/>
              <w:szCs w:val="24"/>
            </w:rPr>
            <w:t xml:space="preserve"> 7 hours. A small minority (</w:t>
          </w:r>
          <w:r w:rsidRPr="00795828">
            <w:rPr>
              <w:rFonts w:ascii="Times New Roman" w:eastAsia="Times New Roman" w:hAnsi="Times New Roman"/>
              <w:b/>
              <w:bCs/>
              <w:color w:val="0E101A"/>
              <w:sz w:val="24"/>
              <w:szCs w:val="24"/>
            </w:rPr>
            <w:t>5.14%</w:t>
          </w:r>
          <w:r w:rsidRPr="00795828">
            <w:rPr>
              <w:rFonts w:ascii="Times New Roman" w:eastAsia="Times New Roman" w:hAnsi="Times New Roman"/>
              <w:color w:val="0E101A"/>
              <w:sz w:val="24"/>
              <w:szCs w:val="24"/>
            </w:rPr>
            <w:t xml:space="preserve">) </w:t>
          </w:r>
          <w:r w:rsidRPr="00795828">
            <w:rPr>
              <w:rFonts w:ascii="Times New Roman" w:eastAsia="Times New Roman" w:hAnsi="Times New Roman"/>
              <w:b/>
              <w:bCs/>
              <w:color w:val="0E101A"/>
              <w:sz w:val="24"/>
              <w:szCs w:val="24"/>
            </w:rPr>
            <w:t>recorded</w:t>
          </w:r>
          <w:r w:rsidRPr="00795828">
            <w:rPr>
              <w:rFonts w:ascii="Times New Roman" w:eastAsia="Times New Roman" w:hAnsi="Times New Roman"/>
              <w:color w:val="0E101A"/>
              <w:sz w:val="24"/>
              <w:szCs w:val="24"/>
            </w:rPr>
            <w:t xml:space="preserve"> less than 2 hours of daily usage. </w:t>
          </w:r>
        </w:p>
        <w:p w14:paraId="139A8131" w14:textId="77777777" w:rsidR="00795828" w:rsidRPr="00795828" w:rsidRDefault="00795828" w:rsidP="00851A9F">
          <w:pPr>
            <w:spacing w:after="0" w:line="360" w:lineRule="auto"/>
            <w:ind w:firstLine="0"/>
            <w:jc w:val="both"/>
            <w:rPr>
              <w:rFonts w:ascii="Times New Roman" w:eastAsia="Times New Roman" w:hAnsi="Times New Roman"/>
              <w:color w:val="0E101A"/>
              <w:sz w:val="24"/>
              <w:szCs w:val="24"/>
            </w:rPr>
          </w:pPr>
          <w:r w:rsidRPr="00795828">
            <w:rPr>
              <w:rFonts w:ascii="Times New Roman" w:eastAsia="Times New Roman" w:hAnsi="Times New Roman"/>
              <w:color w:val="0E101A"/>
              <w:sz w:val="24"/>
              <w:szCs w:val="24"/>
            </w:rPr>
            <w:lastRenderedPageBreak/>
            <w:t>Regarding platform preferences, TikTok was the most frequently used platform (52.9%), followed by Instagram (34.29%). Lower usage was reported for Threads (7.1%) and X (5.71%).</w:t>
          </w:r>
        </w:p>
        <w:p w14:paraId="6CC1DEFC" w14:textId="77777777" w:rsidR="001C2C3D" w:rsidRPr="00F97861" w:rsidRDefault="001C2C3D" w:rsidP="00851A9F">
          <w:pPr>
            <w:spacing w:after="0" w:line="360" w:lineRule="auto"/>
            <w:jc w:val="both"/>
            <w:rPr>
              <w:rFonts w:ascii="Times New Roman" w:hAnsi="Times New Roman"/>
              <w:sz w:val="24"/>
              <w:szCs w:val="24"/>
            </w:rPr>
          </w:pPr>
        </w:p>
        <w:p w14:paraId="2CF47923" w14:textId="558B5392" w:rsidR="001C2C3D" w:rsidRPr="00F97861" w:rsidRDefault="001C2C3D" w:rsidP="00851A9F">
          <w:pPr>
            <w:spacing w:after="0" w:line="360" w:lineRule="auto"/>
            <w:ind w:firstLine="0"/>
            <w:jc w:val="both"/>
            <w:rPr>
              <w:rFonts w:ascii="Times New Roman" w:hAnsi="Times New Roman"/>
              <w:b/>
              <w:bCs/>
              <w:sz w:val="24"/>
              <w:szCs w:val="24"/>
            </w:rPr>
          </w:pPr>
          <w:r w:rsidRPr="00F97861">
            <w:rPr>
              <w:rFonts w:ascii="Times New Roman" w:hAnsi="Times New Roman"/>
              <w:b/>
              <w:bCs/>
              <w:sz w:val="24"/>
              <w:szCs w:val="24"/>
            </w:rPr>
            <w:t xml:space="preserve">Descriptive Statistic of Study Variables </w:t>
          </w:r>
        </w:p>
        <w:p w14:paraId="39D7F5A7" w14:textId="77777777" w:rsidR="001C2C3D" w:rsidRPr="00F97861" w:rsidRDefault="001C2C3D" w:rsidP="00851A9F">
          <w:pPr>
            <w:spacing w:after="0" w:line="360" w:lineRule="auto"/>
            <w:jc w:val="both"/>
            <w:rPr>
              <w:rFonts w:ascii="Times New Roman" w:hAnsi="Times New Roman"/>
              <w:b/>
              <w:bCs/>
              <w:sz w:val="24"/>
              <w:szCs w:val="24"/>
            </w:rPr>
          </w:pPr>
        </w:p>
        <w:p w14:paraId="2CF7DB84"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 xml:space="preserve">Descriptive statistics were computed to determine the mean level of social media addiction and online purchasing </w:t>
          </w:r>
          <w:proofErr w:type="spellStart"/>
          <w:r w:rsidRPr="00F97861">
            <w:rPr>
              <w:rFonts w:ascii="Times New Roman" w:hAnsi="Times New Roman"/>
              <w:sz w:val="24"/>
              <w:szCs w:val="24"/>
            </w:rPr>
            <w:t>behaviour</w:t>
          </w:r>
          <w:proofErr w:type="spellEnd"/>
          <w:r w:rsidRPr="00F97861">
            <w:rPr>
              <w:rFonts w:ascii="Times New Roman" w:hAnsi="Times New Roman"/>
              <w:sz w:val="24"/>
              <w:szCs w:val="24"/>
            </w:rPr>
            <w:t xml:space="preserve"> among respondents. </w:t>
          </w:r>
        </w:p>
        <w:p w14:paraId="3BAD143F" w14:textId="77777777" w:rsidR="001C2C3D" w:rsidRPr="00F97861" w:rsidRDefault="001C2C3D" w:rsidP="00851A9F">
          <w:pPr>
            <w:spacing w:after="0" w:line="360" w:lineRule="auto"/>
            <w:jc w:val="both"/>
            <w:rPr>
              <w:rFonts w:ascii="Times New Roman" w:hAnsi="Times New Roman"/>
              <w:sz w:val="24"/>
              <w:szCs w:val="24"/>
            </w:rPr>
          </w:pPr>
        </w:p>
        <w:p w14:paraId="79EE7EB0"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Table 2: Descriptive Statistics of Study Variable</w:t>
          </w:r>
        </w:p>
        <w:tbl>
          <w:tblPr>
            <w:tblW w:w="9126" w:type="dxa"/>
            <w:tblCellSpacing w:w="15" w:type="dxa"/>
            <w:tblCellMar>
              <w:top w:w="15" w:type="dxa"/>
              <w:left w:w="15" w:type="dxa"/>
              <w:bottom w:w="15" w:type="dxa"/>
              <w:right w:w="15" w:type="dxa"/>
            </w:tblCellMar>
            <w:tblLook w:val="04A0" w:firstRow="1" w:lastRow="0" w:firstColumn="1" w:lastColumn="0" w:noHBand="0" w:noVBand="1"/>
          </w:tblPr>
          <w:tblGrid>
            <w:gridCol w:w="3445"/>
            <w:gridCol w:w="1528"/>
            <w:gridCol w:w="3108"/>
            <w:gridCol w:w="1045"/>
          </w:tblGrid>
          <w:tr w:rsidR="001C2C3D" w:rsidRPr="00F97861" w14:paraId="26F6C139" w14:textId="77777777" w:rsidTr="0074168C">
            <w:trPr>
              <w:trHeight w:val="315"/>
              <w:tblHeader/>
              <w:tblCellSpacing w:w="15" w:type="dxa"/>
            </w:trPr>
            <w:tc>
              <w:tcPr>
                <w:tcW w:w="0" w:type="auto"/>
                <w:tcBorders>
                  <w:top w:val="single" w:sz="4" w:space="0" w:color="auto"/>
                </w:tcBorders>
                <w:vAlign w:val="center"/>
                <w:hideMark/>
              </w:tcPr>
              <w:p w14:paraId="4D7F22EB" w14:textId="77777777" w:rsidR="001C2C3D" w:rsidRPr="00F97861" w:rsidRDefault="001C2C3D" w:rsidP="00851A9F">
                <w:pPr>
                  <w:spacing w:after="0" w:line="360" w:lineRule="auto"/>
                  <w:jc w:val="both"/>
                  <w:rPr>
                    <w:rFonts w:ascii="Times New Roman" w:hAnsi="Times New Roman"/>
                    <w:b/>
                    <w:bCs/>
                    <w:sz w:val="24"/>
                    <w:szCs w:val="24"/>
                  </w:rPr>
                </w:pPr>
                <w:r w:rsidRPr="00F97861">
                  <w:rPr>
                    <w:rFonts w:ascii="Times New Roman" w:hAnsi="Times New Roman"/>
                    <w:b/>
                    <w:bCs/>
                    <w:sz w:val="24"/>
                    <w:szCs w:val="24"/>
                  </w:rPr>
                  <w:t>Variable</w:t>
                </w:r>
              </w:p>
            </w:tc>
            <w:tc>
              <w:tcPr>
                <w:tcW w:w="0" w:type="auto"/>
                <w:tcBorders>
                  <w:top w:val="single" w:sz="4" w:space="0" w:color="auto"/>
                </w:tcBorders>
                <w:vAlign w:val="center"/>
                <w:hideMark/>
              </w:tcPr>
              <w:p w14:paraId="216B6A50" w14:textId="77777777" w:rsidR="001C2C3D" w:rsidRPr="00F97861" w:rsidRDefault="001C2C3D" w:rsidP="00851A9F">
                <w:pPr>
                  <w:spacing w:after="0" w:line="360" w:lineRule="auto"/>
                  <w:jc w:val="both"/>
                  <w:rPr>
                    <w:rFonts w:ascii="Times New Roman" w:hAnsi="Times New Roman"/>
                    <w:b/>
                    <w:bCs/>
                    <w:sz w:val="24"/>
                    <w:szCs w:val="24"/>
                  </w:rPr>
                </w:pPr>
                <w:r w:rsidRPr="00F97861">
                  <w:rPr>
                    <w:rFonts w:ascii="Times New Roman" w:hAnsi="Times New Roman"/>
                    <w:b/>
                    <w:bCs/>
                    <w:sz w:val="24"/>
                    <w:szCs w:val="24"/>
                  </w:rPr>
                  <w:t>Mean (M)</w:t>
                </w:r>
              </w:p>
            </w:tc>
            <w:tc>
              <w:tcPr>
                <w:tcW w:w="0" w:type="auto"/>
                <w:tcBorders>
                  <w:top w:val="single" w:sz="4" w:space="0" w:color="auto"/>
                </w:tcBorders>
                <w:vAlign w:val="center"/>
                <w:hideMark/>
              </w:tcPr>
              <w:p w14:paraId="30DA49D8" w14:textId="77777777" w:rsidR="001C2C3D" w:rsidRPr="00F97861" w:rsidRDefault="001C2C3D" w:rsidP="00851A9F">
                <w:pPr>
                  <w:spacing w:after="0" w:line="360" w:lineRule="auto"/>
                  <w:jc w:val="both"/>
                  <w:rPr>
                    <w:rFonts w:ascii="Times New Roman" w:hAnsi="Times New Roman"/>
                    <w:b/>
                    <w:bCs/>
                    <w:sz w:val="24"/>
                    <w:szCs w:val="24"/>
                  </w:rPr>
                </w:pPr>
                <w:r w:rsidRPr="00F97861">
                  <w:rPr>
                    <w:rFonts w:ascii="Times New Roman" w:hAnsi="Times New Roman"/>
                    <w:b/>
                    <w:bCs/>
                    <w:sz w:val="24"/>
                    <w:szCs w:val="24"/>
                  </w:rPr>
                  <w:t>Standard Deviation (SD)</w:t>
                </w:r>
              </w:p>
            </w:tc>
            <w:tc>
              <w:tcPr>
                <w:tcW w:w="0" w:type="auto"/>
                <w:tcBorders>
                  <w:top w:val="single" w:sz="4" w:space="0" w:color="auto"/>
                </w:tcBorders>
                <w:vAlign w:val="center"/>
                <w:hideMark/>
              </w:tcPr>
              <w:p w14:paraId="414FA196" w14:textId="77777777" w:rsidR="001C2C3D" w:rsidRPr="00F97861" w:rsidRDefault="001C2C3D" w:rsidP="00851A9F">
                <w:pPr>
                  <w:spacing w:after="0" w:line="360" w:lineRule="auto"/>
                  <w:jc w:val="both"/>
                  <w:rPr>
                    <w:rFonts w:ascii="Times New Roman" w:hAnsi="Times New Roman"/>
                    <w:b/>
                    <w:bCs/>
                    <w:sz w:val="24"/>
                    <w:szCs w:val="24"/>
                  </w:rPr>
                </w:pPr>
                <w:r w:rsidRPr="00F97861">
                  <w:rPr>
                    <w:rFonts w:ascii="Times New Roman" w:hAnsi="Times New Roman"/>
                    <w:b/>
                    <w:bCs/>
                    <w:sz w:val="24"/>
                    <w:szCs w:val="24"/>
                  </w:rPr>
                  <w:t>Level</w:t>
                </w:r>
              </w:p>
            </w:tc>
          </w:tr>
          <w:tr w:rsidR="001C2C3D" w:rsidRPr="00F97861" w14:paraId="4079FBD0" w14:textId="77777777" w:rsidTr="0074168C">
            <w:trPr>
              <w:trHeight w:val="330"/>
              <w:tblCellSpacing w:w="15" w:type="dxa"/>
            </w:trPr>
            <w:tc>
              <w:tcPr>
                <w:tcW w:w="0" w:type="auto"/>
                <w:tcBorders>
                  <w:top w:val="single" w:sz="4" w:space="0" w:color="auto"/>
                </w:tcBorders>
                <w:vAlign w:val="center"/>
                <w:hideMark/>
              </w:tcPr>
              <w:p w14:paraId="635F775B"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Social Media Addiction</w:t>
                </w:r>
              </w:p>
            </w:tc>
            <w:tc>
              <w:tcPr>
                <w:tcW w:w="0" w:type="auto"/>
                <w:tcBorders>
                  <w:top w:val="single" w:sz="4" w:space="0" w:color="auto"/>
                </w:tcBorders>
                <w:vAlign w:val="center"/>
                <w:hideMark/>
              </w:tcPr>
              <w:p w14:paraId="6072BB1E"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3.83</w:t>
                </w:r>
              </w:p>
            </w:tc>
            <w:tc>
              <w:tcPr>
                <w:tcW w:w="0" w:type="auto"/>
                <w:tcBorders>
                  <w:top w:val="single" w:sz="4" w:space="0" w:color="auto"/>
                </w:tcBorders>
                <w:vAlign w:val="center"/>
                <w:hideMark/>
              </w:tcPr>
              <w:p w14:paraId="2C815EAB"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0.968</w:t>
                </w:r>
              </w:p>
            </w:tc>
            <w:tc>
              <w:tcPr>
                <w:tcW w:w="0" w:type="auto"/>
                <w:tcBorders>
                  <w:top w:val="single" w:sz="4" w:space="0" w:color="auto"/>
                </w:tcBorders>
                <w:vAlign w:val="center"/>
                <w:hideMark/>
              </w:tcPr>
              <w:p w14:paraId="7A1987C1"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High</w:t>
                </w:r>
              </w:p>
            </w:tc>
          </w:tr>
          <w:tr w:rsidR="001C2C3D" w:rsidRPr="00F97861" w14:paraId="488ECC9E" w14:textId="77777777" w:rsidTr="0074168C">
            <w:trPr>
              <w:trHeight w:val="315"/>
              <w:tblCellSpacing w:w="15" w:type="dxa"/>
            </w:trPr>
            <w:tc>
              <w:tcPr>
                <w:tcW w:w="0" w:type="auto"/>
                <w:tcBorders>
                  <w:bottom w:val="single" w:sz="4" w:space="0" w:color="auto"/>
                </w:tcBorders>
                <w:vAlign w:val="center"/>
                <w:hideMark/>
              </w:tcPr>
              <w:p w14:paraId="22BE286A"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 xml:space="preserve">Online Purchasing </w:t>
                </w:r>
                <w:proofErr w:type="spellStart"/>
                <w:r w:rsidRPr="00F97861">
                  <w:rPr>
                    <w:rFonts w:ascii="Times New Roman" w:hAnsi="Times New Roman"/>
                    <w:sz w:val="24"/>
                    <w:szCs w:val="24"/>
                  </w:rPr>
                  <w:t>Behaviour</w:t>
                </w:r>
                <w:proofErr w:type="spellEnd"/>
              </w:p>
            </w:tc>
            <w:tc>
              <w:tcPr>
                <w:tcW w:w="0" w:type="auto"/>
                <w:tcBorders>
                  <w:bottom w:val="single" w:sz="4" w:space="0" w:color="auto"/>
                </w:tcBorders>
                <w:vAlign w:val="center"/>
                <w:hideMark/>
              </w:tcPr>
              <w:p w14:paraId="742139C7"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3.70</w:t>
                </w:r>
              </w:p>
            </w:tc>
            <w:tc>
              <w:tcPr>
                <w:tcW w:w="0" w:type="auto"/>
                <w:tcBorders>
                  <w:bottom w:val="single" w:sz="4" w:space="0" w:color="auto"/>
                </w:tcBorders>
                <w:vAlign w:val="center"/>
                <w:hideMark/>
              </w:tcPr>
              <w:p w14:paraId="39B28E3D"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0.930</w:t>
                </w:r>
              </w:p>
            </w:tc>
            <w:tc>
              <w:tcPr>
                <w:tcW w:w="0" w:type="auto"/>
                <w:tcBorders>
                  <w:bottom w:val="single" w:sz="4" w:space="0" w:color="auto"/>
                </w:tcBorders>
                <w:vAlign w:val="center"/>
                <w:hideMark/>
              </w:tcPr>
              <w:p w14:paraId="1207993F"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High</w:t>
                </w:r>
              </w:p>
            </w:tc>
          </w:tr>
        </w:tbl>
        <w:p w14:paraId="294CB539" w14:textId="77777777" w:rsidR="001C2C3D" w:rsidRPr="00F97861" w:rsidRDefault="001C2C3D" w:rsidP="00851A9F">
          <w:pPr>
            <w:spacing w:after="0" w:line="360" w:lineRule="auto"/>
            <w:jc w:val="both"/>
            <w:rPr>
              <w:rFonts w:ascii="Times New Roman" w:hAnsi="Times New Roman"/>
              <w:sz w:val="24"/>
              <w:szCs w:val="24"/>
            </w:rPr>
          </w:pPr>
        </w:p>
        <w:p w14:paraId="350B0687" w14:textId="7FED2538" w:rsidR="001C2C3D" w:rsidRDefault="00795828" w:rsidP="00851A9F">
          <w:pPr>
            <w:spacing w:after="0" w:line="360" w:lineRule="auto"/>
            <w:ind w:firstLine="0"/>
            <w:jc w:val="both"/>
            <w:rPr>
              <w:rFonts w:ascii="Times New Roman" w:hAnsi="Times New Roman"/>
              <w:sz w:val="24"/>
              <w:szCs w:val="24"/>
            </w:rPr>
          </w:pPr>
          <w:r w:rsidRPr="00795828">
            <w:rPr>
              <w:rFonts w:ascii="Times New Roman" w:hAnsi="Times New Roman"/>
              <w:sz w:val="24"/>
              <w:szCs w:val="24"/>
            </w:rPr>
            <w:t xml:space="preserve">Table 2 indicates the mean level of social media addiction and online purchasing </w:t>
          </w:r>
          <w:proofErr w:type="spellStart"/>
          <w:r w:rsidRPr="00795828">
            <w:rPr>
              <w:rFonts w:ascii="Times New Roman" w:hAnsi="Times New Roman"/>
              <w:sz w:val="24"/>
              <w:szCs w:val="24"/>
            </w:rPr>
            <w:t>behaviour</w:t>
          </w:r>
          <w:proofErr w:type="spellEnd"/>
          <w:r w:rsidRPr="00795828">
            <w:rPr>
              <w:rFonts w:ascii="Times New Roman" w:hAnsi="Times New Roman"/>
              <w:sz w:val="24"/>
              <w:szCs w:val="24"/>
            </w:rPr>
            <w:t xml:space="preserve">. Respondents </w:t>
          </w:r>
          <w:r w:rsidRPr="00795828">
            <w:rPr>
              <w:rFonts w:ascii="Times New Roman" w:hAnsi="Times New Roman"/>
              <w:b/>
              <w:bCs/>
              <w:color w:val="0E101A"/>
              <w:sz w:val="24"/>
              <w:szCs w:val="24"/>
            </w:rPr>
            <w:t>demonstrated</w:t>
          </w:r>
          <w:r w:rsidRPr="00795828">
            <w:rPr>
              <w:rFonts w:ascii="Times New Roman" w:hAnsi="Times New Roman"/>
              <w:sz w:val="24"/>
              <w:szCs w:val="24"/>
            </w:rPr>
            <w:t xml:space="preserve"> high levels of both variables. Specifically, social media addiction </w:t>
          </w:r>
          <w:r w:rsidRPr="00795828">
            <w:rPr>
              <w:rFonts w:ascii="Times New Roman" w:hAnsi="Times New Roman"/>
              <w:b/>
              <w:bCs/>
              <w:color w:val="0E101A"/>
              <w:sz w:val="24"/>
              <w:szCs w:val="24"/>
            </w:rPr>
            <w:t>averaged</w:t>
          </w:r>
          <w:r w:rsidRPr="00795828">
            <w:rPr>
              <w:rFonts w:ascii="Times New Roman" w:hAnsi="Times New Roman"/>
              <w:sz w:val="24"/>
              <w:szCs w:val="24"/>
            </w:rPr>
            <w:t xml:space="preserve"> </w:t>
          </w:r>
          <w:r w:rsidRPr="00795828">
            <w:rPr>
              <w:rFonts w:ascii="Times New Roman" w:hAnsi="Times New Roman"/>
              <w:b/>
              <w:bCs/>
              <w:color w:val="0E101A"/>
              <w:sz w:val="24"/>
              <w:szCs w:val="24"/>
            </w:rPr>
            <w:t>3.83 (SD = 0.968)</w:t>
          </w:r>
          <w:r w:rsidRPr="00795828">
            <w:rPr>
              <w:rFonts w:ascii="Times New Roman" w:hAnsi="Times New Roman"/>
              <w:sz w:val="24"/>
              <w:szCs w:val="24"/>
            </w:rPr>
            <w:t xml:space="preserve">, and online purchasing </w:t>
          </w:r>
          <w:proofErr w:type="spellStart"/>
          <w:r w:rsidRPr="00795828">
            <w:rPr>
              <w:rFonts w:ascii="Times New Roman" w:hAnsi="Times New Roman"/>
              <w:sz w:val="24"/>
              <w:szCs w:val="24"/>
            </w:rPr>
            <w:t>behaviour</w:t>
          </w:r>
          <w:proofErr w:type="spellEnd"/>
          <w:r w:rsidRPr="00795828">
            <w:rPr>
              <w:rFonts w:ascii="Times New Roman" w:hAnsi="Times New Roman"/>
              <w:sz w:val="24"/>
              <w:szCs w:val="24"/>
            </w:rPr>
            <w:t xml:space="preserve"> </w:t>
          </w:r>
          <w:r w:rsidRPr="00795828">
            <w:rPr>
              <w:rFonts w:ascii="Times New Roman" w:hAnsi="Times New Roman"/>
              <w:b/>
              <w:bCs/>
              <w:color w:val="0E101A"/>
              <w:sz w:val="24"/>
              <w:szCs w:val="24"/>
            </w:rPr>
            <w:t>averaged</w:t>
          </w:r>
          <w:r w:rsidRPr="00795828">
            <w:rPr>
              <w:rFonts w:ascii="Times New Roman" w:hAnsi="Times New Roman"/>
              <w:sz w:val="24"/>
              <w:szCs w:val="24"/>
            </w:rPr>
            <w:t xml:space="preserve"> </w:t>
          </w:r>
          <w:r w:rsidRPr="00795828">
            <w:rPr>
              <w:rFonts w:ascii="Times New Roman" w:hAnsi="Times New Roman"/>
              <w:b/>
              <w:bCs/>
              <w:color w:val="0E101A"/>
              <w:sz w:val="24"/>
              <w:szCs w:val="24"/>
            </w:rPr>
            <w:t>3.70 (SD = 0.930)</w:t>
          </w:r>
          <w:r w:rsidRPr="00795828">
            <w:rPr>
              <w:rFonts w:ascii="Times New Roman" w:hAnsi="Times New Roman"/>
              <w:sz w:val="24"/>
              <w:szCs w:val="24"/>
            </w:rPr>
            <w:t>.</w:t>
          </w:r>
        </w:p>
        <w:p w14:paraId="6CCAB966" w14:textId="77777777" w:rsidR="00795828" w:rsidRDefault="00795828" w:rsidP="00851A9F">
          <w:pPr>
            <w:spacing w:after="0" w:line="360" w:lineRule="auto"/>
            <w:ind w:firstLine="0"/>
            <w:jc w:val="both"/>
            <w:rPr>
              <w:rFonts w:ascii="Times New Roman" w:hAnsi="Times New Roman"/>
              <w:sz w:val="24"/>
              <w:szCs w:val="24"/>
            </w:rPr>
          </w:pPr>
        </w:p>
        <w:p w14:paraId="42BFE97D" w14:textId="77777777" w:rsidR="00795828" w:rsidRPr="00795828" w:rsidRDefault="00795828" w:rsidP="00851A9F">
          <w:pPr>
            <w:spacing w:after="0" w:line="360" w:lineRule="auto"/>
            <w:ind w:firstLine="0"/>
            <w:jc w:val="both"/>
            <w:rPr>
              <w:rFonts w:ascii="Times New Roman" w:hAnsi="Times New Roman"/>
              <w:sz w:val="28"/>
              <w:szCs w:val="28"/>
            </w:rPr>
          </w:pPr>
        </w:p>
        <w:p w14:paraId="03064489" w14:textId="77777777" w:rsidR="001C2C3D" w:rsidRPr="00F97861" w:rsidRDefault="001C2C3D" w:rsidP="00851A9F">
          <w:pPr>
            <w:spacing w:after="0" w:line="360" w:lineRule="auto"/>
            <w:jc w:val="both"/>
            <w:rPr>
              <w:rFonts w:ascii="Times New Roman" w:hAnsi="Times New Roman"/>
              <w:sz w:val="24"/>
              <w:szCs w:val="24"/>
            </w:rPr>
          </w:pPr>
        </w:p>
        <w:p w14:paraId="2FDED19F" w14:textId="776E1EC3" w:rsidR="001C2C3D" w:rsidRPr="00F97861" w:rsidRDefault="001C2C3D" w:rsidP="00851A9F">
          <w:pPr>
            <w:spacing w:after="0" w:line="360" w:lineRule="auto"/>
            <w:ind w:firstLine="0"/>
            <w:jc w:val="both"/>
            <w:rPr>
              <w:rFonts w:ascii="Times New Roman" w:hAnsi="Times New Roman"/>
              <w:b/>
              <w:bCs/>
              <w:sz w:val="24"/>
              <w:szCs w:val="24"/>
            </w:rPr>
          </w:pPr>
          <w:r w:rsidRPr="00F97861">
            <w:rPr>
              <w:rFonts w:ascii="Times New Roman" w:hAnsi="Times New Roman"/>
              <w:b/>
              <w:bCs/>
              <w:sz w:val="24"/>
              <w:szCs w:val="24"/>
            </w:rPr>
            <w:t xml:space="preserve">Correlation Analysis between Social Media Addiction and Online Purchasing </w:t>
          </w:r>
          <w:proofErr w:type="spellStart"/>
          <w:r w:rsidRPr="00F97861">
            <w:rPr>
              <w:rFonts w:ascii="Times New Roman" w:hAnsi="Times New Roman"/>
              <w:b/>
              <w:bCs/>
              <w:sz w:val="24"/>
              <w:szCs w:val="24"/>
            </w:rPr>
            <w:t>Behaviour</w:t>
          </w:r>
          <w:proofErr w:type="spellEnd"/>
        </w:p>
        <w:p w14:paraId="121C949C" w14:textId="77777777" w:rsidR="001C2C3D" w:rsidRPr="00F97861" w:rsidRDefault="001C2C3D" w:rsidP="00851A9F">
          <w:pPr>
            <w:spacing w:after="0" w:line="360" w:lineRule="auto"/>
            <w:jc w:val="both"/>
            <w:rPr>
              <w:rFonts w:ascii="Times New Roman" w:hAnsi="Times New Roman"/>
              <w:b/>
              <w:bCs/>
              <w:sz w:val="24"/>
              <w:szCs w:val="24"/>
            </w:rPr>
          </w:pPr>
        </w:p>
        <w:p w14:paraId="11528A8A" w14:textId="6671FA07" w:rsidR="001C2C3D" w:rsidRPr="00795828" w:rsidRDefault="00795828" w:rsidP="00851A9F">
          <w:pPr>
            <w:spacing w:after="0" w:line="360" w:lineRule="auto"/>
            <w:ind w:firstLine="0"/>
            <w:jc w:val="both"/>
            <w:rPr>
              <w:rFonts w:ascii="Times New Roman" w:hAnsi="Times New Roman"/>
              <w:sz w:val="24"/>
              <w:szCs w:val="24"/>
            </w:rPr>
          </w:pPr>
          <w:r w:rsidRPr="00795828">
            <w:rPr>
              <w:rFonts w:ascii="Times New Roman" w:hAnsi="Times New Roman"/>
              <w:sz w:val="24"/>
              <w:szCs w:val="24"/>
            </w:rPr>
            <w:t xml:space="preserve">A Pearson correlation analysis </w:t>
          </w:r>
          <w:r w:rsidRPr="00795828">
            <w:rPr>
              <w:rFonts w:ascii="Times New Roman" w:hAnsi="Times New Roman"/>
              <w:b/>
              <w:bCs/>
              <w:sz w:val="24"/>
              <w:szCs w:val="24"/>
            </w:rPr>
            <w:t>examined</w:t>
          </w:r>
          <w:r w:rsidRPr="00795828">
            <w:rPr>
              <w:rFonts w:ascii="Times New Roman" w:hAnsi="Times New Roman"/>
              <w:sz w:val="24"/>
              <w:szCs w:val="24"/>
            </w:rPr>
            <w:t xml:space="preserve"> the relationship between social media addiction and online purchasing behavior</w:t>
          </w:r>
        </w:p>
        <w:p w14:paraId="4C77CD0B" w14:textId="77777777" w:rsidR="00795828" w:rsidRPr="00F97861" w:rsidRDefault="00795828" w:rsidP="00851A9F">
          <w:pPr>
            <w:spacing w:after="0" w:line="360" w:lineRule="auto"/>
            <w:ind w:firstLine="0"/>
            <w:jc w:val="both"/>
            <w:rPr>
              <w:rFonts w:ascii="Times New Roman" w:hAnsi="Times New Roman"/>
              <w:sz w:val="24"/>
              <w:szCs w:val="24"/>
            </w:rPr>
          </w:pPr>
        </w:p>
        <w:p w14:paraId="26998077"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 xml:space="preserve">Table 3: Pearson Correlation between Social Media Addiction and Online Purchasing </w:t>
          </w:r>
          <w:proofErr w:type="spellStart"/>
          <w:r w:rsidRPr="00F97861">
            <w:rPr>
              <w:rFonts w:ascii="Times New Roman" w:hAnsi="Times New Roman"/>
              <w:sz w:val="24"/>
              <w:szCs w:val="24"/>
            </w:rPr>
            <w:t>Behaviour</w:t>
          </w:r>
          <w:proofErr w:type="spellEnd"/>
        </w:p>
        <w:tbl>
          <w:tblPr>
            <w:tblW w:w="934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510"/>
            <w:gridCol w:w="2700"/>
            <w:gridCol w:w="3132"/>
          </w:tblGrid>
          <w:tr w:rsidR="001C2C3D" w:rsidRPr="00F97861" w14:paraId="450D8521" w14:textId="77777777" w:rsidTr="0074168C">
            <w:trPr>
              <w:trHeight w:val="15"/>
              <w:tblHeader/>
              <w:tblCellSpacing w:w="15" w:type="dxa"/>
            </w:trPr>
            <w:tc>
              <w:tcPr>
                <w:tcW w:w="6165" w:type="dxa"/>
                <w:gridSpan w:val="2"/>
                <w:tcBorders>
                  <w:top w:val="nil"/>
                  <w:bottom w:val="single" w:sz="4" w:space="0" w:color="auto"/>
                </w:tcBorders>
                <w:vAlign w:val="center"/>
                <w:hideMark/>
              </w:tcPr>
              <w:p w14:paraId="69E20EC6" w14:textId="77777777" w:rsidR="001C2C3D" w:rsidRPr="00F97861" w:rsidRDefault="001C2C3D" w:rsidP="00851A9F">
                <w:pPr>
                  <w:spacing w:after="0" w:line="360" w:lineRule="auto"/>
                  <w:jc w:val="both"/>
                  <w:rPr>
                    <w:rFonts w:ascii="Times New Roman" w:hAnsi="Times New Roman"/>
                    <w:b/>
                    <w:bCs/>
                    <w:sz w:val="24"/>
                    <w:szCs w:val="24"/>
                  </w:rPr>
                </w:pPr>
                <w:r w:rsidRPr="00F97861">
                  <w:rPr>
                    <w:rFonts w:ascii="Times New Roman" w:hAnsi="Times New Roman"/>
                    <w:b/>
                    <w:bCs/>
                    <w:sz w:val="24"/>
                    <w:szCs w:val="24"/>
                  </w:rPr>
                  <w:t>Variables</w:t>
                </w:r>
              </w:p>
            </w:tc>
            <w:tc>
              <w:tcPr>
                <w:tcW w:w="3087" w:type="dxa"/>
                <w:tcBorders>
                  <w:top w:val="nil"/>
                  <w:bottom w:val="single" w:sz="4" w:space="0" w:color="auto"/>
                </w:tcBorders>
                <w:vAlign w:val="center"/>
                <w:hideMark/>
              </w:tcPr>
              <w:p w14:paraId="205DAEF4" w14:textId="77777777" w:rsidR="001C2C3D" w:rsidRPr="00F97861" w:rsidRDefault="001C2C3D" w:rsidP="00851A9F">
                <w:pPr>
                  <w:spacing w:after="0" w:line="360" w:lineRule="auto"/>
                  <w:jc w:val="both"/>
                  <w:rPr>
                    <w:rFonts w:ascii="Times New Roman" w:hAnsi="Times New Roman"/>
                    <w:b/>
                    <w:bCs/>
                    <w:sz w:val="24"/>
                    <w:szCs w:val="24"/>
                  </w:rPr>
                </w:pPr>
                <w:r w:rsidRPr="00F97861">
                  <w:rPr>
                    <w:rFonts w:ascii="Times New Roman" w:hAnsi="Times New Roman"/>
                    <w:b/>
                    <w:bCs/>
                    <w:sz w:val="24"/>
                    <w:szCs w:val="24"/>
                  </w:rPr>
                  <w:t xml:space="preserve">Online Purchasing </w:t>
                </w:r>
                <w:proofErr w:type="spellStart"/>
                <w:r w:rsidRPr="00F97861">
                  <w:rPr>
                    <w:rFonts w:ascii="Times New Roman" w:hAnsi="Times New Roman"/>
                    <w:b/>
                    <w:bCs/>
                    <w:sz w:val="24"/>
                    <w:szCs w:val="24"/>
                  </w:rPr>
                  <w:t>Behaviour</w:t>
                </w:r>
                <w:proofErr w:type="spellEnd"/>
                <w:r w:rsidRPr="00F97861">
                  <w:rPr>
                    <w:rFonts w:ascii="Times New Roman" w:hAnsi="Times New Roman"/>
                    <w:b/>
                    <w:bCs/>
                    <w:sz w:val="24"/>
                    <w:szCs w:val="24"/>
                  </w:rPr>
                  <w:t xml:space="preserve"> </w:t>
                </w:r>
              </w:p>
            </w:tc>
          </w:tr>
          <w:tr w:rsidR="001C2C3D" w:rsidRPr="00F97861" w14:paraId="5D92BE6E" w14:textId="77777777" w:rsidTr="0074168C">
            <w:trPr>
              <w:trHeight w:val="40"/>
              <w:tblCellSpacing w:w="15" w:type="dxa"/>
            </w:trPr>
            <w:tc>
              <w:tcPr>
                <w:tcW w:w="3465" w:type="dxa"/>
                <w:vAlign w:val="center"/>
                <w:hideMark/>
              </w:tcPr>
              <w:p w14:paraId="32B92F8F"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 xml:space="preserve">Social Media Addiction </w:t>
                </w:r>
              </w:p>
            </w:tc>
            <w:tc>
              <w:tcPr>
                <w:tcW w:w="2670" w:type="dxa"/>
                <w:vAlign w:val="center"/>
                <w:hideMark/>
              </w:tcPr>
              <w:p w14:paraId="0562625C"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Pearson Correlation</w:t>
                </w:r>
              </w:p>
            </w:tc>
            <w:tc>
              <w:tcPr>
                <w:tcW w:w="3087" w:type="dxa"/>
                <w:vAlign w:val="center"/>
                <w:hideMark/>
              </w:tcPr>
              <w:p w14:paraId="2A641BFF"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.757**</w:t>
                </w:r>
              </w:p>
            </w:tc>
          </w:tr>
          <w:tr w:rsidR="001C2C3D" w:rsidRPr="00F97861" w14:paraId="4E53D592" w14:textId="77777777" w:rsidTr="0074168C">
            <w:trPr>
              <w:trHeight w:val="40"/>
              <w:tblCellSpacing w:w="15" w:type="dxa"/>
            </w:trPr>
            <w:tc>
              <w:tcPr>
                <w:tcW w:w="3465" w:type="dxa"/>
                <w:vAlign w:val="center"/>
              </w:tcPr>
              <w:p w14:paraId="61A07606" w14:textId="77777777" w:rsidR="001C2C3D" w:rsidRPr="00F97861" w:rsidRDefault="001C2C3D" w:rsidP="00851A9F">
                <w:pPr>
                  <w:spacing w:after="0" w:line="360" w:lineRule="auto"/>
                  <w:jc w:val="both"/>
                  <w:rPr>
                    <w:rFonts w:ascii="Times New Roman" w:hAnsi="Times New Roman"/>
                    <w:sz w:val="24"/>
                    <w:szCs w:val="24"/>
                  </w:rPr>
                </w:pPr>
              </w:p>
            </w:tc>
            <w:tc>
              <w:tcPr>
                <w:tcW w:w="2670" w:type="dxa"/>
                <w:vAlign w:val="center"/>
              </w:tcPr>
              <w:p w14:paraId="63DCABE1"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Sig. (2-tailed)</w:t>
                </w:r>
              </w:p>
            </w:tc>
            <w:tc>
              <w:tcPr>
                <w:tcW w:w="3087" w:type="dxa"/>
                <w:vAlign w:val="center"/>
              </w:tcPr>
              <w:p w14:paraId="23BABF91"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.000</w:t>
                </w:r>
              </w:p>
            </w:tc>
          </w:tr>
          <w:tr w:rsidR="001C2C3D" w:rsidRPr="00F97861" w14:paraId="335A6EEC" w14:textId="77777777" w:rsidTr="0074168C">
            <w:trPr>
              <w:trHeight w:val="40"/>
              <w:tblCellSpacing w:w="15" w:type="dxa"/>
            </w:trPr>
            <w:tc>
              <w:tcPr>
                <w:tcW w:w="3465" w:type="dxa"/>
                <w:vAlign w:val="center"/>
              </w:tcPr>
              <w:p w14:paraId="01352F37" w14:textId="77777777" w:rsidR="001C2C3D" w:rsidRPr="00F97861" w:rsidRDefault="001C2C3D" w:rsidP="00851A9F">
                <w:pPr>
                  <w:spacing w:after="0" w:line="360" w:lineRule="auto"/>
                  <w:jc w:val="both"/>
                  <w:rPr>
                    <w:rFonts w:ascii="Times New Roman" w:hAnsi="Times New Roman"/>
                    <w:sz w:val="24"/>
                    <w:szCs w:val="24"/>
                  </w:rPr>
                </w:pPr>
              </w:p>
            </w:tc>
            <w:tc>
              <w:tcPr>
                <w:tcW w:w="2670" w:type="dxa"/>
                <w:vAlign w:val="center"/>
              </w:tcPr>
              <w:p w14:paraId="7060F70B"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N</w:t>
                </w:r>
              </w:p>
            </w:tc>
            <w:tc>
              <w:tcPr>
                <w:tcW w:w="3087" w:type="dxa"/>
                <w:vAlign w:val="center"/>
              </w:tcPr>
              <w:p w14:paraId="52F24553"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t>350</w:t>
                </w:r>
              </w:p>
            </w:tc>
          </w:tr>
        </w:tbl>
        <w:p w14:paraId="2F5E318C" w14:textId="77777777" w:rsidR="001C2C3D" w:rsidRPr="00F97861" w:rsidRDefault="001C2C3D" w:rsidP="00851A9F">
          <w:pPr>
            <w:spacing w:after="0" w:line="360" w:lineRule="auto"/>
            <w:jc w:val="both"/>
            <w:rPr>
              <w:rFonts w:ascii="Times New Roman" w:hAnsi="Times New Roman"/>
              <w:sz w:val="24"/>
              <w:szCs w:val="24"/>
            </w:rPr>
          </w:pPr>
          <w:r w:rsidRPr="00F97861">
            <w:rPr>
              <w:rFonts w:ascii="Times New Roman" w:hAnsi="Times New Roman"/>
              <w:sz w:val="24"/>
              <w:szCs w:val="24"/>
            </w:rPr>
            <w:lastRenderedPageBreak/>
            <w:t>Note: **p&lt;0.01 (sig. 2-tailed)</w:t>
          </w:r>
        </w:p>
        <w:p w14:paraId="4B9F8B38" w14:textId="77777777" w:rsidR="001C2C3D" w:rsidRPr="00F97861" w:rsidRDefault="001C2C3D" w:rsidP="00851A9F">
          <w:pPr>
            <w:spacing w:after="0" w:line="360" w:lineRule="auto"/>
            <w:jc w:val="both"/>
            <w:rPr>
              <w:rFonts w:ascii="Times New Roman" w:hAnsi="Times New Roman"/>
              <w:sz w:val="24"/>
              <w:szCs w:val="24"/>
            </w:rPr>
          </w:pPr>
        </w:p>
        <w:p w14:paraId="19B4B81F" w14:textId="77777777" w:rsidR="00795828" w:rsidRPr="00795828" w:rsidRDefault="00795828" w:rsidP="00851A9F">
          <w:pPr>
            <w:spacing w:after="0" w:line="360" w:lineRule="auto"/>
            <w:ind w:firstLine="0"/>
            <w:jc w:val="both"/>
            <w:rPr>
              <w:rFonts w:ascii="Times New Roman" w:hAnsi="Times New Roman"/>
              <w:sz w:val="24"/>
              <w:szCs w:val="24"/>
            </w:rPr>
          </w:pPr>
          <w:r w:rsidRPr="00795828">
            <w:rPr>
              <w:rFonts w:ascii="Times New Roman" w:hAnsi="Times New Roman"/>
              <w:sz w:val="24"/>
              <w:szCs w:val="24"/>
            </w:rPr>
            <w:t xml:space="preserve">Table 3 demonstrates a strong and statistically significant positive relationship between social media addiction and online purchasing </w:t>
          </w:r>
          <w:proofErr w:type="spellStart"/>
          <w:r w:rsidRPr="00795828">
            <w:rPr>
              <w:rFonts w:ascii="Times New Roman" w:hAnsi="Times New Roman"/>
              <w:sz w:val="24"/>
              <w:szCs w:val="24"/>
            </w:rPr>
            <w:t>behaviour</w:t>
          </w:r>
          <w:proofErr w:type="spellEnd"/>
          <w:r w:rsidRPr="00795828">
            <w:rPr>
              <w:rFonts w:ascii="Times New Roman" w:hAnsi="Times New Roman"/>
              <w:sz w:val="24"/>
              <w:szCs w:val="24"/>
            </w:rPr>
            <w:t xml:space="preserve"> (</w:t>
          </w:r>
          <w:r w:rsidRPr="00795828">
            <w:rPr>
              <w:rFonts w:ascii="Times New Roman" w:hAnsi="Times New Roman"/>
              <w:i/>
              <w:iCs/>
              <w:color w:val="0E101A"/>
              <w:sz w:val="24"/>
              <w:szCs w:val="24"/>
            </w:rPr>
            <w:t>r</w:t>
          </w:r>
          <w:r w:rsidRPr="00795828">
            <w:rPr>
              <w:rFonts w:ascii="Times New Roman" w:hAnsi="Times New Roman"/>
              <w:sz w:val="24"/>
              <w:szCs w:val="24"/>
            </w:rPr>
            <w:t xml:space="preserve">=.757**, p&lt;0.01). This indicates that a higher level of social media addiction is associated with compulsive buying symptoms among sports students. </w:t>
          </w:r>
        </w:p>
        <w:p w14:paraId="51973418" w14:textId="45083B9A" w:rsidR="00FD2971" w:rsidRPr="001C2C3D" w:rsidRDefault="00000000" w:rsidP="00851A9F">
          <w:pPr>
            <w:spacing w:after="0" w:line="360" w:lineRule="auto"/>
            <w:ind w:firstLine="0"/>
            <w:jc w:val="both"/>
            <w:rPr>
              <w:rFonts w:ascii="Times New Roman" w:hAnsi="Times New Roman"/>
              <w:sz w:val="24"/>
              <w:szCs w:val="24"/>
            </w:rPr>
          </w:pPr>
        </w:p>
      </w:sdtContent>
    </w:sdt>
    <w:sdt>
      <w:sdtPr>
        <w:id w:val="-2064622810"/>
        <w:placeholder>
          <w:docPart w:val="50D5D8EFCE9A4D57B67DEAD84C002476"/>
        </w:placeholder>
      </w:sdtPr>
      <w:sdtContent>
        <w:p w14:paraId="6D81169F" w14:textId="77777777" w:rsidR="00711F0A" w:rsidRPr="00711F0A" w:rsidRDefault="00711F0A" w:rsidP="00851A9F">
          <w:pPr>
            <w:pStyle w:val="Heading2"/>
            <w:spacing w:line="360" w:lineRule="auto"/>
          </w:pPr>
          <w:r w:rsidRPr="00711F0A">
            <w:t xml:space="preserve">DISCUSSION </w:t>
          </w:r>
        </w:p>
      </w:sdtContent>
    </w:sdt>
    <w:p w14:paraId="5DDA0641" w14:textId="77777777" w:rsidR="00795828" w:rsidRPr="00795828" w:rsidRDefault="00795828" w:rsidP="00851A9F">
      <w:pPr>
        <w:spacing w:after="0" w:line="360" w:lineRule="auto"/>
        <w:ind w:firstLine="0"/>
        <w:jc w:val="both"/>
        <w:rPr>
          <w:rFonts w:ascii="Times New Roman" w:eastAsia="Times New Roman" w:hAnsi="Times New Roman"/>
          <w:color w:val="0E101A"/>
          <w:sz w:val="24"/>
          <w:szCs w:val="24"/>
        </w:rPr>
      </w:pPr>
      <w:r w:rsidRPr="00795828">
        <w:rPr>
          <w:rFonts w:ascii="Times New Roman" w:eastAsia="Times New Roman" w:hAnsi="Times New Roman"/>
          <w:color w:val="0E101A"/>
          <w:sz w:val="24"/>
          <w:szCs w:val="24"/>
        </w:rPr>
        <w:t xml:space="preserve">This study </w:t>
      </w:r>
      <w:proofErr w:type="gramStart"/>
      <w:r w:rsidRPr="00795828">
        <w:rPr>
          <w:rFonts w:ascii="Times New Roman" w:eastAsia="Times New Roman" w:hAnsi="Times New Roman"/>
          <w:color w:val="0E101A"/>
          <w:sz w:val="24"/>
          <w:szCs w:val="24"/>
        </w:rPr>
        <w:t>set</w:t>
      </w:r>
      <w:proofErr w:type="gramEnd"/>
      <w:r w:rsidRPr="00795828">
        <w:rPr>
          <w:rFonts w:ascii="Times New Roman" w:eastAsia="Times New Roman" w:hAnsi="Times New Roman"/>
          <w:color w:val="0E101A"/>
          <w:sz w:val="24"/>
          <w:szCs w:val="24"/>
        </w:rPr>
        <w:t xml:space="preserve"> out to explore a timely question captured in its title: whether young consumers are driven more by a fear of missing out socially or by the fear of missing commercial opportunities. These results </w:t>
      </w:r>
      <w:r w:rsidRPr="00795828">
        <w:rPr>
          <w:rFonts w:ascii="Times New Roman" w:eastAsia="Times New Roman" w:hAnsi="Times New Roman"/>
          <w:b/>
          <w:bCs/>
          <w:color w:val="0E101A"/>
          <w:sz w:val="24"/>
          <w:szCs w:val="24"/>
        </w:rPr>
        <w:t>reveal</w:t>
      </w:r>
      <w:r w:rsidRPr="00795828">
        <w:rPr>
          <w:rFonts w:ascii="Times New Roman" w:eastAsia="Times New Roman" w:hAnsi="Times New Roman"/>
          <w:color w:val="0E101A"/>
          <w:sz w:val="24"/>
          <w:szCs w:val="24"/>
        </w:rPr>
        <w:t xml:space="preserve"> how social media </w:t>
      </w:r>
      <w:r w:rsidRPr="00795828">
        <w:rPr>
          <w:rFonts w:ascii="Times New Roman" w:eastAsia="Times New Roman" w:hAnsi="Times New Roman"/>
          <w:b/>
          <w:bCs/>
          <w:color w:val="0E101A"/>
          <w:sz w:val="24"/>
          <w:szCs w:val="24"/>
        </w:rPr>
        <w:t>shapes</w:t>
      </w:r>
      <w:r w:rsidRPr="00795828">
        <w:rPr>
          <w:rFonts w:ascii="Times New Roman" w:eastAsia="Times New Roman" w:hAnsi="Times New Roman"/>
          <w:color w:val="0E101A"/>
          <w:sz w:val="24"/>
          <w:szCs w:val="24"/>
        </w:rPr>
        <w:t xml:space="preserve"> students' emotional and consumption patterns in sport-related programs. To begin with, the high levels of social media addiction observed in this study reinforce the idea that digital platforms are no longer peripheral but central to students' daily routines (Wu &amp; Liu, 2025). Most respondents reported spending several hours each day on social media, with TikTok and Instagram emerging as the most preferred platforms. These environments are highly visual, fast-paced, and algorithmically curated, making them particularly effective at capturing attention and sustaining engagement (Friesen, 2025; </w:t>
      </w:r>
      <w:proofErr w:type="spellStart"/>
      <w:r w:rsidRPr="00795828">
        <w:rPr>
          <w:rFonts w:ascii="Times New Roman" w:eastAsia="Times New Roman" w:hAnsi="Times New Roman"/>
          <w:color w:val="0E101A"/>
          <w:sz w:val="24"/>
          <w:szCs w:val="24"/>
        </w:rPr>
        <w:t>Alamyar</w:t>
      </w:r>
      <w:proofErr w:type="spellEnd"/>
      <w:r w:rsidRPr="00795828">
        <w:rPr>
          <w:rFonts w:ascii="Times New Roman" w:eastAsia="Times New Roman" w:hAnsi="Times New Roman"/>
          <w:color w:val="0E101A"/>
          <w:sz w:val="24"/>
          <w:szCs w:val="24"/>
        </w:rPr>
        <w:t xml:space="preserve">, 2025). In sports culture, identity, trends, and brand affiliation </w:t>
      </w:r>
      <w:r w:rsidRPr="00795828">
        <w:rPr>
          <w:rFonts w:ascii="Times New Roman" w:eastAsia="Times New Roman" w:hAnsi="Times New Roman"/>
          <w:b/>
          <w:bCs/>
          <w:color w:val="0E101A"/>
          <w:sz w:val="24"/>
          <w:szCs w:val="24"/>
        </w:rPr>
        <w:t>dictate</w:t>
      </w:r>
      <w:r w:rsidRPr="00795828">
        <w:rPr>
          <w:rFonts w:ascii="Times New Roman" w:eastAsia="Times New Roman" w:hAnsi="Times New Roman"/>
          <w:color w:val="0E101A"/>
          <w:sz w:val="24"/>
          <w:szCs w:val="24"/>
        </w:rPr>
        <w:t xml:space="preserve"> students' preferences and </w:t>
      </w:r>
      <w:proofErr w:type="spellStart"/>
      <w:r w:rsidRPr="00795828">
        <w:rPr>
          <w:rFonts w:ascii="Times New Roman" w:eastAsia="Times New Roman" w:hAnsi="Times New Roman"/>
          <w:color w:val="0E101A"/>
          <w:sz w:val="24"/>
          <w:szCs w:val="24"/>
        </w:rPr>
        <w:t>behaviours</w:t>
      </w:r>
      <w:proofErr w:type="spellEnd"/>
      <w:r w:rsidRPr="00795828">
        <w:rPr>
          <w:rFonts w:ascii="Times New Roman" w:eastAsia="Times New Roman" w:hAnsi="Times New Roman"/>
          <w:color w:val="0E101A"/>
          <w:sz w:val="24"/>
          <w:szCs w:val="24"/>
        </w:rPr>
        <w:t xml:space="preserve">. Such platforms may serve as continuous touchpoints for both social interaction and consumption cues. In parallel, the findings also indicate a high level of online purchasing </w:t>
      </w:r>
      <w:proofErr w:type="spellStart"/>
      <w:r w:rsidRPr="00795828">
        <w:rPr>
          <w:rFonts w:ascii="Times New Roman" w:eastAsia="Times New Roman" w:hAnsi="Times New Roman"/>
          <w:color w:val="0E101A"/>
          <w:sz w:val="24"/>
          <w:szCs w:val="24"/>
        </w:rPr>
        <w:t>behaviour</w:t>
      </w:r>
      <w:proofErr w:type="spellEnd"/>
      <w:r w:rsidRPr="00795828">
        <w:rPr>
          <w:rFonts w:ascii="Times New Roman" w:eastAsia="Times New Roman" w:hAnsi="Times New Roman"/>
          <w:color w:val="0E101A"/>
          <w:sz w:val="24"/>
          <w:szCs w:val="24"/>
        </w:rPr>
        <w:t>, suggesting that engagement with social media extends beyond passive browsing. Instead, it extends into active consumer participation, particularly in the context of sports merchandise (</w:t>
      </w:r>
      <w:proofErr w:type="spellStart"/>
      <w:r w:rsidRPr="00795828">
        <w:rPr>
          <w:rFonts w:ascii="Times New Roman" w:eastAsia="Times New Roman" w:hAnsi="Times New Roman"/>
          <w:color w:val="0E101A"/>
          <w:sz w:val="24"/>
          <w:szCs w:val="24"/>
        </w:rPr>
        <w:t>Westerbeek</w:t>
      </w:r>
      <w:proofErr w:type="spellEnd"/>
      <w:r w:rsidRPr="00795828">
        <w:rPr>
          <w:rFonts w:ascii="Times New Roman" w:eastAsia="Times New Roman" w:hAnsi="Times New Roman"/>
          <w:color w:val="0E101A"/>
          <w:sz w:val="24"/>
          <w:szCs w:val="24"/>
        </w:rPr>
        <w:t xml:space="preserve">, 2025). The overlap between content exposure and purchasing opportunities on these platforms may blur the boundary between social experience and commercial </w:t>
      </w:r>
      <w:proofErr w:type="spellStart"/>
      <w:r w:rsidRPr="00795828">
        <w:rPr>
          <w:rFonts w:ascii="Times New Roman" w:eastAsia="Times New Roman" w:hAnsi="Times New Roman"/>
          <w:color w:val="0E101A"/>
          <w:sz w:val="24"/>
          <w:szCs w:val="24"/>
        </w:rPr>
        <w:t>behaviour</w:t>
      </w:r>
      <w:proofErr w:type="spellEnd"/>
      <w:r w:rsidRPr="00795828">
        <w:rPr>
          <w:rFonts w:ascii="Times New Roman" w:eastAsia="Times New Roman" w:hAnsi="Times New Roman"/>
          <w:color w:val="0E101A"/>
          <w:sz w:val="24"/>
          <w:szCs w:val="24"/>
        </w:rPr>
        <w:t xml:space="preserve">. </w:t>
      </w:r>
      <w:proofErr w:type="gramStart"/>
      <w:r w:rsidRPr="00795828">
        <w:rPr>
          <w:rFonts w:ascii="Times New Roman" w:eastAsia="Times New Roman" w:hAnsi="Times New Roman"/>
          <w:color w:val="0E101A"/>
          <w:sz w:val="24"/>
          <w:szCs w:val="24"/>
        </w:rPr>
        <w:t>Limited-time</w:t>
      </w:r>
      <w:proofErr w:type="gramEnd"/>
      <w:r w:rsidRPr="00795828">
        <w:rPr>
          <w:rFonts w:ascii="Times New Roman" w:eastAsia="Times New Roman" w:hAnsi="Times New Roman"/>
          <w:color w:val="0E101A"/>
          <w:sz w:val="24"/>
          <w:szCs w:val="24"/>
        </w:rPr>
        <w:t xml:space="preserve"> offers, influencer endorsements, and visually appealing product displays can create a sense of urgency that encourages immediate action (Begum, 2024). In this sense, the notion of "fear of missing the sale" becomes highly relevant, as purchasing decisions may be influenced not only by need but also by perceived scarcity and timing. More importantly, the strong and significant relationship between social media addiction and online purchasing highlights a critical psychological dimension underpinning these </w:t>
      </w:r>
      <w:proofErr w:type="spellStart"/>
      <w:r w:rsidRPr="00795828">
        <w:rPr>
          <w:rFonts w:ascii="Times New Roman" w:eastAsia="Times New Roman" w:hAnsi="Times New Roman"/>
          <w:color w:val="0E101A"/>
          <w:sz w:val="24"/>
          <w:szCs w:val="24"/>
        </w:rPr>
        <w:t>behaviours</w:t>
      </w:r>
      <w:proofErr w:type="spellEnd"/>
      <w:r w:rsidRPr="00795828">
        <w:rPr>
          <w:rFonts w:ascii="Times New Roman" w:eastAsia="Times New Roman" w:hAnsi="Times New Roman"/>
          <w:color w:val="0E101A"/>
          <w:sz w:val="24"/>
          <w:szCs w:val="24"/>
        </w:rPr>
        <w:t>.</w:t>
      </w:r>
    </w:p>
    <w:p w14:paraId="102ED14B" w14:textId="77777777" w:rsidR="00795828" w:rsidRPr="00795828" w:rsidRDefault="00795828" w:rsidP="00851A9F">
      <w:pPr>
        <w:spacing w:after="0" w:line="360" w:lineRule="auto"/>
        <w:ind w:firstLine="0"/>
        <w:jc w:val="both"/>
        <w:rPr>
          <w:rFonts w:ascii="Times New Roman" w:eastAsia="Times New Roman" w:hAnsi="Times New Roman"/>
          <w:color w:val="0E101A"/>
          <w:sz w:val="24"/>
          <w:szCs w:val="24"/>
        </w:rPr>
      </w:pPr>
      <w:r w:rsidRPr="00795828">
        <w:rPr>
          <w:rFonts w:ascii="Times New Roman" w:eastAsia="Times New Roman" w:hAnsi="Times New Roman"/>
          <w:color w:val="0E101A"/>
          <w:sz w:val="24"/>
          <w:szCs w:val="24"/>
        </w:rPr>
        <w:lastRenderedPageBreak/>
        <w:t xml:space="preserve">The strength of the correlation suggests that greater social media engagement is closely associated with greater emotional strain. This study </w:t>
      </w:r>
      <w:r w:rsidRPr="00795828">
        <w:rPr>
          <w:rFonts w:ascii="Times New Roman" w:eastAsia="Times New Roman" w:hAnsi="Times New Roman"/>
          <w:b/>
          <w:bCs/>
          <w:color w:val="0E101A"/>
          <w:sz w:val="24"/>
          <w:szCs w:val="24"/>
        </w:rPr>
        <w:t>interprets</w:t>
      </w:r>
      <w:r w:rsidRPr="00795828">
        <w:rPr>
          <w:rFonts w:ascii="Times New Roman" w:eastAsia="Times New Roman" w:hAnsi="Times New Roman"/>
          <w:color w:val="0E101A"/>
          <w:sz w:val="24"/>
          <w:szCs w:val="24"/>
        </w:rPr>
        <w:t xml:space="preserve"> the relationship through the lens of constant comparison, validation-seeking, and </w:t>
      </w:r>
      <w:proofErr w:type="spellStart"/>
      <w:r w:rsidRPr="00795828">
        <w:rPr>
          <w:rFonts w:ascii="Times New Roman" w:eastAsia="Times New Roman" w:hAnsi="Times New Roman"/>
          <w:color w:val="0E101A"/>
          <w:sz w:val="24"/>
          <w:szCs w:val="24"/>
        </w:rPr>
        <w:t>idealised</w:t>
      </w:r>
      <w:proofErr w:type="spellEnd"/>
      <w:r w:rsidRPr="00795828">
        <w:rPr>
          <w:rFonts w:ascii="Times New Roman" w:eastAsia="Times New Roman" w:hAnsi="Times New Roman"/>
          <w:color w:val="0E101A"/>
          <w:sz w:val="24"/>
          <w:szCs w:val="24"/>
        </w:rPr>
        <w:t xml:space="preserve"> representations. Sport students </w:t>
      </w:r>
      <w:r w:rsidRPr="00795828">
        <w:rPr>
          <w:rFonts w:ascii="Times New Roman" w:eastAsia="Times New Roman" w:hAnsi="Times New Roman"/>
          <w:b/>
          <w:bCs/>
          <w:color w:val="0E101A"/>
          <w:sz w:val="24"/>
          <w:szCs w:val="24"/>
        </w:rPr>
        <w:t>experience</w:t>
      </w:r>
      <w:r w:rsidRPr="00795828">
        <w:rPr>
          <w:rFonts w:ascii="Times New Roman" w:eastAsia="Times New Roman" w:hAnsi="Times New Roman"/>
          <w:color w:val="0E101A"/>
          <w:sz w:val="24"/>
          <w:szCs w:val="24"/>
        </w:rPr>
        <w:t xml:space="preserve"> even greater pressure because they </w:t>
      </w:r>
      <w:r w:rsidRPr="00795828">
        <w:rPr>
          <w:rFonts w:ascii="Times New Roman" w:eastAsia="Times New Roman" w:hAnsi="Times New Roman"/>
          <w:b/>
          <w:bCs/>
          <w:color w:val="0E101A"/>
          <w:sz w:val="24"/>
          <w:szCs w:val="24"/>
        </w:rPr>
        <w:t>live</w:t>
      </w:r>
      <w:r w:rsidRPr="00795828">
        <w:rPr>
          <w:rFonts w:ascii="Times New Roman" w:eastAsia="Times New Roman" w:hAnsi="Times New Roman"/>
          <w:color w:val="0E101A"/>
          <w:sz w:val="24"/>
          <w:szCs w:val="24"/>
        </w:rPr>
        <w:t xml:space="preserve"> and </w:t>
      </w:r>
      <w:r w:rsidRPr="00795828">
        <w:rPr>
          <w:rFonts w:ascii="Times New Roman" w:eastAsia="Times New Roman" w:hAnsi="Times New Roman"/>
          <w:b/>
          <w:bCs/>
          <w:color w:val="0E101A"/>
          <w:sz w:val="24"/>
          <w:szCs w:val="24"/>
        </w:rPr>
        <w:t>work</w:t>
      </w:r>
      <w:r w:rsidRPr="00795828">
        <w:rPr>
          <w:rFonts w:ascii="Times New Roman" w:eastAsia="Times New Roman" w:hAnsi="Times New Roman"/>
          <w:color w:val="0E101A"/>
          <w:sz w:val="24"/>
          <w:szCs w:val="24"/>
        </w:rPr>
        <w:t xml:space="preserve"> in performance-oriented environments. At the same time, emotional vulnerability may also shape consumption patterns (Liao, Wu &amp; Chiu, 2025). Individuals experiencing low mood or psychological discomfort may be more inclined to engage in online purchasing as a form of coping or self-reward (Akın, 2025). When combined with the persuasive design of social media platforms, this creates a cycle in which emotional states and consumer </w:t>
      </w:r>
      <w:proofErr w:type="spellStart"/>
      <w:r w:rsidRPr="00795828">
        <w:rPr>
          <w:rFonts w:ascii="Times New Roman" w:eastAsia="Times New Roman" w:hAnsi="Times New Roman"/>
          <w:color w:val="0E101A"/>
          <w:sz w:val="24"/>
          <w:szCs w:val="24"/>
        </w:rPr>
        <w:t>behaviour</w:t>
      </w:r>
      <w:proofErr w:type="spellEnd"/>
      <w:r w:rsidRPr="00795828">
        <w:rPr>
          <w:rFonts w:ascii="Times New Roman" w:eastAsia="Times New Roman" w:hAnsi="Times New Roman"/>
          <w:color w:val="0E101A"/>
          <w:sz w:val="24"/>
          <w:szCs w:val="24"/>
        </w:rPr>
        <w:t xml:space="preserve"> reinforce one another. In this context, the distinction between fear of missing out (</w:t>
      </w:r>
      <w:proofErr w:type="spellStart"/>
      <w:r w:rsidRPr="00795828">
        <w:rPr>
          <w:rFonts w:ascii="Times New Roman" w:eastAsia="Times New Roman" w:hAnsi="Times New Roman"/>
          <w:color w:val="0E101A"/>
          <w:sz w:val="24"/>
          <w:szCs w:val="24"/>
        </w:rPr>
        <w:t>FoMO</w:t>
      </w:r>
      <w:proofErr w:type="spellEnd"/>
      <w:r w:rsidRPr="00795828">
        <w:rPr>
          <w:rFonts w:ascii="Times New Roman" w:eastAsia="Times New Roman" w:hAnsi="Times New Roman"/>
          <w:color w:val="0E101A"/>
          <w:sz w:val="24"/>
          <w:szCs w:val="24"/>
        </w:rPr>
        <w:t xml:space="preserve">) and fear of missing the sale becomes increasingly blurred. Digital environments </w:t>
      </w:r>
      <w:r w:rsidRPr="00795828">
        <w:rPr>
          <w:rFonts w:ascii="Times New Roman" w:eastAsia="Times New Roman" w:hAnsi="Times New Roman"/>
          <w:b/>
          <w:bCs/>
          <w:color w:val="0E101A"/>
          <w:sz w:val="24"/>
          <w:szCs w:val="24"/>
        </w:rPr>
        <w:t>amplify</w:t>
      </w:r>
      <w:r w:rsidRPr="00795828">
        <w:rPr>
          <w:rFonts w:ascii="Times New Roman" w:eastAsia="Times New Roman" w:hAnsi="Times New Roman"/>
          <w:color w:val="0E101A"/>
          <w:sz w:val="24"/>
          <w:szCs w:val="24"/>
        </w:rPr>
        <w:t xml:space="preserve"> the urgency and perceived loss that </w:t>
      </w:r>
      <w:r w:rsidRPr="00795828">
        <w:rPr>
          <w:rFonts w:ascii="Times New Roman" w:eastAsia="Times New Roman" w:hAnsi="Times New Roman"/>
          <w:b/>
          <w:bCs/>
          <w:color w:val="0E101A"/>
          <w:sz w:val="24"/>
          <w:szCs w:val="24"/>
        </w:rPr>
        <w:t>drive</w:t>
      </w:r>
      <w:r w:rsidRPr="00795828">
        <w:rPr>
          <w:rFonts w:ascii="Times New Roman" w:eastAsia="Times New Roman" w:hAnsi="Times New Roman"/>
          <w:color w:val="0E101A"/>
          <w:sz w:val="24"/>
          <w:szCs w:val="24"/>
        </w:rPr>
        <w:t xml:space="preserve"> both social and economic </w:t>
      </w:r>
      <w:proofErr w:type="spellStart"/>
      <w:r w:rsidRPr="00795828">
        <w:rPr>
          <w:rFonts w:ascii="Times New Roman" w:eastAsia="Times New Roman" w:hAnsi="Times New Roman"/>
          <w:color w:val="0E101A"/>
          <w:sz w:val="24"/>
          <w:szCs w:val="24"/>
        </w:rPr>
        <w:t>FoMO</w:t>
      </w:r>
      <w:proofErr w:type="spellEnd"/>
      <w:r w:rsidRPr="00795828">
        <w:rPr>
          <w:rFonts w:ascii="Times New Roman" w:eastAsia="Times New Roman" w:hAnsi="Times New Roman"/>
          <w:color w:val="0E101A"/>
          <w:sz w:val="24"/>
          <w:szCs w:val="24"/>
        </w:rPr>
        <w:t>. Taken together, the findings suggest that social media operates as more than just a communication channel, functioning as an ecosystem where identity, emotion, and consumption intersect (</w:t>
      </w:r>
      <w:proofErr w:type="spellStart"/>
      <w:r w:rsidRPr="00795828">
        <w:rPr>
          <w:rFonts w:ascii="Times New Roman" w:eastAsia="Times New Roman" w:hAnsi="Times New Roman"/>
          <w:color w:val="0E101A"/>
          <w:sz w:val="24"/>
          <w:szCs w:val="24"/>
        </w:rPr>
        <w:t>Espelita</w:t>
      </w:r>
      <w:proofErr w:type="spellEnd"/>
      <w:r w:rsidRPr="00795828">
        <w:rPr>
          <w:rFonts w:ascii="Times New Roman" w:eastAsia="Times New Roman" w:hAnsi="Times New Roman"/>
          <w:color w:val="0E101A"/>
          <w:sz w:val="24"/>
          <w:szCs w:val="24"/>
        </w:rPr>
        <w:t xml:space="preserve"> &amp; Atento, 2025). The constant visibility of brands, teams, and athletic lifestyles </w:t>
      </w:r>
      <w:r w:rsidRPr="00795828">
        <w:rPr>
          <w:rFonts w:ascii="Times New Roman" w:eastAsia="Times New Roman" w:hAnsi="Times New Roman"/>
          <w:b/>
          <w:bCs/>
          <w:color w:val="0E101A"/>
          <w:sz w:val="24"/>
          <w:szCs w:val="24"/>
        </w:rPr>
        <w:t>heightens</w:t>
      </w:r>
      <w:r w:rsidRPr="00795828">
        <w:rPr>
          <w:rFonts w:ascii="Times New Roman" w:eastAsia="Times New Roman" w:hAnsi="Times New Roman"/>
          <w:color w:val="0E101A"/>
          <w:sz w:val="24"/>
          <w:szCs w:val="24"/>
        </w:rPr>
        <w:t xml:space="preserve"> this intersection for students in sport-related fields. The study, therefore, contributes to a growing understanding of how platform-driven engagement can shape not only what individuals feel but also how they act as consumers.</w:t>
      </w:r>
    </w:p>
    <w:sdt>
      <w:sdtPr>
        <w:id w:val="662594341"/>
        <w:placeholder>
          <w:docPart w:val="50D5D8EFCE9A4D57B67DEAD84C002476"/>
        </w:placeholder>
      </w:sdtPr>
      <w:sdtContent>
        <w:p w14:paraId="634D14B3" w14:textId="77777777" w:rsidR="008F5261" w:rsidRPr="004B1252" w:rsidRDefault="008F5261" w:rsidP="00851A9F">
          <w:pPr>
            <w:pStyle w:val="Heading2"/>
            <w:spacing w:line="360" w:lineRule="auto"/>
          </w:pPr>
          <w:r w:rsidRPr="004B1252">
            <w:t>Conclusion</w:t>
          </w:r>
        </w:p>
      </w:sdtContent>
    </w:sdt>
    <w:p w14:paraId="6AEA3379" w14:textId="77777777" w:rsidR="00A54CC1" w:rsidRPr="00A54CC1" w:rsidRDefault="00A54CC1" w:rsidP="00851A9F">
      <w:pPr>
        <w:spacing w:after="0" w:line="360" w:lineRule="auto"/>
        <w:ind w:firstLine="0"/>
        <w:jc w:val="both"/>
        <w:rPr>
          <w:rFonts w:ascii="Times New Roman" w:eastAsia="Times New Roman" w:hAnsi="Times New Roman"/>
          <w:color w:val="0E101A"/>
          <w:sz w:val="24"/>
          <w:szCs w:val="24"/>
        </w:rPr>
      </w:pPr>
      <w:r w:rsidRPr="00A54CC1">
        <w:rPr>
          <w:rFonts w:ascii="Times New Roman" w:eastAsia="Times New Roman" w:hAnsi="Times New Roman"/>
          <w:color w:val="0E101A"/>
          <w:sz w:val="24"/>
          <w:szCs w:val="24"/>
        </w:rPr>
        <w:t xml:space="preserve">This study sheds light on the interconnected nature of social media use, psychological well-being, and consumer </w:t>
      </w:r>
      <w:proofErr w:type="spellStart"/>
      <w:r w:rsidRPr="00A54CC1">
        <w:rPr>
          <w:rFonts w:ascii="Times New Roman" w:eastAsia="Times New Roman" w:hAnsi="Times New Roman"/>
          <w:color w:val="0E101A"/>
          <w:sz w:val="24"/>
          <w:szCs w:val="24"/>
        </w:rPr>
        <w:t>behaviour</w:t>
      </w:r>
      <w:proofErr w:type="spellEnd"/>
      <w:r w:rsidRPr="00A54CC1">
        <w:rPr>
          <w:rFonts w:ascii="Times New Roman" w:eastAsia="Times New Roman" w:hAnsi="Times New Roman"/>
          <w:color w:val="0E101A"/>
          <w:sz w:val="24"/>
          <w:szCs w:val="24"/>
        </w:rPr>
        <w:t xml:space="preserve"> among students in sport-related </w:t>
      </w:r>
      <w:proofErr w:type="spellStart"/>
      <w:r w:rsidRPr="00A54CC1">
        <w:rPr>
          <w:rFonts w:ascii="Times New Roman" w:eastAsia="Times New Roman" w:hAnsi="Times New Roman"/>
          <w:color w:val="0E101A"/>
          <w:sz w:val="24"/>
          <w:szCs w:val="24"/>
        </w:rPr>
        <w:t>programmes</w:t>
      </w:r>
      <w:proofErr w:type="spellEnd"/>
      <w:r w:rsidRPr="00A54CC1">
        <w:rPr>
          <w:rFonts w:ascii="Times New Roman" w:eastAsia="Times New Roman" w:hAnsi="Times New Roman"/>
          <w:color w:val="0E101A"/>
          <w:sz w:val="24"/>
          <w:szCs w:val="24"/>
        </w:rPr>
        <w:t xml:space="preserve">. The findings confirm that both social media addiction and online purchasing </w:t>
      </w:r>
      <w:proofErr w:type="spellStart"/>
      <w:r w:rsidRPr="00A54CC1">
        <w:rPr>
          <w:rFonts w:ascii="Times New Roman" w:eastAsia="Times New Roman" w:hAnsi="Times New Roman"/>
          <w:color w:val="0E101A"/>
          <w:sz w:val="24"/>
          <w:szCs w:val="24"/>
        </w:rPr>
        <w:t>behaviour</w:t>
      </w:r>
      <w:proofErr w:type="spellEnd"/>
      <w:r w:rsidRPr="00A54CC1">
        <w:rPr>
          <w:rFonts w:ascii="Times New Roman" w:eastAsia="Times New Roman" w:hAnsi="Times New Roman"/>
          <w:color w:val="0E101A"/>
          <w:sz w:val="24"/>
          <w:szCs w:val="24"/>
        </w:rPr>
        <w:t xml:space="preserve"> are present at notably high levels within this group. More importantly, the strong association between social media addiction and depression highlights a meaningful link between digital engagement and emotional health. In the context of this study, the question of whether individuals fear missing out socially or commercially does not yield a simple answer. Instead, the results suggest that these experiences are closely intertwined. Social media platforms </w:t>
      </w:r>
      <w:r w:rsidRPr="00A54CC1">
        <w:rPr>
          <w:rFonts w:ascii="Times New Roman" w:eastAsia="Times New Roman" w:hAnsi="Times New Roman"/>
          <w:b/>
          <w:bCs/>
          <w:color w:val="0E101A"/>
          <w:sz w:val="24"/>
          <w:szCs w:val="24"/>
        </w:rPr>
        <w:t>blend</w:t>
      </w:r>
      <w:r w:rsidRPr="00A54CC1">
        <w:rPr>
          <w:rFonts w:ascii="Times New Roman" w:eastAsia="Times New Roman" w:hAnsi="Times New Roman"/>
          <w:color w:val="0E101A"/>
          <w:sz w:val="24"/>
          <w:szCs w:val="24"/>
        </w:rPr>
        <w:t xml:space="preserve"> social belonging, identity expression, and consumption opportunities into a single environment. As a result, the fear of missing out and the fear of missing the sale may operate simultaneously, shaping both emotional responses and purchasing decisions. From a practical standpoint, these findings underscore the importance of fostering greater awareness of digital habits and their potential implications. Encouraging more mindful engagement with social media, alongside promoting </w:t>
      </w:r>
      <w:r w:rsidRPr="00A54CC1">
        <w:rPr>
          <w:rFonts w:ascii="Times New Roman" w:eastAsia="Times New Roman" w:hAnsi="Times New Roman"/>
          <w:color w:val="0E101A"/>
          <w:sz w:val="24"/>
          <w:szCs w:val="24"/>
        </w:rPr>
        <w:lastRenderedPageBreak/>
        <w:t>financial and emotional self-regulation, may help students navigate this environment more effectively. For educators and institutions, integrating discussions on digital well-being and consumer awareness into sport-related curricula could provide students with valuable support.</w:t>
      </w:r>
    </w:p>
    <w:p w14:paraId="35C59B99" w14:textId="77777777" w:rsidR="00A54CC1" w:rsidRPr="00A54CC1" w:rsidRDefault="00A54CC1" w:rsidP="00851A9F">
      <w:pPr>
        <w:spacing w:after="0" w:line="360" w:lineRule="auto"/>
        <w:ind w:firstLine="0"/>
        <w:jc w:val="both"/>
        <w:rPr>
          <w:rFonts w:ascii="Times New Roman" w:eastAsia="Times New Roman" w:hAnsi="Times New Roman"/>
          <w:color w:val="0E101A"/>
          <w:sz w:val="24"/>
          <w:szCs w:val="24"/>
        </w:rPr>
      </w:pPr>
      <w:r w:rsidRPr="00A54CC1">
        <w:rPr>
          <w:rFonts w:ascii="Times New Roman" w:eastAsia="Times New Roman" w:hAnsi="Times New Roman"/>
          <w:color w:val="0E101A"/>
          <w:sz w:val="24"/>
          <w:szCs w:val="24"/>
        </w:rPr>
        <w:t xml:space="preserve">In conclusion, this study contributes to ongoing conversations about the role of social media in shaping contemporary lifestyles. By highlighting the overlap between emotional experiences and consumption </w:t>
      </w:r>
      <w:proofErr w:type="spellStart"/>
      <w:r w:rsidRPr="00A54CC1">
        <w:rPr>
          <w:rFonts w:ascii="Times New Roman" w:eastAsia="Times New Roman" w:hAnsi="Times New Roman"/>
          <w:color w:val="0E101A"/>
          <w:sz w:val="24"/>
          <w:szCs w:val="24"/>
        </w:rPr>
        <w:t>behaviour</w:t>
      </w:r>
      <w:proofErr w:type="spellEnd"/>
      <w:r w:rsidRPr="00A54CC1">
        <w:rPr>
          <w:rFonts w:ascii="Times New Roman" w:eastAsia="Times New Roman" w:hAnsi="Times New Roman"/>
          <w:color w:val="0E101A"/>
          <w:sz w:val="24"/>
          <w:szCs w:val="24"/>
        </w:rPr>
        <w:t xml:space="preserve">, it offers a nuanced perspective on how digital environments influence young adults today. Future research may build on this work by examining underlying mechanisms, such as </w:t>
      </w:r>
      <w:proofErr w:type="spellStart"/>
      <w:r w:rsidRPr="00A54CC1">
        <w:rPr>
          <w:rFonts w:ascii="Times New Roman" w:eastAsia="Times New Roman" w:hAnsi="Times New Roman"/>
          <w:color w:val="0E101A"/>
          <w:sz w:val="24"/>
          <w:szCs w:val="24"/>
        </w:rPr>
        <w:t>FoMO</w:t>
      </w:r>
      <w:proofErr w:type="spellEnd"/>
      <w:r w:rsidRPr="00A54CC1">
        <w:rPr>
          <w:rFonts w:ascii="Times New Roman" w:eastAsia="Times New Roman" w:hAnsi="Times New Roman"/>
          <w:color w:val="0E101A"/>
          <w:sz w:val="24"/>
          <w:szCs w:val="24"/>
        </w:rPr>
        <w:t>, impulsivity, and self-identity, to further deepen our understanding of this evolving phenomenon.</w:t>
      </w:r>
    </w:p>
    <w:sdt>
      <w:sdtPr>
        <w:id w:val="-1349330294"/>
        <w:placeholder>
          <w:docPart w:val="7239D85446814DC7B3D80F06084A1A6A"/>
        </w:placeholder>
      </w:sdtPr>
      <w:sdtContent>
        <w:p w14:paraId="3FBED63E" w14:textId="77777777" w:rsidR="00A6451A" w:rsidRPr="004B1252" w:rsidRDefault="00A6451A" w:rsidP="00851A9F">
          <w:pPr>
            <w:pStyle w:val="Heading2"/>
            <w:spacing w:line="360" w:lineRule="auto"/>
          </w:pPr>
          <w:r>
            <w:rPr>
              <w:lang w:val="en-US"/>
            </w:rPr>
            <w:t>LIMITATION</w:t>
          </w:r>
        </w:p>
      </w:sdtContent>
    </w:sdt>
    <w:p w14:paraId="2DAC7B3B" w14:textId="77777777" w:rsidR="00A54CC1" w:rsidRPr="00A54CC1" w:rsidRDefault="00A54CC1" w:rsidP="00851A9F">
      <w:pPr>
        <w:spacing w:after="0" w:line="360" w:lineRule="auto"/>
        <w:ind w:firstLine="0"/>
        <w:jc w:val="both"/>
        <w:rPr>
          <w:rFonts w:ascii="Times New Roman" w:eastAsia="Times New Roman" w:hAnsi="Times New Roman"/>
          <w:color w:val="0E101A"/>
          <w:sz w:val="24"/>
          <w:szCs w:val="24"/>
        </w:rPr>
      </w:pPr>
      <w:r w:rsidRPr="00A54CC1">
        <w:rPr>
          <w:rFonts w:ascii="Times New Roman" w:eastAsia="Times New Roman" w:hAnsi="Times New Roman"/>
          <w:color w:val="0E101A"/>
          <w:sz w:val="24"/>
          <w:szCs w:val="24"/>
        </w:rPr>
        <w:t xml:space="preserve">While the findings of this study offer useful insights into the relationship between social media addiction and purchasing </w:t>
      </w:r>
      <w:proofErr w:type="spellStart"/>
      <w:r w:rsidRPr="00A54CC1">
        <w:rPr>
          <w:rFonts w:ascii="Times New Roman" w:eastAsia="Times New Roman" w:hAnsi="Times New Roman"/>
          <w:color w:val="0E101A"/>
          <w:sz w:val="24"/>
          <w:szCs w:val="24"/>
        </w:rPr>
        <w:t>behaviour</w:t>
      </w:r>
      <w:proofErr w:type="spellEnd"/>
      <w:r w:rsidRPr="00A54CC1">
        <w:rPr>
          <w:rFonts w:ascii="Times New Roman" w:eastAsia="Times New Roman" w:hAnsi="Times New Roman"/>
          <w:color w:val="0E101A"/>
          <w:sz w:val="24"/>
          <w:szCs w:val="24"/>
        </w:rPr>
        <w:t xml:space="preserve">, several limitations should be acknowledged when interpreting the results. We </w:t>
      </w:r>
      <w:r w:rsidRPr="00A54CC1">
        <w:rPr>
          <w:rFonts w:ascii="Times New Roman" w:eastAsia="Times New Roman" w:hAnsi="Times New Roman"/>
          <w:b/>
          <w:bCs/>
          <w:color w:val="0E101A"/>
          <w:sz w:val="24"/>
          <w:szCs w:val="24"/>
        </w:rPr>
        <w:t>focused</w:t>
      </w:r>
      <w:r w:rsidRPr="00A54CC1">
        <w:rPr>
          <w:rFonts w:ascii="Times New Roman" w:eastAsia="Times New Roman" w:hAnsi="Times New Roman"/>
          <w:color w:val="0E101A"/>
          <w:sz w:val="24"/>
          <w:szCs w:val="24"/>
        </w:rPr>
        <w:t xml:space="preserve"> the study on students enrolled in sport-related programs. Although this focus provides meaningful context, particularly given their exposure to sports merchandise and digital content, it also means the findings may not fully reflect the experiences of students from other academic disciplines or the broader population. Context </w:t>
      </w:r>
      <w:r w:rsidRPr="00A54CC1">
        <w:rPr>
          <w:rFonts w:ascii="Times New Roman" w:eastAsia="Times New Roman" w:hAnsi="Times New Roman"/>
          <w:b/>
          <w:bCs/>
          <w:color w:val="0E101A"/>
          <w:sz w:val="24"/>
          <w:szCs w:val="24"/>
        </w:rPr>
        <w:t>influences</w:t>
      </w:r>
      <w:r w:rsidRPr="00A54CC1">
        <w:rPr>
          <w:rFonts w:ascii="Times New Roman" w:eastAsia="Times New Roman" w:hAnsi="Times New Roman"/>
          <w:color w:val="0E101A"/>
          <w:sz w:val="24"/>
          <w:szCs w:val="24"/>
        </w:rPr>
        <w:t xml:space="preserve"> social media and consumption patterns; apply these results to other samples only after </w:t>
      </w:r>
      <w:r w:rsidRPr="00A54CC1">
        <w:rPr>
          <w:rFonts w:ascii="Times New Roman" w:eastAsia="Times New Roman" w:hAnsi="Times New Roman"/>
          <w:b/>
          <w:bCs/>
          <w:color w:val="0E101A"/>
          <w:sz w:val="24"/>
          <w:szCs w:val="24"/>
        </w:rPr>
        <w:t>evaluating</w:t>
      </w:r>
      <w:r w:rsidRPr="00A54CC1">
        <w:rPr>
          <w:rFonts w:ascii="Times New Roman" w:eastAsia="Times New Roman" w:hAnsi="Times New Roman"/>
          <w:color w:val="0E101A"/>
          <w:sz w:val="24"/>
          <w:szCs w:val="24"/>
        </w:rPr>
        <w:t xml:space="preserve"> these differences.</w:t>
      </w:r>
    </w:p>
    <w:p w14:paraId="4D004393" w14:textId="77777777" w:rsidR="00A54CC1" w:rsidRPr="00A54CC1" w:rsidRDefault="00A54CC1" w:rsidP="00851A9F">
      <w:pPr>
        <w:spacing w:after="0" w:line="360" w:lineRule="auto"/>
        <w:ind w:firstLine="0"/>
        <w:jc w:val="both"/>
        <w:rPr>
          <w:rFonts w:ascii="Times New Roman" w:eastAsia="Times New Roman" w:hAnsi="Times New Roman"/>
          <w:color w:val="0E101A"/>
          <w:sz w:val="24"/>
          <w:szCs w:val="24"/>
        </w:rPr>
      </w:pPr>
      <w:r w:rsidRPr="00A54CC1">
        <w:rPr>
          <w:rFonts w:ascii="Times New Roman" w:eastAsia="Times New Roman" w:hAnsi="Times New Roman"/>
          <w:color w:val="0E101A"/>
          <w:sz w:val="24"/>
          <w:szCs w:val="24"/>
        </w:rPr>
        <w:t xml:space="preserve">In addition, a cross-sectional design captures </w:t>
      </w:r>
      <w:proofErr w:type="spellStart"/>
      <w:r w:rsidRPr="00A54CC1">
        <w:rPr>
          <w:rFonts w:ascii="Times New Roman" w:eastAsia="Times New Roman" w:hAnsi="Times New Roman"/>
          <w:color w:val="0E101A"/>
          <w:sz w:val="24"/>
          <w:szCs w:val="24"/>
        </w:rPr>
        <w:t>behaviour</w:t>
      </w:r>
      <w:proofErr w:type="spellEnd"/>
      <w:r w:rsidRPr="00A54CC1">
        <w:rPr>
          <w:rFonts w:ascii="Times New Roman" w:eastAsia="Times New Roman" w:hAnsi="Times New Roman"/>
          <w:color w:val="0E101A"/>
          <w:sz w:val="24"/>
          <w:szCs w:val="24"/>
        </w:rPr>
        <w:t xml:space="preserve"> and perceptions at a single point in time. While the analysis identifies a strong association between variables, it does not allow for conclusions about direction or causality. It remains unclear, for instance, whether higher social media engagement contributes to changes in emotional well-being and purchasing </w:t>
      </w:r>
      <w:proofErr w:type="spellStart"/>
      <w:r w:rsidRPr="00A54CC1">
        <w:rPr>
          <w:rFonts w:ascii="Times New Roman" w:eastAsia="Times New Roman" w:hAnsi="Times New Roman"/>
          <w:color w:val="0E101A"/>
          <w:sz w:val="24"/>
          <w:szCs w:val="24"/>
        </w:rPr>
        <w:t>behaviour</w:t>
      </w:r>
      <w:proofErr w:type="spellEnd"/>
      <w:r w:rsidRPr="00A54CC1">
        <w:rPr>
          <w:rFonts w:ascii="Times New Roman" w:eastAsia="Times New Roman" w:hAnsi="Times New Roman"/>
          <w:color w:val="0E101A"/>
          <w:sz w:val="24"/>
          <w:szCs w:val="24"/>
        </w:rPr>
        <w:t>, or whether existing psychological states influence how individuals interact with social media. A longitudinal approach may provide a more complete picture of how these relationships evolve.</w:t>
      </w:r>
    </w:p>
    <w:p w14:paraId="1E2D40A3" w14:textId="77777777" w:rsidR="00A54CC1" w:rsidRPr="00A54CC1" w:rsidRDefault="00A54CC1" w:rsidP="00851A9F">
      <w:pPr>
        <w:spacing w:after="0" w:line="360" w:lineRule="auto"/>
        <w:ind w:firstLine="0"/>
        <w:jc w:val="both"/>
        <w:rPr>
          <w:rFonts w:ascii="Times New Roman" w:eastAsia="Times New Roman" w:hAnsi="Times New Roman"/>
          <w:color w:val="0E101A"/>
          <w:sz w:val="24"/>
          <w:szCs w:val="24"/>
        </w:rPr>
      </w:pPr>
      <w:r w:rsidRPr="00A54CC1">
        <w:rPr>
          <w:rFonts w:ascii="Times New Roman" w:eastAsia="Times New Roman" w:hAnsi="Times New Roman"/>
          <w:color w:val="0E101A"/>
          <w:sz w:val="24"/>
          <w:szCs w:val="24"/>
        </w:rPr>
        <w:t xml:space="preserve">This study </w:t>
      </w:r>
      <w:r w:rsidRPr="00A54CC1">
        <w:rPr>
          <w:rFonts w:ascii="Times New Roman" w:eastAsia="Times New Roman" w:hAnsi="Times New Roman"/>
          <w:b/>
          <w:bCs/>
          <w:color w:val="0E101A"/>
          <w:sz w:val="24"/>
          <w:szCs w:val="24"/>
        </w:rPr>
        <w:t>depends</w:t>
      </w:r>
      <w:r w:rsidRPr="00A54CC1">
        <w:rPr>
          <w:rFonts w:ascii="Times New Roman" w:eastAsia="Times New Roman" w:hAnsi="Times New Roman"/>
          <w:color w:val="0E101A"/>
          <w:sz w:val="24"/>
          <w:szCs w:val="24"/>
        </w:rPr>
        <w:t xml:space="preserve"> on self-reported data, a method that </w:t>
      </w:r>
      <w:r w:rsidRPr="00A54CC1">
        <w:rPr>
          <w:rFonts w:ascii="Times New Roman" w:eastAsia="Times New Roman" w:hAnsi="Times New Roman"/>
          <w:b/>
          <w:bCs/>
          <w:color w:val="0E101A"/>
          <w:sz w:val="24"/>
          <w:szCs w:val="24"/>
        </w:rPr>
        <w:t>subjects</w:t>
      </w:r>
      <w:r w:rsidRPr="00A54CC1">
        <w:rPr>
          <w:rFonts w:ascii="Times New Roman" w:eastAsia="Times New Roman" w:hAnsi="Times New Roman"/>
          <w:color w:val="0E101A"/>
          <w:sz w:val="24"/>
          <w:szCs w:val="24"/>
        </w:rPr>
        <w:t xml:space="preserve"> findings to the biases of individual perception and recall. Although respondents were able to provide direct insights into their own </w:t>
      </w:r>
      <w:proofErr w:type="spellStart"/>
      <w:r w:rsidRPr="00A54CC1">
        <w:rPr>
          <w:rFonts w:ascii="Times New Roman" w:eastAsia="Times New Roman" w:hAnsi="Times New Roman"/>
          <w:color w:val="0E101A"/>
          <w:sz w:val="24"/>
          <w:szCs w:val="24"/>
        </w:rPr>
        <w:t>behaviours</w:t>
      </w:r>
      <w:proofErr w:type="spellEnd"/>
      <w:r w:rsidRPr="00A54CC1">
        <w:rPr>
          <w:rFonts w:ascii="Times New Roman" w:eastAsia="Times New Roman" w:hAnsi="Times New Roman"/>
          <w:color w:val="0E101A"/>
          <w:sz w:val="24"/>
          <w:szCs w:val="24"/>
        </w:rPr>
        <w:t>, there is always the possibility of underreporting or overestimating certain activities, particularly time spent online or purchasing habits.</w:t>
      </w:r>
    </w:p>
    <w:p w14:paraId="491565B6" w14:textId="77777777" w:rsidR="00A54CC1" w:rsidRPr="00A54CC1" w:rsidRDefault="00A54CC1" w:rsidP="00851A9F">
      <w:pPr>
        <w:spacing w:after="0" w:line="360" w:lineRule="auto"/>
        <w:ind w:firstLine="0"/>
        <w:jc w:val="both"/>
        <w:rPr>
          <w:rFonts w:ascii="Times New Roman" w:eastAsia="Times New Roman" w:hAnsi="Times New Roman"/>
          <w:color w:val="0E101A"/>
          <w:sz w:val="24"/>
          <w:szCs w:val="24"/>
        </w:rPr>
      </w:pPr>
      <w:r w:rsidRPr="00A54CC1">
        <w:rPr>
          <w:rFonts w:ascii="Times New Roman" w:eastAsia="Times New Roman" w:hAnsi="Times New Roman"/>
          <w:color w:val="0E101A"/>
          <w:sz w:val="24"/>
          <w:szCs w:val="24"/>
        </w:rPr>
        <w:t xml:space="preserve">Finally, while this study introduces the idea of “fear of missing the sale” as a relevant consideration, it was not measured as a distinct construct. This approach </w:t>
      </w:r>
      <w:r w:rsidRPr="00A54CC1">
        <w:rPr>
          <w:rFonts w:ascii="Times New Roman" w:eastAsia="Times New Roman" w:hAnsi="Times New Roman"/>
          <w:b/>
          <w:bCs/>
          <w:color w:val="0E101A"/>
          <w:sz w:val="24"/>
          <w:szCs w:val="24"/>
        </w:rPr>
        <w:t>relies on inference</w:t>
      </w:r>
      <w:r w:rsidRPr="00A54CC1">
        <w:rPr>
          <w:rFonts w:ascii="Times New Roman" w:eastAsia="Times New Roman" w:hAnsi="Times New Roman"/>
          <w:color w:val="0E101A"/>
          <w:sz w:val="24"/>
          <w:szCs w:val="24"/>
        </w:rPr>
        <w:t xml:space="preserve"> </w:t>
      </w:r>
      <w:r w:rsidRPr="00A54CC1">
        <w:rPr>
          <w:rFonts w:ascii="Times New Roman" w:eastAsia="Times New Roman" w:hAnsi="Times New Roman"/>
          <w:color w:val="0E101A"/>
          <w:sz w:val="24"/>
          <w:szCs w:val="24"/>
        </w:rPr>
        <w:lastRenderedPageBreak/>
        <w:t xml:space="preserve">rather than a </w:t>
      </w:r>
      <w:r w:rsidRPr="00A54CC1">
        <w:rPr>
          <w:rFonts w:ascii="Times New Roman" w:eastAsia="Times New Roman" w:hAnsi="Times New Roman"/>
          <w:b/>
          <w:bCs/>
          <w:color w:val="0E101A"/>
          <w:sz w:val="24"/>
          <w:szCs w:val="24"/>
        </w:rPr>
        <w:t>direct test</w:t>
      </w:r>
      <w:r w:rsidRPr="00A54CC1">
        <w:rPr>
          <w:rFonts w:ascii="Times New Roman" w:eastAsia="Times New Roman" w:hAnsi="Times New Roman"/>
          <w:color w:val="0E101A"/>
          <w:sz w:val="24"/>
          <w:szCs w:val="24"/>
        </w:rPr>
        <w:t xml:space="preserve"> of its role. Future research may benefit from developing and validating specific measures to capture this dimension more precisely, alongside established constructs such as fear of missing out (</w:t>
      </w:r>
      <w:proofErr w:type="spellStart"/>
      <w:r w:rsidRPr="00A54CC1">
        <w:rPr>
          <w:rFonts w:ascii="Times New Roman" w:eastAsia="Times New Roman" w:hAnsi="Times New Roman"/>
          <w:color w:val="0E101A"/>
          <w:sz w:val="24"/>
          <w:szCs w:val="24"/>
        </w:rPr>
        <w:t>FoMO</w:t>
      </w:r>
      <w:proofErr w:type="spellEnd"/>
      <w:r w:rsidRPr="00A54CC1">
        <w:rPr>
          <w:rFonts w:ascii="Times New Roman" w:eastAsia="Times New Roman" w:hAnsi="Times New Roman"/>
          <w:color w:val="0E101A"/>
          <w:sz w:val="24"/>
          <w:szCs w:val="24"/>
        </w:rPr>
        <w:t>).</w:t>
      </w:r>
    </w:p>
    <w:p w14:paraId="54EBCF4F" w14:textId="77777777" w:rsidR="00A54CC1" w:rsidRPr="00A54CC1" w:rsidRDefault="00A54CC1" w:rsidP="00851A9F">
      <w:pPr>
        <w:spacing w:after="0" w:line="360" w:lineRule="auto"/>
        <w:ind w:firstLine="0"/>
        <w:jc w:val="both"/>
        <w:rPr>
          <w:rFonts w:ascii="Times New Roman" w:eastAsia="Times New Roman" w:hAnsi="Times New Roman"/>
          <w:color w:val="0E101A"/>
          <w:sz w:val="24"/>
          <w:szCs w:val="24"/>
        </w:rPr>
      </w:pPr>
      <w:r w:rsidRPr="00A54CC1">
        <w:rPr>
          <w:rFonts w:ascii="Times New Roman" w:eastAsia="Times New Roman" w:hAnsi="Times New Roman"/>
          <w:color w:val="0E101A"/>
          <w:sz w:val="24"/>
          <w:szCs w:val="24"/>
        </w:rPr>
        <w:t xml:space="preserve">Taken together, these limitations do not diminish the value of the findings but rather highlight areas where further investigation could deepen understanding. Expanding the scope of participants, employing different research designs, and refining measurement approaches would help to build a more comprehensive view of how social media shapes both emotional experiences and consumer </w:t>
      </w:r>
      <w:proofErr w:type="spellStart"/>
      <w:r w:rsidRPr="00A54CC1">
        <w:rPr>
          <w:rFonts w:ascii="Times New Roman" w:eastAsia="Times New Roman" w:hAnsi="Times New Roman"/>
          <w:color w:val="0E101A"/>
          <w:sz w:val="24"/>
          <w:szCs w:val="24"/>
        </w:rPr>
        <w:t>behaviour</w:t>
      </w:r>
      <w:proofErr w:type="spellEnd"/>
      <w:r w:rsidRPr="00A54CC1">
        <w:rPr>
          <w:rFonts w:ascii="Times New Roman" w:eastAsia="Times New Roman" w:hAnsi="Times New Roman"/>
          <w:color w:val="0E101A"/>
          <w:sz w:val="24"/>
          <w:szCs w:val="24"/>
        </w:rPr>
        <w:t>.</w:t>
      </w:r>
    </w:p>
    <w:p w14:paraId="2E369D5F" w14:textId="77777777" w:rsidR="00A777FF" w:rsidRDefault="00A777FF" w:rsidP="00851A9F">
      <w:pPr>
        <w:pStyle w:val="Heading2"/>
        <w:spacing w:line="360" w:lineRule="auto"/>
      </w:pPr>
      <w:r>
        <w:t>References</w:t>
      </w:r>
    </w:p>
    <w:p w14:paraId="45F9002C" w14:textId="77777777" w:rsidR="001C2C3D" w:rsidRPr="00A24288" w:rsidRDefault="001C2C3D" w:rsidP="00851A9F">
      <w:pPr>
        <w:spacing w:line="360" w:lineRule="auto"/>
        <w:ind w:left="540" w:hanging="54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 xml:space="preserve">Adepoju, A. H., </w:t>
      </w:r>
      <w:proofErr w:type="spellStart"/>
      <w:r w:rsidRPr="00A24288">
        <w:rPr>
          <w:rFonts w:ascii="Times New Roman" w:hAnsi="Times New Roman"/>
          <w:color w:val="222222"/>
          <w:sz w:val="24"/>
          <w:szCs w:val="24"/>
          <w:shd w:val="clear" w:color="auto" w:fill="FFFFFF"/>
        </w:rPr>
        <w:t>Eweje</w:t>
      </w:r>
      <w:proofErr w:type="spellEnd"/>
      <w:r w:rsidRPr="00A24288">
        <w:rPr>
          <w:rFonts w:ascii="Times New Roman" w:hAnsi="Times New Roman"/>
          <w:color w:val="222222"/>
          <w:sz w:val="24"/>
          <w:szCs w:val="24"/>
          <w:shd w:val="clear" w:color="auto" w:fill="FFFFFF"/>
        </w:rPr>
        <w:t>, A., Collins, A., &amp; Austin-Gabriel, B. (2024). Automated offer creation pipelines: An innovative approach to improving publishing timelines in digital media platforms. </w:t>
      </w:r>
      <w:r w:rsidRPr="00A24288">
        <w:rPr>
          <w:rFonts w:ascii="Times New Roman" w:hAnsi="Times New Roman"/>
          <w:i/>
          <w:iCs/>
          <w:color w:val="222222"/>
          <w:sz w:val="24"/>
          <w:szCs w:val="24"/>
          <w:shd w:val="clear" w:color="auto" w:fill="FFFFFF"/>
        </w:rPr>
        <w:t>International Journal of Multidisciplinary Research and Growth Evaluation</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5</w:t>
      </w:r>
      <w:r w:rsidRPr="00A24288">
        <w:rPr>
          <w:rFonts w:ascii="Times New Roman" w:hAnsi="Times New Roman"/>
          <w:color w:val="222222"/>
          <w:sz w:val="24"/>
          <w:szCs w:val="24"/>
          <w:shd w:val="clear" w:color="auto" w:fill="FFFFFF"/>
        </w:rPr>
        <w:t>(6), 1475-1489.</w:t>
      </w:r>
    </w:p>
    <w:p w14:paraId="7C885F63" w14:textId="77777777" w:rsidR="001C2C3D" w:rsidRPr="00A24288" w:rsidRDefault="001C2C3D" w:rsidP="00851A9F">
      <w:pPr>
        <w:spacing w:line="360" w:lineRule="auto"/>
        <w:ind w:left="540" w:hanging="63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 xml:space="preserve">Agrawal, D. K. (2022). Determining </w:t>
      </w:r>
      <w:proofErr w:type="spellStart"/>
      <w:r w:rsidRPr="00A24288">
        <w:rPr>
          <w:rFonts w:ascii="Times New Roman" w:hAnsi="Times New Roman"/>
          <w:color w:val="222222"/>
          <w:sz w:val="24"/>
          <w:szCs w:val="24"/>
          <w:shd w:val="clear" w:color="auto" w:fill="FFFFFF"/>
        </w:rPr>
        <w:t>behavioural</w:t>
      </w:r>
      <w:proofErr w:type="spellEnd"/>
      <w:r w:rsidRPr="00A24288">
        <w:rPr>
          <w:rFonts w:ascii="Times New Roman" w:hAnsi="Times New Roman"/>
          <w:color w:val="222222"/>
          <w:sz w:val="24"/>
          <w:szCs w:val="24"/>
          <w:shd w:val="clear" w:color="auto" w:fill="FFFFFF"/>
        </w:rPr>
        <w:t xml:space="preserve"> differences of Y and Z generational cohorts in online shopping. </w:t>
      </w:r>
      <w:r w:rsidRPr="00A24288">
        <w:rPr>
          <w:rFonts w:ascii="Times New Roman" w:hAnsi="Times New Roman"/>
          <w:i/>
          <w:iCs/>
          <w:color w:val="222222"/>
          <w:sz w:val="24"/>
          <w:szCs w:val="24"/>
          <w:shd w:val="clear" w:color="auto" w:fill="FFFFFF"/>
        </w:rPr>
        <w:t>International journal of retail &amp; distribution management</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50</w:t>
      </w:r>
      <w:r w:rsidRPr="00A24288">
        <w:rPr>
          <w:rFonts w:ascii="Times New Roman" w:hAnsi="Times New Roman"/>
          <w:color w:val="222222"/>
          <w:sz w:val="24"/>
          <w:szCs w:val="24"/>
          <w:shd w:val="clear" w:color="auto" w:fill="FFFFFF"/>
        </w:rPr>
        <w:t>(7), 880-895.</w:t>
      </w:r>
    </w:p>
    <w:p w14:paraId="16C05D24" w14:textId="77777777" w:rsidR="001C2C3D" w:rsidRPr="00A24288" w:rsidRDefault="001C2C3D" w:rsidP="00851A9F">
      <w:pPr>
        <w:spacing w:line="360" w:lineRule="auto"/>
        <w:ind w:left="540" w:hanging="54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Ahmad, A., Azman, N., &amp; Mingxia, W. (2023). The effect of perceived usefulness, perceived ease of use, and social influence toward purchase intention mediated by trust in live streaming platform. </w:t>
      </w:r>
      <w:r w:rsidRPr="00A24288">
        <w:rPr>
          <w:rFonts w:ascii="Times New Roman" w:hAnsi="Times New Roman"/>
          <w:i/>
          <w:iCs/>
          <w:color w:val="222222"/>
          <w:sz w:val="24"/>
          <w:szCs w:val="24"/>
          <w:shd w:val="clear" w:color="auto" w:fill="FFFFFF"/>
        </w:rPr>
        <w:t>Journal of Law and Sustainable Development</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11</w:t>
      </w:r>
      <w:r w:rsidRPr="00A24288">
        <w:rPr>
          <w:rFonts w:ascii="Times New Roman" w:hAnsi="Times New Roman"/>
          <w:color w:val="222222"/>
          <w:sz w:val="24"/>
          <w:szCs w:val="24"/>
          <w:shd w:val="clear" w:color="auto" w:fill="FFFFFF"/>
        </w:rPr>
        <w:t>(9), e1284-e1284.</w:t>
      </w:r>
    </w:p>
    <w:p w14:paraId="6CC1F170" w14:textId="77777777" w:rsidR="001C2C3D" w:rsidRPr="00A24288" w:rsidRDefault="001C2C3D" w:rsidP="00851A9F">
      <w:pPr>
        <w:spacing w:line="360" w:lineRule="auto"/>
        <w:ind w:left="540" w:hanging="54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Akın, M. S. (2025). Emotional and psychological drivers of compulsive shopping: a qualitative exploration of triggers and coping mechanisms. </w:t>
      </w:r>
      <w:r w:rsidRPr="00A24288">
        <w:rPr>
          <w:rFonts w:ascii="Times New Roman" w:hAnsi="Times New Roman"/>
          <w:i/>
          <w:iCs/>
          <w:color w:val="222222"/>
          <w:sz w:val="24"/>
          <w:szCs w:val="24"/>
          <w:shd w:val="clear" w:color="auto" w:fill="FFFFFF"/>
        </w:rPr>
        <w:t>Addiction Research &amp; Theory</w:t>
      </w:r>
      <w:r w:rsidRPr="00A24288">
        <w:rPr>
          <w:rFonts w:ascii="Times New Roman" w:hAnsi="Times New Roman"/>
          <w:color w:val="222222"/>
          <w:sz w:val="24"/>
          <w:szCs w:val="24"/>
          <w:shd w:val="clear" w:color="auto" w:fill="FFFFFF"/>
        </w:rPr>
        <w:t>, 1-15.</w:t>
      </w:r>
    </w:p>
    <w:p w14:paraId="67583AD7" w14:textId="77777777" w:rsidR="001C2C3D" w:rsidRPr="00A24288" w:rsidRDefault="001C2C3D" w:rsidP="00851A9F">
      <w:pPr>
        <w:spacing w:line="360" w:lineRule="auto"/>
        <w:ind w:left="540" w:hanging="540"/>
        <w:jc w:val="both"/>
        <w:rPr>
          <w:rFonts w:ascii="Times New Roman" w:hAnsi="Times New Roman"/>
          <w:color w:val="222222"/>
          <w:sz w:val="24"/>
          <w:szCs w:val="24"/>
          <w:shd w:val="clear" w:color="auto" w:fill="FFFFFF"/>
        </w:rPr>
      </w:pPr>
      <w:proofErr w:type="spellStart"/>
      <w:r w:rsidRPr="00A24288">
        <w:rPr>
          <w:rFonts w:ascii="Times New Roman" w:hAnsi="Times New Roman"/>
          <w:color w:val="222222"/>
          <w:sz w:val="24"/>
          <w:szCs w:val="24"/>
          <w:shd w:val="clear" w:color="auto" w:fill="FFFFFF"/>
        </w:rPr>
        <w:t>Akoğlu</w:t>
      </w:r>
      <w:proofErr w:type="spellEnd"/>
      <w:r w:rsidRPr="00A24288">
        <w:rPr>
          <w:rFonts w:ascii="Times New Roman" w:hAnsi="Times New Roman"/>
          <w:color w:val="222222"/>
          <w:sz w:val="24"/>
          <w:szCs w:val="24"/>
          <w:shd w:val="clear" w:color="auto" w:fill="FFFFFF"/>
        </w:rPr>
        <w:t xml:space="preserve">, H. E. (2025). Consumption, Identity and Passion: The Role of </w:t>
      </w:r>
      <w:proofErr w:type="spellStart"/>
      <w:r w:rsidRPr="00A24288">
        <w:rPr>
          <w:rFonts w:ascii="Times New Roman" w:hAnsi="Times New Roman"/>
          <w:color w:val="222222"/>
          <w:sz w:val="24"/>
          <w:szCs w:val="24"/>
          <w:shd w:val="clear" w:color="auto" w:fill="FFFFFF"/>
        </w:rPr>
        <w:t>eWOM</w:t>
      </w:r>
      <w:proofErr w:type="spellEnd"/>
      <w:r w:rsidRPr="00A24288">
        <w:rPr>
          <w:rFonts w:ascii="Times New Roman" w:hAnsi="Times New Roman"/>
          <w:color w:val="222222"/>
          <w:sz w:val="24"/>
          <w:szCs w:val="24"/>
          <w:shd w:val="clear" w:color="auto" w:fill="FFFFFF"/>
        </w:rPr>
        <w:t xml:space="preserve">, Materialism and </w:t>
      </w:r>
      <w:proofErr w:type="gramStart"/>
      <w:r w:rsidRPr="00A24288">
        <w:rPr>
          <w:rFonts w:ascii="Times New Roman" w:hAnsi="Times New Roman"/>
          <w:color w:val="222222"/>
          <w:sz w:val="24"/>
          <w:szCs w:val="24"/>
          <w:shd w:val="clear" w:color="auto" w:fill="FFFFFF"/>
        </w:rPr>
        <w:t>Social Media</w:t>
      </w:r>
      <w:proofErr w:type="gramEnd"/>
      <w:r w:rsidRPr="00A24288">
        <w:rPr>
          <w:rFonts w:ascii="Times New Roman" w:hAnsi="Times New Roman"/>
          <w:color w:val="222222"/>
          <w:sz w:val="24"/>
          <w:szCs w:val="24"/>
          <w:shd w:val="clear" w:color="auto" w:fill="FFFFFF"/>
        </w:rPr>
        <w:t xml:space="preserve"> in Sport Consumers. </w:t>
      </w:r>
      <w:r w:rsidRPr="00A24288">
        <w:rPr>
          <w:rFonts w:ascii="Times New Roman" w:hAnsi="Times New Roman"/>
          <w:i/>
          <w:iCs/>
          <w:color w:val="222222"/>
          <w:sz w:val="24"/>
          <w:szCs w:val="24"/>
          <w:shd w:val="clear" w:color="auto" w:fill="FFFFFF"/>
        </w:rPr>
        <w:t>International Journal of Sport Culture and Science</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13</w:t>
      </w:r>
      <w:r w:rsidRPr="00A24288">
        <w:rPr>
          <w:rFonts w:ascii="Times New Roman" w:hAnsi="Times New Roman"/>
          <w:color w:val="222222"/>
          <w:sz w:val="24"/>
          <w:szCs w:val="24"/>
          <w:shd w:val="clear" w:color="auto" w:fill="FFFFFF"/>
        </w:rPr>
        <w:t>(3), 275-295.</w:t>
      </w:r>
    </w:p>
    <w:p w14:paraId="3ED62C56" w14:textId="77777777" w:rsidR="001C2C3D" w:rsidRPr="00A24288" w:rsidRDefault="001C2C3D" w:rsidP="00851A9F">
      <w:pPr>
        <w:spacing w:line="360" w:lineRule="auto"/>
        <w:ind w:left="630" w:hanging="630"/>
        <w:jc w:val="both"/>
        <w:rPr>
          <w:rFonts w:ascii="Times New Roman" w:hAnsi="Times New Roman"/>
          <w:color w:val="222222"/>
          <w:sz w:val="24"/>
          <w:szCs w:val="24"/>
          <w:shd w:val="clear" w:color="auto" w:fill="FFFFFF"/>
        </w:rPr>
      </w:pPr>
      <w:proofErr w:type="spellStart"/>
      <w:r w:rsidRPr="00A24288">
        <w:rPr>
          <w:rFonts w:ascii="Times New Roman" w:hAnsi="Times New Roman"/>
          <w:color w:val="222222"/>
          <w:sz w:val="24"/>
          <w:szCs w:val="24"/>
          <w:shd w:val="clear" w:color="auto" w:fill="FFFFFF"/>
        </w:rPr>
        <w:t>Alamyar</w:t>
      </w:r>
      <w:proofErr w:type="spellEnd"/>
      <w:r w:rsidRPr="00A24288">
        <w:rPr>
          <w:rFonts w:ascii="Times New Roman" w:hAnsi="Times New Roman"/>
          <w:color w:val="222222"/>
          <w:sz w:val="24"/>
          <w:szCs w:val="24"/>
          <w:shd w:val="clear" w:color="auto" w:fill="FFFFFF"/>
        </w:rPr>
        <w:t>, I. H. (2025). </w:t>
      </w:r>
      <w:r w:rsidRPr="00A24288">
        <w:rPr>
          <w:rFonts w:ascii="Times New Roman" w:hAnsi="Times New Roman"/>
          <w:i/>
          <w:iCs/>
          <w:color w:val="222222"/>
          <w:sz w:val="24"/>
          <w:szCs w:val="24"/>
          <w:shd w:val="clear" w:color="auto" w:fill="FFFFFF"/>
        </w:rPr>
        <w:t xml:space="preserve">Ai-Enhanced Communication </w:t>
      </w:r>
      <w:proofErr w:type="gramStart"/>
      <w:r w:rsidRPr="00A24288">
        <w:rPr>
          <w:rFonts w:ascii="Times New Roman" w:hAnsi="Times New Roman"/>
          <w:i/>
          <w:iCs/>
          <w:color w:val="222222"/>
          <w:sz w:val="24"/>
          <w:szCs w:val="24"/>
          <w:shd w:val="clear" w:color="auto" w:fill="FFFFFF"/>
        </w:rPr>
        <w:t>In</w:t>
      </w:r>
      <w:proofErr w:type="gramEnd"/>
      <w:r w:rsidRPr="00A24288">
        <w:rPr>
          <w:rFonts w:ascii="Times New Roman" w:hAnsi="Times New Roman"/>
          <w:i/>
          <w:iCs/>
          <w:color w:val="222222"/>
          <w:sz w:val="24"/>
          <w:szCs w:val="24"/>
          <w:shd w:val="clear" w:color="auto" w:fill="FFFFFF"/>
        </w:rPr>
        <w:t xml:space="preserve"> TikTok Apparel Videos: A Content Analysis </w:t>
      </w:r>
      <w:proofErr w:type="gramStart"/>
      <w:r w:rsidRPr="00A24288">
        <w:rPr>
          <w:rFonts w:ascii="Times New Roman" w:hAnsi="Times New Roman"/>
          <w:i/>
          <w:iCs/>
          <w:color w:val="222222"/>
          <w:sz w:val="24"/>
          <w:szCs w:val="24"/>
          <w:shd w:val="clear" w:color="auto" w:fill="FFFFFF"/>
        </w:rPr>
        <w:t>Of</w:t>
      </w:r>
      <w:proofErr w:type="gramEnd"/>
      <w:r w:rsidRPr="00A24288">
        <w:rPr>
          <w:rFonts w:ascii="Times New Roman" w:hAnsi="Times New Roman"/>
          <w:i/>
          <w:iCs/>
          <w:color w:val="222222"/>
          <w:sz w:val="24"/>
          <w:szCs w:val="24"/>
          <w:shd w:val="clear" w:color="auto" w:fill="FFFFFF"/>
        </w:rPr>
        <w:t xml:space="preserve"> Visual and Interactive Strategies</w:t>
      </w:r>
      <w:r w:rsidRPr="00A24288">
        <w:rPr>
          <w:rFonts w:ascii="Times New Roman" w:hAnsi="Times New Roman"/>
          <w:color w:val="222222"/>
          <w:sz w:val="24"/>
          <w:szCs w:val="24"/>
          <w:shd w:val="clear" w:color="auto" w:fill="FFFFFF"/>
        </w:rPr>
        <w:t> (Doctoral Dissertation, State Islamic University).</w:t>
      </w:r>
    </w:p>
    <w:p w14:paraId="396FBE1A" w14:textId="77777777" w:rsidR="001C2C3D" w:rsidRPr="00A24288" w:rsidRDefault="001C2C3D" w:rsidP="00851A9F">
      <w:pPr>
        <w:spacing w:line="360" w:lineRule="auto"/>
        <w:ind w:left="540" w:hanging="54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lastRenderedPageBreak/>
        <w:t>Antczak, B. (2024). The influence of digital marketing and social media marketing on consumer buying behavior. </w:t>
      </w:r>
      <w:r w:rsidRPr="00A24288">
        <w:rPr>
          <w:rFonts w:ascii="Times New Roman" w:hAnsi="Times New Roman"/>
          <w:i/>
          <w:iCs/>
          <w:color w:val="222222"/>
          <w:sz w:val="24"/>
          <w:szCs w:val="24"/>
          <w:shd w:val="clear" w:color="auto" w:fill="FFFFFF"/>
        </w:rPr>
        <w:t>Journal of modern science</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56</w:t>
      </w:r>
      <w:r w:rsidRPr="00A24288">
        <w:rPr>
          <w:rFonts w:ascii="Times New Roman" w:hAnsi="Times New Roman"/>
          <w:color w:val="222222"/>
          <w:sz w:val="24"/>
          <w:szCs w:val="24"/>
          <w:shd w:val="clear" w:color="auto" w:fill="FFFFFF"/>
        </w:rPr>
        <w:t>(2), 310-335.</w:t>
      </w:r>
    </w:p>
    <w:p w14:paraId="0EDCC3A4" w14:textId="77777777" w:rsidR="001C2C3D" w:rsidRPr="00A24288" w:rsidRDefault="001C2C3D" w:rsidP="00851A9F">
      <w:pPr>
        <w:spacing w:line="360" w:lineRule="auto"/>
        <w:ind w:left="540" w:hanging="540"/>
        <w:jc w:val="both"/>
        <w:rPr>
          <w:rFonts w:ascii="Times New Roman" w:hAnsi="Times New Roman"/>
          <w:color w:val="222222"/>
          <w:sz w:val="24"/>
          <w:szCs w:val="24"/>
          <w:shd w:val="clear" w:color="auto" w:fill="FFFFFF"/>
        </w:rPr>
      </w:pPr>
      <w:proofErr w:type="spellStart"/>
      <w:r w:rsidRPr="00A24288">
        <w:rPr>
          <w:rFonts w:ascii="Times New Roman" w:hAnsi="Times New Roman"/>
          <w:color w:val="222222"/>
          <w:sz w:val="24"/>
          <w:szCs w:val="24"/>
          <w:shd w:val="clear" w:color="auto" w:fill="FFFFFF"/>
        </w:rPr>
        <w:t>Atalatti</w:t>
      </w:r>
      <w:proofErr w:type="spellEnd"/>
      <w:r w:rsidRPr="00A24288">
        <w:rPr>
          <w:rFonts w:ascii="Times New Roman" w:hAnsi="Times New Roman"/>
          <w:color w:val="222222"/>
          <w:sz w:val="24"/>
          <w:szCs w:val="24"/>
          <w:shd w:val="clear" w:color="auto" w:fill="FFFFFF"/>
        </w:rPr>
        <w:t>, S., &amp; Pawar, U. (2024). Addictive interfaces: How persuasion, psychology principles, and emotions shape engagement. In </w:t>
      </w:r>
      <w:r w:rsidRPr="00A24288">
        <w:rPr>
          <w:rFonts w:ascii="Times New Roman" w:hAnsi="Times New Roman"/>
          <w:i/>
          <w:iCs/>
          <w:color w:val="222222"/>
          <w:sz w:val="24"/>
          <w:szCs w:val="24"/>
          <w:shd w:val="clear" w:color="auto" w:fill="FFFFFF"/>
        </w:rPr>
        <w:t>Interactive media with next-gen technologies and their usability evaluation</w:t>
      </w:r>
      <w:r w:rsidRPr="00A24288">
        <w:rPr>
          <w:rFonts w:ascii="Times New Roman" w:hAnsi="Times New Roman"/>
          <w:color w:val="222222"/>
          <w:sz w:val="24"/>
          <w:szCs w:val="24"/>
          <w:shd w:val="clear" w:color="auto" w:fill="FFFFFF"/>
        </w:rPr>
        <w:t> (pp. 47-66). Chapman and Hall/CRC.</w:t>
      </w:r>
    </w:p>
    <w:p w14:paraId="464A1609" w14:textId="77777777" w:rsidR="001C2C3D" w:rsidRPr="00A24288" w:rsidRDefault="001C2C3D" w:rsidP="00851A9F">
      <w:pPr>
        <w:spacing w:line="360" w:lineRule="auto"/>
        <w:ind w:left="540" w:hanging="540"/>
        <w:jc w:val="both"/>
        <w:rPr>
          <w:rFonts w:ascii="Times New Roman" w:hAnsi="Times New Roman"/>
          <w:color w:val="222222"/>
          <w:sz w:val="24"/>
          <w:szCs w:val="24"/>
          <w:shd w:val="clear" w:color="auto" w:fill="FFFFFF"/>
        </w:rPr>
      </w:pPr>
      <w:proofErr w:type="spellStart"/>
      <w:r w:rsidRPr="00A24288">
        <w:rPr>
          <w:rFonts w:ascii="Times New Roman" w:hAnsi="Times New Roman"/>
          <w:color w:val="222222"/>
          <w:sz w:val="24"/>
          <w:szCs w:val="24"/>
          <w:shd w:val="clear" w:color="auto" w:fill="FFFFFF"/>
        </w:rPr>
        <w:t>Avalle</w:t>
      </w:r>
      <w:proofErr w:type="spellEnd"/>
      <w:r w:rsidRPr="00A24288">
        <w:rPr>
          <w:rFonts w:ascii="Times New Roman" w:hAnsi="Times New Roman"/>
          <w:color w:val="222222"/>
          <w:sz w:val="24"/>
          <w:szCs w:val="24"/>
          <w:shd w:val="clear" w:color="auto" w:fill="FFFFFF"/>
        </w:rPr>
        <w:t>, M., Di Marco, N., Etta, G., Sangiorgio, E., Alipour, S., Bonetti, A., ... &amp; Quattrociocchi, W. (2024). Persistent interaction patterns across social media platforms and over time. </w:t>
      </w:r>
      <w:r w:rsidRPr="00A24288">
        <w:rPr>
          <w:rFonts w:ascii="Times New Roman" w:hAnsi="Times New Roman"/>
          <w:i/>
          <w:iCs/>
          <w:color w:val="222222"/>
          <w:sz w:val="24"/>
          <w:szCs w:val="24"/>
          <w:shd w:val="clear" w:color="auto" w:fill="FFFFFF"/>
        </w:rPr>
        <w:t>Nature</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628</w:t>
      </w:r>
      <w:r w:rsidRPr="00A24288">
        <w:rPr>
          <w:rFonts w:ascii="Times New Roman" w:hAnsi="Times New Roman"/>
          <w:color w:val="222222"/>
          <w:sz w:val="24"/>
          <w:szCs w:val="24"/>
          <w:shd w:val="clear" w:color="auto" w:fill="FFFFFF"/>
        </w:rPr>
        <w:t>(8008), 582-589.</w:t>
      </w:r>
    </w:p>
    <w:p w14:paraId="233C3E99" w14:textId="77777777" w:rsidR="001C2C3D" w:rsidRPr="00A24288" w:rsidRDefault="001C2C3D" w:rsidP="00851A9F">
      <w:pPr>
        <w:spacing w:line="360" w:lineRule="auto"/>
        <w:ind w:left="540" w:hanging="54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 xml:space="preserve">Ayebale, B. (2025). The impact of social media advertising on consumer </w:t>
      </w:r>
      <w:proofErr w:type="spellStart"/>
      <w:r w:rsidRPr="00A24288">
        <w:rPr>
          <w:rFonts w:ascii="Times New Roman" w:hAnsi="Times New Roman"/>
          <w:color w:val="222222"/>
          <w:sz w:val="24"/>
          <w:szCs w:val="24"/>
          <w:shd w:val="clear" w:color="auto" w:fill="FFFFFF"/>
        </w:rPr>
        <w:t>behaviour</w:t>
      </w:r>
      <w:proofErr w:type="spellEnd"/>
      <w:r w:rsidRPr="00A24288">
        <w:rPr>
          <w:rFonts w:ascii="Times New Roman" w:hAnsi="Times New Roman"/>
          <w:color w:val="222222"/>
          <w:sz w:val="24"/>
          <w:szCs w:val="24"/>
          <w:shd w:val="clear" w:color="auto" w:fill="FFFFFF"/>
        </w:rPr>
        <w:t xml:space="preserve"> across different product categories.</w:t>
      </w:r>
    </w:p>
    <w:p w14:paraId="593A3990" w14:textId="77777777" w:rsidR="001C2C3D" w:rsidRPr="00A24288" w:rsidRDefault="001C2C3D" w:rsidP="00851A9F">
      <w:pPr>
        <w:spacing w:line="360" w:lineRule="auto"/>
        <w:ind w:left="540" w:hanging="540"/>
        <w:jc w:val="both"/>
        <w:rPr>
          <w:rFonts w:ascii="Times New Roman" w:hAnsi="Times New Roman"/>
          <w:color w:val="222222"/>
          <w:sz w:val="24"/>
          <w:szCs w:val="24"/>
          <w:shd w:val="clear" w:color="auto" w:fill="FFFFFF"/>
        </w:rPr>
      </w:pPr>
      <w:proofErr w:type="spellStart"/>
      <w:r w:rsidRPr="00A24288">
        <w:rPr>
          <w:rFonts w:ascii="Times New Roman" w:hAnsi="Times New Roman"/>
          <w:color w:val="222222"/>
          <w:sz w:val="24"/>
          <w:szCs w:val="24"/>
          <w:shd w:val="clear" w:color="auto" w:fill="FFFFFF"/>
        </w:rPr>
        <w:t>Azzaakiyyah</w:t>
      </w:r>
      <w:proofErr w:type="spellEnd"/>
      <w:r w:rsidRPr="00A24288">
        <w:rPr>
          <w:rFonts w:ascii="Times New Roman" w:hAnsi="Times New Roman"/>
          <w:color w:val="222222"/>
          <w:sz w:val="24"/>
          <w:szCs w:val="24"/>
          <w:shd w:val="clear" w:color="auto" w:fill="FFFFFF"/>
        </w:rPr>
        <w:t>, H. K. (2023). The impact of social media use on social interaction in contemporary society. </w:t>
      </w:r>
      <w:r w:rsidRPr="00A24288">
        <w:rPr>
          <w:rFonts w:ascii="Times New Roman" w:hAnsi="Times New Roman"/>
          <w:i/>
          <w:iCs/>
          <w:color w:val="222222"/>
          <w:sz w:val="24"/>
          <w:szCs w:val="24"/>
          <w:shd w:val="clear" w:color="auto" w:fill="FFFFFF"/>
        </w:rPr>
        <w:t>Technology and Society Perspectives (TACIT)</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1</w:t>
      </w:r>
      <w:r w:rsidRPr="00A24288">
        <w:rPr>
          <w:rFonts w:ascii="Times New Roman" w:hAnsi="Times New Roman"/>
          <w:color w:val="222222"/>
          <w:sz w:val="24"/>
          <w:szCs w:val="24"/>
          <w:shd w:val="clear" w:color="auto" w:fill="FFFFFF"/>
        </w:rPr>
        <w:t>(1), 1-9.</w:t>
      </w:r>
    </w:p>
    <w:p w14:paraId="29BF3C2E" w14:textId="77777777" w:rsidR="001C2C3D" w:rsidRPr="00A24288" w:rsidRDefault="001C2C3D" w:rsidP="00851A9F">
      <w:pPr>
        <w:spacing w:line="360" w:lineRule="auto"/>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Basso, J. C. (2023). Sports Marketing and Branding among Gen Z and Their Digital Associations.</w:t>
      </w:r>
    </w:p>
    <w:p w14:paraId="287475A6" w14:textId="77777777" w:rsidR="001C2C3D" w:rsidRPr="00A24288" w:rsidRDefault="001C2C3D" w:rsidP="00851A9F">
      <w:pPr>
        <w:spacing w:line="360" w:lineRule="auto"/>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 xml:space="preserve">Begum, S. (2025). Impulse Buying and Effective Advertising in Customer Buying </w:t>
      </w:r>
      <w:proofErr w:type="spellStart"/>
      <w:r w:rsidRPr="00A24288">
        <w:rPr>
          <w:rFonts w:ascii="Times New Roman" w:hAnsi="Times New Roman"/>
          <w:color w:val="222222"/>
          <w:sz w:val="24"/>
          <w:szCs w:val="24"/>
          <w:shd w:val="clear" w:color="auto" w:fill="FFFFFF"/>
        </w:rPr>
        <w:t>Behaviour</w:t>
      </w:r>
      <w:proofErr w:type="spellEnd"/>
      <w:r w:rsidRPr="00A24288">
        <w:rPr>
          <w:rFonts w:ascii="Times New Roman" w:hAnsi="Times New Roman"/>
          <w:color w:val="222222"/>
          <w:sz w:val="24"/>
          <w:szCs w:val="24"/>
          <w:shd w:val="clear" w:color="auto" w:fill="FFFFFF"/>
        </w:rPr>
        <w:t>.</w:t>
      </w:r>
    </w:p>
    <w:p w14:paraId="16D218FB" w14:textId="77777777" w:rsidR="001C2C3D" w:rsidRPr="00A24288" w:rsidRDefault="001C2C3D" w:rsidP="00851A9F">
      <w:pPr>
        <w:spacing w:line="360" w:lineRule="auto"/>
        <w:ind w:left="540" w:hanging="540"/>
        <w:jc w:val="both"/>
        <w:rPr>
          <w:rFonts w:ascii="Times New Roman" w:hAnsi="Times New Roman"/>
          <w:color w:val="222222"/>
          <w:sz w:val="24"/>
          <w:szCs w:val="24"/>
          <w:shd w:val="clear" w:color="auto" w:fill="FFFFFF"/>
        </w:rPr>
      </w:pPr>
      <w:proofErr w:type="spellStart"/>
      <w:r w:rsidRPr="00A24288">
        <w:rPr>
          <w:rFonts w:ascii="Times New Roman" w:hAnsi="Times New Roman"/>
          <w:color w:val="222222"/>
          <w:sz w:val="24"/>
          <w:szCs w:val="24"/>
          <w:shd w:val="clear" w:color="auto" w:fill="FFFFFF"/>
        </w:rPr>
        <w:t>Błachnio</w:t>
      </w:r>
      <w:proofErr w:type="spellEnd"/>
      <w:r w:rsidRPr="00A24288">
        <w:rPr>
          <w:rFonts w:ascii="Times New Roman" w:hAnsi="Times New Roman"/>
          <w:color w:val="222222"/>
          <w:sz w:val="24"/>
          <w:szCs w:val="24"/>
          <w:shd w:val="clear" w:color="auto" w:fill="FFFFFF"/>
        </w:rPr>
        <w:t xml:space="preserve">, A., </w:t>
      </w:r>
      <w:proofErr w:type="spellStart"/>
      <w:r w:rsidRPr="00A24288">
        <w:rPr>
          <w:rFonts w:ascii="Times New Roman" w:hAnsi="Times New Roman"/>
          <w:color w:val="222222"/>
          <w:sz w:val="24"/>
          <w:szCs w:val="24"/>
          <w:shd w:val="clear" w:color="auto" w:fill="FFFFFF"/>
        </w:rPr>
        <w:t>Przepiorka</w:t>
      </w:r>
      <w:proofErr w:type="spellEnd"/>
      <w:r w:rsidRPr="00A24288">
        <w:rPr>
          <w:rFonts w:ascii="Times New Roman" w:hAnsi="Times New Roman"/>
          <w:color w:val="222222"/>
          <w:sz w:val="24"/>
          <w:szCs w:val="24"/>
          <w:shd w:val="clear" w:color="auto" w:fill="FFFFFF"/>
        </w:rPr>
        <w:t xml:space="preserve">, A., </w:t>
      </w:r>
      <w:proofErr w:type="spellStart"/>
      <w:r w:rsidRPr="00A24288">
        <w:rPr>
          <w:rFonts w:ascii="Times New Roman" w:hAnsi="Times New Roman"/>
          <w:color w:val="222222"/>
          <w:sz w:val="24"/>
          <w:szCs w:val="24"/>
          <w:shd w:val="clear" w:color="auto" w:fill="FFFFFF"/>
        </w:rPr>
        <w:t>Cudo</w:t>
      </w:r>
      <w:proofErr w:type="spellEnd"/>
      <w:r w:rsidRPr="00A24288">
        <w:rPr>
          <w:rFonts w:ascii="Times New Roman" w:hAnsi="Times New Roman"/>
          <w:color w:val="222222"/>
          <w:sz w:val="24"/>
          <w:szCs w:val="24"/>
          <w:shd w:val="clear" w:color="auto" w:fill="FFFFFF"/>
        </w:rPr>
        <w:t xml:space="preserve">, A., </w:t>
      </w:r>
      <w:proofErr w:type="spellStart"/>
      <w:r w:rsidRPr="00A24288">
        <w:rPr>
          <w:rFonts w:ascii="Times New Roman" w:hAnsi="Times New Roman"/>
          <w:color w:val="222222"/>
          <w:sz w:val="24"/>
          <w:szCs w:val="24"/>
          <w:shd w:val="clear" w:color="auto" w:fill="FFFFFF"/>
        </w:rPr>
        <w:t>Angeluci</w:t>
      </w:r>
      <w:proofErr w:type="spellEnd"/>
      <w:r w:rsidRPr="00A24288">
        <w:rPr>
          <w:rFonts w:ascii="Times New Roman" w:hAnsi="Times New Roman"/>
          <w:color w:val="222222"/>
          <w:sz w:val="24"/>
          <w:szCs w:val="24"/>
          <w:shd w:val="clear" w:color="auto" w:fill="FFFFFF"/>
        </w:rPr>
        <w:t>, A., Ben-Ezra, M., Durak, M., ... &amp; Benvenuti, M. (2023). Self-control and digital media addiction: the mediating role of media multitasking and time style. </w:t>
      </w:r>
      <w:r w:rsidRPr="00A24288">
        <w:rPr>
          <w:rFonts w:ascii="Times New Roman" w:hAnsi="Times New Roman"/>
          <w:i/>
          <w:iCs/>
          <w:color w:val="222222"/>
          <w:sz w:val="24"/>
          <w:szCs w:val="24"/>
          <w:shd w:val="clear" w:color="auto" w:fill="FFFFFF"/>
        </w:rPr>
        <w:t>Psychology research and behavior management</w:t>
      </w:r>
      <w:r w:rsidRPr="00A24288">
        <w:rPr>
          <w:rFonts w:ascii="Times New Roman" w:hAnsi="Times New Roman"/>
          <w:color w:val="222222"/>
          <w:sz w:val="24"/>
          <w:szCs w:val="24"/>
          <w:shd w:val="clear" w:color="auto" w:fill="FFFFFF"/>
        </w:rPr>
        <w:t>, 2283-2296.</w:t>
      </w:r>
    </w:p>
    <w:p w14:paraId="15150717" w14:textId="77777777" w:rsidR="001C2C3D" w:rsidRPr="00A24288" w:rsidRDefault="001C2C3D" w:rsidP="00851A9F">
      <w:pPr>
        <w:spacing w:line="360" w:lineRule="auto"/>
        <w:ind w:left="540" w:hanging="540"/>
        <w:jc w:val="both"/>
        <w:rPr>
          <w:rFonts w:ascii="Times New Roman" w:hAnsi="Times New Roman"/>
          <w:color w:val="222222"/>
          <w:sz w:val="24"/>
          <w:szCs w:val="24"/>
          <w:shd w:val="clear" w:color="auto" w:fill="FFFFFF"/>
        </w:rPr>
      </w:pPr>
      <w:proofErr w:type="spellStart"/>
      <w:r w:rsidRPr="00A24288">
        <w:rPr>
          <w:rFonts w:ascii="Times New Roman" w:hAnsi="Times New Roman"/>
          <w:color w:val="222222"/>
          <w:sz w:val="24"/>
          <w:szCs w:val="24"/>
          <w:shd w:val="clear" w:color="auto" w:fill="FFFFFF"/>
        </w:rPr>
        <w:t>Chemnad</w:t>
      </w:r>
      <w:proofErr w:type="spellEnd"/>
      <w:r w:rsidRPr="00A24288">
        <w:rPr>
          <w:rFonts w:ascii="Times New Roman" w:hAnsi="Times New Roman"/>
          <w:color w:val="222222"/>
          <w:sz w:val="24"/>
          <w:szCs w:val="24"/>
          <w:shd w:val="clear" w:color="auto" w:fill="FFFFFF"/>
        </w:rPr>
        <w:t xml:space="preserve">, K., Aziz, M., </w:t>
      </w:r>
      <w:proofErr w:type="spellStart"/>
      <w:r w:rsidRPr="00A24288">
        <w:rPr>
          <w:rFonts w:ascii="Times New Roman" w:hAnsi="Times New Roman"/>
          <w:color w:val="222222"/>
          <w:sz w:val="24"/>
          <w:szCs w:val="24"/>
          <w:shd w:val="clear" w:color="auto" w:fill="FFFFFF"/>
        </w:rPr>
        <w:t>Belhaouari</w:t>
      </w:r>
      <w:proofErr w:type="spellEnd"/>
      <w:r w:rsidRPr="00A24288">
        <w:rPr>
          <w:rFonts w:ascii="Times New Roman" w:hAnsi="Times New Roman"/>
          <w:color w:val="222222"/>
          <w:sz w:val="24"/>
          <w:szCs w:val="24"/>
          <w:shd w:val="clear" w:color="auto" w:fill="FFFFFF"/>
        </w:rPr>
        <w:t>, S. B., &amp; Ali, R. (2023). The interplay between social media use and problematic internet usage: Four behavioral patterns. </w:t>
      </w:r>
      <w:proofErr w:type="spellStart"/>
      <w:r w:rsidRPr="00A24288">
        <w:rPr>
          <w:rFonts w:ascii="Times New Roman" w:hAnsi="Times New Roman"/>
          <w:i/>
          <w:iCs/>
          <w:color w:val="222222"/>
          <w:sz w:val="24"/>
          <w:szCs w:val="24"/>
          <w:shd w:val="clear" w:color="auto" w:fill="FFFFFF"/>
        </w:rPr>
        <w:t>Heliyon</w:t>
      </w:r>
      <w:proofErr w:type="spellEnd"/>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9</w:t>
      </w:r>
      <w:r w:rsidRPr="00A24288">
        <w:rPr>
          <w:rFonts w:ascii="Times New Roman" w:hAnsi="Times New Roman"/>
          <w:color w:val="222222"/>
          <w:sz w:val="24"/>
          <w:szCs w:val="24"/>
          <w:shd w:val="clear" w:color="auto" w:fill="FFFFFF"/>
        </w:rPr>
        <w:t>(5).</w:t>
      </w:r>
    </w:p>
    <w:p w14:paraId="62BDAFC8" w14:textId="77777777" w:rsidR="001C2C3D" w:rsidRPr="00A24288" w:rsidRDefault="001C2C3D" w:rsidP="00851A9F">
      <w:pPr>
        <w:spacing w:line="360" w:lineRule="auto"/>
        <w:ind w:left="540" w:hanging="54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Choi, S. M., Brown-Devlin, N., &amp; Jin, E. (2025). Connecting Through Fear of Missing Out (</w:t>
      </w:r>
      <w:proofErr w:type="spellStart"/>
      <w:r w:rsidRPr="00A24288">
        <w:rPr>
          <w:rFonts w:ascii="Times New Roman" w:hAnsi="Times New Roman"/>
          <w:color w:val="222222"/>
          <w:sz w:val="24"/>
          <w:szCs w:val="24"/>
          <w:shd w:val="clear" w:color="auto" w:fill="FFFFFF"/>
        </w:rPr>
        <w:t>FoMO</w:t>
      </w:r>
      <w:proofErr w:type="spellEnd"/>
      <w:r w:rsidRPr="00A24288">
        <w:rPr>
          <w:rFonts w:ascii="Times New Roman" w:hAnsi="Times New Roman"/>
          <w:color w:val="222222"/>
          <w:sz w:val="24"/>
          <w:szCs w:val="24"/>
          <w:shd w:val="clear" w:color="auto" w:fill="FFFFFF"/>
        </w:rPr>
        <w:t>): Social Media Involvement and Team Identification Among Sports Fans. </w:t>
      </w:r>
      <w:r w:rsidRPr="00A24288">
        <w:rPr>
          <w:rFonts w:ascii="Times New Roman" w:hAnsi="Times New Roman"/>
          <w:i/>
          <w:iCs/>
          <w:color w:val="222222"/>
          <w:sz w:val="24"/>
          <w:szCs w:val="24"/>
          <w:shd w:val="clear" w:color="auto" w:fill="FFFFFF"/>
        </w:rPr>
        <w:t>Communication &amp; Sport</w:t>
      </w:r>
      <w:r w:rsidRPr="00A24288">
        <w:rPr>
          <w:rFonts w:ascii="Times New Roman" w:hAnsi="Times New Roman"/>
          <w:color w:val="222222"/>
          <w:sz w:val="24"/>
          <w:szCs w:val="24"/>
          <w:shd w:val="clear" w:color="auto" w:fill="FFFFFF"/>
        </w:rPr>
        <w:t>, 21674795251346506.</w:t>
      </w:r>
    </w:p>
    <w:p w14:paraId="220D6EDD" w14:textId="77777777" w:rsidR="001C2C3D" w:rsidRPr="00A24288" w:rsidRDefault="001C2C3D" w:rsidP="00851A9F">
      <w:pPr>
        <w:spacing w:line="360" w:lineRule="auto"/>
        <w:ind w:left="540" w:hanging="540"/>
        <w:jc w:val="both"/>
        <w:rPr>
          <w:rFonts w:ascii="Times New Roman" w:hAnsi="Times New Roman"/>
          <w:color w:val="222222"/>
          <w:sz w:val="24"/>
          <w:szCs w:val="24"/>
          <w:shd w:val="clear" w:color="auto" w:fill="FFFFFF"/>
        </w:rPr>
      </w:pPr>
      <w:proofErr w:type="spellStart"/>
      <w:r w:rsidRPr="00A24288">
        <w:rPr>
          <w:rFonts w:ascii="Times New Roman" w:hAnsi="Times New Roman"/>
          <w:color w:val="222222"/>
          <w:sz w:val="24"/>
          <w:szCs w:val="24"/>
          <w:shd w:val="clear" w:color="auto" w:fill="FFFFFF"/>
        </w:rPr>
        <w:lastRenderedPageBreak/>
        <w:t>Espelita</w:t>
      </w:r>
      <w:proofErr w:type="spellEnd"/>
      <w:r w:rsidRPr="00A24288">
        <w:rPr>
          <w:rFonts w:ascii="Times New Roman" w:hAnsi="Times New Roman"/>
          <w:color w:val="222222"/>
          <w:sz w:val="24"/>
          <w:szCs w:val="24"/>
          <w:shd w:val="clear" w:color="auto" w:fill="FFFFFF"/>
        </w:rPr>
        <w:t>, C. A. M., &amp; Atento, R. G. (2025). From Community Voice to Marketing Strategy: The Feeder-School Ecosystem as Basis for a Consumer-Centered Marketing Framework. </w:t>
      </w:r>
      <w:r w:rsidRPr="00A24288">
        <w:rPr>
          <w:rFonts w:ascii="Times New Roman" w:hAnsi="Times New Roman"/>
          <w:i/>
          <w:iCs/>
          <w:color w:val="222222"/>
          <w:sz w:val="24"/>
          <w:szCs w:val="24"/>
          <w:shd w:val="clear" w:color="auto" w:fill="FFFFFF"/>
        </w:rPr>
        <w:t>International Journal of Health &amp; Business Analytics</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1</w:t>
      </w:r>
      <w:r w:rsidRPr="00A24288">
        <w:rPr>
          <w:rFonts w:ascii="Times New Roman" w:hAnsi="Times New Roman"/>
          <w:color w:val="222222"/>
          <w:sz w:val="24"/>
          <w:szCs w:val="24"/>
          <w:shd w:val="clear" w:color="auto" w:fill="FFFFFF"/>
        </w:rPr>
        <w:t>(2).</w:t>
      </w:r>
    </w:p>
    <w:p w14:paraId="7862DAA4" w14:textId="77777777" w:rsidR="001C2C3D" w:rsidRPr="00A24288" w:rsidRDefault="001C2C3D" w:rsidP="00851A9F">
      <w:pPr>
        <w:spacing w:line="360" w:lineRule="auto"/>
        <w:ind w:left="540" w:hanging="54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Friesen, R. R. (2025). </w:t>
      </w:r>
      <w:r w:rsidRPr="00A24288">
        <w:rPr>
          <w:rFonts w:ascii="Times New Roman" w:hAnsi="Times New Roman"/>
          <w:i/>
          <w:iCs/>
          <w:color w:val="222222"/>
          <w:sz w:val="24"/>
          <w:szCs w:val="24"/>
          <w:shd w:val="clear" w:color="auto" w:fill="FFFFFF"/>
        </w:rPr>
        <w:t>Visual Listening: How TikTok Seized Control of the Audiovisual Attention Landscape Online</w:t>
      </w:r>
      <w:r w:rsidRPr="00A24288">
        <w:rPr>
          <w:rFonts w:ascii="Times New Roman" w:hAnsi="Times New Roman"/>
          <w:color w:val="222222"/>
          <w:sz w:val="24"/>
          <w:szCs w:val="24"/>
          <w:shd w:val="clear" w:color="auto" w:fill="FFFFFF"/>
        </w:rPr>
        <w:t> (Doctoral dissertation, Carleton University).</w:t>
      </w:r>
    </w:p>
    <w:p w14:paraId="036AB4ED" w14:textId="77777777" w:rsidR="001C2C3D" w:rsidRPr="00A24288" w:rsidRDefault="001C2C3D" w:rsidP="00851A9F">
      <w:pPr>
        <w:spacing w:line="360" w:lineRule="auto"/>
        <w:ind w:left="540" w:hanging="54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Garg, G. (2023). A study of Social Networking Addiction, FOMO and Self Esteem among young adults. </w:t>
      </w:r>
      <w:r w:rsidRPr="00A24288">
        <w:rPr>
          <w:rFonts w:ascii="Times New Roman" w:hAnsi="Times New Roman"/>
          <w:i/>
          <w:iCs/>
          <w:color w:val="222222"/>
          <w:sz w:val="24"/>
          <w:szCs w:val="24"/>
          <w:shd w:val="clear" w:color="auto" w:fill="FFFFFF"/>
        </w:rPr>
        <w:t>International Journal of Interdisciplinary Approaches in Psychology</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1</w:t>
      </w:r>
      <w:r w:rsidRPr="00A24288">
        <w:rPr>
          <w:rFonts w:ascii="Times New Roman" w:hAnsi="Times New Roman"/>
          <w:color w:val="222222"/>
          <w:sz w:val="24"/>
          <w:szCs w:val="24"/>
          <w:shd w:val="clear" w:color="auto" w:fill="FFFFFF"/>
        </w:rPr>
        <w:t>(3), 152-232.</w:t>
      </w:r>
    </w:p>
    <w:p w14:paraId="2FAB9894" w14:textId="77777777" w:rsidR="001C2C3D" w:rsidRPr="00A24288" w:rsidRDefault="001C2C3D" w:rsidP="00851A9F">
      <w:pPr>
        <w:spacing w:line="360" w:lineRule="auto"/>
        <w:ind w:left="540" w:hanging="540"/>
        <w:jc w:val="both"/>
        <w:rPr>
          <w:rFonts w:ascii="Times New Roman" w:hAnsi="Times New Roman"/>
          <w:sz w:val="24"/>
          <w:szCs w:val="24"/>
        </w:rPr>
      </w:pPr>
      <w:proofErr w:type="spellStart"/>
      <w:r w:rsidRPr="00A24288">
        <w:rPr>
          <w:rFonts w:ascii="Times New Roman" w:hAnsi="Times New Roman"/>
          <w:sz w:val="24"/>
          <w:szCs w:val="24"/>
        </w:rPr>
        <w:t>Gökdaş</w:t>
      </w:r>
      <w:proofErr w:type="spellEnd"/>
      <w:r w:rsidRPr="00A24288">
        <w:rPr>
          <w:rFonts w:ascii="Times New Roman" w:hAnsi="Times New Roman"/>
          <w:sz w:val="24"/>
          <w:szCs w:val="24"/>
        </w:rPr>
        <w:t>, İ., &amp; Kuzucu, Y. (2019). Social network addiction scale: The validity and reliability study of adolescent and adult form. </w:t>
      </w:r>
      <w:r w:rsidRPr="00A24288">
        <w:rPr>
          <w:rFonts w:ascii="Times New Roman" w:hAnsi="Times New Roman"/>
          <w:i/>
          <w:iCs/>
          <w:sz w:val="24"/>
          <w:szCs w:val="24"/>
        </w:rPr>
        <w:t>International Journal of Assessment Tools in Education</w:t>
      </w:r>
      <w:r w:rsidRPr="00A24288">
        <w:rPr>
          <w:rFonts w:ascii="Times New Roman" w:hAnsi="Times New Roman"/>
          <w:sz w:val="24"/>
          <w:szCs w:val="24"/>
        </w:rPr>
        <w:t>, </w:t>
      </w:r>
      <w:r w:rsidRPr="00A24288">
        <w:rPr>
          <w:rFonts w:ascii="Times New Roman" w:hAnsi="Times New Roman"/>
          <w:i/>
          <w:iCs/>
          <w:sz w:val="24"/>
          <w:szCs w:val="24"/>
        </w:rPr>
        <w:t>6</w:t>
      </w:r>
      <w:r w:rsidRPr="00A24288">
        <w:rPr>
          <w:rFonts w:ascii="Times New Roman" w:hAnsi="Times New Roman"/>
          <w:sz w:val="24"/>
          <w:szCs w:val="24"/>
        </w:rPr>
        <w:t>(3), 396-414.</w:t>
      </w:r>
    </w:p>
    <w:p w14:paraId="65092D3F" w14:textId="77777777" w:rsidR="001C2C3D" w:rsidRPr="00A24288" w:rsidRDefault="001C2C3D" w:rsidP="00851A9F">
      <w:pPr>
        <w:spacing w:line="360" w:lineRule="auto"/>
        <w:ind w:left="540" w:hanging="54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Goswami, A., &amp; Kumari, R. (2024). A study on impact of quick commerce on consumer decision making process. </w:t>
      </w:r>
      <w:r w:rsidRPr="00A24288">
        <w:rPr>
          <w:rFonts w:ascii="Times New Roman" w:hAnsi="Times New Roman"/>
          <w:i/>
          <w:iCs/>
          <w:color w:val="222222"/>
          <w:sz w:val="24"/>
          <w:szCs w:val="24"/>
          <w:shd w:val="clear" w:color="auto" w:fill="FFFFFF"/>
        </w:rPr>
        <w:t>BMSJMR: Journal of Management Research</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1</w:t>
      </w:r>
      <w:r w:rsidRPr="00A24288">
        <w:rPr>
          <w:rFonts w:ascii="Times New Roman" w:hAnsi="Times New Roman"/>
          <w:color w:val="222222"/>
          <w:sz w:val="24"/>
          <w:szCs w:val="24"/>
          <w:shd w:val="clear" w:color="auto" w:fill="FFFFFF"/>
        </w:rPr>
        <w:t>(2), 1-11.</w:t>
      </w:r>
    </w:p>
    <w:p w14:paraId="2C19AEAB" w14:textId="77777777" w:rsidR="001C2C3D" w:rsidRPr="00A24288" w:rsidRDefault="001C2C3D" w:rsidP="00851A9F">
      <w:pPr>
        <w:spacing w:line="360" w:lineRule="auto"/>
        <w:ind w:left="540" w:hanging="54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Hung, K. E., Liu, J. W., Liaw, S. Y., &amp; Liao, C. P. (2026). Lonely Hearts Craving Fulfillment and Recognition: The Dual Role of Compensatory and Conspicuous Consumption in Online Shopping Addiction. </w:t>
      </w:r>
      <w:r w:rsidRPr="00A24288">
        <w:rPr>
          <w:rFonts w:ascii="Times New Roman" w:hAnsi="Times New Roman"/>
          <w:i/>
          <w:iCs/>
          <w:color w:val="222222"/>
          <w:sz w:val="24"/>
          <w:szCs w:val="24"/>
          <w:shd w:val="clear" w:color="auto" w:fill="FFFFFF"/>
        </w:rPr>
        <w:t>Deviant Behavior</w:t>
      </w:r>
      <w:r w:rsidRPr="00A24288">
        <w:rPr>
          <w:rFonts w:ascii="Times New Roman" w:hAnsi="Times New Roman"/>
          <w:color w:val="222222"/>
          <w:sz w:val="24"/>
          <w:szCs w:val="24"/>
          <w:shd w:val="clear" w:color="auto" w:fill="FFFFFF"/>
        </w:rPr>
        <w:t>, 1-19.</w:t>
      </w:r>
    </w:p>
    <w:p w14:paraId="704E955C" w14:textId="77777777" w:rsidR="001C2C3D" w:rsidRPr="00A24288" w:rsidRDefault="001C2C3D" w:rsidP="00851A9F">
      <w:pPr>
        <w:spacing w:line="360" w:lineRule="auto"/>
        <w:ind w:left="540" w:hanging="54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Jacob, S. R. (2026). </w:t>
      </w:r>
      <w:r w:rsidRPr="00A24288">
        <w:rPr>
          <w:rFonts w:ascii="Times New Roman" w:hAnsi="Times New Roman"/>
          <w:i/>
          <w:iCs/>
          <w:color w:val="222222"/>
          <w:sz w:val="24"/>
          <w:szCs w:val="24"/>
          <w:shd w:val="clear" w:color="auto" w:fill="FFFFFF"/>
        </w:rPr>
        <w:t>The Impact of FOMO on Cause-Based Event Participation: Self Determination Theory Perspective</w:t>
      </w:r>
      <w:r w:rsidRPr="00A24288">
        <w:rPr>
          <w:rFonts w:ascii="Times New Roman" w:hAnsi="Times New Roman"/>
          <w:color w:val="222222"/>
          <w:sz w:val="24"/>
          <w:szCs w:val="24"/>
          <w:shd w:val="clear" w:color="auto" w:fill="FFFFFF"/>
        </w:rPr>
        <w:t> (Doctoral dissertation, Dublin, National College of Ireland).</w:t>
      </w:r>
    </w:p>
    <w:p w14:paraId="11C4CFF4" w14:textId="77777777" w:rsidR="001C2C3D" w:rsidRPr="00A24288" w:rsidRDefault="001C2C3D" w:rsidP="00851A9F">
      <w:pPr>
        <w:spacing w:line="360" w:lineRule="auto"/>
        <w:ind w:left="540" w:hanging="54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Ji, C., Mieiro, S., &amp; Huang, G. (2022). How social media advertising features influence consumption and sharing intentions: the mediation of customer engagement. </w:t>
      </w:r>
      <w:r w:rsidRPr="00A24288">
        <w:rPr>
          <w:rFonts w:ascii="Times New Roman" w:hAnsi="Times New Roman"/>
          <w:i/>
          <w:iCs/>
          <w:color w:val="222222"/>
          <w:sz w:val="24"/>
          <w:szCs w:val="24"/>
          <w:shd w:val="clear" w:color="auto" w:fill="FFFFFF"/>
        </w:rPr>
        <w:t>Journal of Research in Interactive Marketing</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16</w:t>
      </w:r>
      <w:r w:rsidRPr="00A24288">
        <w:rPr>
          <w:rFonts w:ascii="Times New Roman" w:hAnsi="Times New Roman"/>
          <w:color w:val="222222"/>
          <w:sz w:val="24"/>
          <w:szCs w:val="24"/>
          <w:shd w:val="clear" w:color="auto" w:fill="FFFFFF"/>
        </w:rPr>
        <w:t>(1), 137-153.</w:t>
      </w:r>
    </w:p>
    <w:p w14:paraId="466A7BE9" w14:textId="77777777" w:rsidR="001C2C3D" w:rsidRPr="00A24288" w:rsidRDefault="001C2C3D" w:rsidP="00851A9F">
      <w:pPr>
        <w:spacing w:line="360" w:lineRule="auto"/>
        <w:ind w:left="540" w:hanging="54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Jin, B. (2024). E-commerce and mobile application development in the sports industry. </w:t>
      </w:r>
      <w:r w:rsidRPr="00A24288">
        <w:rPr>
          <w:rFonts w:ascii="Times New Roman" w:hAnsi="Times New Roman"/>
          <w:i/>
          <w:iCs/>
          <w:color w:val="222222"/>
          <w:sz w:val="24"/>
          <w:szCs w:val="24"/>
          <w:shd w:val="clear" w:color="auto" w:fill="FFFFFF"/>
        </w:rPr>
        <w:t>Scalable Computing: Practice and Experience</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25</w:t>
      </w:r>
      <w:r w:rsidRPr="00A24288">
        <w:rPr>
          <w:rFonts w:ascii="Times New Roman" w:hAnsi="Times New Roman"/>
          <w:color w:val="222222"/>
          <w:sz w:val="24"/>
          <w:szCs w:val="24"/>
          <w:shd w:val="clear" w:color="auto" w:fill="FFFFFF"/>
        </w:rPr>
        <w:t>(6), 5276-5285.</w:t>
      </w:r>
    </w:p>
    <w:p w14:paraId="7E20834A" w14:textId="77777777" w:rsidR="001C2C3D" w:rsidRPr="00A24288" w:rsidRDefault="001C2C3D" w:rsidP="00851A9F">
      <w:pPr>
        <w:spacing w:line="360" w:lineRule="auto"/>
        <w:ind w:left="540" w:hanging="54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Jo, H., &amp; Baek, E. M. (2023). Exploring the dynamics of mobile app addiction: the interplay of communication, affective factors, flow, perceived enjoyment, and habit. </w:t>
      </w:r>
      <w:r w:rsidRPr="00A24288">
        <w:rPr>
          <w:rFonts w:ascii="Times New Roman" w:hAnsi="Times New Roman"/>
          <w:i/>
          <w:iCs/>
          <w:color w:val="222222"/>
          <w:sz w:val="24"/>
          <w:szCs w:val="24"/>
          <w:shd w:val="clear" w:color="auto" w:fill="FFFFFF"/>
        </w:rPr>
        <w:t>BMC psychology</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11</w:t>
      </w:r>
      <w:r w:rsidRPr="00A24288">
        <w:rPr>
          <w:rFonts w:ascii="Times New Roman" w:hAnsi="Times New Roman"/>
          <w:color w:val="222222"/>
          <w:sz w:val="24"/>
          <w:szCs w:val="24"/>
          <w:shd w:val="clear" w:color="auto" w:fill="FFFFFF"/>
        </w:rPr>
        <w:t>(1), 404.</w:t>
      </w:r>
    </w:p>
    <w:p w14:paraId="4059B26E" w14:textId="77777777" w:rsidR="001C2C3D" w:rsidRPr="00A24288" w:rsidRDefault="001C2C3D" w:rsidP="00851A9F">
      <w:pPr>
        <w:spacing w:line="360" w:lineRule="auto"/>
        <w:ind w:left="630" w:hanging="63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lastRenderedPageBreak/>
        <w:t>Keplinger, L. M. (2022). The flip side of the coin: Influencing factors of social media consumption on consumer well-being in the sportswear industry/Author Lisa Keplinger, BSc.</w:t>
      </w:r>
    </w:p>
    <w:p w14:paraId="4C1F0C3D" w14:textId="77777777" w:rsidR="001C2C3D" w:rsidRPr="00A24288" w:rsidRDefault="001C2C3D" w:rsidP="00851A9F">
      <w:pPr>
        <w:spacing w:line="360" w:lineRule="auto"/>
        <w:ind w:left="630" w:hanging="63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Khan, H., &amp; Gautam, S. K. (2024). Exploring The Relationship Between Emotions and Psychological Well-Being in Disturbed Interpersonal Relationship Among Emerging Adulthood. </w:t>
      </w:r>
      <w:r w:rsidRPr="00A24288">
        <w:rPr>
          <w:rFonts w:ascii="Times New Roman" w:hAnsi="Times New Roman"/>
          <w:i/>
          <w:iCs/>
          <w:color w:val="222222"/>
          <w:sz w:val="24"/>
          <w:szCs w:val="24"/>
          <w:shd w:val="clear" w:color="auto" w:fill="FFFFFF"/>
        </w:rPr>
        <w:t>International Journal of Interdisciplinary Approaches in Psychology</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2</w:t>
      </w:r>
      <w:r w:rsidRPr="00A24288">
        <w:rPr>
          <w:rFonts w:ascii="Times New Roman" w:hAnsi="Times New Roman"/>
          <w:color w:val="222222"/>
          <w:sz w:val="24"/>
          <w:szCs w:val="24"/>
          <w:shd w:val="clear" w:color="auto" w:fill="FFFFFF"/>
        </w:rPr>
        <w:t>(4), 975-992.</w:t>
      </w:r>
    </w:p>
    <w:p w14:paraId="5E2557AD" w14:textId="77777777" w:rsidR="001C2C3D" w:rsidRPr="00A24288" w:rsidRDefault="001C2C3D" w:rsidP="00851A9F">
      <w:pPr>
        <w:spacing w:line="360" w:lineRule="auto"/>
        <w:ind w:left="630" w:hanging="63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 xml:space="preserve">Koneti, C., Seetharaman, A., &amp; </w:t>
      </w:r>
      <w:proofErr w:type="spellStart"/>
      <w:r w:rsidRPr="00A24288">
        <w:rPr>
          <w:rFonts w:ascii="Times New Roman" w:hAnsi="Times New Roman"/>
          <w:color w:val="222222"/>
          <w:sz w:val="24"/>
          <w:szCs w:val="24"/>
          <w:shd w:val="clear" w:color="auto" w:fill="FFFFFF"/>
        </w:rPr>
        <w:t>Maddulety</w:t>
      </w:r>
      <w:proofErr w:type="spellEnd"/>
      <w:r w:rsidRPr="00A24288">
        <w:rPr>
          <w:rFonts w:ascii="Times New Roman" w:hAnsi="Times New Roman"/>
          <w:color w:val="222222"/>
          <w:sz w:val="24"/>
          <w:szCs w:val="24"/>
          <w:shd w:val="clear" w:color="auto" w:fill="FFFFFF"/>
        </w:rPr>
        <w:t>, K. (2025). Influence of Gen Z Consumer Behavior on Branding Techniques. </w:t>
      </w:r>
      <w:r w:rsidRPr="00A24288">
        <w:rPr>
          <w:rFonts w:ascii="Times New Roman" w:hAnsi="Times New Roman"/>
          <w:i/>
          <w:iCs/>
          <w:color w:val="222222"/>
          <w:sz w:val="24"/>
          <w:szCs w:val="24"/>
          <w:shd w:val="clear" w:color="auto" w:fill="FFFFFF"/>
        </w:rPr>
        <w:t>Advances in Consumer Research</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2</w:t>
      </w:r>
      <w:r w:rsidRPr="00A24288">
        <w:rPr>
          <w:rFonts w:ascii="Times New Roman" w:hAnsi="Times New Roman"/>
          <w:color w:val="222222"/>
          <w:sz w:val="24"/>
          <w:szCs w:val="24"/>
          <w:shd w:val="clear" w:color="auto" w:fill="FFFFFF"/>
        </w:rPr>
        <w:t>(4).</w:t>
      </w:r>
    </w:p>
    <w:p w14:paraId="59A167AE" w14:textId="77777777" w:rsidR="001C2C3D" w:rsidRPr="00A24288" w:rsidRDefault="001C2C3D" w:rsidP="00851A9F">
      <w:pPr>
        <w:spacing w:line="360" w:lineRule="auto"/>
        <w:ind w:left="630" w:hanging="63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 xml:space="preserve">Krupa, D., &amp; </w:t>
      </w:r>
      <w:proofErr w:type="spellStart"/>
      <w:r w:rsidRPr="00A24288">
        <w:rPr>
          <w:rFonts w:ascii="Times New Roman" w:hAnsi="Times New Roman"/>
          <w:color w:val="222222"/>
          <w:sz w:val="24"/>
          <w:szCs w:val="24"/>
          <w:shd w:val="clear" w:color="auto" w:fill="FFFFFF"/>
        </w:rPr>
        <w:t>Buszko</w:t>
      </w:r>
      <w:proofErr w:type="spellEnd"/>
      <w:r w:rsidRPr="00A24288">
        <w:rPr>
          <w:rFonts w:ascii="Times New Roman" w:hAnsi="Times New Roman"/>
          <w:color w:val="222222"/>
          <w:sz w:val="24"/>
          <w:szCs w:val="24"/>
          <w:shd w:val="clear" w:color="auto" w:fill="FFFFFF"/>
        </w:rPr>
        <w:t>, M. (2023). Age-dependent differences in using FinTech products and services—Young customers versus other adults. </w:t>
      </w:r>
      <w:proofErr w:type="spellStart"/>
      <w:r w:rsidRPr="00A24288">
        <w:rPr>
          <w:rFonts w:ascii="Times New Roman" w:hAnsi="Times New Roman"/>
          <w:i/>
          <w:iCs/>
          <w:color w:val="222222"/>
          <w:sz w:val="24"/>
          <w:szCs w:val="24"/>
          <w:shd w:val="clear" w:color="auto" w:fill="FFFFFF"/>
        </w:rPr>
        <w:t>Plos</w:t>
      </w:r>
      <w:proofErr w:type="spellEnd"/>
      <w:r w:rsidRPr="00A24288">
        <w:rPr>
          <w:rFonts w:ascii="Times New Roman" w:hAnsi="Times New Roman"/>
          <w:i/>
          <w:iCs/>
          <w:color w:val="222222"/>
          <w:sz w:val="24"/>
          <w:szCs w:val="24"/>
          <w:shd w:val="clear" w:color="auto" w:fill="FFFFFF"/>
        </w:rPr>
        <w:t xml:space="preserve"> one</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18</w:t>
      </w:r>
      <w:r w:rsidRPr="00A24288">
        <w:rPr>
          <w:rFonts w:ascii="Times New Roman" w:hAnsi="Times New Roman"/>
          <w:color w:val="222222"/>
          <w:sz w:val="24"/>
          <w:szCs w:val="24"/>
          <w:shd w:val="clear" w:color="auto" w:fill="FFFFFF"/>
        </w:rPr>
        <w:t>(10), e0293470.</w:t>
      </w:r>
    </w:p>
    <w:p w14:paraId="20136444" w14:textId="77777777" w:rsidR="001C2C3D" w:rsidRPr="00A24288" w:rsidRDefault="001C2C3D" w:rsidP="00851A9F">
      <w:pPr>
        <w:spacing w:line="360" w:lineRule="auto"/>
        <w:ind w:left="630" w:hanging="63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Kumar, H., &amp; Kumar, S. (2025). Influence of Social Media Content on Consumer Behavior: A Study on Social Comparison, Materialism, and Impulse Buying. </w:t>
      </w:r>
      <w:r w:rsidRPr="00A24288">
        <w:rPr>
          <w:rFonts w:ascii="Times New Roman" w:hAnsi="Times New Roman"/>
          <w:i/>
          <w:iCs/>
          <w:color w:val="222222"/>
          <w:sz w:val="24"/>
          <w:szCs w:val="24"/>
          <w:shd w:val="clear" w:color="auto" w:fill="FFFFFF"/>
        </w:rPr>
        <w:t>IUP Journal of Marketing Management</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24</w:t>
      </w:r>
      <w:r w:rsidRPr="00A24288">
        <w:rPr>
          <w:rFonts w:ascii="Times New Roman" w:hAnsi="Times New Roman"/>
          <w:color w:val="222222"/>
          <w:sz w:val="24"/>
          <w:szCs w:val="24"/>
          <w:shd w:val="clear" w:color="auto" w:fill="FFFFFF"/>
        </w:rPr>
        <w:t>(1).</w:t>
      </w:r>
    </w:p>
    <w:p w14:paraId="22FA4751" w14:textId="77777777" w:rsidR="001C2C3D" w:rsidRPr="00A24288" w:rsidRDefault="001C2C3D" w:rsidP="00851A9F">
      <w:pPr>
        <w:spacing w:line="360" w:lineRule="auto"/>
        <w:ind w:left="630" w:hanging="63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Kumar, V., &amp; Nanda, P. (2023). Social media marketing: practices, opportunities and challenges for MSMEs. </w:t>
      </w:r>
      <w:r w:rsidRPr="00A24288">
        <w:rPr>
          <w:rFonts w:ascii="Times New Roman" w:hAnsi="Times New Roman"/>
          <w:i/>
          <w:iCs/>
          <w:color w:val="222222"/>
          <w:sz w:val="24"/>
          <w:szCs w:val="24"/>
          <w:shd w:val="clear" w:color="auto" w:fill="FFFFFF"/>
        </w:rPr>
        <w:t>International Journal of Business Information Systems</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44</w:t>
      </w:r>
      <w:r w:rsidRPr="00A24288">
        <w:rPr>
          <w:rFonts w:ascii="Times New Roman" w:hAnsi="Times New Roman"/>
          <w:color w:val="222222"/>
          <w:sz w:val="24"/>
          <w:szCs w:val="24"/>
          <w:shd w:val="clear" w:color="auto" w:fill="FFFFFF"/>
        </w:rPr>
        <w:t>(2), 268-284.</w:t>
      </w:r>
    </w:p>
    <w:p w14:paraId="768EB442" w14:textId="77777777" w:rsidR="001C2C3D" w:rsidRPr="00A24288" w:rsidRDefault="001C2C3D" w:rsidP="00851A9F">
      <w:pPr>
        <w:spacing w:line="360" w:lineRule="auto"/>
        <w:ind w:left="630" w:hanging="630"/>
        <w:jc w:val="both"/>
        <w:rPr>
          <w:rFonts w:ascii="Times New Roman" w:hAnsi="Times New Roman"/>
          <w:color w:val="222222"/>
          <w:sz w:val="24"/>
          <w:szCs w:val="24"/>
          <w:shd w:val="clear" w:color="auto" w:fill="FFFFFF"/>
        </w:rPr>
      </w:pPr>
      <w:proofErr w:type="gramStart"/>
      <w:r w:rsidRPr="00A24288">
        <w:rPr>
          <w:rFonts w:ascii="Times New Roman" w:hAnsi="Times New Roman"/>
          <w:color w:val="222222"/>
          <w:sz w:val="24"/>
          <w:szCs w:val="24"/>
          <w:shd w:val="clear" w:color="auto" w:fill="FFFFFF"/>
        </w:rPr>
        <w:t>Leite, Â.</w:t>
      </w:r>
      <w:proofErr w:type="gramEnd"/>
      <w:r w:rsidRPr="00A24288">
        <w:rPr>
          <w:rFonts w:ascii="Times New Roman" w:hAnsi="Times New Roman"/>
          <w:color w:val="222222"/>
          <w:sz w:val="24"/>
          <w:szCs w:val="24"/>
          <w:shd w:val="clear" w:color="auto" w:fill="FFFFFF"/>
        </w:rPr>
        <w:t>, Rodrigues, A., Ribeiro, A. M., &amp; Lopes, S. (2024). Contribution of social media addiction on intention to buy in social media sites. </w:t>
      </w:r>
      <w:r w:rsidRPr="00A24288">
        <w:rPr>
          <w:rFonts w:ascii="Times New Roman" w:hAnsi="Times New Roman"/>
          <w:i/>
          <w:iCs/>
          <w:color w:val="222222"/>
          <w:sz w:val="24"/>
          <w:szCs w:val="24"/>
          <w:shd w:val="clear" w:color="auto" w:fill="FFFFFF"/>
        </w:rPr>
        <w:t>Digital</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4</w:t>
      </w:r>
      <w:r w:rsidRPr="00A24288">
        <w:rPr>
          <w:rFonts w:ascii="Times New Roman" w:hAnsi="Times New Roman"/>
          <w:color w:val="222222"/>
          <w:sz w:val="24"/>
          <w:szCs w:val="24"/>
          <w:shd w:val="clear" w:color="auto" w:fill="FFFFFF"/>
        </w:rPr>
        <w:t>(1), 169-181.</w:t>
      </w:r>
    </w:p>
    <w:p w14:paraId="5BA62CE7" w14:textId="77777777" w:rsidR="001C2C3D" w:rsidRPr="00A24288" w:rsidRDefault="001C2C3D" w:rsidP="00851A9F">
      <w:pPr>
        <w:spacing w:line="360" w:lineRule="auto"/>
        <w:ind w:left="720" w:hanging="72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 xml:space="preserve">Liao, C. P., Wu, C. C., &amp; Chiu, E. C. H. (2025). Digital vulnerability: Exploring the mediating role of </w:t>
      </w:r>
      <w:proofErr w:type="spellStart"/>
      <w:r w:rsidRPr="00A24288">
        <w:rPr>
          <w:rFonts w:ascii="Times New Roman" w:hAnsi="Times New Roman"/>
          <w:color w:val="222222"/>
          <w:sz w:val="24"/>
          <w:szCs w:val="24"/>
          <w:shd w:val="clear" w:color="auto" w:fill="FFFFFF"/>
        </w:rPr>
        <w:t>FoMO</w:t>
      </w:r>
      <w:proofErr w:type="spellEnd"/>
      <w:r w:rsidRPr="00A24288">
        <w:rPr>
          <w:rFonts w:ascii="Times New Roman" w:hAnsi="Times New Roman"/>
          <w:color w:val="222222"/>
          <w:sz w:val="24"/>
          <w:szCs w:val="24"/>
          <w:shd w:val="clear" w:color="auto" w:fill="FFFFFF"/>
        </w:rPr>
        <w:t xml:space="preserve"> in the relationship between dark triad personality and social media addiction. </w:t>
      </w:r>
      <w:r w:rsidRPr="00A24288">
        <w:rPr>
          <w:rFonts w:ascii="Times New Roman" w:hAnsi="Times New Roman"/>
          <w:i/>
          <w:iCs/>
          <w:color w:val="222222"/>
          <w:sz w:val="24"/>
          <w:szCs w:val="24"/>
          <w:shd w:val="clear" w:color="auto" w:fill="FFFFFF"/>
        </w:rPr>
        <w:t>Journal of Consumer Affairs</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59</w:t>
      </w:r>
      <w:r w:rsidRPr="00A24288">
        <w:rPr>
          <w:rFonts w:ascii="Times New Roman" w:hAnsi="Times New Roman"/>
          <w:color w:val="222222"/>
          <w:sz w:val="24"/>
          <w:szCs w:val="24"/>
          <w:shd w:val="clear" w:color="auto" w:fill="FFFFFF"/>
        </w:rPr>
        <w:t>(1), e70002.</w:t>
      </w:r>
    </w:p>
    <w:p w14:paraId="11158D89" w14:textId="77777777" w:rsidR="001C2C3D" w:rsidRPr="00A24288" w:rsidRDefault="001C2C3D" w:rsidP="00851A9F">
      <w:pPr>
        <w:spacing w:line="360" w:lineRule="auto"/>
        <w:ind w:left="720" w:hanging="72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Lina, Y., Hou, D., &amp; Ali, S. (2022). Impact of online convenience on generation Z online impulsive buying behavior: The moderating role of social media celebrity. </w:t>
      </w:r>
      <w:r w:rsidRPr="00A24288">
        <w:rPr>
          <w:rFonts w:ascii="Times New Roman" w:hAnsi="Times New Roman"/>
          <w:i/>
          <w:iCs/>
          <w:color w:val="222222"/>
          <w:sz w:val="24"/>
          <w:szCs w:val="24"/>
          <w:shd w:val="clear" w:color="auto" w:fill="FFFFFF"/>
        </w:rPr>
        <w:t>Frontiers in psychology</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13</w:t>
      </w:r>
      <w:r w:rsidRPr="00A24288">
        <w:rPr>
          <w:rFonts w:ascii="Times New Roman" w:hAnsi="Times New Roman"/>
          <w:color w:val="222222"/>
          <w:sz w:val="24"/>
          <w:szCs w:val="24"/>
          <w:shd w:val="clear" w:color="auto" w:fill="FFFFFF"/>
        </w:rPr>
        <w:t>, 951249.</w:t>
      </w:r>
    </w:p>
    <w:p w14:paraId="02E37EAA" w14:textId="77777777" w:rsidR="001C2C3D" w:rsidRPr="00A24288" w:rsidRDefault="001C2C3D" w:rsidP="00851A9F">
      <w:pPr>
        <w:spacing w:line="360" w:lineRule="auto"/>
        <w:ind w:left="720" w:hanging="72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Littman-Ovadia, H., &amp; Russo-Netzer, P. (2024). Exploring the lived experience and coping strategies of Fear of Missing Out (</w:t>
      </w:r>
      <w:proofErr w:type="spellStart"/>
      <w:r w:rsidRPr="00A24288">
        <w:rPr>
          <w:rFonts w:ascii="Times New Roman" w:hAnsi="Times New Roman"/>
          <w:color w:val="222222"/>
          <w:sz w:val="24"/>
          <w:szCs w:val="24"/>
          <w:shd w:val="clear" w:color="auto" w:fill="FFFFFF"/>
        </w:rPr>
        <w:t>FoMO</w:t>
      </w:r>
      <w:proofErr w:type="spellEnd"/>
      <w:r w:rsidRPr="00A24288">
        <w:rPr>
          <w:rFonts w:ascii="Times New Roman" w:hAnsi="Times New Roman"/>
          <w:color w:val="222222"/>
          <w:sz w:val="24"/>
          <w:szCs w:val="24"/>
          <w:shd w:val="clear" w:color="auto" w:fill="FFFFFF"/>
        </w:rPr>
        <w:t>) among emerging adults. </w:t>
      </w:r>
      <w:r w:rsidRPr="00A24288">
        <w:rPr>
          <w:rFonts w:ascii="Times New Roman" w:hAnsi="Times New Roman"/>
          <w:i/>
          <w:iCs/>
          <w:color w:val="222222"/>
          <w:sz w:val="24"/>
          <w:szCs w:val="24"/>
          <w:shd w:val="clear" w:color="auto" w:fill="FFFFFF"/>
        </w:rPr>
        <w:t>Current Psychology</w:t>
      </w:r>
      <w:r w:rsidRPr="00A24288">
        <w:rPr>
          <w:rFonts w:ascii="Times New Roman" w:hAnsi="Times New Roman"/>
          <w:color w:val="222222"/>
          <w:sz w:val="24"/>
          <w:szCs w:val="24"/>
          <w:shd w:val="clear" w:color="auto" w:fill="FFFFFF"/>
        </w:rPr>
        <w:t>, 1-21.</w:t>
      </w:r>
    </w:p>
    <w:p w14:paraId="6C7EF494" w14:textId="77777777" w:rsidR="001C2C3D" w:rsidRPr="00A24288" w:rsidRDefault="001C2C3D" w:rsidP="00851A9F">
      <w:pPr>
        <w:spacing w:line="360" w:lineRule="auto"/>
        <w:ind w:left="720" w:hanging="72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lastRenderedPageBreak/>
        <w:t xml:space="preserve">Livingstone, S., Jessen, R. S., </w:t>
      </w:r>
      <w:proofErr w:type="spellStart"/>
      <w:r w:rsidRPr="00A24288">
        <w:rPr>
          <w:rFonts w:ascii="Times New Roman" w:hAnsi="Times New Roman"/>
          <w:color w:val="222222"/>
          <w:sz w:val="24"/>
          <w:szCs w:val="24"/>
          <w:shd w:val="clear" w:color="auto" w:fill="FFFFFF"/>
        </w:rPr>
        <w:t>Stoilova</w:t>
      </w:r>
      <w:proofErr w:type="spellEnd"/>
      <w:r w:rsidRPr="00A24288">
        <w:rPr>
          <w:rFonts w:ascii="Times New Roman" w:hAnsi="Times New Roman"/>
          <w:color w:val="222222"/>
          <w:sz w:val="24"/>
          <w:szCs w:val="24"/>
          <w:shd w:val="clear" w:color="auto" w:fill="FFFFFF"/>
        </w:rPr>
        <w:t xml:space="preserve">, M., Stänicke, L. I., Graham, R., </w:t>
      </w:r>
      <w:proofErr w:type="spellStart"/>
      <w:r w:rsidRPr="00A24288">
        <w:rPr>
          <w:rFonts w:ascii="Times New Roman" w:hAnsi="Times New Roman"/>
          <w:color w:val="222222"/>
          <w:sz w:val="24"/>
          <w:szCs w:val="24"/>
          <w:shd w:val="clear" w:color="auto" w:fill="FFFFFF"/>
        </w:rPr>
        <w:t>Staksrud</w:t>
      </w:r>
      <w:proofErr w:type="spellEnd"/>
      <w:r w:rsidRPr="00A24288">
        <w:rPr>
          <w:rFonts w:ascii="Times New Roman" w:hAnsi="Times New Roman"/>
          <w:color w:val="222222"/>
          <w:sz w:val="24"/>
          <w:szCs w:val="24"/>
          <w:shd w:val="clear" w:color="auto" w:fill="FFFFFF"/>
        </w:rPr>
        <w:t xml:space="preserve">, E., &amp; Jensen, T. (2026). Can platform literacy protect vulnerable young people against the risky affordances of social media </w:t>
      </w:r>
      <w:proofErr w:type="gramStart"/>
      <w:r w:rsidRPr="00A24288">
        <w:rPr>
          <w:rFonts w:ascii="Times New Roman" w:hAnsi="Times New Roman"/>
          <w:color w:val="222222"/>
          <w:sz w:val="24"/>
          <w:szCs w:val="24"/>
          <w:shd w:val="clear" w:color="auto" w:fill="FFFFFF"/>
        </w:rPr>
        <w:t>platforms?.</w:t>
      </w:r>
      <w:proofErr w:type="gramEnd"/>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Information, Communication &amp; Society</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29</w:t>
      </w:r>
      <w:r w:rsidRPr="00A24288">
        <w:rPr>
          <w:rFonts w:ascii="Times New Roman" w:hAnsi="Times New Roman"/>
          <w:color w:val="222222"/>
          <w:sz w:val="24"/>
          <w:szCs w:val="24"/>
          <w:shd w:val="clear" w:color="auto" w:fill="FFFFFF"/>
        </w:rPr>
        <w:t>(2), 455-472.</w:t>
      </w:r>
    </w:p>
    <w:p w14:paraId="5D79D424" w14:textId="77777777" w:rsidR="001C2C3D" w:rsidRPr="00A24288" w:rsidRDefault="001C2C3D" w:rsidP="00851A9F">
      <w:pPr>
        <w:spacing w:line="360" w:lineRule="auto"/>
        <w:ind w:left="720" w:hanging="72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 xml:space="preserve">Montag, C., &amp; Elhai, J. D. (2023). On social media </w:t>
      </w:r>
      <w:proofErr w:type="gramStart"/>
      <w:r w:rsidRPr="00A24288">
        <w:rPr>
          <w:rFonts w:ascii="Times New Roman" w:hAnsi="Times New Roman"/>
          <w:color w:val="222222"/>
          <w:sz w:val="24"/>
          <w:szCs w:val="24"/>
          <w:shd w:val="clear" w:color="auto" w:fill="FFFFFF"/>
        </w:rPr>
        <w:t>design,(</w:t>
      </w:r>
      <w:proofErr w:type="gramEnd"/>
      <w:r w:rsidRPr="00A24288">
        <w:rPr>
          <w:rFonts w:ascii="Times New Roman" w:hAnsi="Times New Roman"/>
          <w:color w:val="222222"/>
          <w:sz w:val="24"/>
          <w:szCs w:val="24"/>
          <w:shd w:val="clear" w:color="auto" w:fill="FFFFFF"/>
        </w:rPr>
        <w:t>online-) time well-spent and addictive behaviors in the age of surveillance capitalism. </w:t>
      </w:r>
      <w:r w:rsidRPr="00A24288">
        <w:rPr>
          <w:rFonts w:ascii="Times New Roman" w:hAnsi="Times New Roman"/>
          <w:i/>
          <w:iCs/>
          <w:color w:val="222222"/>
          <w:sz w:val="24"/>
          <w:szCs w:val="24"/>
          <w:shd w:val="clear" w:color="auto" w:fill="FFFFFF"/>
        </w:rPr>
        <w:t>Current Addiction Reports</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10</w:t>
      </w:r>
      <w:r w:rsidRPr="00A24288">
        <w:rPr>
          <w:rFonts w:ascii="Times New Roman" w:hAnsi="Times New Roman"/>
          <w:color w:val="222222"/>
          <w:sz w:val="24"/>
          <w:szCs w:val="24"/>
          <w:shd w:val="clear" w:color="auto" w:fill="FFFFFF"/>
        </w:rPr>
        <w:t>(3), 610-616.</w:t>
      </w:r>
    </w:p>
    <w:p w14:paraId="25CC5C18" w14:textId="77777777" w:rsidR="001C2C3D" w:rsidRPr="00A24288" w:rsidRDefault="001C2C3D" w:rsidP="00851A9F">
      <w:pPr>
        <w:spacing w:line="360" w:lineRule="auto"/>
        <w:ind w:left="720" w:hanging="72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 xml:space="preserve">Nesbit, T., &amp; Lole, L. (2025). A qualitative investigation of social media </w:t>
      </w:r>
      <w:proofErr w:type="gramStart"/>
      <w:r w:rsidRPr="00A24288">
        <w:rPr>
          <w:rFonts w:ascii="Times New Roman" w:hAnsi="Times New Roman"/>
          <w:color w:val="222222"/>
          <w:sz w:val="24"/>
          <w:szCs w:val="24"/>
          <w:shd w:val="clear" w:color="auto" w:fill="FFFFFF"/>
        </w:rPr>
        <w:t>fear</w:t>
      </w:r>
      <w:proofErr w:type="gramEnd"/>
      <w:r w:rsidRPr="00A24288">
        <w:rPr>
          <w:rFonts w:ascii="Times New Roman" w:hAnsi="Times New Roman"/>
          <w:color w:val="222222"/>
          <w:sz w:val="24"/>
          <w:szCs w:val="24"/>
          <w:shd w:val="clear" w:color="auto" w:fill="FFFFFF"/>
        </w:rPr>
        <w:t xml:space="preserve"> of missing out (FOMO) and needs fulfilment among young adults. </w:t>
      </w:r>
      <w:r w:rsidRPr="00A24288">
        <w:rPr>
          <w:rFonts w:ascii="Times New Roman" w:hAnsi="Times New Roman"/>
          <w:i/>
          <w:iCs/>
          <w:color w:val="222222"/>
          <w:sz w:val="24"/>
          <w:szCs w:val="24"/>
          <w:shd w:val="clear" w:color="auto" w:fill="FFFFFF"/>
        </w:rPr>
        <w:t>International Journal of Human–Computer Interaction</w:t>
      </w:r>
      <w:r w:rsidRPr="00A24288">
        <w:rPr>
          <w:rFonts w:ascii="Times New Roman" w:hAnsi="Times New Roman"/>
          <w:color w:val="222222"/>
          <w:sz w:val="24"/>
          <w:szCs w:val="24"/>
          <w:shd w:val="clear" w:color="auto" w:fill="FFFFFF"/>
        </w:rPr>
        <w:t>, 1-17.</w:t>
      </w:r>
    </w:p>
    <w:p w14:paraId="2BF5D797" w14:textId="77777777" w:rsidR="001C2C3D" w:rsidRPr="00A24288" w:rsidRDefault="001C2C3D" w:rsidP="00851A9F">
      <w:pPr>
        <w:spacing w:line="360" w:lineRule="auto"/>
        <w:ind w:left="720" w:hanging="72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Nguyen, D. N., &amp; Van Nguyen, D. (2025). FOMO and the impulsive purchasing behavior of young people. </w:t>
      </w:r>
      <w:r w:rsidRPr="00A24288">
        <w:rPr>
          <w:rFonts w:ascii="Times New Roman" w:hAnsi="Times New Roman"/>
          <w:i/>
          <w:iCs/>
          <w:color w:val="222222"/>
          <w:sz w:val="24"/>
          <w:szCs w:val="24"/>
          <w:shd w:val="clear" w:color="auto" w:fill="FFFFFF"/>
        </w:rPr>
        <w:t>European Journal of Business and Management Research</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10</w:t>
      </w:r>
      <w:r w:rsidRPr="00A24288">
        <w:rPr>
          <w:rFonts w:ascii="Times New Roman" w:hAnsi="Times New Roman"/>
          <w:color w:val="222222"/>
          <w:sz w:val="24"/>
          <w:szCs w:val="24"/>
          <w:shd w:val="clear" w:color="auto" w:fill="FFFFFF"/>
        </w:rPr>
        <w:t>(3), 41-47.</w:t>
      </w:r>
    </w:p>
    <w:p w14:paraId="115C91A7" w14:textId="77777777" w:rsidR="001C2C3D" w:rsidRPr="00A24288" w:rsidRDefault="001C2C3D" w:rsidP="00851A9F">
      <w:pPr>
        <w:spacing w:line="360" w:lineRule="auto"/>
        <w:ind w:left="720" w:hanging="72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Purnomo, Y. J. (2023). Digital marketing strategy to increase sales conversion on e-commerce platforms. </w:t>
      </w:r>
      <w:r w:rsidRPr="00A24288">
        <w:rPr>
          <w:rFonts w:ascii="Times New Roman" w:hAnsi="Times New Roman"/>
          <w:i/>
          <w:iCs/>
          <w:color w:val="222222"/>
          <w:sz w:val="24"/>
          <w:szCs w:val="24"/>
          <w:shd w:val="clear" w:color="auto" w:fill="FFFFFF"/>
        </w:rPr>
        <w:t>Journal of Contemporary Administration and Management (ADMAN)</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1</w:t>
      </w:r>
      <w:r w:rsidRPr="00A24288">
        <w:rPr>
          <w:rFonts w:ascii="Times New Roman" w:hAnsi="Times New Roman"/>
          <w:color w:val="222222"/>
          <w:sz w:val="24"/>
          <w:szCs w:val="24"/>
          <w:shd w:val="clear" w:color="auto" w:fill="FFFFFF"/>
        </w:rPr>
        <w:t>(2), 54-62.</w:t>
      </w:r>
    </w:p>
    <w:p w14:paraId="274C6652" w14:textId="77777777" w:rsidR="001C2C3D" w:rsidRPr="00A24288" w:rsidRDefault="001C2C3D" w:rsidP="00851A9F">
      <w:pPr>
        <w:spacing w:line="360" w:lineRule="auto"/>
        <w:ind w:left="810" w:hanging="81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 xml:space="preserve">Rahmah, H., </w:t>
      </w:r>
      <w:proofErr w:type="spellStart"/>
      <w:r w:rsidRPr="00A24288">
        <w:rPr>
          <w:rFonts w:ascii="Times New Roman" w:hAnsi="Times New Roman"/>
          <w:color w:val="222222"/>
          <w:sz w:val="24"/>
          <w:szCs w:val="24"/>
          <w:shd w:val="clear" w:color="auto" w:fill="FFFFFF"/>
        </w:rPr>
        <w:t>Julianto</w:t>
      </w:r>
      <w:proofErr w:type="spellEnd"/>
      <w:r w:rsidRPr="00A24288">
        <w:rPr>
          <w:rFonts w:ascii="Times New Roman" w:hAnsi="Times New Roman"/>
          <w:color w:val="222222"/>
          <w:sz w:val="24"/>
          <w:szCs w:val="24"/>
          <w:shd w:val="clear" w:color="auto" w:fill="FFFFFF"/>
        </w:rPr>
        <w:t xml:space="preserve">, E. N., &amp; </w:t>
      </w:r>
      <w:proofErr w:type="spellStart"/>
      <w:r w:rsidRPr="00A24288">
        <w:rPr>
          <w:rFonts w:ascii="Times New Roman" w:hAnsi="Times New Roman"/>
          <w:color w:val="222222"/>
          <w:sz w:val="24"/>
          <w:szCs w:val="24"/>
          <w:shd w:val="clear" w:color="auto" w:fill="FFFFFF"/>
        </w:rPr>
        <w:t>Suhariyanto</w:t>
      </w:r>
      <w:proofErr w:type="spellEnd"/>
      <w:r w:rsidRPr="00A24288">
        <w:rPr>
          <w:rFonts w:ascii="Times New Roman" w:hAnsi="Times New Roman"/>
          <w:color w:val="222222"/>
          <w:sz w:val="24"/>
          <w:szCs w:val="24"/>
          <w:shd w:val="clear" w:color="auto" w:fill="FFFFFF"/>
        </w:rPr>
        <w:t xml:space="preserve">, S. (2025). Flash sale: How young people </w:t>
      </w:r>
      <w:proofErr w:type="gramStart"/>
      <w:r w:rsidRPr="00A24288">
        <w:rPr>
          <w:rFonts w:ascii="Times New Roman" w:hAnsi="Times New Roman"/>
          <w:color w:val="222222"/>
          <w:sz w:val="24"/>
          <w:szCs w:val="24"/>
          <w:shd w:val="clear" w:color="auto" w:fill="FFFFFF"/>
        </w:rPr>
        <w:t>practice</w:t>
      </w:r>
      <w:proofErr w:type="gramEnd"/>
      <w:r w:rsidRPr="00A24288">
        <w:rPr>
          <w:rFonts w:ascii="Times New Roman" w:hAnsi="Times New Roman"/>
          <w:color w:val="222222"/>
          <w:sz w:val="24"/>
          <w:szCs w:val="24"/>
          <w:shd w:val="clear" w:color="auto" w:fill="FFFFFF"/>
        </w:rPr>
        <w:t xml:space="preserve"> </w:t>
      </w:r>
      <w:proofErr w:type="spellStart"/>
      <w:r w:rsidRPr="00A24288">
        <w:rPr>
          <w:rFonts w:ascii="Times New Roman" w:hAnsi="Times New Roman"/>
          <w:color w:val="222222"/>
          <w:sz w:val="24"/>
          <w:szCs w:val="24"/>
          <w:shd w:val="clear" w:color="auto" w:fill="FFFFFF"/>
        </w:rPr>
        <w:t>dromology</w:t>
      </w:r>
      <w:proofErr w:type="spellEnd"/>
      <w:r w:rsidRPr="00A24288">
        <w:rPr>
          <w:rFonts w:ascii="Times New Roman" w:hAnsi="Times New Roman"/>
          <w:color w:val="222222"/>
          <w:sz w:val="24"/>
          <w:szCs w:val="24"/>
          <w:shd w:val="clear" w:color="auto" w:fill="FFFFFF"/>
        </w:rPr>
        <w:t xml:space="preserve"> in digital consumption. </w:t>
      </w:r>
      <w:r w:rsidRPr="00A24288">
        <w:rPr>
          <w:rFonts w:ascii="Times New Roman" w:hAnsi="Times New Roman"/>
          <w:i/>
          <w:iCs/>
          <w:color w:val="222222"/>
          <w:sz w:val="24"/>
          <w:szCs w:val="24"/>
          <w:shd w:val="clear" w:color="auto" w:fill="FFFFFF"/>
        </w:rPr>
        <w:t xml:space="preserve">Bricolage: </w:t>
      </w:r>
      <w:proofErr w:type="spellStart"/>
      <w:r w:rsidRPr="00A24288">
        <w:rPr>
          <w:rFonts w:ascii="Times New Roman" w:hAnsi="Times New Roman"/>
          <w:i/>
          <w:iCs/>
          <w:color w:val="222222"/>
          <w:sz w:val="24"/>
          <w:szCs w:val="24"/>
          <w:shd w:val="clear" w:color="auto" w:fill="FFFFFF"/>
        </w:rPr>
        <w:t>Jurnal</w:t>
      </w:r>
      <w:proofErr w:type="spellEnd"/>
      <w:r w:rsidRPr="00A24288">
        <w:rPr>
          <w:rFonts w:ascii="Times New Roman" w:hAnsi="Times New Roman"/>
          <w:i/>
          <w:iCs/>
          <w:color w:val="222222"/>
          <w:sz w:val="24"/>
          <w:szCs w:val="24"/>
          <w:shd w:val="clear" w:color="auto" w:fill="FFFFFF"/>
        </w:rPr>
        <w:t xml:space="preserve"> Magister </w:t>
      </w:r>
      <w:proofErr w:type="spellStart"/>
      <w:r w:rsidRPr="00A24288">
        <w:rPr>
          <w:rFonts w:ascii="Times New Roman" w:hAnsi="Times New Roman"/>
          <w:i/>
          <w:iCs/>
          <w:color w:val="222222"/>
          <w:sz w:val="24"/>
          <w:szCs w:val="24"/>
          <w:shd w:val="clear" w:color="auto" w:fill="FFFFFF"/>
        </w:rPr>
        <w:t>Ilmu</w:t>
      </w:r>
      <w:proofErr w:type="spellEnd"/>
      <w:r w:rsidRPr="00A24288">
        <w:rPr>
          <w:rFonts w:ascii="Times New Roman" w:hAnsi="Times New Roman"/>
          <w:i/>
          <w:iCs/>
          <w:color w:val="222222"/>
          <w:sz w:val="24"/>
          <w:szCs w:val="24"/>
          <w:shd w:val="clear" w:color="auto" w:fill="FFFFFF"/>
        </w:rPr>
        <w:t xml:space="preserve"> Komunikasi</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11</w:t>
      </w:r>
      <w:r w:rsidRPr="00A24288">
        <w:rPr>
          <w:rFonts w:ascii="Times New Roman" w:hAnsi="Times New Roman"/>
          <w:color w:val="222222"/>
          <w:sz w:val="24"/>
          <w:szCs w:val="24"/>
          <w:shd w:val="clear" w:color="auto" w:fill="FFFFFF"/>
        </w:rPr>
        <w:t>(1), 137-150.</w:t>
      </w:r>
    </w:p>
    <w:p w14:paraId="38FE2989" w14:textId="77777777" w:rsidR="001C2C3D" w:rsidRPr="00A24288" w:rsidRDefault="001C2C3D" w:rsidP="00851A9F">
      <w:pPr>
        <w:spacing w:line="360" w:lineRule="auto"/>
        <w:ind w:left="810" w:hanging="81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 xml:space="preserve">Rainy, T. A., &amp; </w:t>
      </w:r>
      <w:proofErr w:type="spellStart"/>
      <w:r w:rsidRPr="00A24288">
        <w:rPr>
          <w:rFonts w:ascii="Times New Roman" w:hAnsi="Times New Roman"/>
          <w:color w:val="222222"/>
          <w:sz w:val="24"/>
          <w:szCs w:val="24"/>
          <w:shd w:val="clear" w:color="auto" w:fill="FFFFFF"/>
        </w:rPr>
        <w:t>Dhanekula</w:t>
      </w:r>
      <w:proofErr w:type="spellEnd"/>
      <w:r w:rsidRPr="00A24288">
        <w:rPr>
          <w:rFonts w:ascii="Times New Roman" w:hAnsi="Times New Roman"/>
          <w:color w:val="222222"/>
          <w:sz w:val="24"/>
          <w:szCs w:val="24"/>
          <w:shd w:val="clear" w:color="auto" w:fill="FFFFFF"/>
        </w:rPr>
        <w:t>, A. (2025). Development of Model Influence on Consumer Behavior in US e-commerce and Digital Marketing. </w:t>
      </w:r>
      <w:r w:rsidRPr="00A24288">
        <w:rPr>
          <w:rFonts w:ascii="Times New Roman" w:hAnsi="Times New Roman"/>
          <w:i/>
          <w:iCs/>
          <w:color w:val="222222"/>
          <w:sz w:val="24"/>
          <w:szCs w:val="24"/>
          <w:shd w:val="clear" w:color="auto" w:fill="FFFFFF"/>
        </w:rPr>
        <w:t>American Journal of Interdisciplinary Studies</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6</w:t>
      </w:r>
      <w:r w:rsidRPr="00A24288">
        <w:rPr>
          <w:rFonts w:ascii="Times New Roman" w:hAnsi="Times New Roman"/>
          <w:color w:val="222222"/>
          <w:sz w:val="24"/>
          <w:szCs w:val="24"/>
          <w:shd w:val="clear" w:color="auto" w:fill="FFFFFF"/>
        </w:rPr>
        <w:t>(3), 106-143.</w:t>
      </w:r>
    </w:p>
    <w:p w14:paraId="098C4D22" w14:textId="77777777" w:rsidR="001C2C3D" w:rsidRPr="00A24288" w:rsidRDefault="001C2C3D" w:rsidP="00851A9F">
      <w:pPr>
        <w:spacing w:line="360" w:lineRule="auto"/>
        <w:ind w:left="810" w:hanging="81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Rajendran, R. P. (2024). Navigating the New Wave; unveiling the transformation effects of social media on digital marketing in the emerging era. </w:t>
      </w:r>
      <w:r w:rsidRPr="00A24288">
        <w:rPr>
          <w:rFonts w:ascii="Times New Roman" w:hAnsi="Times New Roman"/>
          <w:i/>
          <w:iCs/>
          <w:color w:val="222222"/>
          <w:sz w:val="24"/>
          <w:szCs w:val="24"/>
          <w:shd w:val="clear" w:color="auto" w:fill="FFFFFF"/>
        </w:rPr>
        <w:t>Journal of Informatics Education and Research</w:t>
      </w:r>
      <w:r w:rsidRPr="00A24288">
        <w:rPr>
          <w:rFonts w:ascii="Times New Roman" w:hAnsi="Times New Roman"/>
          <w:color w:val="222222"/>
          <w:sz w:val="24"/>
          <w:szCs w:val="24"/>
          <w:shd w:val="clear" w:color="auto" w:fill="FFFFFF"/>
        </w:rPr>
        <w:t>.</w:t>
      </w:r>
    </w:p>
    <w:p w14:paraId="6677B517" w14:textId="77777777" w:rsidR="001C2C3D" w:rsidRPr="00A24288" w:rsidRDefault="001C2C3D" w:rsidP="00851A9F">
      <w:pPr>
        <w:spacing w:line="360" w:lineRule="auto"/>
        <w:ind w:left="810" w:hanging="81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Rana, S. S., Azim, S. M. F., Arif, A. R. K., Sohel, M. S. I., &amp; Priya, F. N. (2024). Investigating online shopping behavior of generation Z: an application of theory of consumption values. </w:t>
      </w:r>
      <w:r w:rsidRPr="00A24288">
        <w:rPr>
          <w:rFonts w:ascii="Times New Roman" w:hAnsi="Times New Roman"/>
          <w:i/>
          <w:iCs/>
          <w:color w:val="222222"/>
          <w:sz w:val="24"/>
          <w:szCs w:val="24"/>
          <w:shd w:val="clear" w:color="auto" w:fill="FFFFFF"/>
        </w:rPr>
        <w:t>Journal of Contemporary Marketing Science</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7</w:t>
      </w:r>
      <w:r w:rsidRPr="00A24288">
        <w:rPr>
          <w:rFonts w:ascii="Times New Roman" w:hAnsi="Times New Roman"/>
          <w:color w:val="222222"/>
          <w:sz w:val="24"/>
          <w:szCs w:val="24"/>
          <w:shd w:val="clear" w:color="auto" w:fill="FFFFFF"/>
        </w:rPr>
        <w:t>(1), 17-37.</w:t>
      </w:r>
    </w:p>
    <w:p w14:paraId="196B25D9" w14:textId="77777777" w:rsidR="001C2C3D" w:rsidRPr="00A24288" w:rsidRDefault="001C2C3D" w:rsidP="00851A9F">
      <w:pPr>
        <w:spacing w:line="360" w:lineRule="auto"/>
        <w:ind w:left="810" w:hanging="81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lastRenderedPageBreak/>
        <w:t>Sahakyan, H., &amp; Boberg, W. (2025). Missing Out on Sustainability? Leveraging FOMO Appeals to Foster Pro-Environmental Behavior in Fast Fashion.</w:t>
      </w:r>
    </w:p>
    <w:p w14:paraId="3E97BE4A" w14:textId="77777777" w:rsidR="001C2C3D" w:rsidRPr="00A24288" w:rsidRDefault="001C2C3D" w:rsidP="00851A9F">
      <w:pPr>
        <w:spacing w:line="360" w:lineRule="auto"/>
        <w:ind w:left="810" w:hanging="810"/>
        <w:jc w:val="both"/>
        <w:rPr>
          <w:rFonts w:ascii="Times New Roman" w:hAnsi="Times New Roman"/>
          <w:color w:val="222222"/>
          <w:sz w:val="24"/>
          <w:szCs w:val="24"/>
          <w:shd w:val="clear" w:color="auto" w:fill="FFFFFF"/>
        </w:rPr>
      </w:pPr>
      <w:proofErr w:type="spellStart"/>
      <w:r w:rsidRPr="00A24288">
        <w:rPr>
          <w:rFonts w:ascii="Times New Roman" w:hAnsi="Times New Roman"/>
          <w:color w:val="222222"/>
          <w:sz w:val="24"/>
          <w:szCs w:val="24"/>
          <w:shd w:val="clear" w:color="auto" w:fill="FFFFFF"/>
        </w:rPr>
        <w:t>Semenda</w:t>
      </w:r>
      <w:proofErr w:type="spellEnd"/>
      <w:r w:rsidRPr="00A24288">
        <w:rPr>
          <w:rFonts w:ascii="Times New Roman" w:hAnsi="Times New Roman"/>
          <w:color w:val="222222"/>
          <w:sz w:val="24"/>
          <w:szCs w:val="24"/>
          <w:shd w:val="clear" w:color="auto" w:fill="FFFFFF"/>
        </w:rPr>
        <w:t xml:space="preserve">, O., Sokolova, Y., </w:t>
      </w:r>
      <w:proofErr w:type="spellStart"/>
      <w:r w:rsidRPr="00A24288">
        <w:rPr>
          <w:rFonts w:ascii="Times New Roman" w:hAnsi="Times New Roman"/>
          <w:color w:val="222222"/>
          <w:sz w:val="24"/>
          <w:szCs w:val="24"/>
          <w:shd w:val="clear" w:color="auto" w:fill="FFFFFF"/>
        </w:rPr>
        <w:t>Korovina</w:t>
      </w:r>
      <w:proofErr w:type="spellEnd"/>
      <w:r w:rsidRPr="00A24288">
        <w:rPr>
          <w:rFonts w:ascii="Times New Roman" w:hAnsi="Times New Roman"/>
          <w:color w:val="222222"/>
          <w:sz w:val="24"/>
          <w:szCs w:val="24"/>
          <w:shd w:val="clear" w:color="auto" w:fill="FFFFFF"/>
        </w:rPr>
        <w:t>, O., Bratko, O., &amp; Polishchuk, I. (2024). Using social media analysis to improve E-commerce marketing strategies. </w:t>
      </w:r>
      <w:r w:rsidRPr="00A24288">
        <w:rPr>
          <w:rFonts w:ascii="Times New Roman" w:hAnsi="Times New Roman"/>
          <w:i/>
          <w:iCs/>
          <w:color w:val="222222"/>
          <w:sz w:val="24"/>
          <w:szCs w:val="24"/>
          <w:shd w:val="clear" w:color="auto" w:fill="FFFFFF"/>
        </w:rPr>
        <w:t>International Review of Management and Marketing</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14</w:t>
      </w:r>
      <w:r w:rsidRPr="00A24288">
        <w:rPr>
          <w:rFonts w:ascii="Times New Roman" w:hAnsi="Times New Roman"/>
          <w:color w:val="222222"/>
          <w:sz w:val="24"/>
          <w:szCs w:val="24"/>
          <w:shd w:val="clear" w:color="auto" w:fill="FFFFFF"/>
        </w:rPr>
        <w:t>(4), 61-71.</w:t>
      </w:r>
    </w:p>
    <w:p w14:paraId="5E6BE929" w14:textId="77777777" w:rsidR="001C2C3D" w:rsidRPr="00A24288" w:rsidRDefault="001C2C3D" w:rsidP="00851A9F">
      <w:pPr>
        <w:spacing w:line="360" w:lineRule="auto"/>
        <w:ind w:left="810" w:hanging="81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 xml:space="preserve">Sharma, A., Mishra, S. K., &amp; Srivastav, V. K. (2023). The Evolution </w:t>
      </w:r>
      <w:proofErr w:type="gramStart"/>
      <w:r w:rsidRPr="00A24288">
        <w:rPr>
          <w:rFonts w:ascii="Times New Roman" w:hAnsi="Times New Roman"/>
          <w:color w:val="222222"/>
          <w:sz w:val="24"/>
          <w:szCs w:val="24"/>
          <w:shd w:val="clear" w:color="auto" w:fill="FFFFFF"/>
        </w:rPr>
        <w:t>And</w:t>
      </w:r>
      <w:proofErr w:type="gramEnd"/>
      <w:r w:rsidRPr="00A24288">
        <w:rPr>
          <w:rFonts w:ascii="Times New Roman" w:hAnsi="Times New Roman"/>
          <w:color w:val="222222"/>
          <w:sz w:val="24"/>
          <w:szCs w:val="24"/>
          <w:shd w:val="clear" w:color="auto" w:fill="FFFFFF"/>
        </w:rPr>
        <w:t xml:space="preserve"> Impact </w:t>
      </w:r>
      <w:proofErr w:type="gramStart"/>
      <w:r w:rsidRPr="00A24288">
        <w:rPr>
          <w:rFonts w:ascii="Times New Roman" w:hAnsi="Times New Roman"/>
          <w:color w:val="222222"/>
          <w:sz w:val="24"/>
          <w:szCs w:val="24"/>
          <w:shd w:val="clear" w:color="auto" w:fill="FFFFFF"/>
        </w:rPr>
        <w:t>Of</w:t>
      </w:r>
      <w:proofErr w:type="gramEnd"/>
      <w:r w:rsidRPr="00A24288">
        <w:rPr>
          <w:rFonts w:ascii="Times New Roman" w:hAnsi="Times New Roman"/>
          <w:color w:val="222222"/>
          <w:sz w:val="24"/>
          <w:szCs w:val="24"/>
          <w:shd w:val="clear" w:color="auto" w:fill="FFFFFF"/>
        </w:rPr>
        <w:t xml:space="preserve"> E-Commerce. </w:t>
      </w:r>
      <w:r w:rsidRPr="00A24288">
        <w:rPr>
          <w:rFonts w:ascii="Times New Roman" w:hAnsi="Times New Roman"/>
          <w:i/>
          <w:iCs/>
          <w:color w:val="222222"/>
          <w:sz w:val="24"/>
          <w:szCs w:val="24"/>
          <w:shd w:val="clear" w:color="auto" w:fill="FFFFFF"/>
        </w:rPr>
        <w:t>Journal of Namibian Studies</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33</w:t>
      </w:r>
      <w:r w:rsidRPr="00A24288">
        <w:rPr>
          <w:rFonts w:ascii="Times New Roman" w:hAnsi="Times New Roman"/>
          <w:color w:val="222222"/>
          <w:sz w:val="24"/>
          <w:szCs w:val="24"/>
          <w:shd w:val="clear" w:color="auto" w:fill="FFFFFF"/>
        </w:rPr>
        <w:t>.</w:t>
      </w:r>
    </w:p>
    <w:p w14:paraId="6CDCA049" w14:textId="77777777" w:rsidR="001C2C3D" w:rsidRPr="00A24288" w:rsidRDefault="001C2C3D" w:rsidP="00851A9F">
      <w:pPr>
        <w:spacing w:line="360" w:lineRule="auto"/>
        <w:ind w:left="810" w:hanging="81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Shuvo, M. S. M. (2024). </w:t>
      </w:r>
      <w:r w:rsidRPr="00A24288">
        <w:rPr>
          <w:rFonts w:ascii="Times New Roman" w:hAnsi="Times New Roman"/>
          <w:i/>
          <w:iCs/>
          <w:color w:val="222222"/>
          <w:sz w:val="24"/>
          <w:szCs w:val="24"/>
          <w:shd w:val="clear" w:color="auto" w:fill="FFFFFF"/>
        </w:rPr>
        <w:t>Intersectionality of fear of missing out, social media addiction, and mental well-being: A qualitative exploration of college students’ social media experience</w:t>
      </w:r>
      <w:r w:rsidRPr="00A24288">
        <w:rPr>
          <w:rFonts w:ascii="Times New Roman" w:hAnsi="Times New Roman"/>
          <w:color w:val="222222"/>
          <w:sz w:val="24"/>
          <w:szCs w:val="24"/>
          <w:shd w:val="clear" w:color="auto" w:fill="FFFFFF"/>
        </w:rPr>
        <w:t> (</w:t>
      </w:r>
      <w:proofErr w:type="gramStart"/>
      <w:r w:rsidRPr="00A24288">
        <w:rPr>
          <w:rFonts w:ascii="Times New Roman" w:hAnsi="Times New Roman"/>
          <w:color w:val="222222"/>
          <w:sz w:val="24"/>
          <w:szCs w:val="24"/>
          <w:shd w:val="clear" w:color="auto" w:fill="FFFFFF"/>
        </w:rPr>
        <w:t>Master's</w:t>
      </w:r>
      <w:proofErr w:type="gramEnd"/>
      <w:r w:rsidRPr="00A24288">
        <w:rPr>
          <w:rFonts w:ascii="Times New Roman" w:hAnsi="Times New Roman"/>
          <w:color w:val="222222"/>
          <w:sz w:val="24"/>
          <w:szCs w:val="24"/>
          <w:shd w:val="clear" w:color="auto" w:fill="FFFFFF"/>
        </w:rPr>
        <w:t xml:space="preserve"> thesis, University of Nebraska at Omaha).</w:t>
      </w:r>
    </w:p>
    <w:p w14:paraId="66FDFAEA" w14:textId="77777777" w:rsidR="001C2C3D" w:rsidRPr="00A24288" w:rsidRDefault="001C2C3D" w:rsidP="00851A9F">
      <w:pPr>
        <w:spacing w:line="360" w:lineRule="auto"/>
        <w:ind w:left="810" w:hanging="81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Theocharis, D. (2025). Peer dynamics in digital marketing: How product type shapes the path to purchase among Gen Z consumers. </w:t>
      </w:r>
      <w:r w:rsidRPr="00A24288">
        <w:rPr>
          <w:rFonts w:ascii="Times New Roman" w:hAnsi="Times New Roman"/>
          <w:i/>
          <w:iCs/>
          <w:color w:val="222222"/>
          <w:sz w:val="24"/>
          <w:szCs w:val="24"/>
          <w:shd w:val="clear" w:color="auto" w:fill="FFFFFF"/>
        </w:rPr>
        <w:t>Businesses</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5</w:t>
      </w:r>
      <w:r w:rsidRPr="00A24288">
        <w:rPr>
          <w:rFonts w:ascii="Times New Roman" w:hAnsi="Times New Roman"/>
          <w:color w:val="222222"/>
          <w:sz w:val="24"/>
          <w:szCs w:val="24"/>
          <w:shd w:val="clear" w:color="auto" w:fill="FFFFFF"/>
        </w:rPr>
        <w:t>(3), 43.</w:t>
      </w:r>
    </w:p>
    <w:p w14:paraId="388FE083" w14:textId="77777777" w:rsidR="001C2C3D" w:rsidRPr="00A24288" w:rsidRDefault="001C2C3D" w:rsidP="00851A9F">
      <w:pPr>
        <w:spacing w:line="360" w:lineRule="auto"/>
        <w:ind w:left="810" w:hanging="81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 xml:space="preserve">Threadgold, S., Shannon, B., Haro, A., Cook, J., Davies, K., Coffey, J., ... &amp; Burrows, R. (2025). </w:t>
      </w:r>
      <w:proofErr w:type="gramStart"/>
      <w:r w:rsidRPr="00A24288">
        <w:rPr>
          <w:rFonts w:ascii="Times New Roman" w:hAnsi="Times New Roman"/>
          <w:color w:val="222222"/>
          <w:sz w:val="24"/>
          <w:szCs w:val="24"/>
          <w:shd w:val="clear" w:color="auto" w:fill="FFFFFF"/>
        </w:rPr>
        <w:t>Buy</w:t>
      </w:r>
      <w:proofErr w:type="gramEnd"/>
      <w:r w:rsidRPr="00A24288">
        <w:rPr>
          <w:rFonts w:ascii="Times New Roman" w:hAnsi="Times New Roman"/>
          <w:color w:val="222222"/>
          <w:sz w:val="24"/>
          <w:szCs w:val="24"/>
          <w:shd w:val="clear" w:color="auto" w:fill="FFFFFF"/>
        </w:rPr>
        <w:t xml:space="preserve"> Now, Pay Later technologies and the gamification of debt in the financial lives of young people. </w:t>
      </w:r>
      <w:r w:rsidRPr="00A24288">
        <w:rPr>
          <w:rFonts w:ascii="Times New Roman" w:hAnsi="Times New Roman"/>
          <w:i/>
          <w:iCs/>
          <w:color w:val="222222"/>
          <w:sz w:val="24"/>
          <w:szCs w:val="24"/>
          <w:shd w:val="clear" w:color="auto" w:fill="FFFFFF"/>
        </w:rPr>
        <w:t>Journal of Cultural Economy</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18</w:t>
      </w:r>
      <w:r w:rsidRPr="00A24288">
        <w:rPr>
          <w:rFonts w:ascii="Times New Roman" w:hAnsi="Times New Roman"/>
          <w:color w:val="222222"/>
          <w:sz w:val="24"/>
          <w:szCs w:val="24"/>
          <w:shd w:val="clear" w:color="auto" w:fill="FFFFFF"/>
        </w:rPr>
        <w:t>(1), 52-67.</w:t>
      </w:r>
    </w:p>
    <w:p w14:paraId="02A4E4F3" w14:textId="77777777" w:rsidR="001C2C3D" w:rsidRPr="00A24288" w:rsidRDefault="001C2C3D" w:rsidP="00851A9F">
      <w:pPr>
        <w:spacing w:line="360" w:lineRule="auto"/>
        <w:ind w:left="810" w:hanging="81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 xml:space="preserve">Tullett-Prado, D., Doley, J. R., Zarate, D., Gomez, R., &amp; Stavropoulos, V. (2023). </w:t>
      </w:r>
      <w:proofErr w:type="spellStart"/>
      <w:r w:rsidRPr="00A24288">
        <w:rPr>
          <w:rFonts w:ascii="Times New Roman" w:hAnsi="Times New Roman"/>
          <w:color w:val="222222"/>
          <w:sz w:val="24"/>
          <w:szCs w:val="24"/>
          <w:shd w:val="clear" w:color="auto" w:fill="FFFFFF"/>
        </w:rPr>
        <w:t>Conceptualising</w:t>
      </w:r>
      <w:proofErr w:type="spellEnd"/>
      <w:r w:rsidRPr="00A24288">
        <w:rPr>
          <w:rFonts w:ascii="Times New Roman" w:hAnsi="Times New Roman"/>
          <w:color w:val="222222"/>
          <w:sz w:val="24"/>
          <w:szCs w:val="24"/>
          <w:shd w:val="clear" w:color="auto" w:fill="FFFFFF"/>
        </w:rPr>
        <w:t xml:space="preserve"> social media addiction: A longitudinal network analysis of social media addiction symptoms and their relationships with psychological distress in a community sample of adults. </w:t>
      </w:r>
      <w:proofErr w:type="spellStart"/>
      <w:r w:rsidRPr="00A24288">
        <w:rPr>
          <w:rFonts w:ascii="Times New Roman" w:hAnsi="Times New Roman"/>
          <w:i/>
          <w:iCs/>
          <w:color w:val="222222"/>
          <w:sz w:val="24"/>
          <w:szCs w:val="24"/>
          <w:shd w:val="clear" w:color="auto" w:fill="FFFFFF"/>
        </w:rPr>
        <w:t>Bmc</w:t>
      </w:r>
      <w:proofErr w:type="spellEnd"/>
      <w:r w:rsidRPr="00A24288">
        <w:rPr>
          <w:rFonts w:ascii="Times New Roman" w:hAnsi="Times New Roman"/>
          <w:i/>
          <w:iCs/>
          <w:color w:val="222222"/>
          <w:sz w:val="24"/>
          <w:szCs w:val="24"/>
          <w:shd w:val="clear" w:color="auto" w:fill="FFFFFF"/>
        </w:rPr>
        <w:t xml:space="preserve"> Psychiatry</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23</w:t>
      </w:r>
      <w:r w:rsidRPr="00A24288">
        <w:rPr>
          <w:rFonts w:ascii="Times New Roman" w:hAnsi="Times New Roman"/>
          <w:color w:val="222222"/>
          <w:sz w:val="24"/>
          <w:szCs w:val="24"/>
          <w:shd w:val="clear" w:color="auto" w:fill="FFFFFF"/>
        </w:rPr>
        <w:t>(1), 509.</w:t>
      </w:r>
    </w:p>
    <w:p w14:paraId="0AEFEC36" w14:textId="77777777" w:rsidR="001C2C3D" w:rsidRPr="00A24288" w:rsidRDefault="001C2C3D" w:rsidP="00851A9F">
      <w:pPr>
        <w:spacing w:line="360" w:lineRule="auto"/>
        <w:ind w:left="810" w:hanging="81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Uppal, C. (2024). The Psychological Drivers of Impulsive Buying: Exploring the Roles of Perceived Stress and Social Media Addiction among Adults. </w:t>
      </w:r>
      <w:r w:rsidRPr="00A24288">
        <w:rPr>
          <w:rFonts w:ascii="Times New Roman" w:hAnsi="Times New Roman"/>
          <w:i/>
          <w:iCs/>
          <w:color w:val="222222"/>
          <w:sz w:val="24"/>
          <w:szCs w:val="24"/>
          <w:shd w:val="clear" w:color="auto" w:fill="FFFFFF"/>
        </w:rPr>
        <w:t>International Journal of Interdisciplinary Approaches in Psychology</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2</w:t>
      </w:r>
      <w:r w:rsidRPr="00A24288">
        <w:rPr>
          <w:rFonts w:ascii="Times New Roman" w:hAnsi="Times New Roman"/>
          <w:color w:val="222222"/>
          <w:sz w:val="24"/>
          <w:szCs w:val="24"/>
          <w:shd w:val="clear" w:color="auto" w:fill="FFFFFF"/>
        </w:rPr>
        <w:t>(12), 47-69.</w:t>
      </w:r>
    </w:p>
    <w:p w14:paraId="3145945C" w14:textId="77777777" w:rsidR="001C2C3D" w:rsidRPr="00A24288" w:rsidRDefault="001C2C3D" w:rsidP="00851A9F">
      <w:pPr>
        <w:spacing w:line="360" w:lineRule="auto"/>
        <w:ind w:left="810" w:hanging="810"/>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 xml:space="preserve">VI De Araujo, S., </w:t>
      </w:r>
      <w:proofErr w:type="spellStart"/>
      <w:r w:rsidRPr="00A24288">
        <w:rPr>
          <w:rFonts w:ascii="Times New Roman" w:hAnsi="Times New Roman"/>
          <w:color w:val="222222"/>
          <w:sz w:val="24"/>
          <w:szCs w:val="24"/>
          <w:shd w:val="clear" w:color="auto" w:fill="FFFFFF"/>
        </w:rPr>
        <w:t>Dhaigude</w:t>
      </w:r>
      <w:proofErr w:type="spellEnd"/>
      <w:r w:rsidRPr="00A24288">
        <w:rPr>
          <w:rFonts w:ascii="Times New Roman" w:hAnsi="Times New Roman"/>
          <w:color w:val="222222"/>
          <w:sz w:val="24"/>
          <w:szCs w:val="24"/>
          <w:shd w:val="clear" w:color="auto" w:fill="FFFFFF"/>
        </w:rPr>
        <w:t>, A. S., Kamath, G. B., R. Pai, R., &amp; Nayak, S. (2026). The influence of sports influencer attributes and content quality on consumer purchase intentions. </w:t>
      </w:r>
      <w:r w:rsidRPr="00A24288">
        <w:rPr>
          <w:rFonts w:ascii="Times New Roman" w:hAnsi="Times New Roman"/>
          <w:i/>
          <w:iCs/>
          <w:color w:val="222222"/>
          <w:sz w:val="24"/>
          <w:szCs w:val="24"/>
          <w:shd w:val="clear" w:color="auto" w:fill="FFFFFF"/>
        </w:rPr>
        <w:t>Cogent Business &amp; Management</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13</w:t>
      </w:r>
      <w:r w:rsidRPr="00A24288">
        <w:rPr>
          <w:rFonts w:ascii="Times New Roman" w:hAnsi="Times New Roman"/>
          <w:color w:val="222222"/>
          <w:sz w:val="24"/>
          <w:szCs w:val="24"/>
          <w:shd w:val="clear" w:color="auto" w:fill="FFFFFF"/>
        </w:rPr>
        <w:t>(1), 2608418.</w:t>
      </w:r>
    </w:p>
    <w:p w14:paraId="5559557E" w14:textId="77777777" w:rsidR="001C2C3D" w:rsidRPr="00A24288" w:rsidRDefault="001C2C3D" w:rsidP="00851A9F">
      <w:pPr>
        <w:spacing w:line="360" w:lineRule="auto"/>
        <w:ind w:left="810" w:hanging="810"/>
        <w:jc w:val="both"/>
        <w:rPr>
          <w:rFonts w:ascii="Times New Roman" w:hAnsi="Times New Roman"/>
          <w:color w:val="222222"/>
          <w:sz w:val="24"/>
          <w:szCs w:val="24"/>
          <w:shd w:val="clear" w:color="auto" w:fill="FFFFFF"/>
        </w:rPr>
      </w:pPr>
      <w:proofErr w:type="spellStart"/>
      <w:r w:rsidRPr="00A24288">
        <w:rPr>
          <w:rFonts w:ascii="Times New Roman" w:hAnsi="Times New Roman"/>
          <w:color w:val="222222"/>
          <w:sz w:val="24"/>
          <w:szCs w:val="24"/>
          <w:shd w:val="clear" w:color="auto" w:fill="FFFFFF"/>
        </w:rPr>
        <w:t>Westerbeek</w:t>
      </w:r>
      <w:proofErr w:type="spellEnd"/>
      <w:r w:rsidRPr="00A24288">
        <w:rPr>
          <w:rFonts w:ascii="Times New Roman" w:hAnsi="Times New Roman"/>
          <w:color w:val="222222"/>
          <w:sz w:val="24"/>
          <w:szCs w:val="24"/>
          <w:shd w:val="clear" w:color="auto" w:fill="FFFFFF"/>
        </w:rPr>
        <w:t>, H. (2025). Algorithmic fandom: how generative AI is reshaping sports marketing, fan engagement, and the integrity of sport. </w:t>
      </w:r>
      <w:r w:rsidRPr="00A24288">
        <w:rPr>
          <w:rFonts w:ascii="Times New Roman" w:hAnsi="Times New Roman"/>
          <w:i/>
          <w:iCs/>
          <w:color w:val="222222"/>
          <w:sz w:val="24"/>
          <w:szCs w:val="24"/>
          <w:shd w:val="clear" w:color="auto" w:fill="FFFFFF"/>
        </w:rPr>
        <w:t>Frontiers in Sports and Active Living</w:t>
      </w:r>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7</w:t>
      </w:r>
      <w:r w:rsidRPr="00A24288">
        <w:rPr>
          <w:rFonts w:ascii="Times New Roman" w:hAnsi="Times New Roman"/>
          <w:color w:val="222222"/>
          <w:sz w:val="24"/>
          <w:szCs w:val="24"/>
          <w:shd w:val="clear" w:color="auto" w:fill="FFFFFF"/>
        </w:rPr>
        <w:t>, 1597444.</w:t>
      </w:r>
    </w:p>
    <w:p w14:paraId="5F31A9B0" w14:textId="77777777" w:rsidR="001C2C3D" w:rsidRPr="00A24288" w:rsidRDefault="001C2C3D" w:rsidP="00851A9F">
      <w:pPr>
        <w:spacing w:line="360" w:lineRule="auto"/>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lastRenderedPageBreak/>
        <w:t>Wilfred, E. (2023). </w:t>
      </w:r>
      <w:r w:rsidRPr="00A24288">
        <w:rPr>
          <w:rFonts w:ascii="Times New Roman" w:hAnsi="Times New Roman"/>
          <w:i/>
          <w:iCs/>
          <w:color w:val="222222"/>
          <w:sz w:val="24"/>
          <w:szCs w:val="24"/>
          <w:shd w:val="clear" w:color="auto" w:fill="FFFFFF"/>
        </w:rPr>
        <w:t xml:space="preserve">Influence of digital marketing platforms on customer purchasing </w:t>
      </w:r>
      <w:proofErr w:type="spellStart"/>
      <w:r w:rsidRPr="00A24288">
        <w:rPr>
          <w:rFonts w:ascii="Times New Roman" w:hAnsi="Times New Roman"/>
          <w:i/>
          <w:iCs/>
          <w:color w:val="222222"/>
          <w:sz w:val="24"/>
          <w:szCs w:val="24"/>
          <w:shd w:val="clear" w:color="auto" w:fill="FFFFFF"/>
        </w:rPr>
        <w:t>behaviours</w:t>
      </w:r>
      <w:proofErr w:type="spellEnd"/>
      <w:r w:rsidRPr="00A24288">
        <w:rPr>
          <w:rFonts w:ascii="Times New Roman" w:hAnsi="Times New Roman"/>
          <w:i/>
          <w:iCs/>
          <w:color w:val="222222"/>
          <w:sz w:val="24"/>
          <w:szCs w:val="24"/>
          <w:shd w:val="clear" w:color="auto" w:fill="FFFFFF"/>
        </w:rPr>
        <w:t xml:space="preserve"> in Moshi municipality</w:t>
      </w:r>
      <w:r w:rsidRPr="00A24288">
        <w:rPr>
          <w:rFonts w:ascii="Times New Roman" w:hAnsi="Times New Roman"/>
          <w:color w:val="222222"/>
          <w:sz w:val="24"/>
          <w:szCs w:val="24"/>
          <w:shd w:val="clear" w:color="auto" w:fill="FFFFFF"/>
        </w:rPr>
        <w:t> (Doctoral dissertation, Moshi Co-operative University (</w:t>
      </w:r>
      <w:proofErr w:type="spellStart"/>
      <w:r w:rsidRPr="00A24288">
        <w:rPr>
          <w:rFonts w:ascii="Times New Roman" w:hAnsi="Times New Roman"/>
          <w:color w:val="222222"/>
          <w:sz w:val="24"/>
          <w:szCs w:val="24"/>
          <w:shd w:val="clear" w:color="auto" w:fill="FFFFFF"/>
        </w:rPr>
        <w:t>MoCU</w:t>
      </w:r>
      <w:proofErr w:type="spellEnd"/>
      <w:r w:rsidRPr="00A24288">
        <w:rPr>
          <w:rFonts w:ascii="Times New Roman" w:hAnsi="Times New Roman"/>
          <w:color w:val="222222"/>
          <w:sz w:val="24"/>
          <w:szCs w:val="24"/>
          <w:shd w:val="clear" w:color="auto" w:fill="FFFFFF"/>
        </w:rPr>
        <w:t>)).</w:t>
      </w:r>
    </w:p>
    <w:p w14:paraId="0F479E1B" w14:textId="77777777" w:rsidR="001C2C3D" w:rsidRPr="00A24288" w:rsidRDefault="001C2C3D" w:rsidP="00851A9F">
      <w:pPr>
        <w:spacing w:line="360" w:lineRule="auto"/>
        <w:jc w:val="both"/>
        <w:rPr>
          <w:rFonts w:ascii="Times New Roman" w:hAnsi="Times New Roman"/>
          <w:color w:val="222222"/>
          <w:sz w:val="24"/>
          <w:szCs w:val="24"/>
          <w:shd w:val="clear" w:color="auto" w:fill="FFFFFF"/>
        </w:rPr>
      </w:pPr>
      <w:r w:rsidRPr="00A24288">
        <w:rPr>
          <w:rFonts w:ascii="Times New Roman" w:hAnsi="Times New Roman"/>
          <w:color w:val="222222"/>
          <w:sz w:val="24"/>
          <w:szCs w:val="24"/>
          <w:shd w:val="clear" w:color="auto" w:fill="FFFFFF"/>
        </w:rPr>
        <w:t xml:space="preserve">Wu, X., &amp; Liu, C. (2025). </w:t>
      </w:r>
      <w:proofErr w:type="spellStart"/>
      <w:r w:rsidRPr="00A24288">
        <w:rPr>
          <w:rFonts w:ascii="Times New Roman" w:hAnsi="Times New Roman"/>
          <w:color w:val="222222"/>
          <w:sz w:val="24"/>
          <w:szCs w:val="24"/>
          <w:shd w:val="clear" w:color="auto" w:fill="FFFFFF"/>
        </w:rPr>
        <w:t>Digitalising</w:t>
      </w:r>
      <w:proofErr w:type="spellEnd"/>
      <w:r w:rsidRPr="00A24288">
        <w:rPr>
          <w:rFonts w:ascii="Times New Roman" w:hAnsi="Times New Roman"/>
          <w:color w:val="222222"/>
          <w:sz w:val="24"/>
          <w:szCs w:val="24"/>
          <w:shd w:val="clear" w:color="auto" w:fill="FFFFFF"/>
        </w:rPr>
        <w:t xml:space="preserve"> rural lifestyles: Online platforms and everyday life in Chinese villages. </w:t>
      </w:r>
      <w:proofErr w:type="spellStart"/>
      <w:r w:rsidRPr="00A24288">
        <w:rPr>
          <w:rFonts w:ascii="Times New Roman" w:hAnsi="Times New Roman"/>
          <w:i/>
          <w:iCs/>
          <w:color w:val="222222"/>
          <w:sz w:val="24"/>
          <w:szCs w:val="24"/>
          <w:shd w:val="clear" w:color="auto" w:fill="FFFFFF"/>
        </w:rPr>
        <w:t>Geoforum</w:t>
      </w:r>
      <w:proofErr w:type="spellEnd"/>
      <w:r w:rsidRPr="00A24288">
        <w:rPr>
          <w:rFonts w:ascii="Times New Roman" w:hAnsi="Times New Roman"/>
          <w:color w:val="222222"/>
          <w:sz w:val="24"/>
          <w:szCs w:val="24"/>
          <w:shd w:val="clear" w:color="auto" w:fill="FFFFFF"/>
        </w:rPr>
        <w:t>, </w:t>
      </w:r>
      <w:r w:rsidRPr="00A24288">
        <w:rPr>
          <w:rFonts w:ascii="Times New Roman" w:hAnsi="Times New Roman"/>
          <w:i/>
          <w:iCs/>
          <w:color w:val="222222"/>
          <w:sz w:val="24"/>
          <w:szCs w:val="24"/>
          <w:shd w:val="clear" w:color="auto" w:fill="FFFFFF"/>
        </w:rPr>
        <w:t>159</w:t>
      </w:r>
      <w:r w:rsidRPr="00A24288">
        <w:rPr>
          <w:rFonts w:ascii="Times New Roman" w:hAnsi="Times New Roman"/>
          <w:color w:val="222222"/>
          <w:sz w:val="24"/>
          <w:szCs w:val="24"/>
          <w:shd w:val="clear" w:color="auto" w:fill="FFFFFF"/>
        </w:rPr>
        <w:t>, 104206.</w:t>
      </w:r>
    </w:p>
    <w:p w14:paraId="49892B21" w14:textId="77777777" w:rsidR="001C2C3D" w:rsidRPr="00A24288" w:rsidRDefault="001C2C3D" w:rsidP="00851A9F">
      <w:pPr>
        <w:spacing w:line="360" w:lineRule="auto"/>
        <w:ind w:left="810" w:hanging="810"/>
        <w:jc w:val="both"/>
        <w:rPr>
          <w:rFonts w:ascii="Times New Roman" w:hAnsi="Times New Roman"/>
          <w:sz w:val="24"/>
          <w:szCs w:val="24"/>
        </w:rPr>
      </w:pPr>
      <w:r w:rsidRPr="00A24288">
        <w:rPr>
          <w:rFonts w:ascii="Times New Roman" w:hAnsi="Times New Roman"/>
          <w:sz w:val="24"/>
          <w:szCs w:val="24"/>
        </w:rPr>
        <w:t>Zhao, H., Tian, W., &amp; Xin, T. (2017). The development and validation of the online shopping addiction scale. </w:t>
      </w:r>
      <w:r w:rsidRPr="00A24288">
        <w:rPr>
          <w:rFonts w:ascii="Times New Roman" w:hAnsi="Times New Roman"/>
          <w:i/>
          <w:iCs/>
          <w:sz w:val="24"/>
          <w:szCs w:val="24"/>
        </w:rPr>
        <w:t>Frontiers in psychology</w:t>
      </w:r>
      <w:r w:rsidRPr="00A24288">
        <w:rPr>
          <w:rFonts w:ascii="Times New Roman" w:hAnsi="Times New Roman"/>
          <w:sz w:val="24"/>
          <w:szCs w:val="24"/>
        </w:rPr>
        <w:t>, </w:t>
      </w:r>
      <w:r w:rsidRPr="00A24288">
        <w:rPr>
          <w:rFonts w:ascii="Times New Roman" w:hAnsi="Times New Roman"/>
          <w:i/>
          <w:iCs/>
          <w:sz w:val="24"/>
          <w:szCs w:val="24"/>
        </w:rPr>
        <w:t>8</w:t>
      </w:r>
      <w:r w:rsidRPr="00A24288">
        <w:rPr>
          <w:rFonts w:ascii="Times New Roman" w:hAnsi="Times New Roman"/>
          <w:sz w:val="24"/>
          <w:szCs w:val="24"/>
        </w:rPr>
        <w:t>, 735.</w:t>
      </w:r>
    </w:p>
    <w:p w14:paraId="00401A13" w14:textId="57164758" w:rsidR="009E5DEF" w:rsidRDefault="009E5DEF" w:rsidP="00851A9F">
      <w:pPr>
        <w:spacing w:line="360" w:lineRule="auto"/>
        <w:ind w:firstLine="0"/>
        <w:rPr>
          <w:lang w:val="id-ID" w:eastAsia="id-ID"/>
        </w:rPr>
      </w:pPr>
    </w:p>
    <w:p w14:paraId="3634EA7C" w14:textId="77777777" w:rsidR="00DA6004" w:rsidRDefault="00DA6004" w:rsidP="00851A9F">
      <w:pPr>
        <w:pStyle w:val="Heading6"/>
        <w:spacing w:line="360" w:lineRule="auto"/>
        <w:rPr>
          <w:lang w:val="id-ID"/>
        </w:rPr>
      </w:pPr>
    </w:p>
    <w:p w14:paraId="27147340" w14:textId="77777777" w:rsidR="00572CFD" w:rsidRDefault="00572CFD" w:rsidP="00851A9F">
      <w:pPr>
        <w:pStyle w:val="Heading6"/>
        <w:spacing w:line="360" w:lineRule="auto"/>
        <w:rPr>
          <w:lang w:val="id-ID"/>
        </w:rPr>
      </w:pPr>
    </w:p>
    <w:p w14:paraId="56962069" w14:textId="77777777" w:rsidR="00572CFD" w:rsidRDefault="00572CFD" w:rsidP="00851A9F">
      <w:pPr>
        <w:pStyle w:val="Heading6"/>
        <w:spacing w:line="360" w:lineRule="auto"/>
        <w:rPr>
          <w:lang w:val="id-ID"/>
        </w:rPr>
      </w:pPr>
    </w:p>
    <w:p w14:paraId="586644E5" w14:textId="77777777" w:rsidR="00572CFD" w:rsidRDefault="00572CFD" w:rsidP="00851A9F">
      <w:pPr>
        <w:pStyle w:val="Heading6"/>
        <w:spacing w:line="360" w:lineRule="auto"/>
        <w:rPr>
          <w:lang w:val="id-ID"/>
        </w:rPr>
      </w:pPr>
    </w:p>
    <w:p w14:paraId="666DDC7B" w14:textId="77777777" w:rsidR="00572CFD" w:rsidRDefault="00572CFD" w:rsidP="00851A9F">
      <w:pPr>
        <w:pStyle w:val="Heading6"/>
        <w:spacing w:line="360" w:lineRule="auto"/>
        <w:rPr>
          <w:lang w:val="id-ID"/>
        </w:rPr>
      </w:pPr>
    </w:p>
    <w:p w14:paraId="1FB04BFA" w14:textId="77777777" w:rsidR="00572CFD" w:rsidRDefault="00572CFD" w:rsidP="00851A9F">
      <w:pPr>
        <w:pStyle w:val="Heading6"/>
        <w:spacing w:line="360" w:lineRule="auto"/>
        <w:rPr>
          <w:lang w:val="id-ID"/>
        </w:rPr>
      </w:pPr>
    </w:p>
    <w:p w14:paraId="495F81DF" w14:textId="77777777" w:rsidR="00572CFD" w:rsidRDefault="00572CFD" w:rsidP="00851A9F">
      <w:pPr>
        <w:pStyle w:val="Heading6"/>
        <w:spacing w:line="360" w:lineRule="auto"/>
        <w:rPr>
          <w:lang w:val="id-ID"/>
        </w:rPr>
      </w:pPr>
    </w:p>
    <w:p w14:paraId="0C39E921" w14:textId="39D945E4" w:rsidR="00295C0E" w:rsidRPr="00882021" w:rsidRDefault="00295C0E" w:rsidP="00851A9F">
      <w:pPr>
        <w:spacing w:after="160" w:line="360" w:lineRule="auto"/>
        <w:ind w:left="720" w:hanging="720"/>
        <w:jc w:val="both"/>
        <w:rPr>
          <w:rFonts w:ascii="Times New Roman" w:eastAsia="Times New Roman" w:hAnsi="Times New Roman"/>
          <w:sz w:val="24"/>
          <w:szCs w:val="24"/>
          <w:lang w:val="en-GB" w:eastAsia="en-GB"/>
        </w:rPr>
      </w:pPr>
    </w:p>
    <w:sectPr w:rsidR="00295C0E" w:rsidRPr="00882021" w:rsidSect="00A777FF">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CFFB" w14:textId="77777777" w:rsidR="006148BA" w:rsidRDefault="006148BA" w:rsidP="00486C8B">
      <w:pPr>
        <w:spacing w:after="0" w:line="240" w:lineRule="auto"/>
      </w:pPr>
      <w:r>
        <w:separator/>
      </w:r>
    </w:p>
  </w:endnote>
  <w:endnote w:type="continuationSeparator" w:id="0">
    <w:p w14:paraId="0C938741" w14:textId="77777777" w:rsidR="006148BA" w:rsidRDefault="006148BA" w:rsidP="00486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45A4" w14:textId="77777777" w:rsidR="002F0998" w:rsidRDefault="001B428E">
    <w:pPr>
      <w:pStyle w:val="Footer"/>
      <w:jc w:val="right"/>
    </w:pPr>
    <w:r>
      <w:fldChar w:fldCharType="begin"/>
    </w:r>
    <w:r>
      <w:instrText xml:space="preserve"> PAGE   \* MERGEFORMAT </w:instrText>
    </w:r>
    <w:r>
      <w:fldChar w:fldCharType="separate"/>
    </w:r>
    <w:r w:rsidR="002006A4">
      <w:rPr>
        <w:noProof/>
      </w:rPr>
      <w:t>8</w:t>
    </w:r>
    <w:r>
      <w:rPr>
        <w:noProof/>
      </w:rPr>
      <w:fldChar w:fldCharType="end"/>
    </w:r>
  </w:p>
  <w:p w14:paraId="0CD0A11D" w14:textId="77777777" w:rsidR="002F0998" w:rsidRDefault="002F0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F904E" w14:textId="77777777" w:rsidR="006148BA" w:rsidRDefault="006148BA" w:rsidP="00486C8B">
      <w:pPr>
        <w:spacing w:after="0" w:line="240" w:lineRule="auto"/>
      </w:pPr>
      <w:r>
        <w:separator/>
      </w:r>
    </w:p>
  </w:footnote>
  <w:footnote w:type="continuationSeparator" w:id="0">
    <w:p w14:paraId="76D911DA" w14:textId="77777777" w:rsidR="006148BA" w:rsidRDefault="006148BA" w:rsidP="00486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46F67"/>
    <w:multiLevelType w:val="multilevel"/>
    <w:tmpl w:val="2324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A4E1F"/>
    <w:multiLevelType w:val="hybridMultilevel"/>
    <w:tmpl w:val="2AF422AC"/>
    <w:lvl w:ilvl="0" w:tplc="F19CA2C6">
      <w:numFmt w:val="bullet"/>
      <w:lvlText w:val="-"/>
      <w:lvlJc w:val="left"/>
      <w:pPr>
        <w:ind w:left="720" w:hanging="360"/>
      </w:pPr>
      <w:rPr>
        <w:rFonts w:ascii="Arial" w:eastAsia="Times New Roman" w:hAnsi="Aria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D6E03F6"/>
    <w:multiLevelType w:val="hybridMultilevel"/>
    <w:tmpl w:val="2A2AF90C"/>
    <w:lvl w:ilvl="0" w:tplc="F19CA2C6">
      <w:numFmt w:val="bullet"/>
      <w:lvlText w:val="-"/>
      <w:lvlJc w:val="left"/>
      <w:pPr>
        <w:ind w:left="720" w:hanging="360"/>
      </w:pPr>
      <w:rPr>
        <w:rFonts w:ascii="Arial" w:eastAsia="Times New Roman" w:hAnsi="Aria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5CD81AC6"/>
    <w:multiLevelType w:val="multilevel"/>
    <w:tmpl w:val="BE3A49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Narrow" w:eastAsia="Times New Roman" w:hAnsi="Arial Narrow" w:cs="Helvetic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EE6792"/>
    <w:multiLevelType w:val="hybridMultilevel"/>
    <w:tmpl w:val="E45089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899130474">
    <w:abstractNumId w:val="4"/>
  </w:num>
  <w:num w:numId="2" w16cid:durableId="990671414">
    <w:abstractNumId w:val="1"/>
  </w:num>
  <w:num w:numId="3" w16cid:durableId="38358072">
    <w:abstractNumId w:val="2"/>
  </w:num>
  <w:num w:numId="4" w16cid:durableId="461582505">
    <w:abstractNumId w:val="3"/>
  </w:num>
  <w:num w:numId="5" w16cid:durableId="1640918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zMzUxMzezsDQ2sjRT0lEKTi0uzszPAykwrwUAYCS1ICwAAAA="/>
  </w:docVars>
  <w:rsids>
    <w:rsidRoot w:val="008D45C0"/>
    <w:rsid w:val="00023462"/>
    <w:rsid w:val="000555F6"/>
    <w:rsid w:val="00072553"/>
    <w:rsid w:val="000B1EF4"/>
    <w:rsid w:val="000D56F2"/>
    <w:rsid w:val="000D60D6"/>
    <w:rsid w:val="000D7707"/>
    <w:rsid w:val="000E20B4"/>
    <w:rsid w:val="000E3F0A"/>
    <w:rsid w:val="000F05FB"/>
    <w:rsid w:val="00102992"/>
    <w:rsid w:val="00125654"/>
    <w:rsid w:val="0013619A"/>
    <w:rsid w:val="00160C56"/>
    <w:rsid w:val="0018283A"/>
    <w:rsid w:val="00193BE5"/>
    <w:rsid w:val="001B428E"/>
    <w:rsid w:val="001C2C3D"/>
    <w:rsid w:val="002006A4"/>
    <w:rsid w:val="0026403C"/>
    <w:rsid w:val="0028503A"/>
    <w:rsid w:val="00295C0E"/>
    <w:rsid w:val="002C0B33"/>
    <w:rsid w:val="002D50AE"/>
    <w:rsid w:val="002D684A"/>
    <w:rsid w:val="002F0998"/>
    <w:rsid w:val="002F4E32"/>
    <w:rsid w:val="003172FA"/>
    <w:rsid w:val="00350340"/>
    <w:rsid w:val="00355235"/>
    <w:rsid w:val="00355D13"/>
    <w:rsid w:val="003735F2"/>
    <w:rsid w:val="00374141"/>
    <w:rsid w:val="00391F74"/>
    <w:rsid w:val="00397FEF"/>
    <w:rsid w:val="003A490A"/>
    <w:rsid w:val="003B54F7"/>
    <w:rsid w:val="003C6CD7"/>
    <w:rsid w:val="003F4EEE"/>
    <w:rsid w:val="00440DAD"/>
    <w:rsid w:val="004706DD"/>
    <w:rsid w:val="00486C8B"/>
    <w:rsid w:val="004B1252"/>
    <w:rsid w:val="004F649D"/>
    <w:rsid w:val="0051770B"/>
    <w:rsid w:val="005706C4"/>
    <w:rsid w:val="00572CFD"/>
    <w:rsid w:val="005742AE"/>
    <w:rsid w:val="005846C5"/>
    <w:rsid w:val="00592B0A"/>
    <w:rsid w:val="005B382B"/>
    <w:rsid w:val="006148BA"/>
    <w:rsid w:val="00651EE5"/>
    <w:rsid w:val="0066586A"/>
    <w:rsid w:val="00685F09"/>
    <w:rsid w:val="006B21E1"/>
    <w:rsid w:val="006B3681"/>
    <w:rsid w:val="00704942"/>
    <w:rsid w:val="00711F0A"/>
    <w:rsid w:val="00735E95"/>
    <w:rsid w:val="00743984"/>
    <w:rsid w:val="007649FA"/>
    <w:rsid w:val="00772386"/>
    <w:rsid w:val="00773485"/>
    <w:rsid w:val="00775925"/>
    <w:rsid w:val="0079217D"/>
    <w:rsid w:val="00795828"/>
    <w:rsid w:val="007A614C"/>
    <w:rsid w:val="007E1E24"/>
    <w:rsid w:val="00802A24"/>
    <w:rsid w:val="00825209"/>
    <w:rsid w:val="00835935"/>
    <w:rsid w:val="00851A9F"/>
    <w:rsid w:val="008548D6"/>
    <w:rsid w:val="008565B9"/>
    <w:rsid w:val="00873890"/>
    <w:rsid w:val="00882021"/>
    <w:rsid w:val="0088412D"/>
    <w:rsid w:val="008870C1"/>
    <w:rsid w:val="008A43C2"/>
    <w:rsid w:val="008B7C92"/>
    <w:rsid w:val="008D45C0"/>
    <w:rsid w:val="008E0062"/>
    <w:rsid w:val="008F5261"/>
    <w:rsid w:val="009177B9"/>
    <w:rsid w:val="00950172"/>
    <w:rsid w:val="00956576"/>
    <w:rsid w:val="0096493A"/>
    <w:rsid w:val="009E5DEF"/>
    <w:rsid w:val="00A2715E"/>
    <w:rsid w:val="00A32F17"/>
    <w:rsid w:val="00A3372A"/>
    <w:rsid w:val="00A376FF"/>
    <w:rsid w:val="00A54CC1"/>
    <w:rsid w:val="00A57624"/>
    <w:rsid w:val="00A6451A"/>
    <w:rsid w:val="00A765E6"/>
    <w:rsid w:val="00A777FF"/>
    <w:rsid w:val="00AC5160"/>
    <w:rsid w:val="00AC6E79"/>
    <w:rsid w:val="00AF279F"/>
    <w:rsid w:val="00B022DE"/>
    <w:rsid w:val="00B336A5"/>
    <w:rsid w:val="00B50C9C"/>
    <w:rsid w:val="00B8266D"/>
    <w:rsid w:val="00B921F5"/>
    <w:rsid w:val="00BB2690"/>
    <w:rsid w:val="00BB3BE3"/>
    <w:rsid w:val="00BD2C12"/>
    <w:rsid w:val="00BD6DDC"/>
    <w:rsid w:val="00BF3AAE"/>
    <w:rsid w:val="00BF3F87"/>
    <w:rsid w:val="00C036F1"/>
    <w:rsid w:val="00CD6D2E"/>
    <w:rsid w:val="00D60110"/>
    <w:rsid w:val="00D915EB"/>
    <w:rsid w:val="00DA6004"/>
    <w:rsid w:val="00DB78DC"/>
    <w:rsid w:val="00DE2396"/>
    <w:rsid w:val="00DE32FF"/>
    <w:rsid w:val="00E151F8"/>
    <w:rsid w:val="00E45E84"/>
    <w:rsid w:val="00E52711"/>
    <w:rsid w:val="00E85347"/>
    <w:rsid w:val="00EA0C2E"/>
    <w:rsid w:val="00EA4E3A"/>
    <w:rsid w:val="00EB7C87"/>
    <w:rsid w:val="00ED0DE8"/>
    <w:rsid w:val="00F01287"/>
    <w:rsid w:val="00F02FE5"/>
    <w:rsid w:val="00F26C91"/>
    <w:rsid w:val="00F4582E"/>
    <w:rsid w:val="00F501C4"/>
    <w:rsid w:val="00F539B9"/>
    <w:rsid w:val="00FC5D6F"/>
    <w:rsid w:val="00FD2971"/>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5E25A2"/>
  <w15:docId w15:val="{264F474B-1678-46DE-831D-60ABE918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0D6"/>
  </w:style>
  <w:style w:type="paragraph" w:styleId="Heading1">
    <w:name w:val="heading 1"/>
    <w:aliases w:val="Title of Manuscript"/>
    <w:basedOn w:val="Normal"/>
    <w:next w:val="Normal"/>
    <w:link w:val="Heading1Char"/>
    <w:autoRedefine/>
    <w:uiPriority w:val="9"/>
    <w:qFormat/>
    <w:rsid w:val="002D50AE"/>
    <w:pPr>
      <w:spacing w:after="360" w:line="240" w:lineRule="auto"/>
      <w:ind w:firstLine="0"/>
      <w:outlineLvl w:val="0"/>
    </w:pPr>
    <w:rPr>
      <w:rFonts w:ascii="Times New Roman" w:eastAsiaTheme="majorEastAsia" w:hAnsi="Times New Roman"/>
      <w:b/>
      <w:bCs/>
      <w:iCs/>
      <w:sz w:val="36"/>
      <w:szCs w:val="55"/>
      <w:lang w:val="id-ID"/>
    </w:rPr>
  </w:style>
  <w:style w:type="paragraph" w:styleId="Heading2">
    <w:name w:val="heading 2"/>
    <w:aliases w:val="Chapter"/>
    <w:basedOn w:val="Normal"/>
    <w:next w:val="Normal"/>
    <w:link w:val="Heading2Char"/>
    <w:autoRedefine/>
    <w:uiPriority w:val="9"/>
    <w:unhideWhenUsed/>
    <w:qFormat/>
    <w:rsid w:val="00A777FF"/>
    <w:pPr>
      <w:spacing w:before="360" w:line="240" w:lineRule="auto"/>
      <w:ind w:firstLine="0"/>
      <w:outlineLvl w:val="1"/>
    </w:pPr>
    <w:rPr>
      <w:rFonts w:ascii="Times New Roman" w:eastAsiaTheme="majorEastAsia" w:hAnsi="Times New Roman"/>
      <w:b/>
      <w:bCs/>
      <w:iCs/>
      <w:caps/>
      <w:sz w:val="28"/>
      <w:szCs w:val="24"/>
      <w:lang w:val="id-ID" w:eastAsia="id-ID"/>
    </w:rPr>
  </w:style>
  <w:style w:type="paragraph" w:styleId="Heading3">
    <w:name w:val="heading 3"/>
    <w:aliases w:val="Keywords"/>
    <w:basedOn w:val="BodyText"/>
    <w:next w:val="Normal"/>
    <w:link w:val="Heading3Char"/>
    <w:autoRedefine/>
    <w:uiPriority w:val="9"/>
    <w:unhideWhenUsed/>
    <w:qFormat/>
    <w:rsid w:val="00AC6E79"/>
    <w:pPr>
      <w:tabs>
        <w:tab w:val="left" w:pos="1134"/>
      </w:tabs>
      <w:adjustRightInd w:val="0"/>
      <w:snapToGrid w:val="0"/>
      <w:spacing w:before="240"/>
      <w:ind w:left="1134" w:hanging="1134"/>
      <w:outlineLvl w:val="2"/>
    </w:pPr>
    <w:rPr>
      <w:i w:val="0"/>
      <w:sz w:val="24"/>
      <w:szCs w:val="24"/>
      <w:lang w:eastAsia="ko-KR"/>
    </w:rPr>
  </w:style>
  <w:style w:type="paragraph" w:styleId="Heading4">
    <w:name w:val="heading 4"/>
    <w:aliases w:val="bodytext"/>
    <w:basedOn w:val="Normal"/>
    <w:next w:val="Normal"/>
    <w:link w:val="Heading4Char"/>
    <w:autoRedefine/>
    <w:uiPriority w:val="9"/>
    <w:unhideWhenUsed/>
    <w:qFormat/>
    <w:rsid w:val="00A777FF"/>
    <w:pPr>
      <w:spacing w:before="120" w:after="120" w:line="360" w:lineRule="auto"/>
      <w:ind w:firstLine="0"/>
      <w:jc w:val="both"/>
      <w:outlineLvl w:val="3"/>
    </w:pPr>
    <w:rPr>
      <w:rFonts w:ascii="Times New Roman" w:eastAsiaTheme="majorEastAsia" w:hAnsi="Times New Roman"/>
      <w:bCs/>
      <w:iCs/>
      <w:sz w:val="24"/>
      <w:szCs w:val="24"/>
    </w:rPr>
  </w:style>
  <w:style w:type="paragraph" w:styleId="Heading5">
    <w:name w:val="heading 5"/>
    <w:aliases w:val="Sub-chapter"/>
    <w:basedOn w:val="Normal"/>
    <w:next w:val="Normal"/>
    <w:link w:val="Heading5Char"/>
    <w:autoRedefine/>
    <w:uiPriority w:val="9"/>
    <w:unhideWhenUsed/>
    <w:qFormat/>
    <w:rsid w:val="00A32F17"/>
    <w:pPr>
      <w:keepNext/>
      <w:spacing w:before="360" w:after="120" w:line="360" w:lineRule="auto"/>
      <w:ind w:firstLine="0"/>
      <w:outlineLvl w:val="4"/>
    </w:pPr>
    <w:rPr>
      <w:rFonts w:ascii="Times New Roman" w:eastAsiaTheme="majorEastAsia" w:hAnsi="Times New Roman"/>
      <w:b/>
      <w:bCs/>
      <w:iCs/>
      <w:sz w:val="24"/>
      <w:lang w:val="id-ID" w:eastAsia="id-ID"/>
    </w:rPr>
  </w:style>
  <w:style w:type="paragraph" w:styleId="Heading6">
    <w:name w:val="heading 6"/>
    <w:aliases w:val="References"/>
    <w:basedOn w:val="Normal"/>
    <w:next w:val="Normal"/>
    <w:link w:val="Heading6Char"/>
    <w:autoRedefine/>
    <w:uiPriority w:val="9"/>
    <w:unhideWhenUsed/>
    <w:qFormat/>
    <w:rsid w:val="001B428E"/>
    <w:pPr>
      <w:spacing w:before="120" w:after="120" w:line="240" w:lineRule="auto"/>
      <w:ind w:left="737" w:hanging="737"/>
      <w:jc w:val="both"/>
      <w:outlineLvl w:val="5"/>
    </w:pPr>
    <w:rPr>
      <w:rFonts w:ascii="Times New Roman" w:eastAsiaTheme="majorEastAsia" w:hAnsi="Times New Roman"/>
      <w:b/>
      <w:bCs/>
      <w:iCs/>
      <w:sz w:val="24"/>
      <w:lang w:eastAsia="id-ID"/>
    </w:rPr>
  </w:style>
  <w:style w:type="paragraph" w:styleId="Heading7">
    <w:name w:val="heading 7"/>
    <w:basedOn w:val="Normal"/>
    <w:next w:val="Normal"/>
    <w:link w:val="Heading7Char"/>
    <w:uiPriority w:val="9"/>
    <w:semiHidden/>
    <w:unhideWhenUsed/>
    <w:qFormat/>
    <w:rsid w:val="000D60D6"/>
    <w:pPr>
      <w:spacing w:before="280" w:after="0" w:line="360" w:lineRule="auto"/>
      <w:ind w:firstLine="0"/>
      <w:outlineLvl w:val="6"/>
    </w:pPr>
    <w:rPr>
      <w:rFonts w:asciiTheme="majorHAnsi" w:eastAsiaTheme="majorEastAsia" w:hAnsiTheme="majorHAnsi"/>
      <w:b/>
      <w:bCs/>
      <w:i/>
      <w:iCs/>
      <w:sz w:val="20"/>
      <w:szCs w:val="20"/>
    </w:rPr>
  </w:style>
  <w:style w:type="paragraph" w:styleId="Heading8">
    <w:name w:val="heading 8"/>
    <w:basedOn w:val="Normal"/>
    <w:next w:val="Normal"/>
    <w:link w:val="Heading8Char"/>
    <w:uiPriority w:val="9"/>
    <w:semiHidden/>
    <w:unhideWhenUsed/>
    <w:qFormat/>
    <w:rsid w:val="000D60D6"/>
    <w:pPr>
      <w:spacing w:before="280" w:after="0" w:line="360" w:lineRule="auto"/>
      <w:ind w:firstLine="0"/>
      <w:outlineLvl w:val="7"/>
    </w:pPr>
    <w:rPr>
      <w:rFonts w:asciiTheme="majorHAnsi" w:eastAsiaTheme="majorEastAsia" w:hAnsiTheme="majorHAnsi"/>
      <w:b/>
      <w:bCs/>
      <w:i/>
      <w:iCs/>
      <w:sz w:val="18"/>
      <w:szCs w:val="18"/>
    </w:rPr>
  </w:style>
  <w:style w:type="paragraph" w:styleId="Heading9">
    <w:name w:val="heading 9"/>
    <w:basedOn w:val="Normal"/>
    <w:next w:val="Normal"/>
    <w:link w:val="Heading9Char"/>
    <w:uiPriority w:val="9"/>
    <w:semiHidden/>
    <w:unhideWhenUsed/>
    <w:qFormat/>
    <w:rsid w:val="000D60D6"/>
    <w:pPr>
      <w:spacing w:before="280" w:after="0" w:line="360" w:lineRule="auto"/>
      <w:ind w:firstLine="0"/>
      <w:outlineLvl w:val="8"/>
    </w:pPr>
    <w:rPr>
      <w:rFonts w:asciiTheme="majorHAnsi" w:eastAsiaTheme="majorEastAsia" w:hAnsiTheme="majorHAns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of Manuscript Char"/>
    <w:basedOn w:val="DefaultParagraphFont"/>
    <w:link w:val="Heading1"/>
    <w:uiPriority w:val="9"/>
    <w:locked/>
    <w:rsid w:val="002D50AE"/>
    <w:rPr>
      <w:rFonts w:ascii="Times New Roman" w:eastAsiaTheme="majorEastAsia" w:hAnsi="Times New Roman"/>
      <w:b/>
      <w:bCs/>
      <w:iCs/>
      <w:sz w:val="36"/>
      <w:szCs w:val="55"/>
      <w:lang w:val="id-ID"/>
    </w:rPr>
  </w:style>
  <w:style w:type="character" w:customStyle="1" w:styleId="Heading2Char">
    <w:name w:val="Heading 2 Char"/>
    <w:aliases w:val="Chapter Char"/>
    <w:basedOn w:val="DefaultParagraphFont"/>
    <w:link w:val="Heading2"/>
    <w:uiPriority w:val="9"/>
    <w:locked/>
    <w:rsid w:val="00A777FF"/>
    <w:rPr>
      <w:rFonts w:ascii="Times New Roman" w:eastAsiaTheme="majorEastAsia" w:hAnsi="Times New Roman" w:cs="Times New Roman"/>
      <w:b/>
      <w:bCs/>
      <w:iCs/>
      <w:caps/>
      <w:sz w:val="24"/>
      <w:szCs w:val="24"/>
      <w:lang w:val="id-ID" w:eastAsia="id-ID"/>
    </w:rPr>
  </w:style>
  <w:style w:type="character" w:customStyle="1" w:styleId="Heading3Char">
    <w:name w:val="Heading 3 Char"/>
    <w:aliases w:val="Keywords Char"/>
    <w:basedOn w:val="DefaultParagraphFont"/>
    <w:link w:val="Heading3"/>
    <w:uiPriority w:val="9"/>
    <w:locked/>
    <w:rsid w:val="00AC6E79"/>
    <w:rPr>
      <w:rFonts w:ascii="Times New Roman" w:eastAsia="Batang" w:hAnsi="Times New Roman" w:cs="Times New Roman"/>
      <w:sz w:val="24"/>
      <w:szCs w:val="24"/>
      <w:lang w:eastAsia="ko-KR"/>
    </w:rPr>
  </w:style>
  <w:style w:type="character" w:customStyle="1" w:styleId="Heading4Char">
    <w:name w:val="Heading 4 Char"/>
    <w:aliases w:val="bodytext Char"/>
    <w:basedOn w:val="DefaultParagraphFont"/>
    <w:link w:val="Heading4"/>
    <w:uiPriority w:val="9"/>
    <w:locked/>
    <w:rsid w:val="00A777FF"/>
    <w:rPr>
      <w:rFonts w:ascii="Times New Roman" w:eastAsiaTheme="majorEastAsia" w:hAnsi="Times New Roman" w:cs="Times New Roman"/>
      <w:bCs/>
      <w:iCs/>
      <w:sz w:val="24"/>
      <w:szCs w:val="24"/>
    </w:rPr>
  </w:style>
  <w:style w:type="character" w:customStyle="1" w:styleId="Heading5Char">
    <w:name w:val="Heading 5 Char"/>
    <w:aliases w:val="Sub-chapter Char"/>
    <w:basedOn w:val="DefaultParagraphFont"/>
    <w:link w:val="Heading5"/>
    <w:uiPriority w:val="9"/>
    <w:locked/>
    <w:rsid w:val="00A32F17"/>
    <w:rPr>
      <w:rFonts w:ascii="Times New Roman" w:eastAsiaTheme="majorEastAsia" w:hAnsi="Times New Roman" w:cs="Times New Roman"/>
      <w:b/>
      <w:bCs/>
      <w:iCs/>
      <w:sz w:val="24"/>
      <w:lang w:val="id-ID" w:eastAsia="id-ID"/>
    </w:rPr>
  </w:style>
  <w:style w:type="character" w:customStyle="1" w:styleId="Heading6Char">
    <w:name w:val="Heading 6 Char"/>
    <w:aliases w:val="References Char"/>
    <w:basedOn w:val="DefaultParagraphFont"/>
    <w:link w:val="Heading6"/>
    <w:uiPriority w:val="9"/>
    <w:locked/>
    <w:rsid w:val="001B428E"/>
    <w:rPr>
      <w:rFonts w:ascii="Times New Roman" w:eastAsiaTheme="majorEastAsia" w:hAnsi="Times New Roman"/>
      <w:b/>
      <w:bCs/>
      <w:iCs/>
      <w:sz w:val="24"/>
      <w:lang w:eastAsia="id-ID"/>
    </w:rPr>
  </w:style>
  <w:style w:type="character" w:customStyle="1" w:styleId="Heading7Char">
    <w:name w:val="Heading 7 Char"/>
    <w:basedOn w:val="DefaultParagraphFont"/>
    <w:link w:val="Heading7"/>
    <w:uiPriority w:val="9"/>
    <w:semiHidden/>
    <w:locked/>
    <w:rsid w:val="000D60D6"/>
    <w:rPr>
      <w:rFonts w:asciiTheme="majorHAnsi" w:eastAsiaTheme="majorEastAsia" w:hAnsiTheme="majorHAnsi" w:cs="Times New Roman"/>
      <w:b/>
      <w:bCs/>
      <w:i/>
      <w:iCs/>
      <w:sz w:val="20"/>
      <w:szCs w:val="20"/>
    </w:rPr>
  </w:style>
  <w:style w:type="character" w:customStyle="1" w:styleId="Heading8Char">
    <w:name w:val="Heading 8 Char"/>
    <w:basedOn w:val="DefaultParagraphFont"/>
    <w:link w:val="Heading8"/>
    <w:uiPriority w:val="9"/>
    <w:semiHidden/>
    <w:locked/>
    <w:rsid w:val="000D60D6"/>
    <w:rPr>
      <w:rFonts w:asciiTheme="majorHAnsi" w:eastAsiaTheme="majorEastAsia" w:hAnsiTheme="majorHAnsi" w:cs="Times New Roman"/>
      <w:b/>
      <w:bCs/>
      <w:i/>
      <w:iCs/>
      <w:sz w:val="18"/>
      <w:szCs w:val="18"/>
    </w:rPr>
  </w:style>
  <w:style w:type="character" w:customStyle="1" w:styleId="Heading9Char">
    <w:name w:val="Heading 9 Char"/>
    <w:basedOn w:val="DefaultParagraphFont"/>
    <w:link w:val="Heading9"/>
    <w:uiPriority w:val="9"/>
    <w:semiHidden/>
    <w:locked/>
    <w:rsid w:val="000D60D6"/>
    <w:rPr>
      <w:rFonts w:asciiTheme="majorHAnsi" w:eastAsiaTheme="majorEastAsia" w:hAnsiTheme="majorHAnsi" w:cs="Times New Roman"/>
      <w:i/>
      <w:iCs/>
      <w:sz w:val="18"/>
      <w:szCs w:val="18"/>
    </w:rPr>
  </w:style>
  <w:style w:type="character" w:styleId="PageNumber">
    <w:name w:val="page number"/>
    <w:basedOn w:val="DefaultParagraphFont"/>
    <w:uiPriority w:val="99"/>
    <w:rsid w:val="00072553"/>
    <w:rPr>
      <w:rFonts w:ascii="Courier New" w:hAnsi="Courier New" w:cs="Times New Roman"/>
      <w:sz w:val="24"/>
    </w:rPr>
  </w:style>
  <w:style w:type="paragraph" w:styleId="BodyText">
    <w:name w:val="Body Text"/>
    <w:basedOn w:val="Normal"/>
    <w:link w:val="BodyTextChar"/>
    <w:uiPriority w:val="99"/>
    <w:rsid w:val="00072553"/>
    <w:pPr>
      <w:spacing w:line="240" w:lineRule="auto"/>
      <w:jc w:val="both"/>
    </w:pPr>
    <w:rPr>
      <w:rFonts w:ascii="Times New Roman" w:eastAsia="Batang" w:hAnsi="Times New Roman"/>
      <w:i/>
    </w:rPr>
  </w:style>
  <w:style w:type="character" w:customStyle="1" w:styleId="BodyTextChar">
    <w:name w:val="Body Text Char"/>
    <w:basedOn w:val="DefaultParagraphFont"/>
    <w:link w:val="BodyText"/>
    <w:uiPriority w:val="99"/>
    <w:locked/>
    <w:rsid w:val="00072553"/>
    <w:rPr>
      <w:rFonts w:ascii="Times New Roman" w:eastAsia="Batang" w:hAnsi="Times New Roman" w:cs="Times New Roman"/>
      <w:i/>
      <w:sz w:val="20"/>
      <w:szCs w:val="20"/>
      <w:lang w:val="en-US"/>
    </w:rPr>
  </w:style>
  <w:style w:type="character" w:styleId="Emphasis">
    <w:name w:val="Emphasis"/>
    <w:basedOn w:val="DefaultParagraphFont"/>
    <w:uiPriority w:val="20"/>
    <w:qFormat/>
    <w:rsid w:val="000D60D6"/>
    <w:rPr>
      <w:rFonts w:cs="Times New Roman"/>
      <w:b/>
      <w:i/>
      <w:color w:val="auto"/>
    </w:rPr>
  </w:style>
  <w:style w:type="character" w:styleId="Hyperlink">
    <w:name w:val="Hyperlink"/>
    <w:basedOn w:val="DefaultParagraphFont"/>
    <w:uiPriority w:val="99"/>
    <w:unhideWhenUsed/>
    <w:rsid w:val="00486C8B"/>
    <w:rPr>
      <w:rFonts w:cs="Times New Roman"/>
      <w:color w:val="0000FF"/>
      <w:u w:val="single"/>
    </w:rPr>
  </w:style>
  <w:style w:type="paragraph" w:styleId="Header">
    <w:name w:val="header"/>
    <w:basedOn w:val="Normal"/>
    <w:link w:val="HeaderChar"/>
    <w:uiPriority w:val="99"/>
    <w:unhideWhenUsed/>
    <w:rsid w:val="00486C8B"/>
    <w:pPr>
      <w:tabs>
        <w:tab w:val="center" w:pos="4513"/>
        <w:tab w:val="right" w:pos="9026"/>
      </w:tabs>
      <w:spacing w:line="240" w:lineRule="auto"/>
    </w:pPr>
  </w:style>
  <w:style w:type="character" w:customStyle="1" w:styleId="HeaderChar">
    <w:name w:val="Header Char"/>
    <w:basedOn w:val="DefaultParagraphFont"/>
    <w:link w:val="Header"/>
    <w:uiPriority w:val="99"/>
    <w:locked/>
    <w:rsid w:val="00486C8B"/>
    <w:rPr>
      <w:rFonts w:ascii="Courier New" w:hAnsi="Courier New" w:cs="Times New Roman"/>
      <w:sz w:val="20"/>
      <w:szCs w:val="20"/>
      <w:lang w:val="en-US"/>
    </w:rPr>
  </w:style>
  <w:style w:type="paragraph" w:styleId="Footer">
    <w:name w:val="footer"/>
    <w:basedOn w:val="Normal"/>
    <w:link w:val="FooterChar"/>
    <w:uiPriority w:val="99"/>
    <w:unhideWhenUsed/>
    <w:rsid w:val="00486C8B"/>
    <w:pPr>
      <w:tabs>
        <w:tab w:val="center" w:pos="4513"/>
        <w:tab w:val="right" w:pos="9026"/>
      </w:tabs>
      <w:spacing w:line="240" w:lineRule="auto"/>
    </w:pPr>
  </w:style>
  <w:style w:type="character" w:customStyle="1" w:styleId="FooterChar">
    <w:name w:val="Footer Char"/>
    <w:basedOn w:val="DefaultParagraphFont"/>
    <w:link w:val="Footer"/>
    <w:uiPriority w:val="99"/>
    <w:locked/>
    <w:rsid w:val="00486C8B"/>
    <w:rPr>
      <w:rFonts w:ascii="Courier New" w:hAnsi="Courier New" w:cs="Times New Roman"/>
      <w:sz w:val="20"/>
      <w:szCs w:val="20"/>
      <w:lang w:val="en-US"/>
    </w:rPr>
  </w:style>
  <w:style w:type="paragraph" w:styleId="FootnoteText">
    <w:name w:val="footnote text"/>
    <w:basedOn w:val="Normal"/>
    <w:link w:val="FootnoteTextChar"/>
    <w:uiPriority w:val="99"/>
    <w:semiHidden/>
    <w:unhideWhenUsed/>
    <w:rsid w:val="00486C8B"/>
    <w:pPr>
      <w:spacing w:line="240" w:lineRule="auto"/>
    </w:pPr>
    <w:rPr>
      <w:sz w:val="20"/>
    </w:rPr>
  </w:style>
  <w:style w:type="character" w:customStyle="1" w:styleId="FootnoteTextChar">
    <w:name w:val="Footnote Text Char"/>
    <w:basedOn w:val="DefaultParagraphFont"/>
    <w:link w:val="FootnoteText"/>
    <w:uiPriority w:val="99"/>
    <w:semiHidden/>
    <w:locked/>
    <w:rsid w:val="00486C8B"/>
    <w:rPr>
      <w:rFonts w:ascii="Courier New" w:hAnsi="Courier New" w:cs="Times New Roman"/>
      <w:sz w:val="20"/>
      <w:szCs w:val="20"/>
      <w:lang w:val="en-US"/>
    </w:rPr>
  </w:style>
  <w:style w:type="character" w:styleId="FootnoteReference">
    <w:name w:val="footnote reference"/>
    <w:basedOn w:val="DefaultParagraphFont"/>
    <w:uiPriority w:val="99"/>
    <w:semiHidden/>
    <w:unhideWhenUsed/>
    <w:rsid w:val="00486C8B"/>
    <w:rPr>
      <w:rFonts w:cs="Times New Roman"/>
      <w:vertAlign w:val="superscript"/>
    </w:rPr>
  </w:style>
  <w:style w:type="character" w:styleId="Strong">
    <w:name w:val="Strong"/>
    <w:basedOn w:val="DefaultParagraphFont"/>
    <w:uiPriority w:val="22"/>
    <w:qFormat/>
    <w:rsid w:val="000D60D6"/>
    <w:rPr>
      <w:rFonts w:cs="Times New Roman"/>
      <w:b/>
      <w:bCs/>
      <w:spacing w:val="0"/>
    </w:rPr>
  </w:style>
  <w:style w:type="character" w:customStyle="1" w:styleId="highlight">
    <w:name w:val="highlight"/>
    <w:basedOn w:val="DefaultParagraphFont"/>
    <w:rsid w:val="00FC5D6F"/>
    <w:rPr>
      <w:rFonts w:cs="Times New Roman"/>
    </w:rPr>
  </w:style>
  <w:style w:type="paragraph" w:styleId="ListParagraph">
    <w:name w:val="List Paragraph"/>
    <w:basedOn w:val="Normal"/>
    <w:uiPriority w:val="34"/>
    <w:qFormat/>
    <w:rsid w:val="000D60D6"/>
    <w:pPr>
      <w:ind w:left="720"/>
      <w:contextualSpacing/>
    </w:pPr>
  </w:style>
  <w:style w:type="paragraph" w:styleId="NoSpacing">
    <w:name w:val="No Spacing"/>
    <w:aliases w:val="Abstract"/>
    <w:basedOn w:val="Normal"/>
    <w:uiPriority w:val="1"/>
    <w:qFormat/>
    <w:rsid w:val="000D60D6"/>
    <w:pPr>
      <w:spacing w:before="120" w:line="240" w:lineRule="auto"/>
      <w:ind w:firstLine="0"/>
      <w:jc w:val="both"/>
    </w:pPr>
    <w:rPr>
      <w:rFonts w:ascii="Times New Roman" w:hAnsi="Times New Roman"/>
      <w:i/>
      <w:sz w:val="24"/>
    </w:rPr>
  </w:style>
  <w:style w:type="paragraph" w:styleId="Caption">
    <w:name w:val="caption"/>
    <w:basedOn w:val="Normal"/>
    <w:next w:val="Normal"/>
    <w:uiPriority w:val="35"/>
    <w:semiHidden/>
    <w:unhideWhenUsed/>
    <w:qFormat/>
    <w:rsid w:val="000D60D6"/>
    <w:rPr>
      <w:b/>
      <w:bCs/>
      <w:sz w:val="18"/>
      <w:szCs w:val="18"/>
    </w:rPr>
  </w:style>
  <w:style w:type="paragraph" w:styleId="Title">
    <w:name w:val="Title"/>
    <w:basedOn w:val="Normal"/>
    <w:next w:val="Normal"/>
    <w:link w:val="TitleChar"/>
    <w:uiPriority w:val="10"/>
    <w:qFormat/>
    <w:rsid w:val="000D60D6"/>
    <w:pPr>
      <w:spacing w:line="240" w:lineRule="auto"/>
      <w:ind w:firstLine="0"/>
    </w:pPr>
    <w:rPr>
      <w:rFonts w:asciiTheme="majorHAnsi" w:eastAsiaTheme="majorEastAsia" w:hAnsiTheme="majorHAnsi"/>
      <w:b/>
      <w:bCs/>
      <w:i/>
      <w:iCs/>
      <w:spacing w:val="10"/>
      <w:sz w:val="60"/>
      <w:szCs w:val="60"/>
    </w:rPr>
  </w:style>
  <w:style w:type="character" w:customStyle="1" w:styleId="TitleChar">
    <w:name w:val="Title Char"/>
    <w:basedOn w:val="DefaultParagraphFont"/>
    <w:link w:val="Title"/>
    <w:uiPriority w:val="10"/>
    <w:locked/>
    <w:rsid w:val="000D60D6"/>
    <w:rPr>
      <w:rFonts w:asciiTheme="majorHAnsi" w:eastAsiaTheme="majorEastAsia" w:hAnsiTheme="majorHAnsi" w:cs="Times New Roman"/>
      <w:b/>
      <w:bCs/>
      <w:i/>
      <w:iCs/>
      <w:spacing w:val="10"/>
      <w:sz w:val="60"/>
      <w:szCs w:val="60"/>
    </w:rPr>
  </w:style>
  <w:style w:type="paragraph" w:styleId="Subtitle">
    <w:name w:val="Subtitle"/>
    <w:basedOn w:val="Normal"/>
    <w:next w:val="Normal"/>
    <w:link w:val="SubtitleChar"/>
    <w:uiPriority w:val="11"/>
    <w:qFormat/>
    <w:rsid w:val="000D60D6"/>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locked/>
    <w:rsid w:val="000D60D6"/>
    <w:rPr>
      <w:rFonts w:cs="Times New Roman"/>
      <w:i/>
      <w:iCs/>
      <w:color w:val="808080" w:themeColor="text1" w:themeTint="7F"/>
      <w:spacing w:val="10"/>
      <w:sz w:val="24"/>
      <w:szCs w:val="24"/>
    </w:rPr>
  </w:style>
  <w:style w:type="paragraph" w:styleId="Quote">
    <w:name w:val="Quote"/>
    <w:basedOn w:val="Normal"/>
    <w:next w:val="Normal"/>
    <w:link w:val="QuoteChar"/>
    <w:uiPriority w:val="29"/>
    <w:qFormat/>
    <w:rsid w:val="000D60D6"/>
    <w:rPr>
      <w:color w:val="5A5A5A" w:themeColor="text1" w:themeTint="A5"/>
    </w:rPr>
  </w:style>
  <w:style w:type="character" w:customStyle="1" w:styleId="QuoteChar">
    <w:name w:val="Quote Char"/>
    <w:basedOn w:val="DefaultParagraphFont"/>
    <w:link w:val="Quote"/>
    <w:uiPriority w:val="29"/>
    <w:locked/>
    <w:rsid w:val="000D60D6"/>
    <w:rPr>
      <w:rFonts w:asciiTheme="minorHAnsi" w:cs="Times New Roman"/>
      <w:color w:val="5A5A5A" w:themeColor="text1" w:themeTint="A5"/>
    </w:rPr>
  </w:style>
  <w:style w:type="paragraph" w:styleId="IntenseQuote">
    <w:name w:val="Intense Quote"/>
    <w:basedOn w:val="Normal"/>
    <w:next w:val="Normal"/>
    <w:link w:val="IntenseQuoteChar"/>
    <w:uiPriority w:val="30"/>
    <w:qFormat/>
    <w:rsid w:val="000D60D6"/>
    <w:pPr>
      <w:spacing w:before="320" w:after="480" w:line="240" w:lineRule="auto"/>
      <w:ind w:left="720" w:right="720" w:firstLine="0"/>
      <w:jc w:val="center"/>
    </w:pPr>
    <w:rPr>
      <w:rFonts w:asciiTheme="majorHAnsi" w:eastAsiaTheme="majorEastAsia" w:hAnsiTheme="majorHAnsi"/>
      <w:i/>
      <w:iCs/>
      <w:sz w:val="20"/>
      <w:szCs w:val="20"/>
    </w:rPr>
  </w:style>
  <w:style w:type="character" w:customStyle="1" w:styleId="IntenseQuoteChar">
    <w:name w:val="Intense Quote Char"/>
    <w:basedOn w:val="DefaultParagraphFont"/>
    <w:link w:val="IntenseQuote"/>
    <w:uiPriority w:val="30"/>
    <w:locked/>
    <w:rsid w:val="000D60D6"/>
    <w:rPr>
      <w:rFonts w:asciiTheme="majorHAnsi" w:eastAsiaTheme="majorEastAsia" w:hAnsiTheme="majorHAnsi" w:cs="Times New Roman"/>
      <w:i/>
      <w:iCs/>
      <w:sz w:val="20"/>
      <w:szCs w:val="20"/>
    </w:rPr>
  </w:style>
  <w:style w:type="character" w:styleId="SubtleEmphasis">
    <w:name w:val="Subtle Emphasis"/>
    <w:basedOn w:val="DefaultParagraphFont"/>
    <w:uiPriority w:val="19"/>
    <w:qFormat/>
    <w:rsid w:val="000D60D6"/>
    <w:rPr>
      <w:rFonts w:cs="Times New Roman"/>
      <w:i/>
      <w:color w:val="5A5A5A" w:themeColor="text1" w:themeTint="A5"/>
    </w:rPr>
  </w:style>
  <w:style w:type="character" w:styleId="IntenseEmphasis">
    <w:name w:val="Intense Emphasis"/>
    <w:basedOn w:val="DefaultParagraphFont"/>
    <w:uiPriority w:val="21"/>
    <w:qFormat/>
    <w:rsid w:val="000D60D6"/>
    <w:rPr>
      <w:rFonts w:cs="Times New Roman"/>
      <w:b/>
      <w:i/>
      <w:color w:val="auto"/>
      <w:u w:val="single"/>
    </w:rPr>
  </w:style>
  <w:style w:type="character" w:styleId="SubtleReference">
    <w:name w:val="Subtle Reference"/>
    <w:basedOn w:val="DefaultParagraphFont"/>
    <w:uiPriority w:val="31"/>
    <w:qFormat/>
    <w:rsid w:val="000D60D6"/>
    <w:rPr>
      <w:rFonts w:cs="Times New Roman"/>
      <w:smallCaps/>
    </w:rPr>
  </w:style>
  <w:style w:type="character" w:styleId="IntenseReference">
    <w:name w:val="Intense Reference"/>
    <w:basedOn w:val="DefaultParagraphFont"/>
    <w:uiPriority w:val="32"/>
    <w:qFormat/>
    <w:rsid w:val="000D60D6"/>
    <w:rPr>
      <w:rFonts w:cs="Times New Roman"/>
      <w:b/>
      <w:smallCaps/>
      <w:color w:val="auto"/>
    </w:rPr>
  </w:style>
  <w:style w:type="character" w:styleId="BookTitle">
    <w:name w:val="Book Title"/>
    <w:basedOn w:val="DefaultParagraphFont"/>
    <w:uiPriority w:val="33"/>
    <w:qFormat/>
    <w:rsid w:val="000D60D6"/>
    <w:rPr>
      <w:rFonts w:asciiTheme="majorHAnsi" w:eastAsiaTheme="majorEastAsia" w:hAnsiTheme="majorHAnsi" w:cs="Times New Roman"/>
      <w:b/>
      <w:smallCaps/>
      <w:color w:val="auto"/>
      <w:u w:val="single"/>
    </w:rPr>
  </w:style>
  <w:style w:type="paragraph" w:styleId="TOCHeading">
    <w:name w:val="TOC Heading"/>
    <w:basedOn w:val="Heading1"/>
    <w:next w:val="Normal"/>
    <w:uiPriority w:val="39"/>
    <w:semiHidden/>
    <w:unhideWhenUsed/>
    <w:qFormat/>
    <w:rsid w:val="000D60D6"/>
    <w:pPr>
      <w:outlineLvl w:val="9"/>
    </w:pPr>
  </w:style>
  <w:style w:type="table" w:styleId="TableGrid">
    <w:name w:val="Table Grid"/>
    <w:basedOn w:val="TableNormal"/>
    <w:uiPriority w:val="59"/>
    <w:rsid w:val="0051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E5DEF"/>
    <w:pPr>
      <w:spacing w:before="100" w:beforeAutospacing="1" w:after="100" w:afterAutospacing="1" w:line="240" w:lineRule="auto"/>
      <w:ind w:firstLine="0"/>
    </w:pPr>
    <w:rPr>
      <w:rFonts w:ascii="Times New Roman" w:hAnsi="Times New Roman"/>
      <w:sz w:val="24"/>
      <w:szCs w:val="24"/>
      <w:lang w:val="id-ID" w:eastAsia="id-ID"/>
    </w:rPr>
  </w:style>
  <w:style w:type="paragraph" w:styleId="BalloonText">
    <w:name w:val="Balloon Text"/>
    <w:basedOn w:val="Normal"/>
    <w:link w:val="BalloonTextChar"/>
    <w:uiPriority w:val="99"/>
    <w:semiHidden/>
    <w:unhideWhenUsed/>
    <w:rsid w:val="009E5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DEF"/>
    <w:rPr>
      <w:rFonts w:ascii="Tahoma" w:hAnsi="Tahoma" w:cs="Tahoma"/>
      <w:sz w:val="16"/>
      <w:szCs w:val="16"/>
    </w:rPr>
  </w:style>
  <w:style w:type="character" w:styleId="FollowedHyperlink">
    <w:name w:val="FollowedHyperlink"/>
    <w:basedOn w:val="DefaultParagraphFont"/>
    <w:uiPriority w:val="99"/>
    <w:semiHidden/>
    <w:unhideWhenUsed/>
    <w:rsid w:val="00BB3BE3"/>
    <w:rPr>
      <w:color w:val="800080" w:themeColor="followedHyperlink"/>
      <w:u w:val="single"/>
    </w:rPr>
  </w:style>
  <w:style w:type="character" w:styleId="CommentReference">
    <w:name w:val="annotation reference"/>
    <w:basedOn w:val="DefaultParagraphFont"/>
    <w:uiPriority w:val="99"/>
    <w:semiHidden/>
    <w:unhideWhenUsed/>
    <w:rsid w:val="003172FA"/>
    <w:rPr>
      <w:sz w:val="16"/>
      <w:szCs w:val="16"/>
    </w:rPr>
  </w:style>
  <w:style w:type="paragraph" w:styleId="CommentText">
    <w:name w:val="annotation text"/>
    <w:basedOn w:val="Normal"/>
    <w:link w:val="CommentTextChar"/>
    <w:uiPriority w:val="99"/>
    <w:semiHidden/>
    <w:unhideWhenUsed/>
    <w:rsid w:val="003172FA"/>
    <w:pPr>
      <w:spacing w:line="240" w:lineRule="auto"/>
    </w:pPr>
    <w:rPr>
      <w:sz w:val="20"/>
      <w:szCs w:val="20"/>
    </w:rPr>
  </w:style>
  <w:style w:type="character" w:customStyle="1" w:styleId="CommentTextChar">
    <w:name w:val="Comment Text Char"/>
    <w:basedOn w:val="DefaultParagraphFont"/>
    <w:link w:val="CommentText"/>
    <w:uiPriority w:val="99"/>
    <w:semiHidden/>
    <w:rsid w:val="003172FA"/>
    <w:rPr>
      <w:sz w:val="20"/>
      <w:szCs w:val="20"/>
    </w:rPr>
  </w:style>
  <w:style w:type="paragraph" w:styleId="CommentSubject">
    <w:name w:val="annotation subject"/>
    <w:basedOn w:val="CommentText"/>
    <w:next w:val="CommentText"/>
    <w:link w:val="CommentSubjectChar"/>
    <w:uiPriority w:val="99"/>
    <w:semiHidden/>
    <w:unhideWhenUsed/>
    <w:rsid w:val="003172FA"/>
    <w:rPr>
      <w:b/>
      <w:bCs/>
    </w:rPr>
  </w:style>
  <w:style w:type="character" w:customStyle="1" w:styleId="CommentSubjectChar">
    <w:name w:val="Comment Subject Char"/>
    <w:basedOn w:val="CommentTextChar"/>
    <w:link w:val="CommentSubject"/>
    <w:uiPriority w:val="99"/>
    <w:semiHidden/>
    <w:rsid w:val="003172FA"/>
    <w:rPr>
      <w:b/>
      <w:bCs/>
      <w:sz w:val="20"/>
      <w:szCs w:val="20"/>
    </w:rPr>
  </w:style>
  <w:style w:type="character" w:styleId="PlaceholderText">
    <w:name w:val="Placeholder Text"/>
    <w:basedOn w:val="DefaultParagraphFont"/>
    <w:uiPriority w:val="99"/>
    <w:semiHidden/>
    <w:rsid w:val="00735E95"/>
    <w:rPr>
      <w:color w:val="808080"/>
    </w:rPr>
  </w:style>
  <w:style w:type="character" w:styleId="UnresolvedMention">
    <w:name w:val="Unresolved Mention"/>
    <w:basedOn w:val="DefaultParagraphFont"/>
    <w:uiPriority w:val="99"/>
    <w:semiHidden/>
    <w:unhideWhenUsed/>
    <w:rsid w:val="00A37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3914">
      <w:bodyDiv w:val="1"/>
      <w:marLeft w:val="0"/>
      <w:marRight w:val="0"/>
      <w:marTop w:val="0"/>
      <w:marBottom w:val="0"/>
      <w:divBdr>
        <w:top w:val="none" w:sz="0" w:space="0" w:color="auto"/>
        <w:left w:val="none" w:sz="0" w:space="0" w:color="auto"/>
        <w:bottom w:val="none" w:sz="0" w:space="0" w:color="auto"/>
        <w:right w:val="none" w:sz="0" w:space="0" w:color="auto"/>
      </w:divBdr>
    </w:div>
    <w:div w:id="1018853045">
      <w:bodyDiv w:val="1"/>
      <w:marLeft w:val="0"/>
      <w:marRight w:val="0"/>
      <w:marTop w:val="0"/>
      <w:marBottom w:val="0"/>
      <w:divBdr>
        <w:top w:val="none" w:sz="0" w:space="0" w:color="auto"/>
        <w:left w:val="none" w:sz="0" w:space="0" w:color="auto"/>
        <w:bottom w:val="none" w:sz="0" w:space="0" w:color="auto"/>
        <w:right w:val="none" w:sz="0" w:space="0" w:color="auto"/>
      </w:divBdr>
    </w:div>
    <w:div w:id="2078016808">
      <w:marLeft w:val="0"/>
      <w:marRight w:val="0"/>
      <w:marTop w:val="0"/>
      <w:marBottom w:val="0"/>
      <w:divBdr>
        <w:top w:val="none" w:sz="0" w:space="0" w:color="auto"/>
        <w:left w:val="none" w:sz="0" w:space="0" w:color="auto"/>
        <w:bottom w:val="none" w:sz="0" w:space="0" w:color="auto"/>
        <w:right w:val="none" w:sz="0" w:space="0" w:color="auto"/>
      </w:divBdr>
      <w:divsChild>
        <w:div w:id="2078016790">
          <w:marLeft w:val="0"/>
          <w:marRight w:val="0"/>
          <w:marTop w:val="0"/>
          <w:marBottom w:val="0"/>
          <w:divBdr>
            <w:top w:val="none" w:sz="0" w:space="0" w:color="auto"/>
            <w:left w:val="none" w:sz="0" w:space="0" w:color="auto"/>
            <w:bottom w:val="none" w:sz="0" w:space="0" w:color="auto"/>
            <w:right w:val="none" w:sz="0" w:space="0" w:color="auto"/>
          </w:divBdr>
        </w:div>
        <w:div w:id="2078016814">
          <w:marLeft w:val="0"/>
          <w:marRight w:val="0"/>
          <w:marTop w:val="0"/>
          <w:marBottom w:val="0"/>
          <w:divBdr>
            <w:top w:val="none" w:sz="0" w:space="0" w:color="auto"/>
            <w:left w:val="none" w:sz="0" w:space="0" w:color="auto"/>
            <w:bottom w:val="none" w:sz="0" w:space="0" w:color="auto"/>
            <w:right w:val="none" w:sz="0" w:space="0" w:color="auto"/>
          </w:divBdr>
        </w:div>
        <w:div w:id="2078016837">
          <w:marLeft w:val="0"/>
          <w:marRight w:val="0"/>
          <w:marTop w:val="0"/>
          <w:marBottom w:val="0"/>
          <w:divBdr>
            <w:top w:val="none" w:sz="0" w:space="0" w:color="auto"/>
            <w:left w:val="none" w:sz="0" w:space="0" w:color="auto"/>
            <w:bottom w:val="none" w:sz="0" w:space="0" w:color="auto"/>
            <w:right w:val="none" w:sz="0" w:space="0" w:color="auto"/>
          </w:divBdr>
        </w:div>
        <w:div w:id="2078016845">
          <w:marLeft w:val="0"/>
          <w:marRight w:val="0"/>
          <w:marTop w:val="0"/>
          <w:marBottom w:val="0"/>
          <w:divBdr>
            <w:top w:val="none" w:sz="0" w:space="0" w:color="auto"/>
            <w:left w:val="none" w:sz="0" w:space="0" w:color="auto"/>
            <w:bottom w:val="none" w:sz="0" w:space="0" w:color="auto"/>
            <w:right w:val="none" w:sz="0" w:space="0" w:color="auto"/>
          </w:divBdr>
        </w:div>
        <w:div w:id="2078016853">
          <w:marLeft w:val="0"/>
          <w:marRight w:val="0"/>
          <w:marTop w:val="0"/>
          <w:marBottom w:val="0"/>
          <w:divBdr>
            <w:top w:val="none" w:sz="0" w:space="0" w:color="auto"/>
            <w:left w:val="none" w:sz="0" w:space="0" w:color="auto"/>
            <w:bottom w:val="none" w:sz="0" w:space="0" w:color="auto"/>
            <w:right w:val="none" w:sz="0" w:space="0" w:color="auto"/>
          </w:divBdr>
        </w:div>
        <w:div w:id="2078016874">
          <w:marLeft w:val="0"/>
          <w:marRight w:val="0"/>
          <w:marTop w:val="0"/>
          <w:marBottom w:val="0"/>
          <w:divBdr>
            <w:top w:val="none" w:sz="0" w:space="0" w:color="auto"/>
            <w:left w:val="none" w:sz="0" w:space="0" w:color="auto"/>
            <w:bottom w:val="none" w:sz="0" w:space="0" w:color="auto"/>
            <w:right w:val="none" w:sz="0" w:space="0" w:color="auto"/>
          </w:divBdr>
        </w:div>
        <w:div w:id="2078016896">
          <w:marLeft w:val="0"/>
          <w:marRight w:val="0"/>
          <w:marTop w:val="0"/>
          <w:marBottom w:val="0"/>
          <w:divBdr>
            <w:top w:val="none" w:sz="0" w:space="0" w:color="auto"/>
            <w:left w:val="none" w:sz="0" w:space="0" w:color="auto"/>
            <w:bottom w:val="none" w:sz="0" w:space="0" w:color="auto"/>
            <w:right w:val="none" w:sz="0" w:space="0" w:color="auto"/>
          </w:divBdr>
        </w:div>
        <w:div w:id="2078016902">
          <w:marLeft w:val="0"/>
          <w:marRight w:val="0"/>
          <w:marTop w:val="0"/>
          <w:marBottom w:val="0"/>
          <w:divBdr>
            <w:top w:val="none" w:sz="0" w:space="0" w:color="auto"/>
            <w:left w:val="none" w:sz="0" w:space="0" w:color="auto"/>
            <w:bottom w:val="none" w:sz="0" w:space="0" w:color="auto"/>
            <w:right w:val="none" w:sz="0" w:space="0" w:color="auto"/>
          </w:divBdr>
        </w:div>
        <w:div w:id="2078016904">
          <w:marLeft w:val="0"/>
          <w:marRight w:val="0"/>
          <w:marTop w:val="0"/>
          <w:marBottom w:val="0"/>
          <w:divBdr>
            <w:top w:val="none" w:sz="0" w:space="0" w:color="auto"/>
            <w:left w:val="none" w:sz="0" w:space="0" w:color="auto"/>
            <w:bottom w:val="none" w:sz="0" w:space="0" w:color="auto"/>
            <w:right w:val="none" w:sz="0" w:space="0" w:color="auto"/>
          </w:divBdr>
        </w:div>
        <w:div w:id="2078016925">
          <w:marLeft w:val="0"/>
          <w:marRight w:val="0"/>
          <w:marTop w:val="0"/>
          <w:marBottom w:val="0"/>
          <w:divBdr>
            <w:top w:val="none" w:sz="0" w:space="0" w:color="auto"/>
            <w:left w:val="none" w:sz="0" w:space="0" w:color="auto"/>
            <w:bottom w:val="none" w:sz="0" w:space="0" w:color="auto"/>
            <w:right w:val="none" w:sz="0" w:space="0" w:color="auto"/>
          </w:divBdr>
        </w:div>
        <w:div w:id="2078016929">
          <w:marLeft w:val="0"/>
          <w:marRight w:val="0"/>
          <w:marTop w:val="0"/>
          <w:marBottom w:val="0"/>
          <w:divBdr>
            <w:top w:val="none" w:sz="0" w:space="0" w:color="auto"/>
            <w:left w:val="none" w:sz="0" w:space="0" w:color="auto"/>
            <w:bottom w:val="none" w:sz="0" w:space="0" w:color="auto"/>
            <w:right w:val="none" w:sz="0" w:space="0" w:color="auto"/>
          </w:divBdr>
        </w:div>
        <w:div w:id="2078016933">
          <w:marLeft w:val="0"/>
          <w:marRight w:val="0"/>
          <w:marTop w:val="0"/>
          <w:marBottom w:val="0"/>
          <w:divBdr>
            <w:top w:val="none" w:sz="0" w:space="0" w:color="auto"/>
            <w:left w:val="none" w:sz="0" w:space="0" w:color="auto"/>
            <w:bottom w:val="none" w:sz="0" w:space="0" w:color="auto"/>
            <w:right w:val="none" w:sz="0" w:space="0" w:color="auto"/>
          </w:divBdr>
        </w:div>
        <w:div w:id="2078016939">
          <w:marLeft w:val="0"/>
          <w:marRight w:val="0"/>
          <w:marTop w:val="0"/>
          <w:marBottom w:val="0"/>
          <w:divBdr>
            <w:top w:val="none" w:sz="0" w:space="0" w:color="auto"/>
            <w:left w:val="none" w:sz="0" w:space="0" w:color="auto"/>
            <w:bottom w:val="none" w:sz="0" w:space="0" w:color="auto"/>
            <w:right w:val="none" w:sz="0" w:space="0" w:color="auto"/>
          </w:divBdr>
        </w:div>
        <w:div w:id="2078016945">
          <w:marLeft w:val="0"/>
          <w:marRight w:val="0"/>
          <w:marTop w:val="0"/>
          <w:marBottom w:val="0"/>
          <w:divBdr>
            <w:top w:val="none" w:sz="0" w:space="0" w:color="auto"/>
            <w:left w:val="none" w:sz="0" w:space="0" w:color="auto"/>
            <w:bottom w:val="none" w:sz="0" w:space="0" w:color="auto"/>
            <w:right w:val="none" w:sz="0" w:space="0" w:color="auto"/>
          </w:divBdr>
        </w:div>
        <w:div w:id="2078016969">
          <w:marLeft w:val="0"/>
          <w:marRight w:val="0"/>
          <w:marTop w:val="0"/>
          <w:marBottom w:val="0"/>
          <w:divBdr>
            <w:top w:val="none" w:sz="0" w:space="0" w:color="auto"/>
            <w:left w:val="none" w:sz="0" w:space="0" w:color="auto"/>
            <w:bottom w:val="none" w:sz="0" w:space="0" w:color="auto"/>
            <w:right w:val="none" w:sz="0" w:space="0" w:color="auto"/>
          </w:divBdr>
        </w:div>
        <w:div w:id="2078016987">
          <w:marLeft w:val="0"/>
          <w:marRight w:val="0"/>
          <w:marTop w:val="0"/>
          <w:marBottom w:val="0"/>
          <w:divBdr>
            <w:top w:val="none" w:sz="0" w:space="0" w:color="auto"/>
            <w:left w:val="none" w:sz="0" w:space="0" w:color="auto"/>
            <w:bottom w:val="none" w:sz="0" w:space="0" w:color="auto"/>
            <w:right w:val="none" w:sz="0" w:space="0" w:color="auto"/>
          </w:divBdr>
        </w:div>
        <w:div w:id="2078016994">
          <w:marLeft w:val="0"/>
          <w:marRight w:val="0"/>
          <w:marTop w:val="0"/>
          <w:marBottom w:val="0"/>
          <w:divBdr>
            <w:top w:val="none" w:sz="0" w:space="0" w:color="auto"/>
            <w:left w:val="none" w:sz="0" w:space="0" w:color="auto"/>
            <w:bottom w:val="none" w:sz="0" w:space="0" w:color="auto"/>
            <w:right w:val="none" w:sz="0" w:space="0" w:color="auto"/>
          </w:divBdr>
        </w:div>
        <w:div w:id="2078017008">
          <w:marLeft w:val="0"/>
          <w:marRight w:val="0"/>
          <w:marTop w:val="0"/>
          <w:marBottom w:val="0"/>
          <w:divBdr>
            <w:top w:val="none" w:sz="0" w:space="0" w:color="auto"/>
            <w:left w:val="none" w:sz="0" w:space="0" w:color="auto"/>
            <w:bottom w:val="none" w:sz="0" w:space="0" w:color="auto"/>
            <w:right w:val="none" w:sz="0" w:space="0" w:color="auto"/>
          </w:divBdr>
        </w:div>
        <w:div w:id="2078017014">
          <w:marLeft w:val="0"/>
          <w:marRight w:val="0"/>
          <w:marTop w:val="0"/>
          <w:marBottom w:val="0"/>
          <w:divBdr>
            <w:top w:val="none" w:sz="0" w:space="0" w:color="auto"/>
            <w:left w:val="none" w:sz="0" w:space="0" w:color="auto"/>
            <w:bottom w:val="none" w:sz="0" w:space="0" w:color="auto"/>
            <w:right w:val="none" w:sz="0" w:space="0" w:color="auto"/>
          </w:divBdr>
        </w:div>
        <w:div w:id="2078017038">
          <w:marLeft w:val="0"/>
          <w:marRight w:val="0"/>
          <w:marTop w:val="0"/>
          <w:marBottom w:val="0"/>
          <w:divBdr>
            <w:top w:val="none" w:sz="0" w:space="0" w:color="auto"/>
            <w:left w:val="none" w:sz="0" w:space="0" w:color="auto"/>
            <w:bottom w:val="none" w:sz="0" w:space="0" w:color="auto"/>
            <w:right w:val="none" w:sz="0" w:space="0" w:color="auto"/>
          </w:divBdr>
        </w:div>
        <w:div w:id="2078017059">
          <w:marLeft w:val="0"/>
          <w:marRight w:val="0"/>
          <w:marTop w:val="0"/>
          <w:marBottom w:val="0"/>
          <w:divBdr>
            <w:top w:val="none" w:sz="0" w:space="0" w:color="auto"/>
            <w:left w:val="none" w:sz="0" w:space="0" w:color="auto"/>
            <w:bottom w:val="none" w:sz="0" w:space="0" w:color="auto"/>
            <w:right w:val="none" w:sz="0" w:space="0" w:color="auto"/>
          </w:divBdr>
        </w:div>
        <w:div w:id="2078017075">
          <w:marLeft w:val="0"/>
          <w:marRight w:val="0"/>
          <w:marTop w:val="0"/>
          <w:marBottom w:val="0"/>
          <w:divBdr>
            <w:top w:val="none" w:sz="0" w:space="0" w:color="auto"/>
            <w:left w:val="none" w:sz="0" w:space="0" w:color="auto"/>
            <w:bottom w:val="none" w:sz="0" w:space="0" w:color="auto"/>
            <w:right w:val="none" w:sz="0" w:space="0" w:color="auto"/>
          </w:divBdr>
        </w:div>
        <w:div w:id="2078017088">
          <w:marLeft w:val="0"/>
          <w:marRight w:val="0"/>
          <w:marTop w:val="0"/>
          <w:marBottom w:val="0"/>
          <w:divBdr>
            <w:top w:val="none" w:sz="0" w:space="0" w:color="auto"/>
            <w:left w:val="none" w:sz="0" w:space="0" w:color="auto"/>
            <w:bottom w:val="none" w:sz="0" w:space="0" w:color="auto"/>
            <w:right w:val="none" w:sz="0" w:space="0" w:color="auto"/>
          </w:divBdr>
        </w:div>
        <w:div w:id="2078017122">
          <w:marLeft w:val="0"/>
          <w:marRight w:val="0"/>
          <w:marTop w:val="0"/>
          <w:marBottom w:val="0"/>
          <w:divBdr>
            <w:top w:val="none" w:sz="0" w:space="0" w:color="auto"/>
            <w:left w:val="none" w:sz="0" w:space="0" w:color="auto"/>
            <w:bottom w:val="none" w:sz="0" w:space="0" w:color="auto"/>
            <w:right w:val="none" w:sz="0" w:space="0" w:color="auto"/>
          </w:divBdr>
        </w:div>
        <w:div w:id="2078017132">
          <w:marLeft w:val="0"/>
          <w:marRight w:val="0"/>
          <w:marTop w:val="0"/>
          <w:marBottom w:val="0"/>
          <w:divBdr>
            <w:top w:val="none" w:sz="0" w:space="0" w:color="auto"/>
            <w:left w:val="none" w:sz="0" w:space="0" w:color="auto"/>
            <w:bottom w:val="none" w:sz="0" w:space="0" w:color="auto"/>
            <w:right w:val="none" w:sz="0" w:space="0" w:color="auto"/>
          </w:divBdr>
        </w:div>
        <w:div w:id="2078017136">
          <w:marLeft w:val="0"/>
          <w:marRight w:val="0"/>
          <w:marTop w:val="0"/>
          <w:marBottom w:val="0"/>
          <w:divBdr>
            <w:top w:val="none" w:sz="0" w:space="0" w:color="auto"/>
            <w:left w:val="none" w:sz="0" w:space="0" w:color="auto"/>
            <w:bottom w:val="none" w:sz="0" w:space="0" w:color="auto"/>
            <w:right w:val="none" w:sz="0" w:space="0" w:color="auto"/>
          </w:divBdr>
        </w:div>
        <w:div w:id="2078017151">
          <w:marLeft w:val="0"/>
          <w:marRight w:val="0"/>
          <w:marTop w:val="0"/>
          <w:marBottom w:val="0"/>
          <w:divBdr>
            <w:top w:val="none" w:sz="0" w:space="0" w:color="auto"/>
            <w:left w:val="none" w:sz="0" w:space="0" w:color="auto"/>
            <w:bottom w:val="none" w:sz="0" w:space="0" w:color="auto"/>
            <w:right w:val="none" w:sz="0" w:space="0" w:color="auto"/>
          </w:divBdr>
        </w:div>
        <w:div w:id="2078017163">
          <w:marLeft w:val="0"/>
          <w:marRight w:val="0"/>
          <w:marTop w:val="0"/>
          <w:marBottom w:val="0"/>
          <w:divBdr>
            <w:top w:val="none" w:sz="0" w:space="0" w:color="auto"/>
            <w:left w:val="none" w:sz="0" w:space="0" w:color="auto"/>
            <w:bottom w:val="none" w:sz="0" w:space="0" w:color="auto"/>
            <w:right w:val="none" w:sz="0" w:space="0" w:color="auto"/>
          </w:divBdr>
        </w:div>
        <w:div w:id="2078017180">
          <w:marLeft w:val="0"/>
          <w:marRight w:val="0"/>
          <w:marTop w:val="0"/>
          <w:marBottom w:val="0"/>
          <w:divBdr>
            <w:top w:val="none" w:sz="0" w:space="0" w:color="auto"/>
            <w:left w:val="none" w:sz="0" w:space="0" w:color="auto"/>
            <w:bottom w:val="none" w:sz="0" w:space="0" w:color="auto"/>
            <w:right w:val="none" w:sz="0" w:space="0" w:color="auto"/>
          </w:divBdr>
        </w:div>
        <w:div w:id="2078017186">
          <w:marLeft w:val="0"/>
          <w:marRight w:val="0"/>
          <w:marTop w:val="0"/>
          <w:marBottom w:val="0"/>
          <w:divBdr>
            <w:top w:val="none" w:sz="0" w:space="0" w:color="auto"/>
            <w:left w:val="none" w:sz="0" w:space="0" w:color="auto"/>
            <w:bottom w:val="none" w:sz="0" w:space="0" w:color="auto"/>
            <w:right w:val="none" w:sz="0" w:space="0" w:color="auto"/>
          </w:divBdr>
        </w:div>
        <w:div w:id="2078017188">
          <w:marLeft w:val="0"/>
          <w:marRight w:val="0"/>
          <w:marTop w:val="0"/>
          <w:marBottom w:val="0"/>
          <w:divBdr>
            <w:top w:val="none" w:sz="0" w:space="0" w:color="auto"/>
            <w:left w:val="none" w:sz="0" w:space="0" w:color="auto"/>
            <w:bottom w:val="none" w:sz="0" w:space="0" w:color="auto"/>
            <w:right w:val="none" w:sz="0" w:space="0" w:color="auto"/>
          </w:divBdr>
        </w:div>
      </w:divsChild>
    </w:div>
    <w:div w:id="2078016812">
      <w:marLeft w:val="0"/>
      <w:marRight w:val="0"/>
      <w:marTop w:val="0"/>
      <w:marBottom w:val="0"/>
      <w:divBdr>
        <w:top w:val="none" w:sz="0" w:space="0" w:color="auto"/>
        <w:left w:val="none" w:sz="0" w:space="0" w:color="auto"/>
        <w:bottom w:val="none" w:sz="0" w:space="0" w:color="auto"/>
        <w:right w:val="none" w:sz="0" w:space="0" w:color="auto"/>
      </w:divBdr>
      <w:divsChild>
        <w:div w:id="2078016964">
          <w:marLeft w:val="0"/>
          <w:marRight w:val="0"/>
          <w:marTop w:val="0"/>
          <w:marBottom w:val="0"/>
          <w:divBdr>
            <w:top w:val="none" w:sz="0" w:space="0" w:color="auto"/>
            <w:left w:val="none" w:sz="0" w:space="0" w:color="auto"/>
            <w:bottom w:val="none" w:sz="0" w:space="0" w:color="auto"/>
            <w:right w:val="none" w:sz="0" w:space="0" w:color="auto"/>
          </w:divBdr>
        </w:div>
        <w:div w:id="2078017051">
          <w:marLeft w:val="0"/>
          <w:marRight w:val="0"/>
          <w:marTop w:val="0"/>
          <w:marBottom w:val="0"/>
          <w:divBdr>
            <w:top w:val="none" w:sz="0" w:space="0" w:color="auto"/>
            <w:left w:val="none" w:sz="0" w:space="0" w:color="auto"/>
            <w:bottom w:val="none" w:sz="0" w:space="0" w:color="auto"/>
            <w:right w:val="none" w:sz="0" w:space="0" w:color="auto"/>
          </w:divBdr>
        </w:div>
        <w:div w:id="2078017117">
          <w:marLeft w:val="0"/>
          <w:marRight w:val="0"/>
          <w:marTop w:val="0"/>
          <w:marBottom w:val="0"/>
          <w:divBdr>
            <w:top w:val="none" w:sz="0" w:space="0" w:color="auto"/>
            <w:left w:val="none" w:sz="0" w:space="0" w:color="auto"/>
            <w:bottom w:val="none" w:sz="0" w:space="0" w:color="auto"/>
            <w:right w:val="none" w:sz="0" w:space="0" w:color="auto"/>
          </w:divBdr>
        </w:div>
        <w:div w:id="2078017124">
          <w:marLeft w:val="0"/>
          <w:marRight w:val="0"/>
          <w:marTop w:val="0"/>
          <w:marBottom w:val="0"/>
          <w:divBdr>
            <w:top w:val="none" w:sz="0" w:space="0" w:color="auto"/>
            <w:left w:val="none" w:sz="0" w:space="0" w:color="auto"/>
            <w:bottom w:val="none" w:sz="0" w:space="0" w:color="auto"/>
            <w:right w:val="none" w:sz="0" w:space="0" w:color="auto"/>
          </w:divBdr>
        </w:div>
      </w:divsChild>
    </w:div>
    <w:div w:id="2078016860">
      <w:marLeft w:val="0"/>
      <w:marRight w:val="0"/>
      <w:marTop w:val="0"/>
      <w:marBottom w:val="0"/>
      <w:divBdr>
        <w:top w:val="none" w:sz="0" w:space="0" w:color="auto"/>
        <w:left w:val="none" w:sz="0" w:space="0" w:color="auto"/>
        <w:bottom w:val="none" w:sz="0" w:space="0" w:color="auto"/>
        <w:right w:val="none" w:sz="0" w:space="0" w:color="auto"/>
      </w:divBdr>
      <w:divsChild>
        <w:div w:id="2078016857">
          <w:marLeft w:val="0"/>
          <w:marRight w:val="0"/>
          <w:marTop w:val="0"/>
          <w:marBottom w:val="0"/>
          <w:divBdr>
            <w:top w:val="none" w:sz="0" w:space="0" w:color="auto"/>
            <w:left w:val="none" w:sz="0" w:space="0" w:color="auto"/>
            <w:bottom w:val="none" w:sz="0" w:space="0" w:color="auto"/>
            <w:right w:val="none" w:sz="0" w:space="0" w:color="auto"/>
          </w:divBdr>
        </w:div>
        <w:div w:id="2078016885">
          <w:marLeft w:val="0"/>
          <w:marRight w:val="0"/>
          <w:marTop w:val="0"/>
          <w:marBottom w:val="0"/>
          <w:divBdr>
            <w:top w:val="none" w:sz="0" w:space="0" w:color="auto"/>
            <w:left w:val="none" w:sz="0" w:space="0" w:color="auto"/>
            <w:bottom w:val="none" w:sz="0" w:space="0" w:color="auto"/>
            <w:right w:val="none" w:sz="0" w:space="0" w:color="auto"/>
          </w:divBdr>
        </w:div>
        <w:div w:id="2078016889">
          <w:marLeft w:val="0"/>
          <w:marRight w:val="0"/>
          <w:marTop w:val="0"/>
          <w:marBottom w:val="0"/>
          <w:divBdr>
            <w:top w:val="none" w:sz="0" w:space="0" w:color="auto"/>
            <w:left w:val="none" w:sz="0" w:space="0" w:color="auto"/>
            <w:bottom w:val="none" w:sz="0" w:space="0" w:color="auto"/>
            <w:right w:val="none" w:sz="0" w:space="0" w:color="auto"/>
          </w:divBdr>
        </w:div>
        <w:div w:id="2078016892">
          <w:marLeft w:val="0"/>
          <w:marRight w:val="0"/>
          <w:marTop w:val="0"/>
          <w:marBottom w:val="0"/>
          <w:divBdr>
            <w:top w:val="none" w:sz="0" w:space="0" w:color="auto"/>
            <w:left w:val="none" w:sz="0" w:space="0" w:color="auto"/>
            <w:bottom w:val="none" w:sz="0" w:space="0" w:color="auto"/>
            <w:right w:val="none" w:sz="0" w:space="0" w:color="auto"/>
          </w:divBdr>
        </w:div>
        <w:div w:id="2078016901">
          <w:marLeft w:val="0"/>
          <w:marRight w:val="0"/>
          <w:marTop w:val="0"/>
          <w:marBottom w:val="0"/>
          <w:divBdr>
            <w:top w:val="none" w:sz="0" w:space="0" w:color="auto"/>
            <w:left w:val="none" w:sz="0" w:space="0" w:color="auto"/>
            <w:bottom w:val="none" w:sz="0" w:space="0" w:color="auto"/>
            <w:right w:val="none" w:sz="0" w:space="0" w:color="auto"/>
          </w:divBdr>
        </w:div>
        <w:div w:id="2078016913">
          <w:marLeft w:val="0"/>
          <w:marRight w:val="0"/>
          <w:marTop w:val="0"/>
          <w:marBottom w:val="0"/>
          <w:divBdr>
            <w:top w:val="none" w:sz="0" w:space="0" w:color="auto"/>
            <w:left w:val="none" w:sz="0" w:space="0" w:color="auto"/>
            <w:bottom w:val="none" w:sz="0" w:space="0" w:color="auto"/>
            <w:right w:val="none" w:sz="0" w:space="0" w:color="auto"/>
          </w:divBdr>
        </w:div>
        <w:div w:id="2078016920">
          <w:marLeft w:val="0"/>
          <w:marRight w:val="0"/>
          <w:marTop w:val="0"/>
          <w:marBottom w:val="0"/>
          <w:divBdr>
            <w:top w:val="none" w:sz="0" w:space="0" w:color="auto"/>
            <w:left w:val="none" w:sz="0" w:space="0" w:color="auto"/>
            <w:bottom w:val="none" w:sz="0" w:space="0" w:color="auto"/>
            <w:right w:val="none" w:sz="0" w:space="0" w:color="auto"/>
          </w:divBdr>
        </w:div>
        <w:div w:id="2078016948">
          <w:marLeft w:val="0"/>
          <w:marRight w:val="0"/>
          <w:marTop w:val="0"/>
          <w:marBottom w:val="0"/>
          <w:divBdr>
            <w:top w:val="none" w:sz="0" w:space="0" w:color="auto"/>
            <w:left w:val="none" w:sz="0" w:space="0" w:color="auto"/>
            <w:bottom w:val="none" w:sz="0" w:space="0" w:color="auto"/>
            <w:right w:val="none" w:sz="0" w:space="0" w:color="auto"/>
          </w:divBdr>
        </w:div>
        <w:div w:id="2078016966">
          <w:marLeft w:val="0"/>
          <w:marRight w:val="0"/>
          <w:marTop w:val="0"/>
          <w:marBottom w:val="0"/>
          <w:divBdr>
            <w:top w:val="none" w:sz="0" w:space="0" w:color="auto"/>
            <w:left w:val="none" w:sz="0" w:space="0" w:color="auto"/>
            <w:bottom w:val="none" w:sz="0" w:space="0" w:color="auto"/>
            <w:right w:val="none" w:sz="0" w:space="0" w:color="auto"/>
          </w:divBdr>
        </w:div>
        <w:div w:id="2078016968">
          <w:marLeft w:val="0"/>
          <w:marRight w:val="0"/>
          <w:marTop w:val="0"/>
          <w:marBottom w:val="0"/>
          <w:divBdr>
            <w:top w:val="none" w:sz="0" w:space="0" w:color="auto"/>
            <w:left w:val="none" w:sz="0" w:space="0" w:color="auto"/>
            <w:bottom w:val="none" w:sz="0" w:space="0" w:color="auto"/>
            <w:right w:val="none" w:sz="0" w:space="0" w:color="auto"/>
          </w:divBdr>
        </w:div>
        <w:div w:id="2078016976">
          <w:marLeft w:val="0"/>
          <w:marRight w:val="0"/>
          <w:marTop w:val="0"/>
          <w:marBottom w:val="0"/>
          <w:divBdr>
            <w:top w:val="none" w:sz="0" w:space="0" w:color="auto"/>
            <w:left w:val="none" w:sz="0" w:space="0" w:color="auto"/>
            <w:bottom w:val="none" w:sz="0" w:space="0" w:color="auto"/>
            <w:right w:val="none" w:sz="0" w:space="0" w:color="auto"/>
          </w:divBdr>
        </w:div>
        <w:div w:id="2078016979">
          <w:marLeft w:val="0"/>
          <w:marRight w:val="0"/>
          <w:marTop w:val="0"/>
          <w:marBottom w:val="0"/>
          <w:divBdr>
            <w:top w:val="none" w:sz="0" w:space="0" w:color="auto"/>
            <w:left w:val="none" w:sz="0" w:space="0" w:color="auto"/>
            <w:bottom w:val="none" w:sz="0" w:space="0" w:color="auto"/>
            <w:right w:val="none" w:sz="0" w:space="0" w:color="auto"/>
          </w:divBdr>
        </w:div>
        <w:div w:id="2078017030">
          <w:marLeft w:val="0"/>
          <w:marRight w:val="0"/>
          <w:marTop w:val="0"/>
          <w:marBottom w:val="0"/>
          <w:divBdr>
            <w:top w:val="none" w:sz="0" w:space="0" w:color="auto"/>
            <w:left w:val="none" w:sz="0" w:space="0" w:color="auto"/>
            <w:bottom w:val="none" w:sz="0" w:space="0" w:color="auto"/>
            <w:right w:val="none" w:sz="0" w:space="0" w:color="auto"/>
          </w:divBdr>
        </w:div>
        <w:div w:id="2078017058">
          <w:marLeft w:val="0"/>
          <w:marRight w:val="0"/>
          <w:marTop w:val="0"/>
          <w:marBottom w:val="0"/>
          <w:divBdr>
            <w:top w:val="none" w:sz="0" w:space="0" w:color="auto"/>
            <w:left w:val="none" w:sz="0" w:space="0" w:color="auto"/>
            <w:bottom w:val="none" w:sz="0" w:space="0" w:color="auto"/>
            <w:right w:val="none" w:sz="0" w:space="0" w:color="auto"/>
          </w:divBdr>
        </w:div>
        <w:div w:id="2078017060">
          <w:marLeft w:val="0"/>
          <w:marRight w:val="0"/>
          <w:marTop w:val="0"/>
          <w:marBottom w:val="0"/>
          <w:divBdr>
            <w:top w:val="none" w:sz="0" w:space="0" w:color="auto"/>
            <w:left w:val="none" w:sz="0" w:space="0" w:color="auto"/>
            <w:bottom w:val="none" w:sz="0" w:space="0" w:color="auto"/>
            <w:right w:val="none" w:sz="0" w:space="0" w:color="auto"/>
          </w:divBdr>
        </w:div>
        <w:div w:id="2078017070">
          <w:marLeft w:val="0"/>
          <w:marRight w:val="0"/>
          <w:marTop w:val="0"/>
          <w:marBottom w:val="0"/>
          <w:divBdr>
            <w:top w:val="none" w:sz="0" w:space="0" w:color="auto"/>
            <w:left w:val="none" w:sz="0" w:space="0" w:color="auto"/>
            <w:bottom w:val="none" w:sz="0" w:space="0" w:color="auto"/>
            <w:right w:val="none" w:sz="0" w:space="0" w:color="auto"/>
          </w:divBdr>
        </w:div>
        <w:div w:id="2078017096">
          <w:marLeft w:val="0"/>
          <w:marRight w:val="0"/>
          <w:marTop w:val="0"/>
          <w:marBottom w:val="0"/>
          <w:divBdr>
            <w:top w:val="none" w:sz="0" w:space="0" w:color="auto"/>
            <w:left w:val="none" w:sz="0" w:space="0" w:color="auto"/>
            <w:bottom w:val="none" w:sz="0" w:space="0" w:color="auto"/>
            <w:right w:val="none" w:sz="0" w:space="0" w:color="auto"/>
          </w:divBdr>
        </w:div>
        <w:div w:id="2078017107">
          <w:marLeft w:val="0"/>
          <w:marRight w:val="0"/>
          <w:marTop w:val="0"/>
          <w:marBottom w:val="0"/>
          <w:divBdr>
            <w:top w:val="none" w:sz="0" w:space="0" w:color="auto"/>
            <w:left w:val="none" w:sz="0" w:space="0" w:color="auto"/>
            <w:bottom w:val="none" w:sz="0" w:space="0" w:color="auto"/>
            <w:right w:val="none" w:sz="0" w:space="0" w:color="auto"/>
          </w:divBdr>
        </w:div>
        <w:div w:id="2078017128">
          <w:marLeft w:val="0"/>
          <w:marRight w:val="0"/>
          <w:marTop w:val="0"/>
          <w:marBottom w:val="0"/>
          <w:divBdr>
            <w:top w:val="none" w:sz="0" w:space="0" w:color="auto"/>
            <w:left w:val="none" w:sz="0" w:space="0" w:color="auto"/>
            <w:bottom w:val="none" w:sz="0" w:space="0" w:color="auto"/>
            <w:right w:val="none" w:sz="0" w:space="0" w:color="auto"/>
          </w:divBdr>
        </w:div>
        <w:div w:id="2078017144">
          <w:marLeft w:val="0"/>
          <w:marRight w:val="0"/>
          <w:marTop w:val="0"/>
          <w:marBottom w:val="0"/>
          <w:divBdr>
            <w:top w:val="none" w:sz="0" w:space="0" w:color="auto"/>
            <w:left w:val="none" w:sz="0" w:space="0" w:color="auto"/>
            <w:bottom w:val="none" w:sz="0" w:space="0" w:color="auto"/>
            <w:right w:val="none" w:sz="0" w:space="0" w:color="auto"/>
          </w:divBdr>
        </w:div>
        <w:div w:id="2078017169">
          <w:marLeft w:val="0"/>
          <w:marRight w:val="0"/>
          <w:marTop w:val="0"/>
          <w:marBottom w:val="0"/>
          <w:divBdr>
            <w:top w:val="none" w:sz="0" w:space="0" w:color="auto"/>
            <w:left w:val="none" w:sz="0" w:space="0" w:color="auto"/>
            <w:bottom w:val="none" w:sz="0" w:space="0" w:color="auto"/>
            <w:right w:val="none" w:sz="0" w:space="0" w:color="auto"/>
          </w:divBdr>
        </w:div>
        <w:div w:id="2078017181">
          <w:marLeft w:val="0"/>
          <w:marRight w:val="0"/>
          <w:marTop w:val="0"/>
          <w:marBottom w:val="0"/>
          <w:divBdr>
            <w:top w:val="none" w:sz="0" w:space="0" w:color="auto"/>
            <w:left w:val="none" w:sz="0" w:space="0" w:color="auto"/>
            <w:bottom w:val="none" w:sz="0" w:space="0" w:color="auto"/>
            <w:right w:val="none" w:sz="0" w:space="0" w:color="auto"/>
          </w:divBdr>
        </w:div>
        <w:div w:id="2078017183">
          <w:marLeft w:val="0"/>
          <w:marRight w:val="0"/>
          <w:marTop w:val="0"/>
          <w:marBottom w:val="0"/>
          <w:divBdr>
            <w:top w:val="none" w:sz="0" w:space="0" w:color="auto"/>
            <w:left w:val="none" w:sz="0" w:space="0" w:color="auto"/>
            <w:bottom w:val="none" w:sz="0" w:space="0" w:color="auto"/>
            <w:right w:val="none" w:sz="0" w:space="0" w:color="auto"/>
          </w:divBdr>
        </w:div>
        <w:div w:id="2078017194">
          <w:marLeft w:val="0"/>
          <w:marRight w:val="0"/>
          <w:marTop w:val="0"/>
          <w:marBottom w:val="0"/>
          <w:divBdr>
            <w:top w:val="none" w:sz="0" w:space="0" w:color="auto"/>
            <w:left w:val="none" w:sz="0" w:space="0" w:color="auto"/>
            <w:bottom w:val="none" w:sz="0" w:space="0" w:color="auto"/>
            <w:right w:val="none" w:sz="0" w:space="0" w:color="auto"/>
          </w:divBdr>
        </w:div>
      </w:divsChild>
    </w:div>
    <w:div w:id="2078016861">
      <w:marLeft w:val="0"/>
      <w:marRight w:val="0"/>
      <w:marTop w:val="0"/>
      <w:marBottom w:val="0"/>
      <w:divBdr>
        <w:top w:val="none" w:sz="0" w:space="0" w:color="auto"/>
        <w:left w:val="none" w:sz="0" w:space="0" w:color="auto"/>
        <w:bottom w:val="none" w:sz="0" w:space="0" w:color="auto"/>
        <w:right w:val="none" w:sz="0" w:space="0" w:color="auto"/>
      </w:divBdr>
      <w:divsChild>
        <w:div w:id="2078016915">
          <w:marLeft w:val="0"/>
          <w:marRight w:val="0"/>
          <w:marTop w:val="0"/>
          <w:marBottom w:val="0"/>
          <w:divBdr>
            <w:top w:val="none" w:sz="0" w:space="0" w:color="auto"/>
            <w:left w:val="none" w:sz="0" w:space="0" w:color="auto"/>
            <w:bottom w:val="none" w:sz="0" w:space="0" w:color="auto"/>
            <w:right w:val="none" w:sz="0" w:space="0" w:color="auto"/>
          </w:divBdr>
        </w:div>
        <w:div w:id="2078016937">
          <w:marLeft w:val="0"/>
          <w:marRight w:val="0"/>
          <w:marTop w:val="0"/>
          <w:marBottom w:val="0"/>
          <w:divBdr>
            <w:top w:val="none" w:sz="0" w:space="0" w:color="auto"/>
            <w:left w:val="none" w:sz="0" w:space="0" w:color="auto"/>
            <w:bottom w:val="none" w:sz="0" w:space="0" w:color="auto"/>
            <w:right w:val="none" w:sz="0" w:space="0" w:color="auto"/>
          </w:divBdr>
        </w:div>
        <w:div w:id="2078017121">
          <w:marLeft w:val="0"/>
          <w:marRight w:val="0"/>
          <w:marTop w:val="0"/>
          <w:marBottom w:val="0"/>
          <w:divBdr>
            <w:top w:val="none" w:sz="0" w:space="0" w:color="auto"/>
            <w:left w:val="none" w:sz="0" w:space="0" w:color="auto"/>
            <w:bottom w:val="none" w:sz="0" w:space="0" w:color="auto"/>
            <w:right w:val="none" w:sz="0" w:space="0" w:color="auto"/>
          </w:divBdr>
        </w:div>
      </w:divsChild>
    </w:div>
    <w:div w:id="2078016867">
      <w:marLeft w:val="0"/>
      <w:marRight w:val="0"/>
      <w:marTop w:val="0"/>
      <w:marBottom w:val="0"/>
      <w:divBdr>
        <w:top w:val="none" w:sz="0" w:space="0" w:color="auto"/>
        <w:left w:val="none" w:sz="0" w:space="0" w:color="auto"/>
        <w:bottom w:val="none" w:sz="0" w:space="0" w:color="auto"/>
        <w:right w:val="none" w:sz="0" w:space="0" w:color="auto"/>
      </w:divBdr>
      <w:divsChild>
        <w:div w:id="2078016781">
          <w:marLeft w:val="0"/>
          <w:marRight w:val="0"/>
          <w:marTop w:val="0"/>
          <w:marBottom w:val="0"/>
          <w:divBdr>
            <w:top w:val="none" w:sz="0" w:space="0" w:color="auto"/>
            <w:left w:val="none" w:sz="0" w:space="0" w:color="auto"/>
            <w:bottom w:val="none" w:sz="0" w:space="0" w:color="auto"/>
            <w:right w:val="none" w:sz="0" w:space="0" w:color="auto"/>
          </w:divBdr>
        </w:div>
        <w:div w:id="2078016806">
          <w:marLeft w:val="0"/>
          <w:marRight w:val="0"/>
          <w:marTop w:val="0"/>
          <w:marBottom w:val="0"/>
          <w:divBdr>
            <w:top w:val="none" w:sz="0" w:space="0" w:color="auto"/>
            <w:left w:val="none" w:sz="0" w:space="0" w:color="auto"/>
            <w:bottom w:val="none" w:sz="0" w:space="0" w:color="auto"/>
            <w:right w:val="none" w:sz="0" w:space="0" w:color="auto"/>
          </w:divBdr>
        </w:div>
        <w:div w:id="2078016843">
          <w:marLeft w:val="0"/>
          <w:marRight w:val="0"/>
          <w:marTop w:val="0"/>
          <w:marBottom w:val="0"/>
          <w:divBdr>
            <w:top w:val="none" w:sz="0" w:space="0" w:color="auto"/>
            <w:left w:val="none" w:sz="0" w:space="0" w:color="auto"/>
            <w:bottom w:val="none" w:sz="0" w:space="0" w:color="auto"/>
            <w:right w:val="none" w:sz="0" w:space="0" w:color="auto"/>
          </w:divBdr>
        </w:div>
        <w:div w:id="2078016848">
          <w:marLeft w:val="0"/>
          <w:marRight w:val="0"/>
          <w:marTop w:val="0"/>
          <w:marBottom w:val="0"/>
          <w:divBdr>
            <w:top w:val="none" w:sz="0" w:space="0" w:color="auto"/>
            <w:left w:val="none" w:sz="0" w:space="0" w:color="auto"/>
            <w:bottom w:val="none" w:sz="0" w:space="0" w:color="auto"/>
            <w:right w:val="none" w:sz="0" w:space="0" w:color="auto"/>
          </w:divBdr>
        </w:div>
        <w:div w:id="2078016852">
          <w:marLeft w:val="0"/>
          <w:marRight w:val="0"/>
          <w:marTop w:val="0"/>
          <w:marBottom w:val="0"/>
          <w:divBdr>
            <w:top w:val="none" w:sz="0" w:space="0" w:color="auto"/>
            <w:left w:val="none" w:sz="0" w:space="0" w:color="auto"/>
            <w:bottom w:val="none" w:sz="0" w:space="0" w:color="auto"/>
            <w:right w:val="none" w:sz="0" w:space="0" w:color="auto"/>
          </w:divBdr>
        </w:div>
        <w:div w:id="2078016863">
          <w:marLeft w:val="0"/>
          <w:marRight w:val="0"/>
          <w:marTop w:val="0"/>
          <w:marBottom w:val="0"/>
          <w:divBdr>
            <w:top w:val="none" w:sz="0" w:space="0" w:color="auto"/>
            <w:left w:val="none" w:sz="0" w:space="0" w:color="auto"/>
            <w:bottom w:val="none" w:sz="0" w:space="0" w:color="auto"/>
            <w:right w:val="none" w:sz="0" w:space="0" w:color="auto"/>
          </w:divBdr>
        </w:div>
        <w:div w:id="2078016887">
          <w:marLeft w:val="0"/>
          <w:marRight w:val="0"/>
          <w:marTop w:val="0"/>
          <w:marBottom w:val="0"/>
          <w:divBdr>
            <w:top w:val="none" w:sz="0" w:space="0" w:color="auto"/>
            <w:left w:val="none" w:sz="0" w:space="0" w:color="auto"/>
            <w:bottom w:val="none" w:sz="0" w:space="0" w:color="auto"/>
            <w:right w:val="none" w:sz="0" w:space="0" w:color="auto"/>
          </w:divBdr>
        </w:div>
        <w:div w:id="2078016972">
          <w:marLeft w:val="0"/>
          <w:marRight w:val="0"/>
          <w:marTop w:val="0"/>
          <w:marBottom w:val="0"/>
          <w:divBdr>
            <w:top w:val="none" w:sz="0" w:space="0" w:color="auto"/>
            <w:left w:val="none" w:sz="0" w:space="0" w:color="auto"/>
            <w:bottom w:val="none" w:sz="0" w:space="0" w:color="auto"/>
            <w:right w:val="none" w:sz="0" w:space="0" w:color="auto"/>
          </w:divBdr>
        </w:div>
        <w:div w:id="2078016984">
          <w:marLeft w:val="0"/>
          <w:marRight w:val="0"/>
          <w:marTop w:val="0"/>
          <w:marBottom w:val="0"/>
          <w:divBdr>
            <w:top w:val="none" w:sz="0" w:space="0" w:color="auto"/>
            <w:left w:val="none" w:sz="0" w:space="0" w:color="auto"/>
            <w:bottom w:val="none" w:sz="0" w:space="0" w:color="auto"/>
            <w:right w:val="none" w:sz="0" w:space="0" w:color="auto"/>
          </w:divBdr>
        </w:div>
        <w:div w:id="2078016995">
          <w:marLeft w:val="0"/>
          <w:marRight w:val="0"/>
          <w:marTop w:val="0"/>
          <w:marBottom w:val="0"/>
          <w:divBdr>
            <w:top w:val="none" w:sz="0" w:space="0" w:color="auto"/>
            <w:left w:val="none" w:sz="0" w:space="0" w:color="auto"/>
            <w:bottom w:val="none" w:sz="0" w:space="0" w:color="auto"/>
            <w:right w:val="none" w:sz="0" w:space="0" w:color="auto"/>
          </w:divBdr>
        </w:div>
        <w:div w:id="2078016998">
          <w:marLeft w:val="0"/>
          <w:marRight w:val="0"/>
          <w:marTop w:val="0"/>
          <w:marBottom w:val="0"/>
          <w:divBdr>
            <w:top w:val="none" w:sz="0" w:space="0" w:color="auto"/>
            <w:left w:val="none" w:sz="0" w:space="0" w:color="auto"/>
            <w:bottom w:val="none" w:sz="0" w:space="0" w:color="auto"/>
            <w:right w:val="none" w:sz="0" w:space="0" w:color="auto"/>
          </w:divBdr>
        </w:div>
        <w:div w:id="2078017002">
          <w:marLeft w:val="0"/>
          <w:marRight w:val="0"/>
          <w:marTop w:val="0"/>
          <w:marBottom w:val="0"/>
          <w:divBdr>
            <w:top w:val="none" w:sz="0" w:space="0" w:color="auto"/>
            <w:left w:val="none" w:sz="0" w:space="0" w:color="auto"/>
            <w:bottom w:val="none" w:sz="0" w:space="0" w:color="auto"/>
            <w:right w:val="none" w:sz="0" w:space="0" w:color="auto"/>
          </w:divBdr>
        </w:div>
        <w:div w:id="2078017005">
          <w:marLeft w:val="0"/>
          <w:marRight w:val="0"/>
          <w:marTop w:val="0"/>
          <w:marBottom w:val="0"/>
          <w:divBdr>
            <w:top w:val="none" w:sz="0" w:space="0" w:color="auto"/>
            <w:left w:val="none" w:sz="0" w:space="0" w:color="auto"/>
            <w:bottom w:val="none" w:sz="0" w:space="0" w:color="auto"/>
            <w:right w:val="none" w:sz="0" w:space="0" w:color="auto"/>
          </w:divBdr>
        </w:div>
        <w:div w:id="2078017007">
          <w:marLeft w:val="0"/>
          <w:marRight w:val="0"/>
          <w:marTop w:val="0"/>
          <w:marBottom w:val="0"/>
          <w:divBdr>
            <w:top w:val="none" w:sz="0" w:space="0" w:color="auto"/>
            <w:left w:val="none" w:sz="0" w:space="0" w:color="auto"/>
            <w:bottom w:val="none" w:sz="0" w:space="0" w:color="auto"/>
            <w:right w:val="none" w:sz="0" w:space="0" w:color="auto"/>
          </w:divBdr>
        </w:div>
        <w:div w:id="2078017013">
          <w:marLeft w:val="0"/>
          <w:marRight w:val="0"/>
          <w:marTop w:val="0"/>
          <w:marBottom w:val="0"/>
          <w:divBdr>
            <w:top w:val="none" w:sz="0" w:space="0" w:color="auto"/>
            <w:left w:val="none" w:sz="0" w:space="0" w:color="auto"/>
            <w:bottom w:val="none" w:sz="0" w:space="0" w:color="auto"/>
            <w:right w:val="none" w:sz="0" w:space="0" w:color="auto"/>
          </w:divBdr>
        </w:div>
        <w:div w:id="2078017018">
          <w:marLeft w:val="0"/>
          <w:marRight w:val="0"/>
          <w:marTop w:val="0"/>
          <w:marBottom w:val="0"/>
          <w:divBdr>
            <w:top w:val="none" w:sz="0" w:space="0" w:color="auto"/>
            <w:left w:val="none" w:sz="0" w:space="0" w:color="auto"/>
            <w:bottom w:val="none" w:sz="0" w:space="0" w:color="auto"/>
            <w:right w:val="none" w:sz="0" w:space="0" w:color="auto"/>
          </w:divBdr>
        </w:div>
        <w:div w:id="2078017055">
          <w:marLeft w:val="0"/>
          <w:marRight w:val="0"/>
          <w:marTop w:val="0"/>
          <w:marBottom w:val="0"/>
          <w:divBdr>
            <w:top w:val="none" w:sz="0" w:space="0" w:color="auto"/>
            <w:left w:val="none" w:sz="0" w:space="0" w:color="auto"/>
            <w:bottom w:val="none" w:sz="0" w:space="0" w:color="auto"/>
            <w:right w:val="none" w:sz="0" w:space="0" w:color="auto"/>
          </w:divBdr>
        </w:div>
        <w:div w:id="2078017079">
          <w:marLeft w:val="0"/>
          <w:marRight w:val="0"/>
          <w:marTop w:val="0"/>
          <w:marBottom w:val="0"/>
          <w:divBdr>
            <w:top w:val="none" w:sz="0" w:space="0" w:color="auto"/>
            <w:left w:val="none" w:sz="0" w:space="0" w:color="auto"/>
            <w:bottom w:val="none" w:sz="0" w:space="0" w:color="auto"/>
            <w:right w:val="none" w:sz="0" w:space="0" w:color="auto"/>
          </w:divBdr>
        </w:div>
        <w:div w:id="2078017101">
          <w:marLeft w:val="0"/>
          <w:marRight w:val="0"/>
          <w:marTop w:val="0"/>
          <w:marBottom w:val="0"/>
          <w:divBdr>
            <w:top w:val="none" w:sz="0" w:space="0" w:color="auto"/>
            <w:left w:val="none" w:sz="0" w:space="0" w:color="auto"/>
            <w:bottom w:val="none" w:sz="0" w:space="0" w:color="auto"/>
            <w:right w:val="none" w:sz="0" w:space="0" w:color="auto"/>
          </w:divBdr>
        </w:div>
        <w:div w:id="2078017110">
          <w:marLeft w:val="0"/>
          <w:marRight w:val="0"/>
          <w:marTop w:val="0"/>
          <w:marBottom w:val="0"/>
          <w:divBdr>
            <w:top w:val="none" w:sz="0" w:space="0" w:color="auto"/>
            <w:left w:val="none" w:sz="0" w:space="0" w:color="auto"/>
            <w:bottom w:val="none" w:sz="0" w:space="0" w:color="auto"/>
            <w:right w:val="none" w:sz="0" w:space="0" w:color="auto"/>
          </w:divBdr>
        </w:div>
        <w:div w:id="2078017115">
          <w:marLeft w:val="0"/>
          <w:marRight w:val="0"/>
          <w:marTop w:val="0"/>
          <w:marBottom w:val="0"/>
          <w:divBdr>
            <w:top w:val="none" w:sz="0" w:space="0" w:color="auto"/>
            <w:left w:val="none" w:sz="0" w:space="0" w:color="auto"/>
            <w:bottom w:val="none" w:sz="0" w:space="0" w:color="auto"/>
            <w:right w:val="none" w:sz="0" w:space="0" w:color="auto"/>
          </w:divBdr>
        </w:div>
        <w:div w:id="2078017129">
          <w:marLeft w:val="0"/>
          <w:marRight w:val="0"/>
          <w:marTop w:val="0"/>
          <w:marBottom w:val="0"/>
          <w:divBdr>
            <w:top w:val="none" w:sz="0" w:space="0" w:color="auto"/>
            <w:left w:val="none" w:sz="0" w:space="0" w:color="auto"/>
            <w:bottom w:val="none" w:sz="0" w:space="0" w:color="auto"/>
            <w:right w:val="none" w:sz="0" w:space="0" w:color="auto"/>
          </w:divBdr>
        </w:div>
      </w:divsChild>
    </w:div>
    <w:div w:id="2078016891">
      <w:marLeft w:val="0"/>
      <w:marRight w:val="0"/>
      <w:marTop w:val="0"/>
      <w:marBottom w:val="0"/>
      <w:divBdr>
        <w:top w:val="none" w:sz="0" w:space="0" w:color="auto"/>
        <w:left w:val="none" w:sz="0" w:space="0" w:color="auto"/>
        <w:bottom w:val="none" w:sz="0" w:space="0" w:color="auto"/>
        <w:right w:val="none" w:sz="0" w:space="0" w:color="auto"/>
      </w:divBdr>
      <w:divsChild>
        <w:div w:id="2078016822">
          <w:marLeft w:val="0"/>
          <w:marRight w:val="0"/>
          <w:marTop w:val="0"/>
          <w:marBottom w:val="0"/>
          <w:divBdr>
            <w:top w:val="none" w:sz="0" w:space="0" w:color="auto"/>
            <w:left w:val="none" w:sz="0" w:space="0" w:color="auto"/>
            <w:bottom w:val="none" w:sz="0" w:space="0" w:color="auto"/>
            <w:right w:val="none" w:sz="0" w:space="0" w:color="auto"/>
          </w:divBdr>
        </w:div>
        <w:div w:id="2078016932">
          <w:marLeft w:val="0"/>
          <w:marRight w:val="0"/>
          <w:marTop w:val="0"/>
          <w:marBottom w:val="0"/>
          <w:divBdr>
            <w:top w:val="none" w:sz="0" w:space="0" w:color="auto"/>
            <w:left w:val="none" w:sz="0" w:space="0" w:color="auto"/>
            <w:bottom w:val="none" w:sz="0" w:space="0" w:color="auto"/>
            <w:right w:val="none" w:sz="0" w:space="0" w:color="auto"/>
          </w:divBdr>
        </w:div>
        <w:div w:id="2078017162">
          <w:marLeft w:val="0"/>
          <w:marRight w:val="0"/>
          <w:marTop w:val="0"/>
          <w:marBottom w:val="0"/>
          <w:divBdr>
            <w:top w:val="none" w:sz="0" w:space="0" w:color="auto"/>
            <w:left w:val="none" w:sz="0" w:space="0" w:color="auto"/>
            <w:bottom w:val="none" w:sz="0" w:space="0" w:color="auto"/>
            <w:right w:val="none" w:sz="0" w:space="0" w:color="auto"/>
          </w:divBdr>
        </w:div>
      </w:divsChild>
    </w:div>
    <w:div w:id="2078016926">
      <w:marLeft w:val="0"/>
      <w:marRight w:val="0"/>
      <w:marTop w:val="0"/>
      <w:marBottom w:val="0"/>
      <w:divBdr>
        <w:top w:val="none" w:sz="0" w:space="0" w:color="auto"/>
        <w:left w:val="none" w:sz="0" w:space="0" w:color="auto"/>
        <w:bottom w:val="none" w:sz="0" w:space="0" w:color="auto"/>
        <w:right w:val="none" w:sz="0" w:space="0" w:color="auto"/>
      </w:divBdr>
      <w:divsChild>
        <w:div w:id="2078016795">
          <w:marLeft w:val="0"/>
          <w:marRight w:val="0"/>
          <w:marTop w:val="0"/>
          <w:marBottom w:val="0"/>
          <w:divBdr>
            <w:top w:val="none" w:sz="0" w:space="0" w:color="auto"/>
            <w:left w:val="none" w:sz="0" w:space="0" w:color="auto"/>
            <w:bottom w:val="none" w:sz="0" w:space="0" w:color="auto"/>
            <w:right w:val="none" w:sz="0" w:space="0" w:color="auto"/>
          </w:divBdr>
        </w:div>
        <w:div w:id="2078016810">
          <w:marLeft w:val="0"/>
          <w:marRight w:val="0"/>
          <w:marTop w:val="0"/>
          <w:marBottom w:val="0"/>
          <w:divBdr>
            <w:top w:val="none" w:sz="0" w:space="0" w:color="auto"/>
            <w:left w:val="none" w:sz="0" w:space="0" w:color="auto"/>
            <w:bottom w:val="none" w:sz="0" w:space="0" w:color="auto"/>
            <w:right w:val="none" w:sz="0" w:space="0" w:color="auto"/>
          </w:divBdr>
        </w:div>
        <w:div w:id="2078016833">
          <w:marLeft w:val="0"/>
          <w:marRight w:val="0"/>
          <w:marTop w:val="0"/>
          <w:marBottom w:val="0"/>
          <w:divBdr>
            <w:top w:val="none" w:sz="0" w:space="0" w:color="auto"/>
            <w:left w:val="none" w:sz="0" w:space="0" w:color="auto"/>
            <w:bottom w:val="none" w:sz="0" w:space="0" w:color="auto"/>
            <w:right w:val="none" w:sz="0" w:space="0" w:color="auto"/>
          </w:divBdr>
        </w:div>
        <w:div w:id="2078016862">
          <w:marLeft w:val="0"/>
          <w:marRight w:val="0"/>
          <w:marTop w:val="0"/>
          <w:marBottom w:val="0"/>
          <w:divBdr>
            <w:top w:val="none" w:sz="0" w:space="0" w:color="auto"/>
            <w:left w:val="none" w:sz="0" w:space="0" w:color="auto"/>
            <w:bottom w:val="none" w:sz="0" w:space="0" w:color="auto"/>
            <w:right w:val="none" w:sz="0" w:space="0" w:color="auto"/>
          </w:divBdr>
        </w:div>
        <w:div w:id="2078016871">
          <w:marLeft w:val="0"/>
          <w:marRight w:val="0"/>
          <w:marTop w:val="0"/>
          <w:marBottom w:val="0"/>
          <w:divBdr>
            <w:top w:val="none" w:sz="0" w:space="0" w:color="auto"/>
            <w:left w:val="none" w:sz="0" w:space="0" w:color="auto"/>
            <w:bottom w:val="none" w:sz="0" w:space="0" w:color="auto"/>
            <w:right w:val="none" w:sz="0" w:space="0" w:color="auto"/>
          </w:divBdr>
        </w:div>
        <w:div w:id="2078016881">
          <w:marLeft w:val="0"/>
          <w:marRight w:val="0"/>
          <w:marTop w:val="0"/>
          <w:marBottom w:val="0"/>
          <w:divBdr>
            <w:top w:val="none" w:sz="0" w:space="0" w:color="auto"/>
            <w:left w:val="none" w:sz="0" w:space="0" w:color="auto"/>
            <w:bottom w:val="none" w:sz="0" w:space="0" w:color="auto"/>
            <w:right w:val="none" w:sz="0" w:space="0" w:color="auto"/>
          </w:divBdr>
        </w:div>
        <w:div w:id="2078016941">
          <w:marLeft w:val="0"/>
          <w:marRight w:val="0"/>
          <w:marTop w:val="0"/>
          <w:marBottom w:val="0"/>
          <w:divBdr>
            <w:top w:val="none" w:sz="0" w:space="0" w:color="auto"/>
            <w:left w:val="none" w:sz="0" w:space="0" w:color="auto"/>
            <w:bottom w:val="none" w:sz="0" w:space="0" w:color="auto"/>
            <w:right w:val="none" w:sz="0" w:space="0" w:color="auto"/>
          </w:divBdr>
        </w:div>
        <w:div w:id="2078016973">
          <w:marLeft w:val="0"/>
          <w:marRight w:val="0"/>
          <w:marTop w:val="0"/>
          <w:marBottom w:val="0"/>
          <w:divBdr>
            <w:top w:val="none" w:sz="0" w:space="0" w:color="auto"/>
            <w:left w:val="none" w:sz="0" w:space="0" w:color="auto"/>
            <w:bottom w:val="none" w:sz="0" w:space="0" w:color="auto"/>
            <w:right w:val="none" w:sz="0" w:space="0" w:color="auto"/>
          </w:divBdr>
        </w:div>
        <w:div w:id="2078017029">
          <w:marLeft w:val="0"/>
          <w:marRight w:val="0"/>
          <w:marTop w:val="0"/>
          <w:marBottom w:val="0"/>
          <w:divBdr>
            <w:top w:val="none" w:sz="0" w:space="0" w:color="auto"/>
            <w:left w:val="none" w:sz="0" w:space="0" w:color="auto"/>
            <w:bottom w:val="none" w:sz="0" w:space="0" w:color="auto"/>
            <w:right w:val="none" w:sz="0" w:space="0" w:color="auto"/>
          </w:divBdr>
        </w:div>
        <w:div w:id="2078017091">
          <w:marLeft w:val="0"/>
          <w:marRight w:val="0"/>
          <w:marTop w:val="0"/>
          <w:marBottom w:val="0"/>
          <w:divBdr>
            <w:top w:val="none" w:sz="0" w:space="0" w:color="auto"/>
            <w:left w:val="none" w:sz="0" w:space="0" w:color="auto"/>
            <w:bottom w:val="none" w:sz="0" w:space="0" w:color="auto"/>
            <w:right w:val="none" w:sz="0" w:space="0" w:color="auto"/>
          </w:divBdr>
        </w:div>
        <w:div w:id="2078017106">
          <w:marLeft w:val="0"/>
          <w:marRight w:val="0"/>
          <w:marTop w:val="0"/>
          <w:marBottom w:val="0"/>
          <w:divBdr>
            <w:top w:val="none" w:sz="0" w:space="0" w:color="auto"/>
            <w:left w:val="none" w:sz="0" w:space="0" w:color="auto"/>
            <w:bottom w:val="none" w:sz="0" w:space="0" w:color="auto"/>
            <w:right w:val="none" w:sz="0" w:space="0" w:color="auto"/>
          </w:divBdr>
        </w:div>
        <w:div w:id="2078017150">
          <w:marLeft w:val="0"/>
          <w:marRight w:val="0"/>
          <w:marTop w:val="0"/>
          <w:marBottom w:val="0"/>
          <w:divBdr>
            <w:top w:val="none" w:sz="0" w:space="0" w:color="auto"/>
            <w:left w:val="none" w:sz="0" w:space="0" w:color="auto"/>
            <w:bottom w:val="none" w:sz="0" w:space="0" w:color="auto"/>
            <w:right w:val="none" w:sz="0" w:space="0" w:color="auto"/>
          </w:divBdr>
        </w:div>
        <w:div w:id="2078017191">
          <w:marLeft w:val="0"/>
          <w:marRight w:val="0"/>
          <w:marTop w:val="0"/>
          <w:marBottom w:val="0"/>
          <w:divBdr>
            <w:top w:val="none" w:sz="0" w:space="0" w:color="auto"/>
            <w:left w:val="none" w:sz="0" w:space="0" w:color="auto"/>
            <w:bottom w:val="none" w:sz="0" w:space="0" w:color="auto"/>
            <w:right w:val="none" w:sz="0" w:space="0" w:color="auto"/>
          </w:divBdr>
        </w:div>
      </w:divsChild>
    </w:div>
    <w:div w:id="2078016950">
      <w:marLeft w:val="0"/>
      <w:marRight w:val="0"/>
      <w:marTop w:val="0"/>
      <w:marBottom w:val="0"/>
      <w:divBdr>
        <w:top w:val="none" w:sz="0" w:space="0" w:color="auto"/>
        <w:left w:val="none" w:sz="0" w:space="0" w:color="auto"/>
        <w:bottom w:val="none" w:sz="0" w:space="0" w:color="auto"/>
        <w:right w:val="none" w:sz="0" w:space="0" w:color="auto"/>
      </w:divBdr>
      <w:divsChild>
        <w:div w:id="2078016944">
          <w:marLeft w:val="0"/>
          <w:marRight w:val="0"/>
          <w:marTop w:val="0"/>
          <w:marBottom w:val="0"/>
          <w:divBdr>
            <w:top w:val="none" w:sz="0" w:space="0" w:color="auto"/>
            <w:left w:val="none" w:sz="0" w:space="0" w:color="auto"/>
            <w:bottom w:val="none" w:sz="0" w:space="0" w:color="auto"/>
            <w:right w:val="none" w:sz="0" w:space="0" w:color="auto"/>
          </w:divBdr>
        </w:div>
        <w:div w:id="2078016949">
          <w:marLeft w:val="0"/>
          <w:marRight w:val="0"/>
          <w:marTop w:val="0"/>
          <w:marBottom w:val="0"/>
          <w:divBdr>
            <w:top w:val="none" w:sz="0" w:space="0" w:color="auto"/>
            <w:left w:val="none" w:sz="0" w:space="0" w:color="auto"/>
            <w:bottom w:val="none" w:sz="0" w:space="0" w:color="auto"/>
            <w:right w:val="none" w:sz="0" w:space="0" w:color="auto"/>
          </w:divBdr>
        </w:div>
        <w:div w:id="2078017000">
          <w:marLeft w:val="0"/>
          <w:marRight w:val="0"/>
          <w:marTop w:val="0"/>
          <w:marBottom w:val="0"/>
          <w:divBdr>
            <w:top w:val="none" w:sz="0" w:space="0" w:color="auto"/>
            <w:left w:val="none" w:sz="0" w:space="0" w:color="auto"/>
            <w:bottom w:val="none" w:sz="0" w:space="0" w:color="auto"/>
            <w:right w:val="none" w:sz="0" w:space="0" w:color="auto"/>
          </w:divBdr>
        </w:div>
        <w:div w:id="2078017157">
          <w:marLeft w:val="0"/>
          <w:marRight w:val="0"/>
          <w:marTop w:val="0"/>
          <w:marBottom w:val="0"/>
          <w:divBdr>
            <w:top w:val="none" w:sz="0" w:space="0" w:color="auto"/>
            <w:left w:val="none" w:sz="0" w:space="0" w:color="auto"/>
            <w:bottom w:val="none" w:sz="0" w:space="0" w:color="auto"/>
            <w:right w:val="none" w:sz="0" w:space="0" w:color="auto"/>
          </w:divBdr>
        </w:div>
      </w:divsChild>
    </w:div>
    <w:div w:id="2078016997">
      <w:marLeft w:val="0"/>
      <w:marRight w:val="0"/>
      <w:marTop w:val="0"/>
      <w:marBottom w:val="0"/>
      <w:divBdr>
        <w:top w:val="none" w:sz="0" w:space="0" w:color="auto"/>
        <w:left w:val="none" w:sz="0" w:space="0" w:color="auto"/>
        <w:bottom w:val="none" w:sz="0" w:space="0" w:color="auto"/>
        <w:right w:val="none" w:sz="0" w:space="0" w:color="auto"/>
      </w:divBdr>
      <w:divsChild>
        <w:div w:id="2078016844">
          <w:marLeft w:val="0"/>
          <w:marRight w:val="0"/>
          <w:marTop w:val="0"/>
          <w:marBottom w:val="0"/>
          <w:divBdr>
            <w:top w:val="none" w:sz="0" w:space="0" w:color="auto"/>
            <w:left w:val="none" w:sz="0" w:space="0" w:color="auto"/>
            <w:bottom w:val="none" w:sz="0" w:space="0" w:color="auto"/>
            <w:right w:val="none" w:sz="0" w:space="0" w:color="auto"/>
          </w:divBdr>
        </w:div>
        <w:div w:id="2078016947">
          <w:marLeft w:val="0"/>
          <w:marRight w:val="0"/>
          <w:marTop w:val="0"/>
          <w:marBottom w:val="0"/>
          <w:divBdr>
            <w:top w:val="none" w:sz="0" w:space="0" w:color="auto"/>
            <w:left w:val="none" w:sz="0" w:space="0" w:color="auto"/>
            <w:bottom w:val="none" w:sz="0" w:space="0" w:color="auto"/>
            <w:right w:val="none" w:sz="0" w:space="0" w:color="auto"/>
          </w:divBdr>
        </w:div>
      </w:divsChild>
    </w:div>
    <w:div w:id="2078017016">
      <w:marLeft w:val="0"/>
      <w:marRight w:val="0"/>
      <w:marTop w:val="0"/>
      <w:marBottom w:val="0"/>
      <w:divBdr>
        <w:top w:val="none" w:sz="0" w:space="0" w:color="auto"/>
        <w:left w:val="none" w:sz="0" w:space="0" w:color="auto"/>
        <w:bottom w:val="none" w:sz="0" w:space="0" w:color="auto"/>
        <w:right w:val="none" w:sz="0" w:space="0" w:color="auto"/>
      </w:divBdr>
      <w:divsChild>
        <w:div w:id="2078016758">
          <w:marLeft w:val="0"/>
          <w:marRight w:val="0"/>
          <w:marTop w:val="0"/>
          <w:marBottom w:val="0"/>
          <w:divBdr>
            <w:top w:val="none" w:sz="0" w:space="0" w:color="auto"/>
            <w:left w:val="none" w:sz="0" w:space="0" w:color="auto"/>
            <w:bottom w:val="none" w:sz="0" w:space="0" w:color="auto"/>
            <w:right w:val="none" w:sz="0" w:space="0" w:color="auto"/>
          </w:divBdr>
        </w:div>
        <w:div w:id="2078016765">
          <w:marLeft w:val="0"/>
          <w:marRight w:val="0"/>
          <w:marTop w:val="0"/>
          <w:marBottom w:val="0"/>
          <w:divBdr>
            <w:top w:val="none" w:sz="0" w:space="0" w:color="auto"/>
            <w:left w:val="none" w:sz="0" w:space="0" w:color="auto"/>
            <w:bottom w:val="none" w:sz="0" w:space="0" w:color="auto"/>
            <w:right w:val="none" w:sz="0" w:space="0" w:color="auto"/>
          </w:divBdr>
        </w:div>
        <w:div w:id="2078016767">
          <w:marLeft w:val="0"/>
          <w:marRight w:val="0"/>
          <w:marTop w:val="0"/>
          <w:marBottom w:val="0"/>
          <w:divBdr>
            <w:top w:val="none" w:sz="0" w:space="0" w:color="auto"/>
            <w:left w:val="none" w:sz="0" w:space="0" w:color="auto"/>
            <w:bottom w:val="none" w:sz="0" w:space="0" w:color="auto"/>
            <w:right w:val="none" w:sz="0" w:space="0" w:color="auto"/>
          </w:divBdr>
        </w:div>
        <w:div w:id="2078016768">
          <w:marLeft w:val="0"/>
          <w:marRight w:val="0"/>
          <w:marTop w:val="0"/>
          <w:marBottom w:val="0"/>
          <w:divBdr>
            <w:top w:val="none" w:sz="0" w:space="0" w:color="auto"/>
            <w:left w:val="none" w:sz="0" w:space="0" w:color="auto"/>
            <w:bottom w:val="none" w:sz="0" w:space="0" w:color="auto"/>
            <w:right w:val="none" w:sz="0" w:space="0" w:color="auto"/>
          </w:divBdr>
        </w:div>
        <w:div w:id="2078016772">
          <w:marLeft w:val="0"/>
          <w:marRight w:val="0"/>
          <w:marTop w:val="0"/>
          <w:marBottom w:val="0"/>
          <w:divBdr>
            <w:top w:val="none" w:sz="0" w:space="0" w:color="auto"/>
            <w:left w:val="none" w:sz="0" w:space="0" w:color="auto"/>
            <w:bottom w:val="none" w:sz="0" w:space="0" w:color="auto"/>
            <w:right w:val="none" w:sz="0" w:space="0" w:color="auto"/>
          </w:divBdr>
        </w:div>
        <w:div w:id="2078016774">
          <w:marLeft w:val="0"/>
          <w:marRight w:val="0"/>
          <w:marTop w:val="0"/>
          <w:marBottom w:val="0"/>
          <w:divBdr>
            <w:top w:val="none" w:sz="0" w:space="0" w:color="auto"/>
            <w:left w:val="none" w:sz="0" w:space="0" w:color="auto"/>
            <w:bottom w:val="none" w:sz="0" w:space="0" w:color="auto"/>
            <w:right w:val="none" w:sz="0" w:space="0" w:color="auto"/>
          </w:divBdr>
        </w:div>
        <w:div w:id="2078016776">
          <w:marLeft w:val="0"/>
          <w:marRight w:val="0"/>
          <w:marTop w:val="0"/>
          <w:marBottom w:val="0"/>
          <w:divBdr>
            <w:top w:val="none" w:sz="0" w:space="0" w:color="auto"/>
            <w:left w:val="none" w:sz="0" w:space="0" w:color="auto"/>
            <w:bottom w:val="none" w:sz="0" w:space="0" w:color="auto"/>
            <w:right w:val="none" w:sz="0" w:space="0" w:color="auto"/>
          </w:divBdr>
        </w:div>
        <w:div w:id="2078016782">
          <w:marLeft w:val="0"/>
          <w:marRight w:val="0"/>
          <w:marTop w:val="0"/>
          <w:marBottom w:val="0"/>
          <w:divBdr>
            <w:top w:val="none" w:sz="0" w:space="0" w:color="auto"/>
            <w:left w:val="none" w:sz="0" w:space="0" w:color="auto"/>
            <w:bottom w:val="none" w:sz="0" w:space="0" w:color="auto"/>
            <w:right w:val="none" w:sz="0" w:space="0" w:color="auto"/>
          </w:divBdr>
        </w:div>
        <w:div w:id="2078016783">
          <w:marLeft w:val="0"/>
          <w:marRight w:val="0"/>
          <w:marTop w:val="0"/>
          <w:marBottom w:val="0"/>
          <w:divBdr>
            <w:top w:val="none" w:sz="0" w:space="0" w:color="auto"/>
            <w:left w:val="none" w:sz="0" w:space="0" w:color="auto"/>
            <w:bottom w:val="none" w:sz="0" w:space="0" w:color="auto"/>
            <w:right w:val="none" w:sz="0" w:space="0" w:color="auto"/>
          </w:divBdr>
        </w:div>
        <w:div w:id="2078016785">
          <w:marLeft w:val="0"/>
          <w:marRight w:val="0"/>
          <w:marTop w:val="0"/>
          <w:marBottom w:val="0"/>
          <w:divBdr>
            <w:top w:val="none" w:sz="0" w:space="0" w:color="auto"/>
            <w:left w:val="none" w:sz="0" w:space="0" w:color="auto"/>
            <w:bottom w:val="none" w:sz="0" w:space="0" w:color="auto"/>
            <w:right w:val="none" w:sz="0" w:space="0" w:color="auto"/>
          </w:divBdr>
        </w:div>
        <w:div w:id="2078016787">
          <w:marLeft w:val="0"/>
          <w:marRight w:val="0"/>
          <w:marTop w:val="0"/>
          <w:marBottom w:val="0"/>
          <w:divBdr>
            <w:top w:val="none" w:sz="0" w:space="0" w:color="auto"/>
            <w:left w:val="none" w:sz="0" w:space="0" w:color="auto"/>
            <w:bottom w:val="none" w:sz="0" w:space="0" w:color="auto"/>
            <w:right w:val="none" w:sz="0" w:space="0" w:color="auto"/>
          </w:divBdr>
        </w:div>
        <w:div w:id="2078016793">
          <w:marLeft w:val="0"/>
          <w:marRight w:val="0"/>
          <w:marTop w:val="0"/>
          <w:marBottom w:val="0"/>
          <w:divBdr>
            <w:top w:val="none" w:sz="0" w:space="0" w:color="auto"/>
            <w:left w:val="none" w:sz="0" w:space="0" w:color="auto"/>
            <w:bottom w:val="none" w:sz="0" w:space="0" w:color="auto"/>
            <w:right w:val="none" w:sz="0" w:space="0" w:color="auto"/>
          </w:divBdr>
        </w:div>
        <w:div w:id="2078016794">
          <w:marLeft w:val="0"/>
          <w:marRight w:val="0"/>
          <w:marTop w:val="0"/>
          <w:marBottom w:val="0"/>
          <w:divBdr>
            <w:top w:val="none" w:sz="0" w:space="0" w:color="auto"/>
            <w:left w:val="none" w:sz="0" w:space="0" w:color="auto"/>
            <w:bottom w:val="none" w:sz="0" w:space="0" w:color="auto"/>
            <w:right w:val="none" w:sz="0" w:space="0" w:color="auto"/>
          </w:divBdr>
        </w:div>
        <w:div w:id="2078016798">
          <w:marLeft w:val="0"/>
          <w:marRight w:val="0"/>
          <w:marTop w:val="0"/>
          <w:marBottom w:val="0"/>
          <w:divBdr>
            <w:top w:val="none" w:sz="0" w:space="0" w:color="auto"/>
            <w:left w:val="none" w:sz="0" w:space="0" w:color="auto"/>
            <w:bottom w:val="none" w:sz="0" w:space="0" w:color="auto"/>
            <w:right w:val="none" w:sz="0" w:space="0" w:color="auto"/>
          </w:divBdr>
        </w:div>
        <w:div w:id="2078016799">
          <w:marLeft w:val="0"/>
          <w:marRight w:val="0"/>
          <w:marTop w:val="0"/>
          <w:marBottom w:val="0"/>
          <w:divBdr>
            <w:top w:val="none" w:sz="0" w:space="0" w:color="auto"/>
            <w:left w:val="none" w:sz="0" w:space="0" w:color="auto"/>
            <w:bottom w:val="none" w:sz="0" w:space="0" w:color="auto"/>
            <w:right w:val="none" w:sz="0" w:space="0" w:color="auto"/>
          </w:divBdr>
        </w:div>
        <w:div w:id="2078016804">
          <w:marLeft w:val="0"/>
          <w:marRight w:val="0"/>
          <w:marTop w:val="0"/>
          <w:marBottom w:val="0"/>
          <w:divBdr>
            <w:top w:val="none" w:sz="0" w:space="0" w:color="auto"/>
            <w:left w:val="none" w:sz="0" w:space="0" w:color="auto"/>
            <w:bottom w:val="none" w:sz="0" w:space="0" w:color="auto"/>
            <w:right w:val="none" w:sz="0" w:space="0" w:color="auto"/>
          </w:divBdr>
        </w:div>
        <w:div w:id="2078016807">
          <w:marLeft w:val="0"/>
          <w:marRight w:val="0"/>
          <w:marTop w:val="0"/>
          <w:marBottom w:val="0"/>
          <w:divBdr>
            <w:top w:val="none" w:sz="0" w:space="0" w:color="auto"/>
            <w:left w:val="none" w:sz="0" w:space="0" w:color="auto"/>
            <w:bottom w:val="none" w:sz="0" w:space="0" w:color="auto"/>
            <w:right w:val="none" w:sz="0" w:space="0" w:color="auto"/>
          </w:divBdr>
        </w:div>
        <w:div w:id="2078016811">
          <w:marLeft w:val="0"/>
          <w:marRight w:val="0"/>
          <w:marTop w:val="0"/>
          <w:marBottom w:val="0"/>
          <w:divBdr>
            <w:top w:val="none" w:sz="0" w:space="0" w:color="auto"/>
            <w:left w:val="none" w:sz="0" w:space="0" w:color="auto"/>
            <w:bottom w:val="none" w:sz="0" w:space="0" w:color="auto"/>
            <w:right w:val="none" w:sz="0" w:space="0" w:color="auto"/>
          </w:divBdr>
        </w:div>
        <w:div w:id="2078016815">
          <w:marLeft w:val="0"/>
          <w:marRight w:val="0"/>
          <w:marTop w:val="0"/>
          <w:marBottom w:val="0"/>
          <w:divBdr>
            <w:top w:val="none" w:sz="0" w:space="0" w:color="auto"/>
            <w:left w:val="none" w:sz="0" w:space="0" w:color="auto"/>
            <w:bottom w:val="none" w:sz="0" w:space="0" w:color="auto"/>
            <w:right w:val="none" w:sz="0" w:space="0" w:color="auto"/>
          </w:divBdr>
        </w:div>
        <w:div w:id="2078016821">
          <w:marLeft w:val="0"/>
          <w:marRight w:val="0"/>
          <w:marTop w:val="0"/>
          <w:marBottom w:val="0"/>
          <w:divBdr>
            <w:top w:val="none" w:sz="0" w:space="0" w:color="auto"/>
            <w:left w:val="none" w:sz="0" w:space="0" w:color="auto"/>
            <w:bottom w:val="none" w:sz="0" w:space="0" w:color="auto"/>
            <w:right w:val="none" w:sz="0" w:space="0" w:color="auto"/>
          </w:divBdr>
        </w:div>
        <w:div w:id="2078016834">
          <w:marLeft w:val="0"/>
          <w:marRight w:val="0"/>
          <w:marTop w:val="0"/>
          <w:marBottom w:val="0"/>
          <w:divBdr>
            <w:top w:val="none" w:sz="0" w:space="0" w:color="auto"/>
            <w:left w:val="none" w:sz="0" w:space="0" w:color="auto"/>
            <w:bottom w:val="none" w:sz="0" w:space="0" w:color="auto"/>
            <w:right w:val="none" w:sz="0" w:space="0" w:color="auto"/>
          </w:divBdr>
        </w:div>
        <w:div w:id="2078016835">
          <w:marLeft w:val="0"/>
          <w:marRight w:val="0"/>
          <w:marTop w:val="0"/>
          <w:marBottom w:val="0"/>
          <w:divBdr>
            <w:top w:val="none" w:sz="0" w:space="0" w:color="auto"/>
            <w:left w:val="none" w:sz="0" w:space="0" w:color="auto"/>
            <w:bottom w:val="none" w:sz="0" w:space="0" w:color="auto"/>
            <w:right w:val="none" w:sz="0" w:space="0" w:color="auto"/>
          </w:divBdr>
        </w:div>
        <w:div w:id="2078016838">
          <w:marLeft w:val="0"/>
          <w:marRight w:val="0"/>
          <w:marTop w:val="0"/>
          <w:marBottom w:val="0"/>
          <w:divBdr>
            <w:top w:val="none" w:sz="0" w:space="0" w:color="auto"/>
            <w:left w:val="none" w:sz="0" w:space="0" w:color="auto"/>
            <w:bottom w:val="none" w:sz="0" w:space="0" w:color="auto"/>
            <w:right w:val="none" w:sz="0" w:space="0" w:color="auto"/>
          </w:divBdr>
        </w:div>
        <w:div w:id="2078016841">
          <w:marLeft w:val="0"/>
          <w:marRight w:val="0"/>
          <w:marTop w:val="0"/>
          <w:marBottom w:val="0"/>
          <w:divBdr>
            <w:top w:val="none" w:sz="0" w:space="0" w:color="auto"/>
            <w:left w:val="none" w:sz="0" w:space="0" w:color="auto"/>
            <w:bottom w:val="none" w:sz="0" w:space="0" w:color="auto"/>
            <w:right w:val="none" w:sz="0" w:space="0" w:color="auto"/>
          </w:divBdr>
        </w:div>
        <w:div w:id="2078016864">
          <w:marLeft w:val="0"/>
          <w:marRight w:val="0"/>
          <w:marTop w:val="0"/>
          <w:marBottom w:val="0"/>
          <w:divBdr>
            <w:top w:val="none" w:sz="0" w:space="0" w:color="auto"/>
            <w:left w:val="none" w:sz="0" w:space="0" w:color="auto"/>
            <w:bottom w:val="none" w:sz="0" w:space="0" w:color="auto"/>
            <w:right w:val="none" w:sz="0" w:space="0" w:color="auto"/>
          </w:divBdr>
        </w:div>
        <w:div w:id="2078016868">
          <w:marLeft w:val="0"/>
          <w:marRight w:val="0"/>
          <w:marTop w:val="0"/>
          <w:marBottom w:val="0"/>
          <w:divBdr>
            <w:top w:val="none" w:sz="0" w:space="0" w:color="auto"/>
            <w:left w:val="none" w:sz="0" w:space="0" w:color="auto"/>
            <w:bottom w:val="none" w:sz="0" w:space="0" w:color="auto"/>
            <w:right w:val="none" w:sz="0" w:space="0" w:color="auto"/>
          </w:divBdr>
        </w:div>
        <w:div w:id="2078016883">
          <w:marLeft w:val="0"/>
          <w:marRight w:val="0"/>
          <w:marTop w:val="0"/>
          <w:marBottom w:val="0"/>
          <w:divBdr>
            <w:top w:val="none" w:sz="0" w:space="0" w:color="auto"/>
            <w:left w:val="none" w:sz="0" w:space="0" w:color="auto"/>
            <w:bottom w:val="none" w:sz="0" w:space="0" w:color="auto"/>
            <w:right w:val="none" w:sz="0" w:space="0" w:color="auto"/>
          </w:divBdr>
        </w:div>
        <w:div w:id="2078016884">
          <w:marLeft w:val="0"/>
          <w:marRight w:val="0"/>
          <w:marTop w:val="0"/>
          <w:marBottom w:val="0"/>
          <w:divBdr>
            <w:top w:val="none" w:sz="0" w:space="0" w:color="auto"/>
            <w:left w:val="none" w:sz="0" w:space="0" w:color="auto"/>
            <w:bottom w:val="none" w:sz="0" w:space="0" w:color="auto"/>
            <w:right w:val="none" w:sz="0" w:space="0" w:color="auto"/>
          </w:divBdr>
        </w:div>
        <w:div w:id="2078016900">
          <w:marLeft w:val="0"/>
          <w:marRight w:val="0"/>
          <w:marTop w:val="0"/>
          <w:marBottom w:val="0"/>
          <w:divBdr>
            <w:top w:val="none" w:sz="0" w:space="0" w:color="auto"/>
            <w:left w:val="none" w:sz="0" w:space="0" w:color="auto"/>
            <w:bottom w:val="none" w:sz="0" w:space="0" w:color="auto"/>
            <w:right w:val="none" w:sz="0" w:space="0" w:color="auto"/>
          </w:divBdr>
        </w:div>
        <w:div w:id="2078016918">
          <w:marLeft w:val="0"/>
          <w:marRight w:val="0"/>
          <w:marTop w:val="0"/>
          <w:marBottom w:val="0"/>
          <w:divBdr>
            <w:top w:val="none" w:sz="0" w:space="0" w:color="auto"/>
            <w:left w:val="none" w:sz="0" w:space="0" w:color="auto"/>
            <w:bottom w:val="none" w:sz="0" w:space="0" w:color="auto"/>
            <w:right w:val="none" w:sz="0" w:space="0" w:color="auto"/>
          </w:divBdr>
        </w:div>
        <w:div w:id="2078016919">
          <w:marLeft w:val="0"/>
          <w:marRight w:val="0"/>
          <w:marTop w:val="0"/>
          <w:marBottom w:val="0"/>
          <w:divBdr>
            <w:top w:val="none" w:sz="0" w:space="0" w:color="auto"/>
            <w:left w:val="none" w:sz="0" w:space="0" w:color="auto"/>
            <w:bottom w:val="none" w:sz="0" w:space="0" w:color="auto"/>
            <w:right w:val="none" w:sz="0" w:space="0" w:color="auto"/>
          </w:divBdr>
        </w:div>
        <w:div w:id="2078016921">
          <w:marLeft w:val="0"/>
          <w:marRight w:val="0"/>
          <w:marTop w:val="0"/>
          <w:marBottom w:val="0"/>
          <w:divBdr>
            <w:top w:val="none" w:sz="0" w:space="0" w:color="auto"/>
            <w:left w:val="none" w:sz="0" w:space="0" w:color="auto"/>
            <w:bottom w:val="none" w:sz="0" w:space="0" w:color="auto"/>
            <w:right w:val="none" w:sz="0" w:space="0" w:color="auto"/>
          </w:divBdr>
        </w:div>
        <w:div w:id="2078016924">
          <w:marLeft w:val="0"/>
          <w:marRight w:val="0"/>
          <w:marTop w:val="0"/>
          <w:marBottom w:val="0"/>
          <w:divBdr>
            <w:top w:val="none" w:sz="0" w:space="0" w:color="auto"/>
            <w:left w:val="none" w:sz="0" w:space="0" w:color="auto"/>
            <w:bottom w:val="none" w:sz="0" w:space="0" w:color="auto"/>
            <w:right w:val="none" w:sz="0" w:space="0" w:color="auto"/>
          </w:divBdr>
        </w:div>
        <w:div w:id="2078016954">
          <w:marLeft w:val="0"/>
          <w:marRight w:val="0"/>
          <w:marTop w:val="0"/>
          <w:marBottom w:val="0"/>
          <w:divBdr>
            <w:top w:val="none" w:sz="0" w:space="0" w:color="auto"/>
            <w:left w:val="none" w:sz="0" w:space="0" w:color="auto"/>
            <w:bottom w:val="none" w:sz="0" w:space="0" w:color="auto"/>
            <w:right w:val="none" w:sz="0" w:space="0" w:color="auto"/>
          </w:divBdr>
        </w:div>
        <w:div w:id="2078016955">
          <w:marLeft w:val="0"/>
          <w:marRight w:val="0"/>
          <w:marTop w:val="0"/>
          <w:marBottom w:val="0"/>
          <w:divBdr>
            <w:top w:val="none" w:sz="0" w:space="0" w:color="auto"/>
            <w:left w:val="none" w:sz="0" w:space="0" w:color="auto"/>
            <w:bottom w:val="none" w:sz="0" w:space="0" w:color="auto"/>
            <w:right w:val="none" w:sz="0" w:space="0" w:color="auto"/>
          </w:divBdr>
        </w:div>
        <w:div w:id="2078016956">
          <w:marLeft w:val="0"/>
          <w:marRight w:val="0"/>
          <w:marTop w:val="0"/>
          <w:marBottom w:val="0"/>
          <w:divBdr>
            <w:top w:val="none" w:sz="0" w:space="0" w:color="auto"/>
            <w:left w:val="none" w:sz="0" w:space="0" w:color="auto"/>
            <w:bottom w:val="none" w:sz="0" w:space="0" w:color="auto"/>
            <w:right w:val="none" w:sz="0" w:space="0" w:color="auto"/>
          </w:divBdr>
        </w:div>
        <w:div w:id="2078016957">
          <w:marLeft w:val="0"/>
          <w:marRight w:val="0"/>
          <w:marTop w:val="0"/>
          <w:marBottom w:val="0"/>
          <w:divBdr>
            <w:top w:val="none" w:sz="0" w:space="0" w:color="auto"/>
            <w:left w:val="none" w:sz="0" w:space="0" w:color="auto"/>
            <w:bottom w:val="none" w:sz="0" w:space="0" w:color="auto"/>
            <w:right w:val="none" w:sz="0" w:space="0" w:color="auto"/>
          </w:divBdr>
        </w:div>
        <w:div w:id="2078016959">
          <w:marLeft w:val="0"/>
          <w:marRight w:val="0"/>
          <w:marTop w:val="0"/>
          <w:marBottom w:val="0"/>
          <w:divBdr>
            <w:top w:val="none" w:sz="0" w:space="0" w:color="auto"/>
            <w:left w:val="none" w:sz="0" w:space="0" w:color="auto"/>
            <w:bottom w:val="none" w:sz="0" w:space="0" w:color="auto"/>
            <w:right w:val="none" w:sz="0" w:space="0" w:color="auto"/>
          </w:divBdr>
        </w:div>
        <w:div w:id="2078016971">
          <w:marLeft w:val="0"/>
          <w:marRight w:val="0"/>
          <w:marTop w:val="0"/>
          <w:marBottom w:val="0"/>
          <w:divBdr>
            <w:top w:val="none" w:sz="0" w:space="0" w:color="auto"/>
            <w:left w:val="none" w:sz="0" w:space="0" w:color="auto"/>
            <w:bottom w:val="none" w:sz="0" w:space="0" w:color="auto"/>
            <w:right w:val="none" w:sz="0" w:space="0" w:color="auto"/>
          </w:divBdr>
        </w:div>
        <w:div w:id="2078016975">
          <w:marLeft w:val="0"/>
          <w:marRight w:val="0"/>
          <w:marTop w:val="0"/>
          <w:marBottom w:val="0"/>
          <w:divBdr>
            <w:top w:val="none" w:sz="0" w:space="0" w:color="auto"/>
            <w:left w:val="none" w:sz="0" w:space="0" w:color="auto"/>
            <w:bottom w:val="none" w:sz="0" w:space="0" w:color="auto"/>
            <w:right w:val="none" w:sz="0" w:space="0" w:color="auto"/>
          </w:divBdr>
        </w:div>
        <w:div w:id="2078016980">
          <w:marLeft w:val="0"/>
          <w:marRight w:val="0"/>
          <w:marTop w:val="0"/>
          <w:marBottom w:val="0"/>
          <w:divBdr>
            <w:top w:val="none" w:sz="0" w:space="0" w:color="auto"/>
            <w:left w:val="none" w:sz="0" w:space="0" w:color="auto"/>
            <w:bottom w:val="none" w:sz="0" w:space="0" w:color="auto"/>
            <w:right w:val="none" w:sz="0" w:space="0" w:color="auto"/>
          </w:divBdr>
        </w:div>
        <w:div w:id="2078016996">
          <w:marLeft w:val="0"/>
          <w:marRight w:val="0"/>
          <w:marTop w:val="0"/>
          <w:marBottom w:val="0"/>
          <w:divBdr>
            <w:top w:val="none" w:sz="0" w:space="0" w:color="auto"/>
            <w:left w:val="none" w:sz="0" w:space="0" w:color="auto"/>
            <w:bottom w:val="none" w:sz="0" w:space="0" w:color="auto"/>
            <w:right w:val="none" w:sz="0" w:space="0" w:color="auto"/>
          </w:divBdr>
        </w:div>
        <w:div w:id="2078017003">
          <w:marLeft w:val="0"/>
          <w:marRight w:val="0"/>
          <w:marTop w:val="0"/>
          <w:marBottom w:val="0"/>
          <w:divBdr>
            <w:top w:val="none" w:sz="0" w:space="0" w:color="auto"/>
            <w:left w:val="none" w:sz="0" w:space="0" w:color="auto"/>
            <w:bottom w:val="none" w:sz="0" w:space="0" w:color="auto"/>
            <w:right w:val="none" w:sz="0" w:space="0" w:color="auto"/>
          </w:divBdr>
        </w:div>
        <w:div w:id="2078017010">
          <w:marLeft w:val="0"/>
          <w:marRight w:val="0"/>
          <w:marTop w:val="0"/>
          <w:marBottom w:val="0"/>
          <w:divBdr>
            <w:top w:val="none" w:sz="0" w:space="0" w:color="auto"/>
            <w:left w:val="none" w:sz="0" w:space="0" w:color="auto"/>
            <w:bottom w:val="none" w:sz="0" w:space="0" w:color="auto"/>
            <w:right w:val="none" w:sz="0" w:space="0" w:color="auto"/>
          </w:divBdr>
        </w:div>
        <w:div w:id="2078017012">
          <w:marLeft w:val="0"/>
          <w:marRight w:val="0"/>
          <w:marTop w:val="0"/>
          <w:marBottom w:val="0"/>
          <w:divBdr>
            <w:top w:val="none" w:sz="0" w:space="0" w:color="auto"/>
            <w:left w:val="none" w:sz="0" w:space="0" w:color="auto"/>
            <w:bottom w:val="none" w:sz="0" w:space="0" w:color="auto"/>
            <w:right w:val="none" w:sz="0" w:space="0" w:color="auto"/>
          </w:divBdr>
        </w:div>
        <w:div w:id="2078017025">
          <w:marLeft w:val="0"/>
          <w:marRight w:val="0"/>
          <w:marTop w:val="0"/>
          <w:marBottom w:val="0"/>
          <w:divBdr>
            <w:top w:val="none" w:sz="0" w:space="0" w:color="auto"/>
            <w:left w:val="none" w:sz="0" w:space="0" w:color="auto"/>
            <w:bottom w:val="none" w:sz="0" w:space="0" w:color="auto"/>
            <w:right w:val="none" w:sz="0" w:space="0" w:color="auto"/>
          </w:divBdr>
        </w:div>
        <w:div w:id="2078017031">
          <w:marLeft w:val="0"/>
          <w:marRight w:val="0"/>
          <w:marTop w:val="0"/>
          <w:marBottom w:val="0"/>
          <w:divBdr>
            <w:top w:val="none" w:sz="0" w:space="0" w:color="auto"/>
            <w:left w:val="none" w:sz="0" w:space="0" w:color="auto"/>
            <w:bottom w:val="none" w:sz="0" w:space="0" w:color="auto"/>
            <w:right w:val="none" w:sz="0" w:space="0" w:color="auto"/>
          </w:divBdr>
        </w:div>
        <w:div w:id="2078017042">
          <w:marLeft w:val="0"/>
          <w:marRight w:val="0"/>
          <w:marTop w:val="0"/>
          <w:marBottom w:val="0"/>
          <w:divBdr>
            <w:top w:val="none" w:sz="0" w:space="0" w:color="auto"/>
            <w:left w:val="none" w:sz="0" w:space="0" w:color="auto"/>
            <w:bottom w:val="none" w:sz="0" w:space="0" w:color="auto"/>
            <w:right w:val="none" w:sz="0" w:space="0" w:color="auto"/>
          </w:divBdr>
        </w:div>
        <w:div w:id="2078017046">
          <w:marLeft w:val="0"/>
          <w:marRight w:val="0"/>
          <w:marTop w:val="0"/>
          <w:marBottom w:val="0"/>
          <w:divBdr>
            <w:top w:val="none" w:sz="0" w:space="0" w:color="auto"/>
            <w:left w:val="none" w:sz="0" w:space="0" w:color="auto"/>
            <w:bottom w:val="none" w:sz="0" w:space="0" w:color="auto"/>
            <w:right w:val="none" w:sz="0" w:space="0" w:color="auto"/>
          </w:divBdr>
        </w:div>
        <w:div w:id="2078017054">
          <w:marLeft w:val="0"/>
          <w:marRight w:val="0"/>
          <w:marTop w:val="0"/>
          <w:marBottom w:val="0"/>
          <w:divBdr>
            <w:top w:val="none" w:sz="0" w:space="0" w:color="auto"/>
            <w:left w:val="none" w:sz="0" w:space="0" w:color="auto"/>
            <w:bottom w:val="none" w:sz="0" w:space="0" w:color="auto"/>
            <w:right w:val="none" w:sz="0" w:space="0" w:color="auto"/>
          </w:divBdr>
        </w:div>
        <w:div w:id="2078017064">
          <w:marLeft w:val="0"/>
          <w:marRight w:val="0"/>
          <w:marTop w:val="0"/>
          <w:marBottom w:val="0"/>
          <w:divBdr>
            <w:top w:val="none" w:sz="0" w:space="0" w:color="auto"/>
            <w:left w:val="none" w:sz="0" w:space="0" w:color="auto"/>
            <w:bottom w:val="none" w:sz="0" w:space="0" w:color="auto"/>
            <w:right w:val="none" w:sz="0" w:space="0" w:color="auto"/>
          </w:divBdr>
        </w:div>
        <w:div w:id="2078017066">
          <w:marLeft w:val="0"/>
          <w:marRight w:val="0"/>
          <w:marTop w:val="0"/>
          <w:marBottom w:val="0"/>
          <w:divBdr>
            <w:top w:val="none" w:sz="0" w:space="0" w:color="auto"/>
            <w:left w:val="none" w:sz="0" w:space="0" w:color="auto"/>
            <w:bottom w:val="none" w:sz="0" w:space="0" w:color="auto"/>
            <w:right w:val="none" w:sz="0" w:space="0" w:color="auto"/>
          </w:divBdr>
        </w:div>
        <w:div w:id="2078017071">
          <w:marLeft w:val="0"/>
          <w:marRight w:val="0"/>
          <w:marTop w:val="0"/>
          <w:marBottom w:val="0"/>
          <w:divBdr>
            <w:top w:val="none" w:sz="0" w:space="0" w:color="auto"/>
            <w:left w:val="none" w:sz="0" w:space="0" w:color="auto"/>
            <w:bottom w:val="none" w:sz="0" w:space="0" w:color="auto"/>
            <w:right w:val="none" w:sz="0" w:space="0" w:color="auto"/>
          </w:divBdr>
        </w:div>
        <w:div w:id="2078017076">
          <w:marLeft w:val="0"/>
          <w:marRight w:val="0"/>
          <w:marTop w:val="0"/>
          <w:marBottom w:val="0"/>
          <w:divBdr>
            <w:top w:val="none" w:sz="0" w:space="0" w:color="auto"/>
            <w:left w:val="none" w:sz="0" w:space="0" w:color="auto"/>
            <w:bottom w:val="none" w:sz="0" w:space="0" w:color="auto"/>
            <w:right w:val="none" w:sz="0" w:space="0" w:color="auto"/>
          </w:divBdr>
        </w:div>
        <w:div w:id="2078017077">
          <w:marLeft w:val="0"/>
          <w:marRight w:val="0"/>
          <w:marTop w:val="0"/>
          <w:marBottom w:val="0"/>
          <w:divBdr>
            <w:top w:val="none" w:sz="0" w:space="0" w:color="auto"/>
            <w:left w:val="none" w:sz="0" w:space="0" w:color="auto"/>
            <w:bottom w:val="none" w:sz="0" w:space="0" w:color="auto"/>
            <w:right w:val="none" w:sz="0" w:space="0" w:color="auto"/>
          </w:divBdr>
        </w:div>
        <w:div w:id="2078017078">
          <w:marLeft w:val="0"/>
          <w:marRight w:val="0"/>
          <w:marTop w:val="0"/>
          <w:marBottom w:val="0"/>
          <w:divBdr>
            <w:top w:val="none" w:sz="0" w:space="0" w:color="auto"/>
            <w:left w:val="none" w:sz="0" w:space="0" w:color="auto"/>
            <w:bottom w:val="none" w:sz="0" w:space="0" w:color="auto"/>
            <w:right w:val="none" w:sz="0" w:space="0" w:color="auto"/>
          </w:divBdr>
        </w:div>
        <w:div w:id="2078017086">
          <w:marLeft w:val="0"/>
          <w:marRight w:val="0"/>
          <w:marTop w:val="0"/>
          <w:marBottom w:val="0"/>
          <w:divBdr>
            <w:top w:val="none" w:sz="0" w:space="0" w:color="auto"/>
            <w:left w:val="none" w:sz="0" w:space="0" w:color="auto"/>
            <w:bottom w:val="none" w:sz="0" w:space="0" w:color="auto"/>
            <w:right w:val="none" w:sz="0" w:space="0" w:color="auto"/>
          </w:divBdr>
        </w:div>
        <w:div w:id="2078017095">
          <w:marLeft w:val="0"/>
          <w:marRight w:val="0"/>
          <w:marTop w:val="0"/>
          <w:marBottom w:val="0"/>
          <w:divBdr>
            <w:top w:val="none" w:sz="0" w:space="0" w:color="auto"/>
            <w:left w:val="none" w:sz="0" w:space="0" w:color="auto"/>
            <w:bottom w:val="none" w:sz="0" w:space="0" w:color="auto"/>
            <w:right w:val="none" w:sz="0" w:space="0" w:color="auto"/>
          </w:divBdr>
        </w:div>
        <w:div w:id="2078017100">
          <w:marLeft w:val="0"/>
          <w:marRight w:val="0"/>
          <w:marTop w:val="0"/>
          <w:marBottom w:val="0"/>
          <w:divBdr>
            <w:top w:val="none" w:sz="0" w:space="0" w:color="auto"/>
            <w:left w:val="none" w:sz="0" w:space="0" w:color="auto"/>
            <w:bottom w:val="none" w:sz="0" w:space="0" w:color="auto"/>
            <w:right w:val="none" w:sz="0" w:space="0" w:color="auto"/>
          </w:divBdr>
        </w:div>
        <w:div w:id="2078017102">
          <w:marLeft w:val="0"/>
          <w:marRight w:val="0"/>
          <w:marTop w:val="0"/>
          <w:marBottom w:val="0"/>
          <w:divBdr>
            <w:top w:val="none" w:sz="0" w:space="0" w:color="auto"/>
            <w:left w:val="none" w:sz="0" w:space="0" w:color="auto"/>
            <w:bottom w:val="none" w:sz="0" w:space="0" w:color="auto"/>
            <w:right w:val="none" w:sz="0" w:space="0" w:color="auto"/>
          </w:divBdr>
        </w:div>
        <w:div w:id="2078017103">
          <w:marLeft w:val="0"/>
          <w:marRight w:val="0"/>
          <w:marTop w:val="0"/>
          <w:marBottom w:val="0"/>
          <w:divBdr>
            <w:top w:val="none" w:sz="0" w:space="0" w:color="auto"/>
            <w:left w:val="none" w:sz="0" w:space="0" w:color="auto"/>
            <w:bottom w:val="none" w:sz="0" w:space="0" w:color="auto"/>
            <w:right w:val="none" w:sz="0" w:space="0" w:color="auto"/>
          </w:divBdr>
        </w:div>
        <w:div w:id="2078017109">
          <w:marLeft w:val="0"/>
          <w:marRight w:val="0"/>
          <w:marTop w:val="0"/>
          <w:marBottom w:val="0"/>
          <w:divBdr>
            <w:top w:val="none" w:sz="0" w:space="0" w:color="auto"/>
            <w:left w:val="none" w:sz="0" w:space="0" w:color="auto"/>
            <w:bottom w:val="none" w:sz="0" w:space="0" w:color="auto"/>
            <w:right w:val="none" w:sz="0" w:space="0" w:color="auto"/>
          </w:divBdr>
        </w:div>
        <w:div w:id="2078017113">
          <w:marLeft w:val="0"/>
          <w:marRight w:val="0"/>
          <w:marTop w:val="0"/>
          <w:marBottom w:val="0"/>
          <w:divBdr>
            <w:top w:val="none" w:sz="0" w:space="0" w:color="auto"/>
            <w:left w:val="none" w:sz="0" w:space="0" w:color="auto"/>
            <w:bottom w:val="none" w:sz="0" w:space="0" w:color="auto"/>
            <w:right w:val="none" w:sz="0" w:space="0" w:color="auto"/>
          </w:divBdr>
        </w:div>
        <w:div w:id="2078017116">
          <w:marLeft w:val="0"/>
          <w:marRight w:val="0"/>
          <w:marTop w:val="0"/>
          <w:marBottom w:val="0"/>
          <w:divBdr>
            <w:top w:val="none" w:sz="0" w:space="0" w:color="auto"/>
            <w:left w:val="none" w:sz="0" w:space="0" w:color="auto"/>
            <w:bottom w:val="none" w:sz="0" w:space="0" w:color="auto"/>
            <w:right w:val="none" w:sz="0" w:space="0" w:color="auto"/>
          </w:divBdr>
        </w:div>
        <w:div w:id="2078017118">
          <w:marLeft w:val="0"/>
          <w:marRight w:val="0"/>
          <w:marTop w:val="0"/>
          <w:marBottom w:val="0"/>
          <w:divBdr>
            <w:top w:val="none" w:sz="0" w:space="0" w:color="auto"/>
            <w:left w:val="none" w:sz="0" w:space="0" w:color="auto"/>
            <w:bottom w:val="none" w:sz="0" w:space="0" w:color="auto"/>
            <w:right w:val="none" w:sz="0" w:space="0" w:color="auto"/>
          </w:divBdr>
        </w:div>
        <w:div w:id="2078017123">
          <w:marLeft w:val="0"/>
          <w:marRight w:val="0"/>
          <w:marTop w:val="0"/>
          <w:marBottom w:val="0"/>
          <w:divBdr>
            <w:top w:val="none" w:sz="0" w:space="0" w:color="auto"/>
            <w:left w:val="none" w:sz="0" w:space="0" w:color="auto"/>
            <w:bottom w:val="none" w:sz="0" w:space="0" w:color="auto"/>
            <w:right w:val="none" w:sz="0" w:space="0" w:color="auto"/>
          </w:divBdr>
        </w:div>
        <w:div w:id="2078017125">
          <w:marLeft w:val="0"/>
          <w:marRight w:val="0"/>
          <w:marTop w:val="0"/>
          <w:marBottom w:val="0"/>
          <w:divBdr>
            <w:top w:val="none" w:sz="0" w:space="0" w:color="auto"/>
            <w:left w:val="none" w:sz="0" w:space="0" w:color="auto"/>
            <w:bottom w:val="none" w:sz="0" w:space="0" w:color="auto"/>
            <w:right w:val="none" w:sz="0" w:space="0" w:color="auto"/>
          </w:divBdr>
        </w:div>
        <w:div w:id="2078017130">
          <w:marLeft w:val="0"/>
          <w:marRight w:val="0"/>
          <w:marTop w:val="0"/>
          <w:marBottom w:val="0"/>
          <w:divBdr>
            <w:top w:val="none" w:sz="0" w:space="0" w:color="auto"/>
            <w:left w:val="none" w:sz="0" w:space="0" w:color="auto"/>
            <w:bottom w:val="none" w:sz="0" w:space="0" w:color="auto"/>
            <w:right w:val="none" w:sz="0" w:space="0" w:color="auto"/>
          </w:divBdr>
        </w:div>
        <w:div w:id="2078017134">
          <w:marLeft w:val="0"/>
          <w:marRight w:val="0"/>
          <w:marTop w:val="0"/>
          <w:marBottom w:val="0"/>
          <w:divBdr>
            <w:top w:val="none" w:sz="0" w:space="0" w:color="auto"/>
            <w:left w:val="none" w:sz="0" w:space="0" w:color="auto"/>
            <w:bottom w:val="none" w:sz="0" w:space="0" w:color="auto"/>
            <w:right w:val="none" w:sz="0" w:space="0" w:color="auto"/>
          </w:divBdr>
        </w:div>
        <w:div w:id="2078017141">
          <w:marLeft w:val="0"/>
          <w:marRight w:val="0"/>
          <w:marTop w:val="0"/>
          <w:marBottom w:val="0"/>
          <w:divBdr>
            <w:top w:val="none" w:sz="0" w:space="0" w:color="auto"/>
            <w:left w:val="none" w:sz="0" w:space="0" w:color="auto"/>
            <w:bottom w:val="none" w:sz="0" w:space="0" w:color="auto"/>
            <w:right w:val="none" w:sz="0" w:space="0" w:color="auto"/>
          </w:divBdr>
        </w:div>
        <w:div w:id="2078017148">
          <w:marLeft w:val="0"/>
          <w:marRight w:val="0"/>
          <w:marTop w:val="0"/>
          <w:marBottom w:val="0"/>
          <w:divBdr>
            <w:top w:val="none" w:sz="0" w:space="0" w:color="auto"/>
            <w:left w:val="none" w:sz="0" w:space="0" w:color="auto"/>
            <w:bottom w:val="none" w:sz="0" w:space="0" w:color="auto"/>
            <w:right w:val="none" w:sz="0" w:space="0" w:color="auto"/>
          </w:divBdr>
        </w:div>
        <w:div w:id="2078017159">
          <w:marLeft w:val="0"/>
          <w:marRight w:val="0"/>
          <w:marTop w:val="0"/>
          <w:marBottom w:val="0"/>
          <w:divBdr>
            <w:top w:val="none" w:sz="0" w:space="0" w:color="auto"/>
            <w:left w:val="none" w:sz="0" w:space="0" w:color="auto"/>
            <w:bottom w:val="none" w:sz="0" w:space="0" w:color="auto"/>
            <w:right w:val="none" w:sz="0" w:space="0" w:color="auto"/>
          </w:divBdr>
        </w:div>
        <w:div w:id="2078017165">
          <w:marLeft w:val="0"/>
          <w:marRight w:val="0"/>
          <w:marTop w:val="0"/>
          <w:marBottom w:val="0"/>
          <w:divBdr>
            <w:top w:val="none" w:sz="0" w:space="0" w:color="auto"/>
            <w:left w:val="none" w:sz="0" w:space="0" w:color="auto"/>
            <w:bottom w:val="none" w:sz="0" w:space="0" w:color="auto"/>
            <w:right w:val="none" w:sz="0" w:space="0" w:color="auto"/>
          </w:divBdr>
        </w:div>
        <w:div w:id="2078017170">
          <w:marLeft w:val="0"/>
          <w:marRight w:val="0"/>
          <w:marTop w:val="0"/>
          <w:marBottom w:val="0"/>
          <w:divBdr>
            <w:top w:val="none" w:sz="0" w:space="0" w:color="auto"/>
            <w:left w:val="none" w:sz="0" w:space="0" w:color="auto"/>
            <w:bottom w:val="none" w:sz="0" w:space="0" w:color="auto"/>
            <w:right w:val="none" w:sz="0" w:space="0" w:color="auto"/>
          </w:divBdr>
        </w:div>
        <w:div w:id="2078017173">
          <w:marLeft w:val="0"/>
          <w:marRight w:val="0"/>
          <w:marTop w:val="0"/>
          <w:marBottom w:val="0"/>
          <w:divBdr>
            <w:top w:val="none" w:sz="0" w:space="0" w:color="auto"/>
            <w:left w:val="none" w:sz="0" w:space="0" w:color="auto"/>
            <w:bottom w:val="none" w:sz="0" w:space="0" w:color="auto"/>
            <w:right w:val="none" w:sz="0" w:space="0" w:color="auto"/>
          </w:divBdr>
        </w:div>
        <w:div w:id="2078017176">
          <w:marLeft w:val="0"/>
          <w:marRight w:val="0"/>
          <w:marTop w:val="0"/>
          <w:marBottom w:val="0"/>
          <w:divBdr>
            <w:top w:val="none" w:sz="0" w:space="0" w:color="auto"/>
            <w:left w:val="none" w:sz="0" w:space="0" w:color="auto"/>
            <w:bottom w:val="none" w:sz="0" w:space="0" w:color="auto"/>
            <w:right w:val="none" w:sz="0" w:space="0" w:color="auto"/>
          </w:divBdr>
        </w:div>
        <w:div w:id="2078017182">
          <w:marLeft w:val="0"/>
          <w:marRight w:val="0"/>
          <w:marTop w:val="0"/>
          <w:marBottom w:val="0"/>
          <w:divBdr>
            <w:top w:val="none" w:sz="0" w:space="0" w:color="auto"/>
            <w:left w:val="none" w:sz="0" w:space="0" w:color="auto"/>
            <w:bottom w:val="none" w:sz="0" w:space="0" w:color="auto"/>
            <w:right w:val="none" w:sz="0" w:space="0" w:color="auto"/>
          </w:divBdr>
        </w:div>
        <w:div w:id="2078017184">
          <w:marLeft w:val="0"/>
          <w:marRight w:val="0"/>
          <w:marTop w:val="0"/>
          <w:marBottom w:val="0"/>
          <w:divBdr>
            <w:top w:val="none" w:sz="0" w:space="0" w:color="auto"/>
            <w:left w:val="none" w:sz="0" w:space="0" w:color="auto"/>
            <w:bottom w:val="none" w:sz="0" w:space="0" w:color="auto"/>
            <w:right w:val="none" w:sz="0" w:space="0" w:color="auto"/>
          </w:divBdr>
        </w:div>
        <w:div w:id="2078017187">
          <w:marLeft w:val="0"/>
          <w:marRight w:val="0"/>
          <w:marTop w:val="0"/>
          <w:marBottom w:val="0"/>
          <w:divBdr>
            <w:top w:val="none" w:sz="0" w:space="0" w:color="auto"/>
            <w:left w:val="none" w:sz="0" w:space="0" w:color="auto"/>
            <w:bottom w:val="none" w:sz="0" w:space="0" w:color="auto"/>
            <w:right w:val="none" w:sz="0" w:space="0" w:color="auto"/>
          </w:divBdr>
        </w:div>
        <w:div w:id="2078017193">
          <w:marLeft w:val="0"/>
          <w:marRight w:val="0"/>
          <w:marTop w:val="0"/>
          <w:marBottom w:val="0"/>
          <w:divBdr>
            <w:top w:val="none" w:sz="0" w:space="0" w:color="auto"/>
            <w:left w:val="none" w:sz="0" w:space="0" w:color="auto"/>
            <w:bottom w:val="none" w:sz="0" w:space="0" w:color="auto"/>
            <w:right w:val="none" w:sz="0" w:space="0" w:color="auto"/>
          </w:divBdr>
        </w:div>
      </w:divsChild>
    </w:div>
    <w:div w:id="2078017022">
      <w:marLeft w:val="0"/>
      <w:marRight w:val="0"/>
      <w:marTop w:val="0"/>
      <w:marBottom w:val="0"/>
      <w:divBdr>
        <w:top w:val="none" w:sz="0" w:space="0" w:color="auto"/>
        <w:left w:val="none" w:sz="0" w:space="0" w:color="auto"/>
        <w:bottom w:val="none" w:sz="0" w:space="0" w:color="auto"/>
        <w:right w:val="none" w:sz="0" w:space="0" w:color="auto"/>
      </w:divBdr>
      <w:divsChild>
        <w:div w:id="2078016756">
          <w:marLeft w:val="0"/>
          <w:marRight w:val="0"/>
          <w:marTop w:val="0"/>
          <w:marBottom w:val="0"/>
          <w:divBdr>
            <w:top w:val="none" w:sz="0" w:space="0" w:color="auto"/>
            <w:left w:val="none" w:sz="0" w:space="0" w:color="auto"/>
            <w:bottom w:val="none" w:sz="0" w:space="0" w:color="auto"/>
            <w:right w:val="none" w:sz="0" w:space="0" w:color="auto"/>
          </w:divBdr>
        </w:div>
        <w:div w:id="2078016760">
          <w:marLeft w:val="0"/>
          <w:marRight w:val="0"/>
          <w:marTop w:val="0"/>
          <w:marBottom w:val="0"/>
          <w:divBdr>
            <w:top w:val="none" w:sz="0" w:space="0" w:color="auto"/>
            <w:left w:val="none" w:sz="0" w:space="0" w:color="auto"/>
            <w:bottom w:val="none" w:sz="0" w:space="0" w:color="auto"/>
            <w:right w:val="none" w:sz="0" w:space="0" w:color="auto"/>
          </w:divBdr>
        </w:div>
        <w:div w:id="2078016762">
          <w:marLeft w:val="0"/>
          <w:marRight w:val="0"/>
          <w:marTop w:val="0"/>
          <w:marBottom w:val="0"/>
          <w:divBdr>
            <w:top w:val="none" w:sz="0" w:space="0" w:color="auto"/>
            <w:left w:val="none" w:sz="0" w:space="0" w:color="auto"/>
            <w:bottom w:val="none" w:sz="0" w:space="0" w:color="auto"/>
            <w:right w:val="none" w:sz="0" w:space="0" w:color="auto"/>
          </w:divBdr>
        </w:div>
        <w:div w:id="2078016764">
          <w:marLeft w:val="0"/>
          <w:marRight w:val="0"/>
          <w:marTop w:val="0"/>
          <w:marBottom w:val="0"/>
          <w:divBdr>
            <w:top w:val="none" w:sz="0" w:space="0" w:color="auto"/>
            <w:left w:val="none" w:sz="0" w:space="0" w:color="auto"/>
            <w:bottom w:val="none" w:sz="0" w:space="0" w:color="auto"/>
            <w:right w:val="none" w:sz="0" w:space="0" w:color="auto"/>
          </w:divBdr>
        </w:div>
        <w:div w:id="2078016775">
          <w:marLeft w:val="0"/>
          <w:marRight w:val="0"/>
          <w:marTop w:val="0"/>
          <w:marBottom w:val="0"/>
          <w:divBdr>
            <w:top w:val="none" w:sz="0" w:space="0" w:color="auto"/>
            <w:left w:val="none" w:sz="0" w:space="0" w:color="auto"/>
            <w:bottom w:val="none" w:sz="0" w:space="0" w:color="auto"/>
            <w:right w:val="none" w:sz="0" w:space="0" w:color="auto"/>
          </w:divBdr>
        </w:div>
        <w:div w:id="2078016777">
          <w:marLeft w:val="0"/>
          <w:marRight w:val="0"/>
          <w:marTop w:val="0"/>
          <w:marBottom w:val="0"/>
          <w:divBdr>
            <w:top w:val="none" w:sz="0" w:space="0" w:color="auto"/>
            <w:left w:val="none" w:sz="0" w:space="0" w:color="auto"/>
            <w:bottom w:val="none" w:sz="0" w:space="0" w:color="auto"/>
            <w:right w:val="none" w:sz="0" w:space="0" w:color="auto"/>
          </w:divBdr>
        </w:div>
        <w:div w:id="2078016791">
          <w:marLeft w:val="0"/>
          <w:marRight w:val="0"/>
          <w:marTop w:val="0"/>
          <w:marBottom w:val="0"/>
          <w:divBdr>
            <w:top w:val="none" w:sz="0" w:space="0" w:color="auto"/>
            <w:left w:val="none" w:sz="0" w:space="0" w:color="auto"/>
            <w:bottom w:val="none" w:sz="0" w:space="0" w:color="auto"/>
            <w:right w:val="none" w:sz="0" w:space="0" w:color="auto"/>
          </w:divBdr>
        </w:div>
        <w:div w:id="2078016792">
          <w:marLeft w:val="0"/>
          <w:marRight w:val="0"/>
          <w:marTop w:val="0"/>
          <w:marBottom w:val="0"/>
          <w:divBdr>
            <w:top w:val="none" w:sz="0" w:space="0" w:color="auto"/>
            <w:left w:val="none" w:sz="0" w:space="0" w:color="auto"/>
            <w:bottom w:val="none" w:sz="0" w:space="0" w:color="auto"/>
            <w:right w:val="none" w:sz="0" w:space="0" w:color="auto"/>
          </w:divBdr>
        </w:div>
        <w:div w:id="2078016801">
          <w:marLeft w:val="0"/>
          <w:marRight w:val="0"/>
          <w:marTop w:val="0"/>
          <w:marBottom w:val="0"/>
          <w:divBdr>
            <w:top w:val="none" w:sz="0" w:space="0" w:color="auto"/>
            <w:left w:val="none" w:sz="0" w:space="0" w:color="auto"/>
            <w:bottom w:val="none" w:sz="0" w:space="0" w:color="auto"/>
            <w:right w:val="none" w:sz="0" w:space="0" w:color="auto"/>
          </w:divBdr>
        </w:div>
        <w:div w:id="2078016817">
          <w:marLeft w:val="0"/>
          <w:marRight w:val="0"/>
          <w:marTop w:val="0"/>
          <w:marBottom w:val="0"/>
          <w:divBdr>
            <w:top w:val="none" w:sz="0" w:space="0" w:color="auto"/>
            <w:left w:val="none" w:sz="0" w:space="0" w:color="auto"/>
            <w:bottom w:val="none" w:sz="0" w:space="0" w:color="auto"/>
            <w:right w:val="none" w:sz="0" w:space="0" w:color="auto"/>
          </w:divBdr>
        </w:div>
        <w:div w:id="2078016818">
          <w:marLeft w:val="0"/>
          <w:marRight w:val="0"/>
          <w:marTop w:val="0"/>
          <w:marBottom w:val="0"/>
          <w:divBdr>
            <w:top w:val="none" w:sz="0" w:space="0" w:color="auto"/>
            <w:left w:val="none" w:sz="0" w:space="0" w:color="auto"/>
            <w:bottom w:val="none" w:sz="0" w:space="0" w:color="auto"/>
            <w:right w:val="none" w:sz="0" w:space="0" w:color="auto"/>
          </w:divBdr>
        </w:div>
        <w:div w:id="2078016820">
          <w:marLeft w:val="0"/>
          <w:marRight w:val="0"/>
          <w:marTop w:val="0"/>
          <w:marBottom w:val="0"/>
          <w:divBdr>
            <w:top w:val="none" w:sz="0" w:space="0" w:color="auto"/>
            <w:left w:val="none" w:sz="0" w:space="0" w:color="auto"/>
            <w:bottom w:val="none" w:sz="0" w:space="0" w:color="auto"/>
            <w:right w:val="none" w:sz="0" w:space="0" w:color="auto"/>
          </w:divBdr>
        </w:div>
        <w:div w:id="2078016823">
          <w:marLeft w:val="0"/>
          <w:marRight w:val="0"/>
          <w:marTop w:val="0"/>
          <w:marBottom w:val="0"/>
          <w:divBdr>
            <w:top w:val="none" w:sz="0" w:space="0" w:color="auto"/>
            <w:left w:val="none" w:sz="0" w:space="0" w:color="auto"/>
            <w:bottom w:val="none" w:sz="0" w:space="0" w:color="auto"/>
            <w:right w:val="none" w:sz="0" w:space="0" w:color="auto"/>
          </w:divBdr>
        </w:div>
        <w:div w:id="2078016826">
          <w:marLeft w:val="0"/>
          <w:marRight w:val="0"/>
          <w:marTop w:val="0"/>
          <w:marBottom w:val="0"/>
          <w:divBdr>
            <w:top w:val="none" w:sz="0" w:space="0" w:color="auto"/>
            <w:left w:val="none" w:sz="0" w:space="0" w:color="auto"/>
            <w:bottom w:val="none" w:sz="0" w:space="0" w:color="auto"/>
            <w:right w:val="none" w:sz="0" w:space="0" w:color="auto"/>
          </w:divBdr>
        </w:div>
        <w:div w:id="2078016827">
          <w:marLeft w:val="0"/>
          <w:marRight w:val="0"/>
          <w:marTop w:val="0"/>
          <w:marBottom w:val="0"/>
          <w:divBdr>
            <w:top w:val="none" w:sz="0" w:space="0" w:color="auto"/>
            <w:left w:val="none" w:sz="0" w:space="0" w:color="auto"/>
            <w:bottom w:val="none" w:sz="0" w:space="0" w:color="auto"/>
            <w:right w:val="none" w:sz="0" w:space="0" w:color="auto"/>
          </w:divBdr>
        </w:div>
        <w:div w:id="2078016828">
          <w:marLeft w:val="0"/>
          <w:marRight w:val="0"/>
          <w:marTop w:val="0"/>
          <w:marBottom w:val="0"/>
          <w:divBdr>
            <w:top w:val="none" w:sz="0" w:space="0" w:color="auto"/>
            <w:left w:val="none" w:sz="0" w:space="0" w:color="auto"/>
            <w:bottom w:val="none" w:sz="0" w:space="0" w:color="auto"/>
            <w:right w:val="none" w:sz="0" w:space="0" w:color="auto"/>
          </w:divBdr>
        </w:div>
        <w:div w:id="2078016829">
          <w:marLeft w:val="0"/>
          <w:marRight w:val="0"/>
          <w:marTop w:val="0"/>
          <w:marBottom w:val="0"/>
          <w:divBdr>
            <w:top w:val="none" w:sz="0" w:space="0" w:color="auto"/>
            <w:left w:val="none" w:sz="0" w:space="0" w:color="auto"/>
            <w:bottom w:val="none" w:sz="0" w:space="0" w:color="auto"/>
            <w:right w:val="none" w:sz="0" w:space="0" w:color="auto"/>
          </w:divBdr>
        </w:div>
        <w:div w:id="2078016865">
          <w:marLeft w:val="0"/>
          <w:marRight w:val="0"/>
          <w:marTop w:val="0"/>
          <w:marBottom w:val="0"/>
          <w:divBdr>
            <w:top w:val="none" w:sz="0" w:space="0" w:color="auto"/>
            <w:left w:val="none" w:sz="0" w:space="0" w:color="auto"/>
            <w:bottom w:val="none" w:sz="0" w:space="0" w:color="auto"/>
            <w:right w:val="none" w:sz="0" w:space="0" w:color="auto"/>
          </w:divBdr>
        </w:div>
        <w:div w:id="2078016866">
          <w:marLeft w:val="0"/>
          <w:marRight w:val="0"/>
          <w:marTop w:val="0"/>
          <w:marBottom w:val="0"/>
          <w:divBdr>
            <w:top w:val="none" w:sz="0" w:space="0" w:color="auto"/>
            <w:left w:val="none" w:sz="0" w:space="0" w:color="auto"/>
            <w:bottom w:val="none" w:sz="0" w:space="0" w:color="auto"/>
            <w:right w:val="none" w:sz="0" w:space="0" w:color="auto"/>
          </w:divBdr>
        </w:div>
        <w:div w:id="2078016875">
          <w:marLeft w:val="0"/>
          <w:marRight w:val="0"/>
          <w:marTop w:val="0"/>
          <w:marBottom w:val="0"/>
          <w:divBdr>
            <w:top w:val="none" w:sz="0" w:space="0" w:color="auto"/>
            <w:left w:val="none" w:sz="0" w:space="0" w:color="auto"/>
            <w:bottom w:val="none" w:sz="0" w:space="0" w:color="auto"/>
            <w:right w:val="none" w:sz="0" w:space="0" w:color="auto"/>
          </w:divBdr>
        </w:div>
        <w:div w:id="2078016877">
          <w:marLeft w:val="0"/>
          <w:marRight w:val="0"/>
          <w:marTop w:val="0"/>
          <w:marBottom w:val="0"/>
          <w:divBdr>
            <w:top w:val="none" w:sz="0" w:space="0" w:color="auto"/>
            <w:left w:val="none" w:sz="0" w:space="0" w:color="auto"/>
            <w:bottom w:val="none" w:sz="0" w:space="0" w:color="auto"/>
            <w:right w:val="none" w:sz="0" w:space="0" w:color="auto"/>
          </w:divBdr>
        </w:div>
        <w:div w:id="2078016899">
          <w:marLeft w:val="0"/>
          <w:marRight w:val="0"/>
          <w:marTop w:val="0"/>
          <w:marBottom w:val="0"/>
          <w:divBdr>
            <w:top w:val="none" w:sz="0" w:space="0" w:color="auto"/>
            <w:left w:val="none" w:sz="0" w:space="0" w:color="auto"/>
            <w:bottom w:val="none" w:sz="0" w:space="0" w:color="auto"/>
            <w:right w:val="none" w:sz="0" w:space="0" w:color="auto"/>
          </w:divBdr>
        </w:div>
        <w:div w:id="2078016903">
          <w:marLeft w:val="0"/>
          <w:marRight w:val="0"/>
          <w:marTop w:val="0"/>
          <w:marBottom w:val="0"/>
          <w:divBdr>
            <w:top w:val="none" w:sz="0" w:space="0" w:color="auto"/>
            <w:left w:val="none" w:sz="0" w:space="0" w:color="auto"/>
            <w:bottom w:val="none" w:sz="0" w:space="0" w:color="auto"/>
            <w:right w:val="none" w:sz="0" w:space="0" w:color="auto"/>
          </w:divBdr>
        </w:div>
        <w:div w:id="2078016905">
          <w:marLeft w:val="0"/>
          <w:marRight w:val="0"/>
          <w:marTop w:val="0"/>
          <w:marBottom w:val="0"/>
          <w:divBdr>
            <w:top w:val="none" w:sz="0" w:space="0" w:color="auto"/>
            <w:left w:val="none" w:sz="0" w:space="0" w:color="auto"/>
            <w:bottom w:val="none" w:sz="0" w:space="0" w:color="auto"/>
            <w:right w:val="none" w:sz="0" w:space="0" w:color="auto"/>
          </w:divBdr>
        </w:div>
        <w:div w:id="2078016906">
          <w:marLeft w:val="0"/>
          <w:marRight w:val="0"/>
          <w:marTop w:val="0"/>
          <w:marBottom w:val="0"/>
          <w:divBdr>
            <w:top w:val="none" w:sz="0" w:space="0" w:color="auto"/>
            <w:left w:val="none" w:sz="0" w:space="0" w:color="auto"/>
            <w:bottom w:val="none" w:sz="0" w:space="0" w:color="auto"/>
            <w:right w:val="none" w:sz="0" w:space="0" w:color="auto"/>
          </w:divBdr>
        </w:div>
        <w:div w:id="2078016907">
          <w:marLeft w:val="0"/>
          <w:marRight w:val="0"/>
          <w:marTop w:val="0"/>
          <w:marBottom w:val="0"/>
          <w:divBdr>
            <w:top w:val="none" w:sz="0" w:space="0" w:color="auto"/>
            <w:left w:val="none" w:sz="0" w:space="0" w:color="auto"/>
            <w:bottom w:val="none" w:sz="0" w:space="0" w:color="auto"/>
            <w:right w:val="none" w:sz="0" w:space="0" w:color="auto"/>
          </w:divBdr>
        </w:div>
        <w:div w:id="2078016908">
          <w:marLeft w:val="0"/>
          <w:marRight w:val="0"/>
          <w:marTop w:val="0"/>
          <w:marBottom w:val="0"/>
          <w:divBdr>
            <w:top w:val="none" w:sz="0" w:space="0" w:color="auto"/>
            <w:left w:val="none" w:sz="0" w:space="0" w:color="auto"/>
            <w:bottom w:val="none" w:sz="0" w:space="0" w:color="auto"/>
            <w:right w:val="none" w:sz="0" w:space="0" w:color="auto"/>
          </w:divBdr>
        </w:div>
        <w:div w:id="2078016909">
          <w:marLeft w:val="0"/>
          <w:marRight w:val="0"/>
          <w:marTop w:val="0"/>
          <w:marBottom w:val="0"/>
          <w:divBdr>
            <w:top w:val="none" w:sz="0" w:space="0" w:color="auto"/>
            <w:left w:val="none" w:sz="0" w:space="0" w:color="auto"/>
            <w:bottom w:val="none" w:sz="0" w:space="0" w:color="auto"/>
            <w:right w:val="none" w:sz="0" w:space="0" w:color="auto"/>
          </w:divBdr>
        </w:div>
        <w:div w:id="2078016916">
          <w:marLeft w:val="0"/>
          <w:marRight w:val="0"/>
          <w:marTop w:val="0"/>
          <w:marBottom w:val="0"/>
          <w:divBdr>
            <w:top w:val="none" w:sz="0" w:space="0" w:color="auto"/>
            <w:left w:val="none" w:sz="0" w:space="0" w:color="auto"/>
            <w:bottom w:val="none" w:sz="0" w:space="0" w:color="auto"/>
            <w:right w:val="none" w:sz="0" w:space="0" w:color="auto"/>
          </w:divBdr>
        </w:div>
        <w:div w:id="2078016917">
          <w:marLeft w:val="0"/>
          <w:marRight w:val="0"/>
          <w:marTop w:val="0"/>
          <w:marBottom w:val="0"/>
          <w:divBdr>
            <w:top w:val="none" w:sz="0" w:space="0" w:color="auto"/>
            <w:left w:val="none" w:sz="0" w:space="0" w:color="auto"/>
            <w:bottom w:val="none" w:sz="0" w:space="0" w:color="auto"/>
            <w:right w:val="none" w:sz="0" w:space="0" w:color="auto"/>
          </w:divBdr>
        </w:div>
        <w:div w:id="2078016923">
          <w:marLeft w:val="0"/>
          <w:marRight w:val="0"/>
          <w:marTop w:val="0"/>
          <w:marBottom w:val="0"/>
          <w:divBdr>
            <w:top w:val="none" w:sz="0" w:space="0" w:color="auto"/>
            <w:left w:val="none" w:sz="0" w:space="0" w:color="auto"/>
            <w:bottom w:val="none" w:sz="0" w:space="0" w:color="auto"/>
            <w:right w:val="none" w:sz="0" w:space="0" w:color="auto"/>
          </w:divBdr>
        </w:div>
        <w:div w:id="2078016930">
          <w:marLeft w:val="0"/>
          <w:marRight w:val="0"/>
          <w:marTop w:val="0"/>
          <w:marBottom w:val="0"/>
          <w:divBdr>
            <w:top w:val="none" w:sz="0" w:space="0" w:color="auto"/>
            <w:left w:val="none" w:sz="0" w:space="0" w:color="auto"/>
            <w:bottom w:val="none" w:sz="0" w:space="0" w:color="auto"/>
            <w:right w:val="none" w:sz="0" w:space="0" w:color="auto"/>
          </w:divBdr>
        </w:div>
        <w:div w:id="2078016936">
          <w:marLeft w:val="0"/>
          <w:marRight w:val="0"/>
          <w:marTop w:val="0"/>
          <w:marBottom w:val="0"/>
          <w:divBdr>
            <w:top w:val="none" w:sz="0" w:space="0" w:color="auto"/>
            <w:left w:val="none" w:sz="0" w:space="0" w:color="auto"/>
            <w:bottom w:val="none" w:sz="0" w:space="0" w:color="auto"/>
            <w:right w:val="none" w:sz="0" w:space="0" w:color="auto"/>
          </w:divBdr>
        </w:div>
        <w:div w:id="2078016940">
          <w:marLeft w:val="0"/>
          <w:marRight w:val="0"/>
          <w:marTop w:val="0"/>
          <w:marBottom w:val="0"/>
          <w:divBdr>
            <w:top w:val="none" w:sz="0" w:space="0" w:color="auto"/>
            <w:left w:val="none" w:sz="0" w:space="0" w:color="auto"/>
            <w:bottom w:val="none" w:sz="0" w:space="0" w:color="auto"/>
            <w:right w:val="none" w:sz="0" w:space="0" w:color="auto"/>
          </w:divBdr>
        </w:div>
        <w:div w:id="2078016953">
          <w:marLeft w:val="0"/>
          <w:marRight w:val="0"/>
          <w:marTop w:val="0"/>
          <w:marBottom w:val="0"/>
          <w:divBdr>
            <w:top w:val="none" w:sz="0" w:space="0" w:color="auto"/>
            <w:left w:val="none" w:sz="0" w:space="0" w:color="auto"/>
            <w:bottom w:val="none" w:sz="0" w:space="0" w:color="auto"/>
            <w:right w:val="none" w:sz="0" w:space="0" w:color="auto"/>
          </w:divBdr>
        </w:div>
        <w:div w:id="2078016961">
          <w:marLeft w:val="0"/>
          <w:marRight w:val="0"/>
          <w:marTop w:val="0"/>
          <w:marBottom w:val="0"/>
          <w:divBdr>
            <w:top w:val="none" w:sz="0" w:space="0" w:color="auto"/>
            <w:left w:val="none" w:sz="0" w:space="0" w:color="auto"/>
            <w:bottom w:val="none" w:sz="0" w:space="0" w:color="auto"/>
            <w:right w:val="none" w:sz="0" w:space="0" w:color="auto"/>
          </w:divBdr>
        </w:div>
        <w:div w:id="2078016965">
          <w:marLeft w:val="0"/>
          <w:marRight w:val="0"/>
          <w:marTop w:val="0"/>
          <w:marBottom w:val="0"/>
          <w:divBdr>
            <w:top w:val="none" w:sz="0" w:space="0" w:color="auto"/>
            <w:left w:val="none" w:sz="0" w:space="0" w:color="auto"/>
            <w:bottom w:val="none" w:sz="0" w:space="0" w:color="auto"/>
            <w:right w:val="none" w:sz="0" w:space="0" w:color="auto"/>
          </w:divBdr>
        </w:div>
        <w:div w:id="2078016967">
          <w:marLeft w:val="0"/>
          <w:marRight w:val="0"/>
          <w:marTop w:val="0"/>
          <w:marBottom w:val="0"/>
          <w:divBdr>
            <w:top w:val="none" w:sz="0" w:space="0" w:color="auto"/>
            <w:left w:val="none" w:sz="0" w:space="0" w:color="auto"/>
            <w:bottom w:val="none" w:sz="0" w:space="0" w:color="auto"/>
            <w:right w:val="none" w:sz="0" w:space="0" w:color="auto"/>
          </w:divBdr>
        </w:div>
        <w:div w:id="2078016974">
          <w:marLeft w:val="0"/>
          <w:marRight w:val="0"/>
          <w:marTop w:val="0"/>
          <w:marBottom w:val="0"/>
          <w:divBdr>
            <w:top w:val="none" w:sz="0" w:space="0" w:color="auto"/>
            <w:left w:val="none" w:sz="0" w:space="0" w:color="auto"/>
            <w:bottom w:val="none" w:sz="0" w:space="0" w:color="auto"/>
            <w:right w:val="none" w:sz="0" w:space="0" w:color="auto"/>
          </w:divBdr>
        </w:div>
        <w:div w:id="2078016977">
          <w:marLeft w:val="0"/>
          <w:marRight w:val="0"/>
          <w:marTop w:val="0"/>
          <w:marBottom w:val="0"/>
          <w:divBdr>
            <w:top w:val="none" w:sz="0" w:space="0" w:color="auto"/>
            <w:left w:val="none" w:sz="0" w:space="0" w:color="auto"/>
            <w:bottom w:val="none" w:sz="0" w:space="0" w:color="auto"/>
            <w:right w:val="none" w:sz="0" w:space="0" w:color="auto"/>
          </w:divBdr>
        </w:div>
        <w:div w:id="2078016981">
          <w:marLeft w:val="0"/>
          <w:marRight w:val="0"/>
          <w:marTop w:val="0"/>
          <w:marBottom w:val="0"/>
          <w:divBdr>
            <w:top w:val="none" w:sz="0" w:space="0" w:color="auto"/>
            <w:left w:val="none" w:sz="0" w:space="0" w:color="auto"/>
            <w:bottom w:val="none" w:sz="0" w:space="0" w:color="auto"/>
            <w:right w:val="none" w:sz="0" w:space="0" w:color="auto"/>
          </w:divBdr>
        </w:div>
        <w:div w:id="2078016983">
          <w:marLeft w:val="0"/>
          <w:marRight w:val="0"/>
          <w:marTop w:val="0"/>
          <w:marBottom w:val="0"/>
          <w:divBdr>
            <w:top w:val="none" w:sz="0" w:space="0" w:color="auto"/>
            <w:left w:val="none" w:sz="0" w:space="0" w:color="auto"/>
            <w:bottom w:val="none" w:sz="0" w:space="0" w:color="auto"/>
            <w:right w:val="none" w:sz="0" w:space="0" w:color="auto"/>
          </w:divBdr>
        </w:div>
        <w:div w:id="2078016985">
          <w:marLeft w:val="0"/>
          <w:marRight w:val="0"/>
          <w:marTop w:val="0"/>
          <w:marBottom w:val="0"/>
          <w:divBdr>
            <w:top w:val="none" w:sz="0" w:space="0" w:color="auto"/>
            <w:left w:val="none" w:sz="0" w:space="0" w:color="auto"/>
            <w:bottom w:val="none" w:sz="0" w:space="0" w:color="auto"/>
            <w:right w:val="none" w:sz="0" w:space="0" w:color="auto"/>
          </w:divBdr>
        </w:div>
        <w:div w:id="2078016990">
          <w:marLeft w:val="0"/>
          <w:marRight w:val="0"/>
          <w:marTop w:val="0"/>
          <w:marBottom w:val="0"/>
          <w:divBdr>
            <w:top w:val="none" w:sz="0" w:space="0" w:color="auto"/>
            <w:left w:val="none" w:sz="0" w:space="0" w:color="auto"/>
            <w:bottom w:val="none" w:sz="0" w:space="0" w:color="auto"/>
            <w:right w:val="none" w:sz="0" w:space="0" w:color="auto"/>
          </w:divBdr>
        </w:div>
        <w:div w:id="2078016992">
          <w:marLeft w:val="0"/>
          <w:marRight w:val="0"/>
          <w:marTop w:val="0"/>
          <w:marBottom w:val="0"/>
          <w:divBdr>
            <w:top w:val="none" w:sz="0" w:space="0" w:color="auto"/>
            <w:left w:val="none" w:sz="0" w:space="0" w:color="auto"/>
            <w:bottom w:val="none" w:sz="0" w:space="0" w:color="auto"/>
            <w:right w:val="none" w:sz="0" w:space="0" w:color="auto"/>
          </w:divBdr>
        </w:div>
        <w:div w:id="2078016993">
          <w:marLeft w:val="0"/>
          <w:marRight w:val="0"/>
          <w:marTop w:val="0"/>
          <w:marBottom w:val="0"/>
          <w:divBdr>
            <w:top w:val="none" w:sz="0" w:space="0" w:color="auto"/>
            <w:left w:val="none" w:sz="0" w:space="0" w:color="auto"/>
            <w:bottom w:val="none" w:sz="0" w:space="0" w:color="auto"/>
            <w:right w:val="none" w:sz="0" w:space="0" w:color="auto"/>
          </w:divBdr>
        </w:div>
        <w:div w:id="2078017006">
          <w:marLeft w:val="0"/>
          <w:marRight w:val="0"/>
          <w:marTop w:val="0"/>
          <w:marBottom w:val="0"/>
          <w:divBdr>
            <w:top w:val="none" w:sz="0" w:space="0" w:color="auto"/>
            <w:left w:val="none" w:sz="0" w:space="0" w:color="auto"/>
            <w:bottom w:val="none" w:sz="0" w:space="0" w:color="auto"/>
            <w:right w:val="none" w:sz="0" w:space="0" w:color="auto"/>
          </w:divBdr>
        </w:div>
        <w:div w:id="2078017009">
          <w:marLeft w:val="0"/>
          <w:marRight w:val="0"/>
          <w:marTop w:val="0"/>
          <w:marBottom w:val="0"/>
          <w:divBdr>
            <w:top w:val="none" w:sz="0" w:space="0" w:color="auto"/>
            <w:left w:val="none" w:sz="0" w:space="0" w:color="auto"/>
            <w:bottom w:val="none" w:sz="0" w:space="0" w:color="auto"/>
            <w:right w:val="none" w:sz="0" w:space="0" w:color="auto"/>
          </w:divBdr>
        </w:div>
        <w:div w:id="2078017011">
          <w:marLeft w:val="0"/>
          <w:marRight w:val="0"/>
          <w:marTop w:val="0"/>
          <w:marBottom w:val="0"/>
          <w:divBdr>
            <w:top w:val="none" w:sz="0" w:space="0" w:color="auto"/>
            <w:left w:val="none" w:sz="0" w:space="0" w:color="auto"/>
            <w:bottom w:val="none" w:sz="0" w:space="0" w:color="auto"/>
            <w:right w:val="none" w:sz="0" w:space="0" w:color="auto"/>
          </w:divBdr>
        </w:div>
        <w:div w:id="2078017017">
          <w:marLeft w:val="0"/>
          <w:marRight w:val="0"/>
          <w:marTop w:val="0"/>
          <w:marBottom w:val="0"/>
          <w:divBdr>
            <w:top w:val="none" w:sz="0" w:space="0" w:color="auto"/>
            <w:left w:val="none" w:sz="0" w:space="0" w:color="auto"/>
            <w:bottom w:val="none" w:sz="0" w:space="0" w:color="auto"/>
            <w:right w:val="none" w:sz="0" w:space="0" w:color="auto"/>
          </w:divBdr>
        </w:div>
        <w:div w:id="2078017019">
          <w:marLeft w:val="0"/>
          <w:marRight w:val="0"/>
          <w:marTop w:val="0"/>
          <w:marBottom w:val="0"/>
          <w:divBdr>
            <w:top w:val="none" w:sz="0" w:space="0" w:color="auto"/>
            <w:left w:val="none" w:sz="0" w:space="0" w:color="auto"/>
            <w:bottom w:val="none" w:sz="0" w:space="0" w:color="auto"/>
            <w:right w:val="none" w:sz="0" w:space="0" w:color="auto"/>
          </w:divBdr>
        </w:div>
        <w:div w:id="2078017020">
          <w:marLeft w:val="0"/>
          <w:marRight w:val="0"/>
          <w:marTop w:val="0"/>
          <w:marBottom w:val="0"/>
          <w:divBdr>
            <w:top w:val="none" w:sz="0" w:space="0" w:color="auto"/>
            <w:left w:val="none" w:sz="0" w:space="0" w:color="auto"/>
            <w:bottom w:val="none" w:sz="0" w:space="0" w:color="auto"/>
            <w:right w:val="none" w:sz="0" w:space="0" w:color="auto"/>
          </w:divBdr>
        </w:div>
        <w:div w:id="2078017023">
          <w:marLeft w:val="0"/>
          <w:marRight w:val="0"/>
          <w:marTop w:val="0"/>
          <w:marBottom w:val="0"/>
          <w:divBdr>
            <w:top w:val="none" w:sz="0" w:space="0" w:color="auto"/>
            <w:left w:val="none" w:sz="0" w:space="0" w:color="auto"/>
            <w:bottom w:val="none" w:sz="0" w:space="0" w:color="auto"/>
            <w:right w:val="none" w:sz="0" w:space="0" w:color="auto"/>
          </w:divBdr>
        </w:div>
        <w:div w:id="2078017026">
          <w:marLeft w:val="0"/>
          <w:marRight w:val="0"/>
          <w:marTop w:val="0"/>
          <w:marBottom w:val="0"/>
          <w:divBdr>
            <w:top w:val="none" w:sz="0" w:space="0" w:color="auto"/>
            <w:left w:val="none" w:sz="0" w:space="0" w:color="auto"/>
            <w:bottom w:val="none" w:sz="0" w:space="0" w:color="auto"/>
            <w:right w:val="none" w:sz="0" w:space="0" w:color="auto"/>
          </w:divBdr>
        </w:div>
        <w:div w:id="2078017027">
          <w:marLeft w:val="0"/>
          <w:marRight w:val="0"/>
          <w:marTop w:val="0"/>
          <w:marBottom w:val="0"/>
          <w:divBdr>
            <w:top w:val="none" w:sz="0" w:space="0" w:color="auto"/>
            <w:left w:val="none" w:sz="0" w:space="0" w:color="auto"/>
            <w:bottom w:val="none" w:sz="0" w:space="0" w:color="auto"/>
            <w:right w:val="none" w:sz="0" w:space="0" w:color="auto"/>
          </w:divBdr>
        </w:div>
        <w:div w:id="2078017035">
          <w:marLeft w:val="0"/>
          <w:marRight w:val="0"/>
          <w:marTop w:val="0"/>
          <w:marBottom w:val="0"/>
          <w:divBdr>
            <w:top w:val="none" w:sz="0" w:space="0" w:color="auto"/>
            <w:left w:val="none" w:sz="0" w:space="0" w:color="auto"/>
            <w:bottom w:val="none" w:sz="0" w:space="0" w:color="auto"/>
            <w:right w:val="none" w:sz="0" w:space="0" w:color="auto"/>
          </w:divBdr>
        </w:div>
        <w:div w:id="2078017036">
          <w:marLeft w:val="0"/>
          <w:marRight w:val="0"/>
          <w:marTop w:val="0"/>
          <w:marBottom w:val="0"/>
          <w:divBdr>
            <w:top w:val="none" w:sz="0" w:space="0" w:color="auto"/>
            <w:left w:val="none" w:sz="0" w:space="0" w:color="auto"/>
            <w:bottom w:val="none" w:sz="0" w:space="0" w:color="auto"/>
            <w:right w:val="none" w:sz="0" w:space="0" w:color="auto"/>
          </w:divBdr>
        </w:div>
        <w:div w:id="2078017037">
          <w:marLeft w:val="0"/>
          <w:marRight w:val="0"/>
          <w:marTop w:val="0"/>
          <w:marBottom w:val="0"/>
          <w:divBdr>
            <w:top w:val="none" w:sz="0" w:space="0" w:color="auto"/>
            <w:left w:val="none" w:sz="0" w:space="0" w:color="auto"/>
            <w:bottom w:val="none" w:sz="0" w:space="0" w:color="auto"/>
            <w:right w:val="none" w:sz="0" w:space="0" w:color="auto"/>
          </w:divBdr>
        </w:div>
        <w:div w:id="2078017039">
          <w:marLeft w:val="0"/>
          <w:marRight w:val="0"/>
          <w:marTop w:val="0"/>
          <w:marBottom w:val="0"/>
          <w:divBdr>
            <w:top w:val="none" w:sz="0" w:space="0" w:color="auto"/>
            <w:left w:val="none" w:sz="0" w:space="0" w:color="auto"/>
            <w:bottom w:val="none" w:sz="0" w:space="0" w:color="auto"/>
            <w:right w:val="none" w:sz="0" w:space="0" w:color="auto"/>
          </w:divBdr>
        </w:div>
        <w:div w:id="2078017052">
          <w:marLeft w:val="0"/>
          <w:marRight w:val="0"/>
          <w:marTop w:val="0"/>
          <w:marBottom w:val="0"/>
          <w:divBdr>
            <w:top w:val="none" w:sz="0" w:space="0" w:color="auto"/>
            <w:left w:val="none" w:sz="0" w:space="0" w:color="auto"/>
            <w:bottom w:val="none" w:sz="0" w:space="0" w:color="auto"/>
            <w:right w:val="none" w:sz="0" w:space="0" w:color="auto"/>
          </w:divBdr>
        </w:div>
        <w:div w:id="2078017072">
          <w:marLeft w:val="0"/>
          <w:marRight w:val="0"/>
          <w:marTop w:val="0"/>
          <w:marBottom w:val="0"/>
          <w:divBdr>
            <w:top w:val="none" w:sz="0" w:space="0" w:color="auto"/>
            <w:left w:val="none" w:sz="0" w:space="0" w:color="auto"/>
            <w:bottom w:val="none" w:sz="0" w:space="0" w:color="auto"/>
            <w:right w:val="none" w:sz="0" w:space="0" w:color="auto"/>
          </w:divBdr>
        </w:div>
        <w:div w:id="2078017087">
          <w:marLeft w:val="0"/>
          <w:marRight w:val="0"/>
          <w:marTop w:val="0"/>
          <w:marBottom w:val="0"/>
          <w:divBdr>
            <w:top w:val="none" w:sz="0" w:space="0" w:color="auto"/>
            <w:left w:val="none" w:sz="0" w:space="0" w:color="auto"/>
            <w:bottom w:val="none" w:sz="0" w:space="0" w:color="auto"/>
            <w:right w:val="none" w:sz="0" w:space="0" w:color="auto"/>
          </w:divBdr>
        </w:div>
        <w:div w:id="2078017092">
          <w:marLeft w:val="0"/>
          <w:marRight w:val="0"/>
          <w:marTop w:val="0"/>
          <w:marBottom w:val="0"/>
          <w:divBdr>
            <w:top w:val="none" w:sz="0" w:space="0" w:color="auto"/>
            <w:left w:val="none" w:sz="0" w:space="0" w:color="auto"/>
            <w:bottom w:val="none" w:sz="0" w:space="0" w:color="auto"/>
            <w:right w:val="none" w:sz="0" w:space="0" w:color="auto"/>
          </w:divBdr>
        </w:div>
        <w:div w:id="2078017094">
          <w:marLeft w:val="0"/>
          <w:marRight w:val="0"/>
          <w:marTop w:val="0"/>
          <w:marBottom w:val="0"/>
          <w:divBdr>
            <w:top w:val="none" w:sz="0" w:space="0" w:color="auto"/>
            <w:left w:val="none" w:sz="0" w:space="0" w:color="auto"/>
            <w:bottom w:val="none" w:sz="0" w:space="0" w:color="auto"/>
            <w:right w:val="none" w:sz="0" w:space="0" w:color="auto"/>
          </w:divBdr>
        </w:div>
        <w:div w:id="2078017099">
          <w:marLeft w:val="0"/>
          <w:marRight w:val="0"/>
          <w:marTop w:val="0"/>
          <w:marBottom w:val="0"/>
          <w:divBdr>
            <w:top w:val="none" w:sz="0" w:space="0" w:color="auto"/>
            <w:left w:val="none" w:sz="0" w:space="0" w:color="auto"/>
            <w:bottom w:val="none" w:sz="0" w:space="0" w:color="auto"/>
            <w:right w:val="none" w:sz="0" w:space="0" w:color="auto"/>
          </w:divBdr>
        </w:div>
        <w:div w:id="2078017105">
          <w:marLeft w:val="0"/>
          <w:marRight w:val="0"/>
          <w:marTop w:val="0"/>
          <w:marBottom w:val="0"/>
          <w:divBdr>
            <w:top w:val="none" w:sz="0" w:space="0" w:color="auto"/>
            <w:left w:val="none" w:sz="0" w:space="0" w:color="auto"/>
            <w:bottom w:val="none" w:sz="0" w:space="0" w:color="auto"/>
            <w:right w:val="none" w:sz="0" w:space="0" w:color="auto"/>
          </w:divBdr>
        </w:div>
        <w:div w:id="2078017108">
          <w:marLeft w:val="0"/>
          <w:marRight w:val="0"/>
          <w:marTop w:val="0"/>
          <w:marBottom w:val="0"/>
          <w:divBdr>
            <w:top w:val="none" w:sz="0" w:space="0" w:color="auto"/>
            <w:left w:val="none" w:sz="0" w:space="0" w:color="auto"/>
            <w:bottom w:val="none" w:sz="0" w:space="0" w:color="auto"/>
            <w:right w:val="none" w:sz="0" w:space="0" w:color="auto"/>
          </w:divBdr>
        </w:div>
        <w:div w:id="2078017111">
          <w:marLeft w:val="0"/>
          <w:marRight w:val="0"/>
          <w:marTop w:val="0"/>
          <w:marBottom w:val="0"/>
          <w:divBdr>
            <w:top w:val="none" w:sz="0" w:space="0" w:color="auto"/>
            <w:left w:val="none" w:sz="0" w:space="0" w:color="auto"/>
            <w:bottom w:val="none" w:sz="0" w:space="0" w:color="auto"/>
            <w:right w:val="none" w:sz="0" w:space="0" w:color="auto"/>
          </w:divBdr>
        </w:div>
        <w:div w:id="2078017114">
          <w:marLeft w:val="0"/>
          <w:marRight w:val="0"/>
          <w:marTop w:val="0"/>
          <w:marBottom w:val="0"/>
          <w:divBdr>
            <w:top w:val="none" w:sz="0" w:space="0" w:color="auto"/>
            <w:left w:val="none" w:sz="0" w:space="0" w:color="auto"/>
            <w:bottom w:val="none" w:sz="0" w:space="0" w:color="auto"/>
            <w:right w:val="none" w:sz="0" w:space="0" w:color="auto"/>
          </w:divBdr>
        </w:div>
        <w:div w:id="2078017126">
          <w:marLeft w:val="0"/>
          <w:marRight w:val="0"/>
          <w:marTop w:val="0"/>
          <w:marBottom w:val="0"/>
          <w:divBdr>
            <w:top w:val="none" w:sz="0" w:space="0" w:color="auto"/>
            <w:left w:val="none" w:sz="0" w:space="0" w:color="auto"/>
            <w:bottom w:val="none" w:sz="0" w:space="0" w:color="auto"/>
            <w:right w:val="none" w:sz="0" w:space="0" w:color="auto"/>
          </w:divBdr>
        </w:div>
        <w:div w:id="2078017137">
          <w:marLeft w:val="0"/>
          <w:marRight w:val="0"/>
          <w:marTop w:val="0"/>
          <w:marBottom w:val="0"/>
          <w:divBdr>
            <w:top w:val="none" w:sz="0" w:space="0" w:color="auto"/>
            <w:left w:val="none" w:sz="0" w:space="0" w:color="auto"/>
            <w:bottom w:val="none" w:sz="0" w:space="0" w:color="auto"/>
            <w:right w:val="none" w:sz="0" w:space="0" w:color="auto"/>
          </w:divBdr>
        </w:div>
        <w:div w:id="2078017138">
          <w:marLeft w:val="0"/>
          <w:marRight w:val="0"/>
          <w:marTop w:val="0"/>
          <w:marBottom w:val="0"/>
          <w:divBdr>
            <w:top w:val="none" w:sz="0" w:space="0" w:color="auto"/>
            <w:left w:val="none" w:sz="0" w:space="0" w:color="auto"/>
            <w:bottom w:val="none" w:sz="0" w:space="0" w:color="auto"/>
            <w:right w:val="none" w:sz="0" w:space="0" w:color="auto"/>
          </w:divBdr>
        </w:div>
        <w:div w:id="2078017143">
          <w:marLeft w:val="0"/>
          <w:marRight w:val="0"/>
          <w:marTop w:val="0"/>
          <w:marBottom w:val="0"/>
          <w:divBdr>
            <w:top w:val="none" w:sz="0" w:space="0" w:color="auto"/>
            <w:left w:val="none" w:sz="0" w:space="0" w:color="auto"/>
            <w:bottom w:val="none" w:sz="0" w:space="0" w:color="auto"/>
            <w:right w:val="none" w:sz="0" w:space="0" w:color="auto"/>
          </w:divBdr>
        </w:div>
        <w:div w:id="2078017145">
          <w:marLeft w:val="0"/>
          <w:marRight w:val="0"/>
          <w:marTop w:val="0"/>
          <w:marBottom w:val="0"/>
          <w:divBdr>
            <w:top w:val="none" w:sz="0" w:space="0" w:color="auto"/>
            <w:left w:val="none" w:sz="0" w:space="0" w:color="auto"/>
            <w:bottom w:val="none" w:sz="0" w:space="0" w:color="auto"/>
            <w:right w:val="none" w:sz="0" w:space="0" w:color="auto"/>
          </w:divBdr>
        </w:div>
        <w:div w:id="2078017146">
          <w:marLeft w:val="0"/>
          <w:marRight w:val="0"/>
          <w:marTop w:val="0"/>
          <w:marBottom w:val="0"/>
          <w:divBdr>
            <w:top w:val="none" w:sz="0" w:space="0" w:color="auto"/>
            <w:left w:val="none" w:sz="0" w:space="0" w:color="auto"/>
            <w:bottom w:val="none" w:sz="0" w:space="0" w:color="auto"/>
            <w:right w:val="none" w:sz="0" w:space="0" w:color="auto"/>
          </w:divBdr>
        </w:div>
        <w:div w:id="2078017156">
          <w:marLeft w:val="0"/>
          <w:marRight w:val="0"/>
          <w:marTop w:val="0"/>
          <w:marBottom w:val="0"/>
          <w:divBdr>
            <w:top w:val="none" w:sz="0" w:space="0" w:color="auto"/>
            <w:left w:val="none" w:sz="0" w:space="0" w:color="auto"/>
            <w:bottom w:val="none" w:sz="0" w:space="0" w:color="auto"/>
            <w:right w:val="none" w:sz="0" w:space="0" w:color="auto"/>
          </w:divBdr>
        </w:div>
        <w:div w:id="2078017160">
          <w:marLeft w:val="0"/>
          <w:marRight w:val="0"/>
          <w:marTop w:val="0"/>
          <w:marBottom w:val="0"/>
          <w:divBdr>
            <w:top w:val="none" w:sz="0" w:space="0" w:color="auto"/>
            <w:left w:val="none" w:sz="0" w:space="0" w:color="auto"/>
            <w:bottom w:val="none" w:sz="0" w:space="0" w:color="auto"/>
            <w:right w:val="none" w:sz="0" w:space="0" w:color="auto"/>
          </w:divBdr>
        </w:div>
        <w:div w:id="2078017174">
          <w:marLeft w:val="0"/>
          <w:marRight w:val="0"/>
          <w:marTop w:val="0"/>
          <w:marBottom w:val="0"/>
          <w:divBdr>
            <w:top w:val="none" w:sz="0" w:space="0" w:color="auto"/>
            <w:left w:val="none" w:sz="0" w:space="0" w:color="auto"/>
            <w:bottom w:val="none" w:sz="0" w:space="0" w:color="auto"/>
            <w:right w:val="none" w:sz="0" w:space="0" w:color="auto"/>
          </w:divBdr>
        </w:div>
        <w:div w:id="2078017178">
          <w:marLeft w:val="0"/>
          <w:marRight w:val="0"/>
          <w:marTop w:val="0"/>
          <w:marBottom w:val="0"/>
          <w:divBdr>
            <w:top w:val="none" w:sz="0" w:space="0" w:color="auto"/>
            <w:left w:val="none" w:sz="0" w:space="0" w:color="auto"/>
            <w:bottom w:val="none" w:sz="0" w:space="0" w:color="auto"/>
            <w:right w:val="none" w:sz="0" w:space="0" w:color="auto"/>
          </w:divBdr>
        </w:div>
        <w:div w:id="2078017192">
          <w:marLeft w:val="0"/>
          <w:marRight w:val="0"/>
          <w:marTop w:val="0"/>
          <w:marBottom w:val="0"/>
          <w:divBdr>
            <w:top w:val="none" w:sz="0" w:space="0" w:color="auto"/>
            <w:left w:val="none" w:sz="0" w:space="0" w:color="auto"/>
            <w:bottom w:val="none" w:sz="0" w:space="0" w:color="auto"/>
            <w:right w:val="none" w:sz="0" w:space="0" w:color="auto"/>
          </w:divBdr>
        </w:div>
      </w:divsChild>
    </w:div>
    <w:div w:id="2078017040">
      <w:marLeft w:val="0"/>
      <w:marRight w:val="0"/>
      <w:marTop w:val="0"/>
      <w:marBottom w:val="0"/>
      <w:divBdr>
        <w:top w:val="none" w:sz="0" w:space="0" w:color="auto"/>
        <w:left w:val="none" w:sz="0" w:space="0" w:color="auto"/>
        <w:bottom w:val="none" w:sz="0" w:space="0" w:color="auto"/>
        <w:right w:val="none" w:sz="0" w:space="0" w:color="auto"/>
      </w:divBdr>
      <w:divsChild>
        <w:div w:id="2078016876">
          <w:marLeft w:val="0"/>
          <w:marRight w:val="0"/>
          <w:marTop w:val="0"/>
          <w:marBottom w:val="0"/>
          <w:divBdr>
            <w:top w:val="none" w:sz="0" w:space="0" w:color="auto"/>
            <w:left w:val="none" w:sz="0" w:space="0" w:color="auto"/>
            <w:bottom w:val="none" w:sz="0" w:space="0" w:color="auto"/>
            <w:right w:val="none" w:sz="0" w:space="0" w:color="auto"/>
          </w:divBdr>
          <w:divsChild>
            <w:div w:id="2078016759">
              <w:marLeft w:val="0"/>
              <w:marRight w:val="0"/>
              <w:marTop w:val="0"/>
              <w:marBottom w:val="0"/>
              <w:divBdr>
                <w:top w:val="none" w:sz="0" w:space="0" w:color="auto"/>
                <w:left w:val="none" w:sz="0" w:space="0" w:color="auto"/>
                <w:bottom w:val="none" w:sz="0" w:space="0" w:color="auto"/>
                <w:right w:val="none" w:sz="0" w:space="0" w:color="auto"/>
              </w:divBdr>
            </w:div>
            <w:div w:id="2078016788">
              <w:marLeft w:val="0"/>
              <w:marRight w:val="0"/>
              <w:marTop w:val="0"/>
              <w:marBottom w:val="0"/>
              <w:divBdr>
                <w:top w:val="none" w:sz="0" w:space="0" w:color="auto"/>
                <w:left w:val="none" w:sz="0" w:space="0" w:color="auto"/>
                <w:bottom w:val="none" w:sz="0" w:space="0" w:color="auto"/>
                <w:right w:val="none" w:sz="0" w:space="0" w:color="auto"/>
              </w:divBdr>
            </w:div>
            <w:div w:id="2078016797">
              <w:marLeft w:val="0"/>
              <w:marRight w:val="0"/>
              <w:marTop w:val="0"/>
              <w:marBottom w:val="0"/>
              <w:divBdr>
                <w:top w:val="none" w:sz="0" w:space="0" w:color="auto"/>
                <w:left w:val="none" w:sz="0" w:space="0" w:color="auto"/>
                <w:bottom w:val="none" w:sz="0" w:space="0" w:color="auto"/>
                <w:right w:val="none" w:sz="0" w:space="0" w:color="auto"/>
              </w:divBdr>
            </w:div>
            <w:div w:id="2078016816">
              <w:marLeft w:val="0"/>
              <w:marRight w:val="0"/>
              <w:marTop w:val="0"/>
              <w:marBottom w:val="0"/>
              <w:divBdr>
                <w:top w:val="none" w:sz="0" w:space="0" w:color="auto"/>
                <w:left w:val="none" w:sz="0" w:space="0" w:color="auto"/>
                <w:bottom w:val="none" w:sz="0" w:space="0" w:color="auto"/>
                <w:right w:val="none" w:sz="0" w:space="0" w:color="auto"/>
              </w:divBdr>
            </w:div>
            <w:div w:id="2078016842">
              <w:marLeft w:val="0"/>
              <w:marRight w:val="0"/>
              <w:marTop w:val="0"/>
              <w:marBottom w:val="0"/>
              <w:divBdr>
                <w:top w:val="none" w:sz="0" w:space="0" w:color="auto"/>
                <w:left w:val="none" w:sz="0" w:space="0" w:color="auto"/>
                <w:bottom w:val="none" w:sz="0" w:space="0" w:color="auto"/>
                <w:right w:val="none" w:sz="0" w:space="0" w:color="auto"/>
              </w:divBdr>
            </w:div>
            <w:div w:id="2078016850">
              <w:marLeft w:val="0"/>
              <w:marRight w:val="0"/>
              <w:marTop w:val="0"/>
              <w:marBottom w:val="0"/>
              <w:divBdr>
                <w:top w:val="none" w:sz="0" w:space="0" w:color="auto"/>
                <w:left w:val="none" w:sz="0" w:space="0" w:color="auto"/>
                <w:bottom w:val="none" w:sz="0" w:space="0" w:color="auto"/>
                <w:right w:val="none" w:sz="0" w:space="0" w:color="auto"/>
              </w:divBdr>
            </w:div>
            <w:div w:id="2078016855">
              <w:marLeft w:val="0"/>
              <w:marRight w:val="0"/>
              <w:marTop w:val="0"/>
              <w:marBottom w:val="0"/>
              <w:divBdr>
                <w:top w:val="none" w:sz="0" w:space="0" w:color="auto"/>
                <w:left w:val="none" w:sz="0" w:space="0" w:color="auto"/>
                <w:bottom w:val="none" w:sz="0" w:space="0" w:color="auto"/>
                <w:right w:val="none" w:sz="0" w:space="0" w:color="auto"/>
              </w:divBdr>
            </w:div>
            <w:div w:id="2078016869">
              <w:marLeft w:val="0"/>
              <w:marRight w:val="0"/>
              <w:marTop w:val="0"/>
              <w:marBottom w:val="0"/>
              <w:divBdr>
                <w:top w:val="none" w:sz="0" w:space="0" w:color="auto"/>
                <w:left w:val="none" w:sz="0" w:space="0" w:color="auto"/>
                <w:bottom w:val="none" w:sz="0" w:space="0" w:color="auto"/>
                <w:right w:val="none" w:sz="0" w:space="0" w:color="auto"/>
              </w:divBdr>
            </w:div>
            <w:div w:id="2078016888">
              <w:marLeft w:val="0"/>
              <w:marRight w:val="0"/>
              <w:marTop w:val="0"/>
              <w:marBottom w:val="0"/>
              <w:divBdr>
                <w:top w:val="none" w:sz="0" w:space="0" w:color="auto"/>
                <w:left w:val="none" w:sz="0" w:space="0" w:color="auto"/>
                <w:bottom w:val="none" w:sz="0" w:space="0" w:color="auto"/>
                <w:right w:val="none" w:sz="0" w:space="0" w:color="auto"/>
              </w:divBdr>
            </w:div>
            <w:div w:id="2078016893">
              <w:marLeft w:val="0"/>
              <w:marRight w:val="0"/>
              <w:marTop w:val="0"/>
              <w:marBottom w:val="0"/>
              <w:divBdr>
                <w:top w:val="none" w:sz="0" w:space="0" w:color="auto"/>
                <w:left w:val="none" w:sz="0" w:space="0" w:color="auto"/>
                <w:bottom w:val="none" w:sz="0" w:space="0" w:color="auto"/>
                <w:right w:val="none" w:sz="0" w:space="0" w:color="auto"/>
              </w:divBdr>
            </w:div>
            <w:div w:id="2078016894">
              <w:marLeft w:val="0"/>
              <w:marRight w:val="0"/>
              <w:marTop w:val="0"/>
              <w:marBottom w:val="0"/>
              <w:divBdr>
                <w:top w:val="none" w:sz="0" w:space="0" w:color="auto"/>
                <w:left w:val="none" w:sz="0" w:space="0" w:color="auto"/>
                <w:bottom w:val="none" w:sz="0" w:space="0" w:color="auto"/>
                <w:right w:val="none" w:sz="0" w:space="0" w:color="auto"/>
              </w:divBdr>
            </w:div>
            <w:div w:id="2078016895">
              <w:marLeft w:val="0"/>
              <w:marRight w:val="0"/>
              <w:marTop w:val="0"/>
              <w:marBottom w:val="0"/>
              <w:divBdr>
                <w:top w:val="none" w:sz="0" w:space="0" w:color="auto"/>
                <w:left w:val="none" w:sz="0" w:space="0" w:color="auto"/>
                <w:bottom w:val="none" w:sz="0" w:space="0" w:color="auto"/>
                <w:right w:val="none" w:sz="0" w:space="0" w:color="auto"/>
              </w:divBdr>
            </w:div>
            <w:div w:id="2078016935">
              <w:marLeft w:val="0"/>
              <w:marRight w:val="0"/>
              <w:marTop w:val="0"/>
              <w:marBottom w:val="0"/>
              <w:divBdr>
                <w:top w:val="none" w:sz="0" w:space="0" w:color="auto"/>
                <w:left w:val="none" w:sz="0" w:space="0" w:color="auto"/>
                <w:bottom w:val="none" w:sz="0" w:space="0" w:color="auto"/>
                <w:right w:val="none" w:sz="0" w:space="0" w:color="auto"/>
              </w:divBdr>
            </w:div>
            <w:div w:id="2078016943">
              <w:marLeft w:val="0"/>
              <w:marRight w:val="0"/>
              <w:marTop w:val="0"/>
              <w:marBottom w:val="0"/>
              <w:divBdr>
                <w:top w:val="none" w:sz="0" w:space="0" w:color="auto"/>
                <w:left w:val="none" w:sz="0" w:space="0" w:color="auto"/>
                <w:bottom w:val="none" w:sz="0" w:space="0" w:color="auto"/>
                <w:right w:val="none" w:sz="0" w:space="0" w:color="auto"/>
              </w:divBdr>
            </w:div>
            <w:div w:id="2078016958">
              <w:marLeft w:val="0"/>
              <w:marRight w:val="0"/>
              <w:marTop w:val="0"/>
              <w:marBottom w:val="0"/>
              <w:divBdr>
                <w:top w:val="none" w:sz="0" w:space="0" w:color="auto"/>
                <w:left w:val="none" w:sz="0" w:space="0" w:color="auto"/>
                <w:bottom w:val="none" w:sz="0" w:space="0" w:color="auto"/>
                <w:right w:val="none" w:sz="0" w:space="0" w:color="auto"/>
              </w:divBdr>
            </w:div>
            <w:div w:id="2078016962">
              <w:marLeft w:val="0"/>
              <w:marRight w:val="0"/>
              <w:marTop w:val="0"/>
              <w:marBottom w:val="0"/>
              <w:divBdr>
                <w:top w:val="none" w:sz="0" w:space="0" w:color="auto"/>
                <w:left w:val="none" w:sz="0" w:space="0" w:color="auto"/>
                <w:bottom w:val="none" w:sz="0" w:space="0" w:color="auto"/>
                <w:right w:val="none" w:sz="0" w:space="0" w:color="auto"/>
              </w:divBdr>
            </w:div>
            <w:div w:id="2078017032">
              <w:marLeft w:val="0"/>
              <w:marRight w:val="0"/>
              <w:marTop w:val="0"/>
              <w:marBottom w:val="0"/>
              <w:divBdr>
                <w:top w:val="none" w:sz="0" w:space="0" w:color="auto"/>
                <w:left w:val="none" w:sz="0" w:space="0" w:color="auto"/>
                <w:bottom w:val="none" w:sz="0" w:space="0" w:color="auto"/>
                <w:right w:val="none" w:sz="0" w:space="0" w:color="auto"/>
              </w:divBdr>
            </w:div>
            <w:div w:id="2078017034">
              <w:marLeft w:val="0"/>
              <w:marRight w:val="0"/>
              <w:marTop w:val="0"/>
              <w:marBottom w:val="0"/>
              <w:divBdr>
                <w:top w:val="none" w:sz="0" w:space="0" w:color="auto"/>
                <w:left w:val="none" w:sz="0" w:space="0" w:color="auto"/>
                <w:bottom w:val="none" w:sz="0" w:space="0" w:color="auto"/>
                <w:right w:val="none" w:sz="0" w:space="0" w:color="auto"/>
              </w:divBdr>
            </w:div>
            <w:div w:id="2078017044">
              <w:marLeft w:val="0"/>
              <w:marRight w:val="0"/>
              <w:marTop w:val="0"/>
              <w:marBottom w:val="0"/>
              <w:divBdr>
                <w:top w:val="none" w:sz="0" w:space="0" w:color="auto"/>
                <w:left w:val="none" w:sz="0" w:space="0" w:color="auto"/>
                <w:bottom w:val="none" w:sz="0" w:space="0" w:color="auto"/>
                <w:right w:val="none" w:sz="0" w:space="0" w:color="auto"/>
              </w:divBdr>
            </w:div>
            <w:div w:id="2078017050">
              <w:marLeft w:val="0"/>
              <w:marRight w:val="0"/>
              <w:marTop w:val="0"/>
              <w:marBottom w:val="0"/>
              <w:divBdr>
                <w:top w:val="none" w:sz="0" w:space="0" w:color="auto"/>
                <w:left w:val="none" w:sz="0" w:space="0" w:color="auto"/>
                <w:bottom w:val="none" w:sz="0" w:space="0" w:color="auto"/>
                <w:right w:val="none" w:sz="0" w:space="0" w:color="auto"/>
              </w:divBdr>
            </w:div>
            <w:div w:id="2078017081">
              <w:marLeft w:val="0"/>
              <w:marRight w:val="0"/>
              <w:marTop w:val="0"/>
              <w:marBottom w:val="0"/>
              <w:divBdr>
                <w:top w:val="none" w:sz="0" w:space="0" w:color="auto"/>
                <w:left w:val="none" w:sz="0" w:space="0" w:color="auto"/>
                <w:bottom w:val="none" w:sz="0" w:space="0" w:color="auto"/>
                <w:right w:val="none" w:sz="0" w:space="0" w:color="auto"/>
              </w:divBdr>
            </w:div>
            <w:div w:id="2078017085">
              <w:marLeft w:val="0"/>
              <w:marRight w:val="0"/>
              <w:marTop w:val="0"/>
              <w:marBottom w:val="0"/>
              <w:divBdr>
                <w:top w:val="none" w:sz="0" w:space="0" w:color="auto"/>
                <w:left w:val="none" w:sz="0" w:space="0" w:color="auto"/>
                <w:bottom w:val="none" w:sz="0" w:space="0" w:color="auto"/>
                <w:right w:val="none" w:sz="0" w:space="0" w:color="auto"/>
              </w:divBdr>
            </w:div>
            <w:div w:id="2078017104">
              <w:marLeft w:val="0"/>
              <w:marRight w:val="0"/>
              <w:marTop w:val="0"/>
              <w:marBottom w:val="0"/>
              <w:divBdr>
                <w:top w:val="none" w:sz="0" w:space="0" w:color="auto"/>
                <w:left w:val="none" w:sz="0" w:space="0" w:color="auto"/>
                <w:bottom w:val="none" w:sz="0" w:space="0" w:color="auto"/>
                <w:right w:val="none" w:sz="0" w:space="0" w:color="auto"/>
              </w:divBdr>
            </w:div>
            <w:div w:id="2078017112">
              <w:marLeft w:val="0"/>
              <w:marRight w:val="0"/>
              <w:marTop w:val="0"/>
              <w:marBottom w:val="0"/>
              <w:divBdr>
                <w:top w:val="none" w:sz="0" w:space="0" w:color="auto"/>
                <w:left w:val="none" w:sz="0" w:space="0" w:color="auto"/>
                <w:bottom w:val="none" w:sz="0" w:space="0" w:color="auto"/>
                <w:right w:val="none" w:sz="0" w:space="0" w:color="auto"/>
              </w:divBdr>
            </w:div>
            <w:div w:id="2078017120">
              <w:marLeft w:val="0"/>
              <w:marRight w:val="0"/>
              <w:marTop w:val="0"/>
              <w:marBottom w:val="0"/>
              <w:divBdr>
                <w:top w:val="none" w:sz="0" w:space="0" w:color="auto"/>
                <w:left w:val="none" w:sz="0" w:space="0" w:color="auto"/>
                <w:bottom w:val="none" w:sz="0" w:space="0" w:color="auto"/>
                <w:right w:val="none" w:sz="0" w:space="0" w:color="auto"/>
              </w:divBdr>
            </w:div>
            <w:div w:id="2078017142">
              <w:marLeft w:val="0"/>
              <w:marRight w:val="0"/>
              <w:marTop w:val="0"/>
              <w:marBottom w:val="0"/>
              <w:divBdr>
                <w:top w:val="none" w:sz="0" w:space="0" w:color="auto"/>
                <w:left w:val="none" w:sz="0" w:space="0" w:color="auto"/>
                <w:bottom w:val="none" w:sz="0" w:space="0" w:color="auto"/>
                <w:right w:val="none" w:sz="0" w:space="0" w:color="auto"/>
              </w:divBdr>
            </w:div>
            <w:div w:id="2078017149">
              <w:marLeft w:val="0"/>
              <w:marRight w:val="0"/>
              <w:marTop w:val="0"/>
              <w:marBottom w:val="0"/>
              <w:divBdr>
                <w:top w:val="none" w:sz="0" w:space="0" w:color="auto"/>
                <w:left w:val="none" w:sz="0" w:space="0" w:color="auto"/>
                <w:bottom w:val="none" w:sz="0" w:space="0" w:color="auto"/>
                <w:right w:val="none" w:sz="0" w:space="0" w:color="auto"/>
              </w:divBdr>
            </w:div>
            <w:div w:id="2078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7049">
      <w:marLeft w:val="0"/>
      <w:marRight w:val="0"/>
      <w:marTop w:val="0"/>
      <w:marBottom w:val="0"/>
      <w:divBdr>
        <w:top w:val="none" w:sz="0" w:space="0" w:color="auto"/>
        <w:left w:val="none" w:sz="0" w:space="0" w:color="auto"/>
        <w:bottom w:val="none" w:sz="0" w:space="0" w:color="auto"/>
        <w:right w:val="none" w:sz="0" w:space="0" w:color="auto"/>
      </w:divBdr>
      <w:divsChild>
        <w:div w:id="2078016898">
          <w:marLeft w:val="0"/>
          <w:marRight w:val="0"/>
          <w:marTop w:val="0"/>
          <w:marBottom w:val="0"/>
          <w:divBdr>
            <w:top w:val="none" w:sz="0" w:space="0" w:color="auto"/>
            <w:left w:val="none" w:sz="0" w:space="0" w:color="auto"/>
            <w:bottom w:val="none" w:sz="0" w:space="0" w:color="auto"/>
            <w:right w:val="none" w:sz="0" w:space="0" w:color="auto"/>
          </w:divBdr>
          <w:divsChild>
            <w:div w:id="2078016770">
              <w:marLeft w:val="0"/>
              <w:marRight w:val="0"/>
              <w:marTop w:val="0"/>
              <w:marBottom w:val="0"/>
              <w:divBdr>
                <w:top w:val="none" w:sz="0" w:space="0" w:color="auto"/>
                <w:left w:val="none" w:sz="0" w:space="0" w:color="auto"/>
                <w:bottom w:val="none" w:sz="0" w:space="0" w:color="auto"/>
                <w:right w:val="none" w:sz="0" w:space="0" w:color="auto"/>
              </w:divBdr>
            </w:div>
            <w:div w:id="2078016780">
              <w:marLeft w:val="0"/>
              <w:marRight w:val="0"/>
              <w:marTop w:val="0"/>
              <w:marBottom w:val="0"/>
              <w:divBdr>
                <w:top w:val="none" w:sz="0" w:space="0" w:color="auto"/>
                <w:left w:val="none" w:sz="0" w:space="0" w:color="auto"/>
                <w:bottom w:val="none" w:sz="0" w:space="0" w:color="auto"/>
                <w:right w:val="none" w:sz="0" w:space="0" w:color="auto"/>
              </w:divBdr>
            </w:div>
            <w:div w:id="2078016789">
              <w:marLeft w:val="0"/>
              <w:marRight w:val="0"/>
              <w:marTop w:val="0"/>
              <w:marBottom w:val="0"/>
              <w:divBdr>
                <w:top w:val="none" w:sz="0" w:space="0" w:color="auto"/>
                <w:left w:val="none" w:sz="0" w:space="0" w:color="auto"/>
                <w:bottom w:val="none" w:sz="0" w:space="0" w:color="auto"/>
                <w:right w:val="none" w:sz="0" w:space="0" w:color="auto"/>
              </w:divBdr>
            </w:div>
            <w:div w:id="2078016800">
              <w:marLeft w:val="0"/>
              <w:marRight w:val="0"/>
              <w:marTop w:val="0"/>
              <w:marBottom w:val="0"/>
              <w:divBdr>
                <w:top w:val="none" w:sz="0" w:space="0" w:color="auto"/>
                <w:left w:val="none" w:sz="0" w:space="0" w:color="auto"/>
                <w:bottom w:val="none" w:sz="0" w:space="0" w:color="auto"/>
                <w:right w:val="none" w:sz="0" w:space="0" w:color="auto"/>
              </w:divBdr>
            </w:div>
            <w:div w:id="2078016802">
              <w:marLeft w:val="0"/>
              <w:marRight w:val="0"/>
              <w:marTop w:val="0"/>
              <w:marBottom w:val="0"/>
              <w:divBdr>
                <w:top w:val="none" w:sz="0" w:space="0" w:color="auto"/>
                <w:left w:val="none" w:sz="0" w:space="0" w:color="auto"/>
                <w:bottom w:val="none" w:sz="0" w:space="0" w:color="auto"/>
                <w:right w:val="none" w:sz="0" w:space="0" w:color="auto"/>
              </w:divBdr>
            </w:div>
            <w:div w:id="2078016809">
              <w:marLeft w:val="0"/>
              <w:marRight w:val="0"/>
              <w:marTop w:val="0"/>
              <w:marBottom w:val="0"/>
              <w:divBdr>
                <w:top w:val="none" w:sz="0" w:space="0" w:color="auto"/>
                <w:left w:val="none" w:sz="0" w:space="0" w:color="auto"/>
                <w:bottom w:val="none" w:sz="0" w:space="0" w:color="auto"/>
                <w:right w:val="none" w:sz="0" w:space="0" w:color="auto"/>
              </w:divBdr>
            </w:div>
            <w:div w:id="2078016839">
              <w:marLeft w:val="0"/>
              <w:marRight w:val="0"/>
              <w:marTop w:val="0"/>
              <w:marBottom w:val="0"/>
              <w:divBdr>
                <w:top w:val="none" w:sz="0" w:space="0" w:color="auto"/>
                <w:left w:val="none" w:sz="0" w:space="0" w:color="auto"/>
                <w:bottom w:val="none" w:sz="0" w:space="0" w:color="auto"/>
                <w:right w:val="none" w:sz="0" w:space="0" w:color="auto"/>
              </w:divBdr>
            </w:div>
            <w:div w:id="2078016849">
              <w:marLeft w:val="0"/>
              <w:marRight w:val="0"/>
              <w:marTop w:val="0"/>
              <w:marBottom w:val="0"/>
              <w:divBdr>
                <w:top w:val="none" w:sz="0" w:space="0" w:color="auto"/>
                <w:left w:val="none" w:sz="0" w:space="0" w:color="auto"/>
                <w:bottom w:val="none" w:sz="0" w:space="0" w:color="auto"/>
                <w:right w:val="none" w:sz="0" w:space="0" w:color="auto"/>
              </w:divBdr>
            </w:div>
            <w:div w:id="2078016873">
              <w:marLeft w:val="0"/>
              <w:marRight w:val="0"/>
              <w:marTop w:val="0"/>
              <w:marBottom w:val="0"/>
              <w:divBdr>
                <w:top w:val="none" w:sz="0" w:space="0" w:color="auto"/>
                <w:left w:val="none" w:sz="0" w:space="0" w:color="auto"/>
                <w:bottom w:val="none" w:sz="0" w:space="0" w:color="auto"/>
                <w:right w:val="none" w:sz="0" w:space="0" w:color="auto"/>
              </w:divBdr>
            </w:div>
            <w:div w:id="2078016878">
              <w:marLeft w:val="0"/>
              <w:marRight w:val="0"/>
              <w:marTop w:val="0"/>
              <w:marBottom w:val="0"/>
              <w:divBdr>
                <w:top w:val="none" w:sz="0" w:space="0" w:color="auto"/>
                <w:left w:val="none" w:sz="0" w:space="0" w:color="auto"/>
                <w:bottom w:val="none" w:sz="0" w:space="0" w:color="auto"/>
                <w:right w:val="none" w:sz="0" w:space="0" w:color="auto"/>
              </w:divBdr>
            </w:div>
            <w:div w:id="2078016880">
              <w:marLeft w:val="0"/>
              <w:marRight w:val="0"/>
              <w:marTop w:val="0"/>
              <w:marBottom w:val="0"/>
              <w:divBdr>
                <w:top w:val="none" w:sz="0" w:space="0" w:color="auto"/>
                <w:left w:val="none" w:sz="0" w:space="0" w:color="auto"/>
                <w:bottom w:val="none" w:sz="0" w:space="0" w:color="auto"/>
                <w:right w:val="none" w:sz="0" w:space="0" w:color="auto"/>
              </w:divBdr>
            </w:div>
            <w:div w:id="2078016886">
              <w:marLeft w:val="0"/>
              <w:marRight w:val="0"/>
              <w:marTop w:val="0"/>
              <w:marBottom w:val="0"/>
              <w:divBdr>
                <w:top w:val="none" w:sz="0" w:space="0" w:color="auto"/>
                <w:left w:val="none" w:sz="0" w:space="0" w:color="auto"/>
                <w:bottom w:val="none" w:sz="0" w:space="0" w:color="auto"/>
                <w:right w:val="none" w:sz="0" w:space="0" w:color="auto"/>
              </w:divBdr>
            </w:div>
            <w:div w:id="2078016910">
              <w:marLeft w:val="0"/>
              <w:marRight w:val="0"/>
              <w:marTop w:val="0"/>
              <w:marBottom w:val="0"/>
              <w:divBdr>
                <w:top w:val="none" w:sz="0" w:space="0" w:color="auto"/>
                <w:left w:val="none" w:sz="0" w:space="0" w:color="auto"/>
                <w:bottom w:val="none" w:sz="0" w:space="0" w:color="auto"/>
                <w:right w:val="none" w:sz="0" w:space="0" w:color="auto"/>
              </w:divBdr>
            </w:div>
            <w:div w:id="2078016911">
              <w:marLeft w:val="0"/>
              <w:marRight w:val="0"/>
              <w:marTop w:val="0"/>
              <w:marBottom w:val="0"/>
              <w:divBdr>
                <w:top w:val="none" w:sz="0" w:space="0" w:color="auto"/>
                <w:left w:val="none" w:sz="0" w:space="0" w:color="auto"/>
                <w:bottom w:val="none" w:sz="0" w:space="0" w:color="auto"/>
                <w:right w:val="none" w:sz="0" w:space="0" w:color="auto"/>
              </w:divBdr>
            </w:div>
            <w:div w:id="2078016922">
              <w:marLeft w:val="0"/>
              <w:marRight w:val="0"/>
              <w:marTop w:val="0"/>
              <w:marBottom w:val="0"/>
              <w:divBdr>
                <w:top w:val="none" w:sz="0" w:space="0" w:color="auto"/>
                <w:left w:val="none" w:sz="0" w:space="0" w:color="auto"/>
                <w:bottom w:val="none" w:sz="0" w:space="0" w:color="auto"/>
                <w:right w:val="none" w:sz="0" w:space="0" w:color="auto"/>
              </w:divBdr>
            </w:div>
            <w:div w:id="2078016927">
              <w:marLeft w:val="0"/>
              <w:marRight w:val="0"/>
              <w:marTop w:val="0"/>
              <w:marBottom w:val="0"/>
              <w:divBdr>
                <w:top w:val="none" w:sz="0" w:space="0" w:color="auto"/>
                <w:left w:val="none" w:sz="0" w:space="0" w:color="auto"/>
                <w:bottom w:val="none" w:sz="0" w:space="0" w:color="auto"/>
                <w:right w:val="none" w:sz="0" w:space="0" w:color="auto"/>
              </w:divBdr>
            </w:div>
            <w:div w:id="2078016928">
              <w:marLeft w:val="0"/>
              <w:marRight w:val="0"/>
              <w:marTop w:val="0"/>
              <w:marBottom w:val="0"/>
              <w:divBdr>
                <w:top w:val="none" w:sz="0" w:space="0" w:color="auto"/>
                <w:left w:val="none" w:sz="0" w:space="0" w:color="auto"/>
                <w:bottom w:val="none" w:sz="0" w:space="0" w:color="auto"/>
                <w:right w:val="none" w:sz="0" w:space="0" w:color="auto"/>
              </w:divBdr>
            </w:div>
            <w:div w:id="2078016946">
              <w:marLeft w:val="0"/>
              <w:marRight w:val="0"/>
              <w:marTop w:val="0"/>
              <w:marBottom w:val="0"/>
              <w:divBdr>
                <w:top w:val="none" w:sz="0" w:space="0" w:color="auto"/>
                <w:left w:val="none" w:sz="0" w:space="0" w:color="auto"/>
                <w:bottom w:val="none" w:sz="0" w:space="0" w:color="auto"/>
                <w:right w:val="none" w:sz="0" w:space="0" w:color="auto"/>
              </w:divBdr>
            </w:div>
            <w:div w:id="2078016989">
              <w:marLeft w:val="0"/>
              <w:marRight w:val="0"/>
              <w:marTop w:val="0"/>
              <w:marBottom w:val="0"/>
              <w:divBdr>
                <w:top w:val="none" w:sz="0" w:space="0" w:color="auto"/>
                <w:left w:val="none" w:sz="0" w:space="0" w:color="auto"/>
                <w:bottom w:val="none" w:sz="0" w:space="0" w:color="auto"/>
                <w:right w:val="none" w:sz="0" w:space="0" w:color="auto"/>
              </w:divBdr>
            </w:div>
            <w:div w:id="2078016999">
              <w:marLeft w:val="0"/>
              <w:marRight w:val="0"/>
              <w:marTop w:val="0"/>
              <w:marBottom w:val="0"/>
              <w:divBdr>
                <w:top w:val="none" w:sz="0" w:space="0" w:color="auto"/>
                <w:left w:val="none" w:sz="0" w:space="0" w:color="auto"/>
                <w:bottom w:val="none" w:sz="0" w:space="0" w:color="auto"/>
                <w:right w:val="none" w:sz="0" w:space="0" w:color="auto"/>
              </w:divBdr>
            </w:div>
            <w:div w:id="2078017015">
              <w:marLeft w:val="0"/>
              <w:marRight w:val="0"/>
              <w:marTop w:val="0"/>
              <w:marBottom w:val="0"/>
              <w:divBdr>
                <w:top w:val="none" w:sz="0" w:space="0" w:color="auto"/>
                <w:left w:val="none" w:sz="0" w:space="0" w:color="auto"/>
                <w:bottom w:val="none" w:sz="0" w:space="0" w:color="auto"/>
                <w:right w:val="none" w:sz="0" w:space="0" w:color="auto"/>
              </w:divBdr>
            </w:div>
            <w:div w:id="2078017053">
              <w:marLeft w:val="0"/>
              <w:marRight w:val="0"/>
              <w:marTop w:val="0"/>
              <w:marBottom w:val="0"/>
              <w:divBdr>
                <w:top w:val="none" w:sz="0" w:space="0" w:color="auto"/>
                <w:left w:val="none" w:sz="0" w:space="0" w:color="auto"/>
                <w:bottom w:val="none" w:sz="0" w:space="0" w:color="auto"/>
                <w:right w:val="none" w:sz="0" w:space="0" w:color="auto"/>
              </w:divBdr>
            </w:div>
            <w:div w:id="2078017067">
              <w:marLeft w:val="0"/>
              <w:marRight w:val="0"/>
              <w:marTop w:val="0"/>
              <w:marBottom w:val="0"/>
              <w:divBdr>
                <w:top w:val="none" w:sz="0" w:space="0" w:color="auto"/>
                <w:left w:val="none" w:sz="0" w:space="0" w:color="auto"/>
                <w:bottom w:val="none" w:sz="0" w:space="0" w:color="auto"/>
                <w:right w:val="none" w:sz="0" w:space="0" w:color="auto"/>
              </w:divBdr>
            </w:div>
            <w:div w:id="2078017152">
              <w:marLeft w:val="0"/>
              <w:marRight w:val="0"/>
              <w:marTop w:val="0"/>
              <w:marBottom w:val="0"/>
              <w:divBdr>
                <w:top w:val="none" w:sz="0" w:space="0" w:color="auto"/>
                <w:left w:val="none" w:sz="0" w:space="0" w:color="auto"/>
                <w:bottom w:val="none" w:sz="0" w:space="0" w:color="auto"/>
                <w:right w:val="none" w:sz="0" w:space="0" w:color="auto"/>
              </w:divBdr>
            </w:div>
            <w:div w:id="2078017158">
              <w:marLeft w:val="0"/>
              <w:marRight w:val="0"/>
              <w:marTop w:val="0"/>
              <w:marBottom w:val="0"/>
              <w:divBdr>
                <w:top w:val="none" w:sz="0" w:space="0" w:color="auto"/>
                <w:left w:val="none" w:sz="0" w:space="0" w:color="auto"/>
                <w:bottom w:val="none" w:sz="0" w:space="0" w:color="auto"/>
                <w:right w:val="none" w:sz="0" w:space="0" w:color="auto"/>
              </w:divBdr>
            </w:div>
            <w:div w:id="2078017161">
              <w:marLeft w:val="0"/>
              <w:marRight w:val="0"/>
              <w:marTop w:val="0"/>
              <w:marBottom w:val="0"/>
              <w:divBdr>
                <w:top w:val="none" w:sz="0" w:space="0" w:color="auto"/>
                <w:left w:val="none" w:sz="0" w:space="0" w:color="auto"/>
                <w:bottom w:val="none" w:sz="0" w:space="0" w:color="auto"/>
                <w:right w:val="none" w:sz="0" w:space="0" w:color="auto"/>
              </w:divBdr>
            </w:div>
            <w:div w:id="2078017164">
              <w:marLeft w:val="0"/>
              <w:marRight w:val="0"/>
              <w:marTop w:val="0"/>
              <w:marBottom w:val="0"/>
              <w:divBdr>
                <w:top w:val="none" w:sz="0" w:space="0" w:color="auto"/>
                <w:left w:val="none" w:sz="0" w:space="0" w:color="auto"/>
                <w:bottom w:val="none" w:sz="0" w:space="0" w:color="auto"/>
                <w:right w:val="none" w:sz="0" w:space="0" w:color="auto"/>
              </w:divBdr>
            </w:div>
            <w:div w:id="207801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7068">
      <w:marLeft w:val="0"/>
      <w:marRight w:val="0"/>
      <w:marTop w:val="0"/>
      <w:marBottom w:val="0"/>
      <w:divBdr>
        <w:top w:val="none" w:sz="0" w:space="0" w:color="auto"/>
        <w:left w:val="none" w:sz="0" w:space="0" w:color="auto"/>
        <w:bottom w:val="none" w:sz="0" w:space="0" w:color="auto"/>
        <w:right w:val="none" w:sz="0" w:space="0" w:color="auto"/>
      </w:divBdr>
      <w:divsChild>
        <w:div w:id="2078016754">
          <w:marLeft w:val="0"/>
          <w:marRight w:val="0"/>
          <w:marTop w:val="0"/>
          <w:marBottom w:val="0"/>
          <w:divBdr>
            <w:top w:val="none" w:sz="0" w:space="0" w:color="auto"/>
            <w:left w:val="none" w:sz="0" w:space="0" w:color="auto"/>
            <w:bottom w:val="none" w:sz="0" w:space="0" w:color="auto"/>
            <w:right w:val="none" w:sz="0" w:space="0" w:color="auto"/>
          </w:divBdr>
        </w:div>
        <w:div w:id="2078016755">
          <w:marLeft w:val="0"/>
          <w:marRight w:val="0"/>
          <w:marTop w:val="0"/>
          <w:marBottom w:val="0"/>
          <w:divBdr>
            <w:top w:val="none" w:sz="0" w:space="0" w:color="auto"/>
            <w:left w:val="none" w:sz="0" w:space="0" w:color="auto"/>
            <w:bottom w:val="none" w:sz="0" w:space="0" w:color="auto"/>
            <w:right w:val="none" w:sz="0" w:space="0" w:color="auto"/>
          </w:divBdr>
        </w:div>
        <w:div w:id="2078016757">
          <w:marLeft w:val="0"/>
          <w:marRight w:val="0"/>
          <w:marTop w:val="0"/>
          <w:marBottom w:val="0"/>
          <w:divBdr>
            <w:top w:val="none" w:sz="0" w:space="0" w:color="auto"/>
            <w:left w:val="none" w:sz="0" w:space="0" w:color="auto"/>
            <w:bottom w:val="none" w:sz="0" w:space="0" w:color="auto"/>
            <w:right w:val="none" w:sz="0" w:space="0" w:color="auto"/>
          </w:divBdr>
        </w:div>
        <w:div w:id="2078016761">
          <w:marLeft w:val="0"/>
          <w:marRight w:val="0"/>
          <w:marTop w:val="0"/>
          <w:marBottom w:val="0"/>
          <w:divBdr>
            <w:top w:val="none" w:sz="0" w:space="0" w:color="auto"/>
            <w:left w:val="none" w:sz="0" w:space="0" w:color="auto"/>
            <w:bottom w:val="none" w:sz="0" w:space="0" w:color="auto"/>
            <w:right w:val="none" w:sz="0" w:space="0" w:color="auto"/>
          </w:divBdr>
        </w:div>
        <w:div w:id="2078016766">
          <w:marLeft w:val="0"/>
          <w:marRight w:val="0"/>
          <w:marTop w:val="0"/>
          <w:marBottom w:val="0"/>
          <w:divBdr>
            <w:top w:val="none" w:sz="0" w:space="0" w:color="auto"/>
            <w:left w:val="none" w:sz="0" w:space="0" w:color="auto"/>
            <w:bottom w:val="none" w:sz="0" w:space="0" w:color="auto"/>
            <w:right w:val="none" w:sz="0" w:space="0" w:color="auto"/>
          </w:divBdr>
        </w:div>
        <w:div w:id="2078016769">
          <w:marLeft w:val="0"/>
          <w:marRight w:val="0"/>
          <w:marTop w:val="0"/>
          <w:marBottom w:val="0"/>
          <w:divBdr>
            <w:top w:val="none" w:sz="0" w:space="0" w:color="auto"/>
            <w:left w:val="none" w:sz="0" w:space="0" w:color="auto"/>
            <w:bottom w:val="none" w:sz="0" w:space="0" w:color="auto"/>
            <w:right w:val="none" w:sz="0" w:space="0" w:color="auto"/>
          </w:divBdr>
        </w:div>
        <w:div w:id="2078016771">
          <w:marLeft w:val="0"/>
          <w:marRight w:val="0"/>
          <w:marTop w:val="0"/>
          <w:marBottom w:val="0"/>
          <w:divBdr>
            <w:top w:val="none" w:sz="0" w:space="0" w:color="auto"/>
            <w:left w:val="none" w:sz="0" w:space="0" w:color="auto"/>
            <w:bottom w:val="none" w:sz="0" w:space="0" w:color="auto"/>
            <w:right w:val="none" w:sz="0" w:space="0" w:color="auto"/>
          </w:divBdr>
        </w:div>
        <w:div w:id="2078016773">
          <w:marLeft w:val="0"/>
          <w:marRight w:val="0"/>
          <w:marTop w:val="0"/>
          <w:marBottom w:val="0"/>
          <w:divBdr>
            <w:top w:val="none" w:sz="0" w:space="0" w:color="auto"/>
            <w:left w:val="none" w:sz="0" w:space="0" w:color="auto"/>
            <w:bottom w:val="none" w:sz="0" w:space="0" w:color="auto"/>
            <w:right w:val="none" w:sz="0" w:space="0" w:color="auto"/>
          </w:divBdr>
        </w:div>
        <w:div w:id="2078016778">
          <w:marLeft w:val="0"/>
          <w:marRight w:val="0"/>
          <w:marTop w:val="0"/>
          <w:marBottom w:val="0"/>
          <w:divBdr>
            <w:top w:val="none" w:sz="0" w:space="0" w:color="auto"/>
            <w:left w:val="none" w:sz="0" w:space="0" w:color="auto"/>
            <w:bottom w:val="none" w:sz="0" w:space="0" w:color="auto"/>
            <w:right w:val="none" w:sz="0" w:space="0" w:color="auto"/>
          </w:divBdr>
        </w:div>
        <w:div w:id="2078016779">
          <w:marLeft w:val="0"/>
          <w:marRight w:val="0"/>
          <w:marTop w:val="0"/>
          <w:marBottom w:val="0"/>
          <w:divBdr>
            <w:top w:val="none" w:sz="0" w:space="0" w:color="auto"/>
            <w:left w:val="none" w:sz="0" w:space="0" w:color="auto"/>
            <w:bottom w:val="none" w:sz="0" w:space="0" w:color="auto"/>
            <w:right w:val="none" w:sz="0" w:space="0" w:color="auto"/>
          </w:divBdr>
        </w:div>
        <w:div w:id="2078016784">
          <w:marLeft w:val="0"/>
          <w:marRight w:val="0"/>
          <w:marTop w:val="0"/>
          <w:marBottom w:val="0"/>
          <w:divBdr>
            <w:top w:val="none" w:sz="0" w:space="0" w:color="auto"/>
            <w:left w:val="none" w:sz="0" w:space="0" w:color="auto"/>
            <w:bottom w:val="none" w:sz="0" w:space="0" w:color="auto"/>
            <w:right w:val="none" w:sz="0" w:space="0" w:color="auto"/>
          </w:divBdr>
        </w:div>
        <w:div w:id="2078016786">
          <w:marLeft w:val="0"/>
          <w:marRight w:val="0"/>
          <w:marTop w:val="0"/>
          <w:marBottom w:val="0"/>
          <w:divBdr>
            <w:top w:val="none" w:sz="0" w:space="0" w:color="auto"/>
            <w:left w:val="none" w:sz="0" w:space="0" w:color="auto"/>
            <w:bottom w:val="none" w:sz="0" w:space="0" w:color="auto"/>
            <w:right w:val="none" w:sz="0" w:space="0" w:color="auto"/>
          </w:divBdr>
        </w:div>
        <w:div w:id="2078016796">
          <w:marLeft w:val="0"/>
          <w:marRight w:val="0"/>
          <w:marTop w:val="0"/>
          <w:marBottom w:val="0"/>
          <w:divBdr>
            <w:top w:val="none" w:sz="0" w:space="0" w:color="auto"/>
            <w:left w:val="none" w:sz="0" w:space="0" w:color="auto"/>
            <w:bottom w:val="none" w:sz="0" w:space="0" w:color="auto"/>
            <w:right w:val="none" w:sz="0" w:space="0" w:color="auto"/>
          </w:divBdr>
        </w:div>
        <w:div w:id="2078016803">
          <w:marLeft w:val="0"/>
          <w:marRight w:val="0"/>
          <w:marTop w:val="0"/>
          <w:marBottom w:val="0"/>
          <w:divBdr>
            <w:top w:val="none" w:sz="0" w:space="0" w:color="auto"/>
            <w:left w:val="none" w:sz="0" w:space="0" w:color="auto"/>
            <w:bottom w:val="none" w:sz="0" w:space="0" w:color="auto"/>
            <w:right w:val="none" w:sz="0" w:space="0" w:color="auto"/>
          </w:divBdr>
        </w:div>
        <w:div w:id="2078016805">
          <w:marLeft w:val="0"/>
          <w:marRight w:val="0"/>
          <w:marTop w:val="0"/>
          <w:marBottom w:val="0"/>
          <w:divBdr>
            <w:top w:val="none" w:sz="0" w:space="0" w:color="auto"/>
            <w:left w:val="none" w:sz="0" w:space="0" w:color="auto"/>
            <w:bottom w:val="none" w:sz="0" w:space="0" w:color="auto"/>
            <w:right w:val="none" w:sz="0" w:space="0" w:color="auto"/>
          </w:divBdr>
        </w:div>
        <w:div w:id="2078016813">
          <w:marLeft w:val="0"/>
          <w:marRight w:val="0"/>
          <w:marTop w:val="0"/>
          <w:marBottom w:val="0"/>
          <w:divBdr>
            <w:top w:val="none" w:sz="0" w:space="0" w:color="auto"/>
            <w:left w:val="none" w:sz="0" w:space="0" w:color="auto"/>
            <w:bottom w:val="none" w:sz="0" w:space="0" w:color="auto"/>
            <w:right w:val="none" w:sz="0" w:space="0" w:color="auto"/>
          </w:divBdr>
        </w:div>
        <w:div w:id="2078016824">
          <w:marLeft w:val="0"/>
          <w:marRight w:val="0"/>
          <w:marTop w:val="0"/>
          <w:marBottom w:val="0"/>
          <w:divBdr>
            <w:top w:val="none" w:sz="0" w:space="0" w:color="auto"/>
            <w:left w:val="none" w:sz="0" w:space="0" w:color="auto"/>
            <w:bottom w:val="none" w:sz="0" w:space="0" w:color="auto"/>
            <w:right w:val="none" w:sz="0" w:space="0" w:color="auto"/>
          </w:divBdr>
        </w:div>
        <w:div w:id="2078016825">
          <w:marLeft w:val="0"/>
          <w:marRight w:val="0"/>
          <w:marTop w:val="0"/>
          <w:marBottom w:val="0"/>
          <w:divBdr>
            <w:top w:val="none" w:sz="0" w:space="0" w:color="auto"/>
            <w:left w:val="none" w:sz="0" w:space="0" w:color="auto"/>
            <w:bottom w:val="none" w:sz="0" w:space="0" w:color="auto"/>
            <w:right w:val="none" w:sz="0" w:space="0" w:color="auto"/>
          </w:divBdr>
        </w:div>
        <w:div w:id="2078016830">
          <w:marLeft w:val="0"/>
          <w:marRight w:val="0"/>
          <w:marTop w:val="0"/>
          <w:marBottom w:val="0"/>
          <w:divBdr>
            <w:top w:val="none" w:sz="0" w:space="0" w:color="auto"/>
            <w:left w:val="none" w:sz="0" w:space="0" w:color="auto"/>
            <w:bottom w:val="none" w:sz="0" w:space="0" w:color="auto"/>
            <w:right w:val="none" w:sz="0" w:space="0" w:color="auto"/>
          </w:divBdr>
        </w:div>
        <w:div w:id="2078016831">
          <w:marLeft w:val="0"/>
          <w:marRight w:val="0"/>
          <w:marTop w:val="0"/>
          <w:marBottom w:val="0"/>
          <w:divBdr>
            <w:top w:val="none" w:sz="0" w:space="0" w:color="auto"/>
            <w:left w:val="none" w:sz="0" w:space="0" w:color="auto"/>
            <w:bottom w:val="none" w:sz="0" w:space="0" w:color="auto"/>
            <w:right w:val="none" w:sz="0" w:space="0" w:color="auto"/>
          </w:divBdr>
        </w:div>
        <w:div w:id="2078016832">
          <w:marLeft w:val="0"/>
          <w:marRight w:val="0"/>
          <w:marTop w:val="0"/>
          <w:marBottom w:val="0"/>
          <w:divBdr>
            <w:top w:val="none" w:sz="0" w:space="0" w:color="auto"/>
            <w:left w:val="none" w:sz="0" w:space="0" w:color="auto"/>
            <w:bottom w:val="none" w:sz="0" w:space="0" w:color="auto"/>
            <w:right w:val="none" w:sz="0" w:space="0" w:color="auto"/>
          </w:divBdr>
        </w:div>
        <w:div w:id="2078016836">
          <w:marLeft w:val="0"/>
          <w:marRight w:val="0"/>
          <w:marTop w:val="0"/>
          <w:marBottom w:val="0"/>
          <w:divBdr>
            <w:top w:val="none" w:sz="0" w:space="0" w:color="auto"/>
            <w:left w:val="none" w:sz="0" w:space="0" w:color="auto"/>
            <w:bottom w:val="none" w:sz="0" w:space="0" w:color="auto"/>
            <w:right w:val="none" w:sz="0" w:space="0" w:color="auto"/>
          </w:divBdr>
        </w:div>
        <w:div w:id="2078016840">
          <w:marLeft w:val="0"/>
          <w:marRight w:val="0"/>
          <w:marTop w:val="0"/>
          <w:marBottom w:val="0"/>
          <w:divBdr>
            <w:top w:val="none" w:sz="0" w:space="0" w:color="auto"/>
            <w:left w:val="none" w:sz="0" w:space="0" w:color="auto"/>
            <w:bottom w:val="none" w:sz="0" w:space="0" w:color="auto"/>
            <w:right w:val="none" w:sz="0" w:space="0" w:color="auto"/>
          </w:divBdr>
        </w:div>
        <w:div w:id="2078016846">
          <w:marLeft w:val="0"/>
          <w:marRight w:val="0"/>
          <w:marTop w:val="0"/>
          <w:marBottom w:val="0"/>
          <w:divBdr>
            <w:top w:val="none" w:sz="0" w:space="0" w:color="auto"/>
            <w:left w:val="none" w:sz="0" w:space="0" w:color="auto"/>
            <w:bottom w:val="none" w:sz="0" w:space="0" w:color="auto"/>
            <w:right w:val="none" w:sz="0" w:space="0" w:color="auto"/>
          </w:divBdr>
        </w:div>
        <w:div w:id="2078016847">
          <w:marLeft w:val="0"/>
          <w:marRight w:val="0"/>
          <w:marTop w:val="0"/>
          <w:marBottom w:val="0"/>
          <w:divBdr>
            <w:top w:val="none" w:sz="0" w:space="0" w:color="auto"/>
            <w:left w:val="none" w:sz="0" w:space="0" w:color="auto"/>
            <w:bottom w:val="none" w:sz="0" w:space="0" w:color="auto"/>
            <w:right w:val="none" w:sz="0" w:space="0" w:color="auto"/>
          </w:divBdr>
        </w:div>
        <w:div w:id="2078016851">
          <w:marLeft w:val="0"/>
          <w:marRight w:val="0"/>
          <w:marTop w:val="0"/>
          <w:marBottom w:val="0"/>
          <w:divBdr>
            <w:top w:val="none" w:sz="0" w:space="0" w:color="auto"/>
            <w:left w:val="none" w:sz="0" w:space="0" w:color="auto"/>
            <w:bottom w:val="none" w:sz="0" w:space="0" w:color="auto"/>
            <w:right w:val="none" w:sz="0" w:space="0" w:color="auto"/>
          </w:divBdr>
        </w:div>
        <w:div w:id="2078016856">
          <w:marLeft w:val="0"/>
          <w:marRight w:val="0"/>
          <w:marTop w:val="0"/>
          <w:marBottom w:val="0"/>
          <w:divBdr>
            <w:top w:val="none" w:sz="0" w:space="0" w:color="auto"/>
            <w:left w:val="none" w:sz="0" w:space="0" w:color="auto"/>
            <w:bottom w:val="none" w:sz="0" w:space="0" w:color="auto"/>
            <w:right w:val="none" w:sz="0" w:space="0" w:color="auto"/>
          </w:divBdr>
        </w:div>
        <w:div w:id="2078016858">
          <w:marLeft w:val="0"/>
          <w:marRight w:val="0"/>
          <w:marTop w:val="0"/>
          <w:marBottom w:val="0"/>
          <w:divBdr>
            <w:top w:val="none" w:sz="0" w:space="0" w:color="auto"/>
            <w:left w:val="none" w:sz="0" w:space="0" w:color="auto"/>
            <w:bottom w:val="none" w:sz="0" w:space="0" w:color="auto"/>
            <w:right w:val="none" w:sz="0" w:space="0" w:color="auto"/>
          </w:divBdr>
        </w:div>
        <w:div w:id="2078016870">
          <w:marLeft w:val="0"/>
          <w:marRight w:val="0"/>
          <w:marTop w:val="0"/>
          <w:marBottom w:val="0"/>
          <w:divBdr>
            <w:top w:val="none" w:sz="0" w:space="0" w:color="auto"/>
            <w:left w:val="none" w:sz="0" w:space="0" w:color="auto"/>
            <w:bottom w:val="none" w:sz="0" w:space="0" w:color="auto"/>
            <w:right w:val="none" w:sz="0" w:space="0" w:color="auto"/>
          </w:divBdr>
        </w:div>
        <w:div w:id="2078016872">
          <w:marLeft w:val="0"/>
          <w:marRight w:val="0"/>
          <w:marTop w:val="0"/>
          <w:marBottom w:val="0"/>
          <w:divBdr>
            <w:top w:val="none" w:sz="0" w:space="0" w:color="auto"/>
            <w:left w:val="none" w:sz="0" w:space="0" w:color="auto"/>
            <w:bottom w:val="none" w:sz="0" w:space="0" w:color="auto"/>
            <w:right w:val="none" w:sz="0" w:space="0" w:color="auto"/>
          </w:divBdr>
        </w:div>
        <w:div w:id="2078016882">
          <w:marLeft w:val="0"/>
          <w:marRight w:val="0"/>
          <w:marTop w:val="0"/>
          <w:marBottom w:val="0"/>
          <w:divBdr>
            <w:top w:val="none" w:sz="0" w:space="0" w:color="auto"/>
            <w:left w:val="none" w:sz="0" w:space="0" w:color="auto"/>
            <w:bottom w:val="none" w:sz="0" w:space="0" w:color="auto"/>
            <w:right w:val="none" w:sz="0" w:space="0" w:color="auto"/>
          </w:divBdr>
        </w:div>
        <w:div w:id="2078016890">
          <w:marLeft w:val="0"/>
          <w:marRight w:val="0"/>
          <w:marTop w:val="0"/>
          <w:marBottom w:val="0"/>
          <w:divBdr>
            <w:top w:val="none" w:sz="0" w:space="0" w:color="auto"/>
            <w:left w:val="none" w:sz="0" w:space="0" w:color="auto"/>
            <w:bottom w:val="none" w:sz="0" w:space="0" w:color="auto"/>
            <w:right w:val="none" w:sz="0" w:space="0" w:color="auto"/>
          </w:divBdr>
        </w:div>
        <w:div w:id="2078016897">
          <w:marLeft w:val="0"/>
          <w:marRight w:val="0"/>
          <w:marTop w:val="0"/>
          <w:marBottom w:val="0"/>
          <w:divBdr>
            <w:top w:val="none" w:sz="0" w:space="0" w:color="auto"/>
            <w:left w:val="none" w:sz="0" w:space="0" w:color="auto"/>
            <w:bottom w:val="none" w:sz="0" w:space="0" w:color="auto"/>
            <w:right w:val="none" w:sz="0" w:space="0" w:color="auto"/>
          </w:divBdr>
        </w:div>
        <w:div w:id="2078016912">
          <w:marLeft w:val="0"/>
          <w:marRight w:val="0"/>
          <w:marTop w:val="0"/>
          <w:marBottom w:val="0"/>
          <w:divBdr>
            <w:top w:val="none" w:sz="0" w:space="0" w:color="auto"/>
            <w:left w:val="none" w:sz="0" w:space="0" w:color="auto"/>
            <w:bottom w:val="none" w:sz="0" w:space="0" w:color="auto"/>
            <w:right w:val="none" w:sz="0" w:space="0" w:color="auto"/>
          </w:divBdr>
        </w:div>
        <w:div w:id="2078016914">
          <w:marLeft w:val="0"/>
          <w:marRight w:val="0"/>
          <w:marTop w:val="0"/>
          <w:marBottom w:val="0"/>
          <w:divBdr>
            <w:top w:val="none" w:sz="0" w:space="0" w:color="auto"/>
            <w:left w:val="none" w:sz="0" w:space="0" w:color="auto"/>
            <w:bottom w:val="none" w:sz="0" w:space="0" w:color="auto"/>
            <w:right w:val="none" w:sz="0" w:space="0" w:color="auto"/>
          </w:divBdr>
        </w:div>
        <w:div w:id="2078016934">
          <w:marLeft w:val="0"/>
          <w:marRight w:val="0"/>
          <w:marTop w:val="0"/>
          <w:marBottom w:val="0"/>
          <w:divBdr>
            <w:top w:val="none" w:sz="0" w:space="0" w:color="auto"/>
            <w:left w:val="none" w:sz="0" w:space="0" w:color="auto"/>
            <w:bottom w:val="none" w:sz="0" w:space="0" w:color="auto"/>
            <w:right w:val="none" w:sz="0" w:space="0" w:color="auto"/>
          </w:divBdr>
        </w:div>
        <w:div w:id="2078016942">
          <w:marLeft w:val="0"/>
          <w:marRight w:val="0"/>
          <w:marTop w:val="0"/>
          <w:marBottom w:val="0"/>
          <w:divBdr>
            <w:top w:val="none" w:sz="0" w:space="0" w:color="auto"/>
            <w:left w:val="none" w:sz="0" w:space="0" w:color="auto"/>
            <w:bottom w:val="none" w:sz="0" w:space="0" w:color="auto"/>
            <w:right w:val="none" w:sz="0" w:space="0" w:color="auto"/>
          </w:divBdr>
        </w:div>
        <w:div w:id="2078016952">
          <w:marLeft w:val="0"/>
          <w:marRight w:val="0"/>
          <w:marTop w:val="0"/>
          <w:marBottom w:val="0"/>
          <w:divBdr>
            <w:top w:val="none" w:sz="0" w:space="0" w:color="auto"/>
            <w:left w:val="none" w:sz="0" w:space="0" w:color="auto"/>
            <w:bottom w:val="none" w:sz="0" w:space="0" w:color="auto"/>
            <w:right w:val="none" w:sz="0" w:space="0" w:color="auto"/>
          </w:divBdr>
        </w:div>
        <w:div w:id="2078016960">
          <w:marLeft w:val="0"/>
          <w:marRight w:val="0"/>
          <w:marTop w:val="0"/>
          <w:marBottom w:val="0"/>
          <w:divBdr>
            <w:top w:val="none" w:sz="0" w:space="0" w:color="auto"/>
            <w:left w:val="none" w:sz="0" w:space="0" w:color="auto"/>
            <w:bottom w:val="none" w:sz="0" w:space="0" w:color="auto"/>
            <w:right w:val="none" w:sz="0" w:space="0" w:color="auto"/>
          </w:divBdr>
        </w:div>
        <w:div w:id="2078016963">
          <w:marLeft w:val="0"/>
          <w:marRight w:val="0"/>
          <w:marTop w:val="0"/>
          <w:marBottom w:val="0"/>
          <w:divBdr>
            <w:top w:val="none" w:sz="0" w:space="0" w:color="auto"/>
            <w:left w:val="none" w:sz="0" w:space="0" w:color="auto"/>
            <w:bottom w:val="none" w:sz="0" w:space="0" w:color="auto"/>
            <w:right w:val="none" w:sz="0" w:space="0" w:color="auto"/>
          </w:divBdr>
        </w:div>
        <w:div w:id="2078016970">
          <w:marLeft w:val="0"/>
          <w:marRight w:val="0"/>
          <w:marTop w:val="0"/>
          <w:marBottom w:val="0"/>
          <w:divBdr>
            <w:top w:val="none" w:sz="0" w:space="0" w:color="auto"/>
            <w:left w:val="none" w:sz="0" w:space="0" w:color="auto"/>
            <w:bottom w:val="none" w:sz="0" w:space="0" w:color="auto"/>
            <w:right w:val="none" w:sz="0" w:space="0" w:color="auto"/>
          </w:divBdr>
        </w:div>
        <w:div w:id="2078016978">
          <w:marLeft w:val="0"/>
          <w:marRight w:val="0"/>
          <w:marTop w:val="0"/>
          <w:marBottom w:val="0"/>
          <w:divBdr>
            <w:top w:val="none" w:sz="0" w:space="0" w:color="auto"/>
            <w:left w:val="none" w:sz="0" w:space="0" w:color="auto"/>
            <w:bottom w:val="none" w:sz="0" w:space="0" w:color="auto"/>
            <w:right w:val="none" w:sz="0" w:space="0" w:color="auto"/>
          </w:divBdr>
        </w:div>
        <w:div w:id="2078016982">
          <w:marLeft w:val="0"/>
          <w:marRight w:val="0"/>
          <w:marTop w:val="0"/>
          <w:marBottom w:val="0"/>
          <w:divBdr>
            <w:top w:val="none" w:sz="0" w:space="0" w:color="auto"/>
            <w:left w:val="none" w:sz="0" w:space="0" w:color="auto"/>
            <w:bottom w:val="none" w:sz="0" w:space="0" w:color="auto"/>
            <w:right w:val="none" w:sz="0" w:space="0" w:color="auto"/>
          </w:divBdr>
        </w:div>
        <w:div w:id="2078016988">
          <w:marLeft w:val="0"/>
          <w:marRight w:val="0"/>
          <w:marTop w:val="0"/>
          <w:marBottom w:val="0"/>
          <w:divBdr>
            <w:top w:val="none" w:sz="0" w:space="0" w:color="auto"/>
            <w:left w:val="none" w:sz="0" w:space="0" w:color="auto"/>
            <w:bottom w:val="none" w:sz="0" w:space="0" w:color="auto"/>
            <w:right w:val="none" w:sz="0" w:space="0" w:color="auto"/>
          </w:divBdr>
        </w:div>
        <w:div w:id="2078016991">
          <w:marLeft w:val="0"/>
          <w:marRight w:val="0"/>
          <w:marTop w:val="0"/>
          <w:marBottom w:val="0"/>
          <w:divBdr>
            <w:top w:val="none" w:sz="0" w:space="0" w:color="auto"/>
            <w:left w:val="none" w:sz="0" w:space="0" w:color="auto"/>
            <w:bottom w:val="none" w:sz="0" w:space="0" w:color="auto"/>
            <w:right w:val="none" w:sz="0" w:space="0" w:color="auto"/>
          </w:divBdr>
        </w:div>
        <w:div w:id="2078017004">
          <w:marLeft w:val="0"/>
          <w:marRight w:val="0"/>
          <w:marTop w:val="0"/>
          <w:marBottom w:val="0"/>
          <w:divBdr>
            <w:top w:val="none" w:sz="0" w:space="0" w:color="auto"/>
            <w:left w:val="none" w:sz="0" w:space="0" w:color="auto"/>
            <w:bottom w:val="none" w:sz="0" w:space="0" w:color="auto"/>
            <w:right w:val="none" w:sz="0" w:space="0" w:color="auto"/>
          </w:divBdr>
        </w:div>
        <w:div w:id="2078017021">
          <w:marLeft w:val="0"/>
          <w:marRight w:val="0"/>
          <w:marTop w:val="0"/>
          <w:marBottom w:val="0"/>
          <w:divBdr>
            <w:top w:val="none" w:sz="0" w:space="0" w:color="auto"/>
            <w:left w:val="none" w:sz="0" w:space="0" w:color="auto"/>
            <w:bottom w:val="none" w:sz="0" w:space="0" w:color="auto"/>
            <w:right w:val="none" w:sz="0" w:space="0" w:color="auto"/>
          </w:divBdr>
        </w:div>
        <w:div w:id="2078017024">
          <w:marLeft w:val="0"/>
          <w:marRight w:val="0"/>
          <w:marTop w:val="0"/>
          <w:marBottom w:val="0"/>
          <w:divBdr>
            <w:top w:val="none" w:sz="0" w:space="0" w:color="auto"/>
            <w:left w:val="none" w:sz="0" w:space="0" w:color="auto"/>
            <w:bottom w:val="none" w:sz="0" w:space="0" w:color="auto"/>
            <w:right w:val="none" w:sz="0" w:space="0" w:color="auto"/>
          </w:divBdr>
        </w:div>
        <w:div w:id="2078017028">
          <w:marLeft w:val="0"/>
          <w:marRight w:val="0"/>
          <w:marTop w:val="0"/>
          <w:marBottom w:val="0"/>
          <w:divBdr>
            <w:top w:val="none" w:sz="0" w:space="0" w:color="auto"/>
            <w:left w:val="none" w:sz="0" w:space="0" w:color="auto"/>
            <w:bottom w:val="none" w:sz="0" w:space="0" w:color="auto"/>
            <w:right w:val="none" w:sz="0" w:space="0" w:color="auto"/>
          </w:divBdr>
        </w:div>
        <w:div w:id="2078017033">
          <w:marLeft w:val="0"/>
          <w:marRight w:val="0"/>
          <w:marTop w:val="0"/>
          <w:marBottom w:val="0"/>
          <w:divBdr>
            <w:top w:val="none" w:sz="0" w:space="0" w:color="auto"/>
            <w:left w:val="none" w:sz="0" w:space="0" w:color="auto"/>
            <w:bottom w:val="none" w:sz="0" w:space="0" w:color="auto"/>
            <w:right w:val="none" w:sz="0" w:space="0" w:color="auto"/>
          </w:divBdr>
        </w:div>
        <w:div w:id="2078017041">
          <w:marLeft w:val="0"/>
          <w:marRight w:val="0"/>
          <w:marTop w:val="0"/>
          <w:marBottom w:val="0"/>
          <w:divBdr>
            <w:top w:val="none" w:sz="0" w:space="0" w:color="auto"/>
            <w:left w:val="none" w:sz="0" w:space="0" w:color="auto"/>
            <w:bottom w:val="none" w:sz="0" w:space="0" w:color="auto"/>
            <w:right w:val="none" w:sz="0" w:space="0" w:color="auto"/>
          </w:divBdr>
        </w:div>
        <w:div w:id="2078017043">
          <w:marLeft w:val="0"/>
          <w:marRight w:val="0"/>
          <w:marTop w:val="0"/>
          <w:marBottom w:val="0"/>
          <w:divBdr>
            <w:top w:val="none" w:sz="0" w:space="0" w:color="auto"/>
            <w:left w:val="none" w:sz="0" w:space="0" w:color="auto"/>
            <w:bottom w:val="none" w:sz="0" w:space="0" w:color="auto"/>
            <w:right w:val="none" w:sz="0" w:space="0" w:color="auto"/>
          </w:divBdr>
        </w:div>
        <w:div w:id="2078017047">
          <w:marLeft w:val="0"/>
          <w:marRight w:val="0"/>
          <w:marTop w:val="0"/>
          <w:marBottom w:val="0"/>
          <w:divBdr>
            <w:top w:val="none" w:sz="0" w:space="0" w:color="auto"/>
            <w:left w:val="none" w:sz="0" w:space="0" w:color="auto"/>
            <w:bottom w:val="none" w:sz="0" w:space="0" w:color="auto"/>
            <w:right w:val="none" w:sz="0" w:space="0" w:color="auto"/>
          </w:divBdr>
        </w:div>
        <w:div w:id="2078017056">
          <w:marLeft w:val="0"/>
          <w:marRight w:val="0"/>
          <w:marTop w:val="0"/>
          <w:marBottom w:val="0"/>
          <w:divBdr>
            <w:top w:val="none" w:sz="0" w:space="0" w:color="auto"/>
            <w:left w:val="none" w:sz="0" w:space="0" w:color="auto"/>
            <w:bottom w:val="none" w:sz="0" w:space="0" w:color="auto"/>
            <w:right w:val="none" w:sz="0" w:space="0" w:color="auto"/>
          </w:divBdr>
        </w:div>
        <w:div w:id="2078017057">
          <w:marLeft w:val="0"/>
          <w:marRight w:val="0"/>
          <w:marTop w:val="0"/>
          <w:marBottom w:val="0"/>
          <w:divBdr>
            <w:top w:val="none" w:sz="0" w:space="0" w:color="auto"/>
            <w:left w:val="none" w:sz="0" w:space="0" w:color="auto"/>
            <w:bottom w:val="none" w:sz="0" w:space="0" w:color="auto"/>
            <w:right w:val="none" w:sz="0" w:space="0" w:color="auto"/>
          </w:divBdr>
        </w:div>
        <w:div w:id="2078017062">
          <w:marLeft w:val="0"/>
          <w:marRight w:val="0"/>
          <w:marTop w:val="0"/>
          <w:marBottom w:val="0"/>
          <w:divBdr>
            <w:top w:val="none" w:sz="0" w:space="0" w:color="auto"/>
            <w:left w:val="none" w:sz="0" w:space="0" w:color="auto"/>
            <w:bottom w:val="none" w:sz="0" w:space="0" w:color="auto"/>
            <w:right w:val="none" w:sz="0" w:space="0" w:color="auto"/>
          </w:divBdr>
        </w:div>
        <w:div w:id="2078017063">
          <w:marLeft w:val="0"/>
          <w:marRight w:val="0"/>
          <w:marTop w:val="0"/>
          <w:marBottom w:val="0"/>
          <w:divBdr>
            <w:top w:val="none" w:sz="0" w:space="0" w:color="auto"/>
            <w:left w:val="none" w:sz="0" w:space="0" w:color="auto"/>
            <w:bottom w:val="none" w:sz="0" w:space="0" w:color="auto"/>
            <w:right w:val="none" w:sz="0" w:space="0" w:color="auto"/>
          </w:divBdr>
        </w:div>
        <w:div w:id="2078017069">
          <w:marLeft w:val="0"/>
          <w:marRight w:val="0"/>
          <w:marTop w:val="0"/>
          <w:marBottom w:val="0"/>
          <w:divBdr>
            <w:top w:val="none" w:sz="0" w:space="0" w:color="auto"/>
            <w:left w:val="none" w:sz="0" w:space="0" w:color="auto"/>
            <w:bottom w:val="none" w:sz="0" w:space="0" w:color="auto"/>
            <w:right w:val="none" w:sz="0" w:space="0" w:color="auto"/>
          </w:divBdr>
        </w:div>
        <w:div w:id="2078017073">
          <w:marLeft w:val="0"/>
          <w:marRight w:val="0"/>
          <w:marTop w:val="0"/>
          <w:marBottom w:val="0"/>
          <w:divBdr>
            <w:top w:val="none" w:sz="0" w:space="0" w:color="auto"/>
            <w:left w:val="none" w:sz="0" w:space="0" w:color="auto"/>
            <w:bottom w:val="none" w:sz="0" w:space="0" w:color="auto"/>
            <w:right w:val="none" w:sz="0" w:space="0" w:color="auto"/>
          </w:divBdr>
        </w:div>
        <w:div w:id="2078017074">
          <w:marLeft w:val="0"/>
          <w:marRight w:val="0"/>
          <w:marTop w:val="0"/>
          <w:marBottom w:val="0"/>
          <w:divBdr>
            <w:top w:val="none" w:sz="0" w:space="0" w:color="auto"/>
            <w:left w:val="none" w:sz="0" w:space="0" w:color="auto"/>
            <w:bottom w:val="none" w:sz="0" w:space="0" w:color="auto"/>
            <w:right w:val="none" w:sz="0" w:space="0" w:color="auto"/>
          </w:divBdr>
        </w:div>
        <w:div w:id="2078017080">
          <w:marLeft w:val="0"/>
          <w:marRight w:val="0"/>
          <w:marTop w:val="0"/>
          <w:marBottom w:val="0"/>
          <w:divBdr>
            <w:top w:val="none" w:sz="0" w:space="0" w:color="auto"/>
            <w:left w:val="none" w:sz="0" w:space="0" w:color="auto"/>
            <w:bottom w:val="none" w:sz="0" w:space="0" w:color="auto"/>
            <w:right w:val="none" w:sz="0" w:space="0" w:color="auto"/>
          </w:divBdr>
        </w:div>
        <w:div w:id="2078017082">
          <w:marLeft w:val="0"/>
          <w:marRight w:val="0"/>
          <w:marTop w:val="0"/>
          <w:marBottom w:val="0"/>
          <w:divBdr>
            <w:top w:val="none" w:sz="0" w:space="0" w:color="auto"/>
            <w:left w:val="none" w:sz="0" w:space="0" w:color="auto"/>
            <w:bottom w:val="none" w:sz="0" w:space="0" w:color="auto"/>
            <w:right w:val="none" w:sz="0" w:space="0" w:color="auto"/>
          </w:divBdr>
        </w:div>
        <w:div w:id="2078017084">
          <w:marLeft w:val="0"/>
          <w:marRight w:val="0"/>
          <w:marTop w:val="0"/>
          <w:marBottom w:val="0"/>
          <w:divBdr>
            <w:top w:val="none" w:sz="0" w:space="0" w:color="auto"/>
            <w:left w:val="none" w:sz="0" w:space="0" w:color="auto"/>
            <w:bottom w:val="none" w:sz="0" w:space="0" w:color="auto"/>
            <w:right w:val="none" w:sz="0" w:space="0" w:color="auto"/>
          </w:divBdr>
        </w:div>
        <w:div w:id="2078017089">
          <w:marLeft w:val="0"/>
          <w:marRight w:val="0"/>
          <w:marTop w:val="0"/>
          <w:marBottom w:val="0"/>
          <w:divBdr>
            <w:top w:val="none" w:sz="0" w:space="0" w:color="auto"/>
            <w:left w:val="none" w:sz="0" w:space="0" w:color="auto"/>
            <w:bottom w:val="none" w:sz="0" w:space="0" w:color="auto"/>
            <w:right w:val="none" w:sz="0" w:space="0" w:color="auto"/>
          </w:divBdr>
        </w:div>
        <w:div w:id="2078017090">
          <w:marLeft w:val="0"/>
          <w:marRight w:val="0"/>
          <w:marTop w:val="0"/>
          <w:marBottom w:val="0"/>
          <w:divBdr>
            <w:top w:val="none" w:sz="0" w:space="0" w:color="auto"/>
            <w:left w:val="none" w:sz="0" w:space="0" w:color="auto"/>
            <w:bottom w:val="none" w:sz="0" w:space="0" w:color="auto"/>
            <w:right w:val="none" w:sz="0" w:space="0" w:color="auto"/>
          </w:divBdr>
        </w:div>
        <w:div w:id="2078017098">
          <w:marLeft w:val="0"/>
          <w:marRight w:val="0"/>
          <w:marTop w:val="0"/>
          <w:marBottom w:val="0"/>
          <w:divBdr>
            <w:top w:val="none" w:sz="0" w:space="0" w:color="auto"/>
            <w:left w:val="none" w:sz="0" w:space="0" w:color="auto"/>
            <w:bottom w:val="none" w:sz="0" w:space="0" w:color="auto"/>
            <w:right w:val="none" w:sz="0" w:space="0" w:color="auto"/>
          </w:divBdr>
        </w:div>
        <w:div w:id="2078017127">
          <w:marLeft w:val="0"/>
          <w:marRight w:val="0"/>
          <w:marTop w:val="0"/>
          <w:marBottom w:val="0"/>
          <w:divBdr>
            <w:top w:val="none" w:sz="0" w:space="0" w:color="auto"/>
            <w:left w:val="none" w:sz="0" w:space="0" w:color="auto"/>
            <w:bottom w:val="none" w:sz="0" w:space="0" w:color="auto"/>
            <w:right w:val="none" w:sz="0" w:space="0" w:color="auto"/>
          </w:divBdr>
        </w:div>
        <w:div w:id="2078017135">
          <w:marLeft w:val="0"/>
          <w:marRight w:val="0"/>
          <w:marTop w:val="0"/>
          <w:marBottom w:val="0"/>
          <w:divBdr>
            <w:top w:val="none" w:sz="0" w:space="0" w:color="auto"/>
            <w:left w:val="none" w:sz="0" w:space="0" w:color="auto"/>
            <w:bottom w:val="none" w:sz="0" w:space="0" w:color="auto"/>
            <w:right w:val="none" w:sz="0" w:space="0" w:color="auto"/>
          </w:divBdr>
        </w:div>
        <w:div w:id="2078017139">
          <w:marLeft w:val="0"/>
          <w:marRight w:val="0"/>
          <w:marTop w:val="0"/>
          <w:marBottom w:val="0"/>
          <w:divBdr>
            <w:top w:val="none" w:sz="0" w:space="0" w:color="auto"/>
            <w:left w:val="none" w:sz="0" w:space="0" w:color="auto"/>
            <w:bottom w:val="none" w:sz="0" w:space="0" w:color="auto"/>
            <w:right w:val="none" w:sz="0" w:space="0" w:color="auto"/>
          </w:divBdr>
        </w:div>
        <w:div w:id="2078017147">
          <w:marLeft w:val="0"/>
          <w:marRight w:val="0"/>
          <w:marTop w:val="0"/>
          <w:marBottom w:val="0"/>
          <w:divBdr>
            <w:top w:val="none" w:sz="0" w:space="0" w:color="auto"/>
            <w:left w:val="none" w:sz="0" w:space="0" w:color="auto"/>
            <w:bottom w:val="none" w:sz="0" w:space="0" w:color="auto"/>
            <w:right w:val="none" w:sz="0" w:space="0" w:color="auto"/>
          </w:divBdr>
        </w:div>
        <w:div w:id="2078017154">
          <w:marLeft w:val="0"/>
          <w:marRight w:val="0"/>
          <w:marTop w:val="0"/>
          <w:marBottom w:val="0"/>
          <w:divBdr>
            <w:top w:val="none" w:sz="0" w:space="0" w:color="auto"/>
            <w:left w:val="none" w:sz="0" w:space="0" w:color="auto"/>
            <w:bottom w:val="none" w:sz="0" w:space="0" w:color="auto"/>
            <w:right w:val="none" w:sz="0" w:space="0" w:color="auto"/>
          </w:divBdr>
        </w:div>
        <w:div w:id="2078017166">
          <w:marLeft w:val="0"/>
          <w:marRight w:val="0"/>
          <w:marTop w:val="0"/>
          <w:marBottom w:val="0"/>
          <w:divBdr>
            <w:top w:val="none" w:sz="0" w:space="0" w:color="auto"/>
            <w:left w:val="none" w:sz="0" w:space="0" w:color="auto"/>
            <w:bottom w:val="none" w:sz="0" w:space="0" w:color="auto"/>
            <w:right w:val="none" w:sz="0" w:space="0" w:color="auto"/>
          </w:divBdr>
        </w:div>
        <w:div w:id="2078017167">
          <w:marLeft w:val="0"/>
          <w:marRight w:val="0"/>
          <w:marTop w:val="0"/>
          <w:marBottom w:val="0"/>
          <w:divBdr>
            <w:top w:val="none" w:sz="0" w:space="0" w:color="auto"/>
            <w:left w:val="none" w:sz="0" w:space="0" w:color="auto"/>
            <w:bottom w:val="none" w:sz="0" w:space="0" w:color="auto"/>
            <w:right w:val="none" w:sz="0" w:space="0" w:color="auto"/>
          </w:divBdr>
        </w:div>
        <w:div w:id="2078017172">
          <w:marLeft w:val="0"/>
          <w:marRight w:val="0"/>
          <w:marTop w:val="0"/>
          <w:marBottom w:val="0"/>
          <w:divBdr>
            <w:top w:val="none" w:sz="0" w:space="0" w:color="auto"/>
            <w:left w:val="none" w:sz="0" w:space="0" w:color="auto"/>
            <w:bottom w:val="none" w:sz="0" w:space="0" w:color="auto"/>
            <w:right w:val="none" w:sz="0" w:space="0" w:color="auto"/>
          </w:divBdr>
        </w:div>
        <w:div w:id="2078017175">
          <w:marLeft w:val="0"/>
          <w:marRight w:val="0"/>
          <w:marTop w:val="0"/>
          <w:marBottom w:val="0"/>
          <w:divBdr>
            <w:top w:val="none" w:sz="0" w:space="0" w:color="auto"/>
            <w:left w:val="none" w:sz="0" w:space="0" w:color="auto"/>
            <w:bottom w:val="none" w:sz="0" w:space="0" w:color="auto"/>
            <w:right w:val="none" w:sz="0" w:space="0" w:color="auto"/>
          </w:divBdr>
        </w:div>
        <w:div w:id="2078017177">
          <w:marLeft w:val="0"/>
          <w:marRight w:val="0"/>
          <w:marTop w:val="0"/>
          <w:marBottom w:val="0"/>
          <w:divBdr>
            <w:top w:val="none" w:sz="0" w:space="0" w:color="auto"/>
            <w:left w:val="none" w:sz="0" w:space="0" w:color="auto"/>
            <w:bottom w:val="none" w:sz="0" w:space="0" w:color="auto"/>
            <w:right w:val="none" w:sz="0" w:space="0" w:color="auto"/>
          </w:divBdr>
        </w:div>
        <w:div w:id="2078017179">
          <w:marLeft w:val="0"/>
          <w:marRight w:val="0"/>
          <w:marTop w:val="0"/>
          <w:marBottom w:val="0"/>
          <w:divBdr>
            <w:top w:val="none" w:sz="0" w:space="0" w:color="auto"/>
            <w:left w:val="none" w:sz="0" w:space="0" w:color="auto"/>
            <w:bottom w:val="none" w:sz="0" w:space="0" w:color="auto"/>
            <w:right w:val="none" w:sz="0" w:space="0" w:color="auto"/>
          </w:divBdr>
        </w:div>
        <w:div w:id="2078017185">
          <w:marLeft w:val="0"/>
          <w:marRight w:val="0"/>
          <w:marTop w:val="0"/>
          <w:marBottom w:val="0"/>
          <w:divBdr>
            <w:top w:val="none" w:sz="0" w:space="0" w:color="auto"/>
            <w:left w:val="none" w:sz="0" w:space="0" w:color="auto"/>
            <w:bottom w:val="none" w:sz="0" w:space="0" w:color="auto"/>
            <w:right w:val="none" w:sz="0" w:space="0" w:color="auto"/>
          </w:divBdr>
        </w:div>
        <w:div w:id="2078017189">
          <w:marLeft w:val="0"/>
          <w:marRight w:val="0"/>
          <w:marTop w:val="0"/>
          <w:marBottom w:val="0"/>
          <w:divBdr>
            <w:top w:val="none" w:sz="0" w:space="0" w:color="auto"/>
            <w:left w:val="none" w:sz="0" w:space="0" w:color="auto"/>
            <w:bottom w:val="none" w:sz="0" w:space="0" w:color="auto"/>
            <w:right w:val="none" w:sz="0" w:space="0" w:color="auto"/>
          </w:divBdr>
        </w:div>
        <w:div w:id="2078017195">
          <w:marLeft w:val="0"/>
          <w:marRight w:val="0"/>
          <w:marTop w:val="0"/>
          <w:marBottom w:val="0"/>
          <w:divBdr>
            <w:top w:val="none" w:sz="0" w:space="0" w:color="auto"/>
            <w:left w:val="none" w:sz="0" w:space="0" w:color="auto"/>
            <w:bottom w:val="none" w:sz="0" w:space="0" w:color="auto"/>
            <w:right w:val="none" w:sz="0" w:space="0" w:color="auto"/>
          </w:divBdr>
        </w:div>
      </w:divsChild>
    </w:div>
    <w:div w:id="2078017119">
      <w:marLeft w:val="0"/>
      <w:marRight w:val="0"/>
      <w:marTop w:val="0"/>
      <w:marBottom w:val="0"/>
      <w:divBdr>
        <w:top w:val="none" w:sz="0" w:space="0" w:color="auto"/>
        <w:left w:val="none" w:sz="0" w:space="0" w:color="auto"/>
        <w:bottom w:val="none" w:sz="0" w:space="0" w:color="auto"/>
        <w:right w:val="none" w:sz="0" w:space="0" w:color="auto"/>
      </w:divBdr>
      <w:divsChild>
        <w:div w:id="2078016763">
          <w:marLeft w:val="0"/>
          <w:marRight w:val="0"/>
          <w:marTop w:val="0"/>
          <w:marBottom w:val="0"/>
          <w:divBdr>
            <w:top w:val="none" w:sz="0" w:space="0" w:color="auto"/>
            <w:left w:val="none" w:sz="0" w:space="0" w:color="auto"/>
            <w:bottom w:val="none" w:sz="0" w:space="0" w:color="auto"/>
            <w:right w:val="none" w:sz="0" w:space="0" w:color="auto"/>
          </w:divBdr>
        </w:div>
        <w:div w:id="2078016819">
          <w:marLeft w:val="0"/>
          <w:marRight w:val="0"/>
          <w:marTop w:val="0"/>
          <w:marBottom w:val="0"/>
          <w:divBdr>
            <w:top w:val="none" w:sz="0" w:space="0" w:color="auto"/>
            <w:left w:val="none" w:sz="0" w:space="0" w:color="auto"/>
            <w:bottom w:val="none" w:sz="0" w:space="0" w:color="auto"/>
            <w:right w:val="none" w:sz="0" w:space="0" w:color="auto"/>
          </w:divBdr>
        </w:div>
        <w:div w:id="2078016854">
          <w:marLeft w:val="0"/>
          <w:marRight w:val="0"/>
          <w:marTop w:val="0"/>
          <w:marBottom w:val="0"/>
          <w:divBdr>
            <w:top w:val="none" w:sz="0" w:space="0" w:color="auto"/>
            <w:left w:val="none" w:sz="0" w:space="0" w:color="auto"/>
            <w:bottom w:val="none" w:sz="0" w:space="0" w:color="auto"/>
            <w:right w:val="none" w:sz="0" w:space="0" w:color="auto"/>
          </w:divBdr>
        </w:div>
        <w:div w:id="2078016859">
          <w:marLeft w:val="0"/>
          <w:marRight w:val="0"/>
          <w:marTop w:val="0"/>
          <w:marBottom w:val="0"/>
          <w:divBdr>
            <w:top w:val="none" w:sz="0" w:space="0" w:color="auto"/>
            <w:left w:val="none" w:sz="0" w:space="0" w:color="auto"/>
            <w:bottom w:val="none" w:sz="0" w:space="0" w:color="auto"/>
            <w:right w:val="none" w:sz="0" w:space="0" w:color="auto"/>
          </w:divBdr>
        </w:div>
        <w:div w:id="2078016879">
          <w:marLeft w:val="0"/>
          <w:marRight w:val="0"/>
          <w:marTop w:val="0"/>
          <w:marBottom w:val="0"/>
          <w:divBdr>
            <w:top w:val="none" w:sz="0" w:space="0" w:color="auto"/>
            <w:left w:val="none" w:sz="0" w:space="0" w:color="auto"/>
            <w:bottom w:val="none" w:sz="0" w:space="0" w:color="auto"/>
            <w:right w:val="none" w:sz="0" w:space="0" w:color="auto"/>
          </w:divBdr>
        </w:div>
        <w:div w:id="2078016938">
          <w:marLeft w:val="0"/>
          <w:marRight w:val="0"/>
          <w:marTop w:val="0"/>
          <w:marBottom w:val="0"/>
          <w:divBdr>
            <w:top w:val="none" w:sz="0" w:space="0" w:color="auto"/>
            <w:left w:val="none" w:sz="0" w:space="0" w:color="auto"/>
            <w:bottom w:val="none" w:sz="0" w:space="0" w:color="auto"/>
            <w:right w:val="none" w:sz="0" w:space="0" w:color="auto"/>
          </w:divBdr>
        </w:div>
        <w:div w:id="2078017001">
          <w:marLeft w:val="0"/>
          <w:marRight w:val="0"/>
          <w:marTop w:val="0"/>
          <w:marBottom w:val="0"/>
          <w:divBdr>
            <w:top w:val="none" w:sz="0" w:space="0" w:color="auto"/>
            <w:left w:val="none" w:sz="0" w:space="0" w:color="auto"/>
            <w:bottom w:val="none" w:sz="0" w:space="0" w:color="auto"/>
            <w:right w:val="none" w:sz="0" w:space="0" w:color="auto"/>
          </w:divBdr>
        </w:div>
        <w:div w:id="2078017048">
          <w:marLeft w:val="0"/>
          <w:marRight w:val="0"/>
          <w:marTop w:val="0"/>
          <w:marBottom w:val="0"/>
          <w:divBdr>
            <w:top w:val="none" w:sz="0" w:space="0" w:color="auto"/>
            <w:left w:val="none" w:sz="0" w:space="0" w:color="auto"/>
            <w:bottom w:val="none" w:sz="0" w:space="0" w:color="auto"/>
            <w:right w:val="none" w:sz="0" w:space="0" w:color="auto"/>
          </w:divBdr>
        </w:div>
        <w:div w:id="2078017093">
          <w:marLeft w:val="0"/>
          <w:marRight w:val="0"/>
          <w:marTop w:val="0"/>
          <w:marBottom w:val="0"/>
          <w:divBdr>
            <w:top w:val="none" w:sz="0" w:space="0" w:color="auto"/>
            <w:left w:val="none" w:sz="0" w:space="0" w:color="auto"/>
            <w:bottom w:val="none" w:sz="0" w:space="0" w:color="auto"/>
            <w:right w:val="none" w:sz="0" w:space="0" w:color="auto"/>
          </w:divBdr>
        </w:div>
        <w:div w:id="2078017097">
          <w:marLeft w:val="0"/>
          <w:marRight w:val="0"/>
          <w:marTop w:val="0"/>
          <w:marBottom w:val="0"/>
          <w:divBdr>
            <w:top w:val="none" w:sz="0" w:space="0" w:color="auto"/>
            <w:left w:val="none" w:sz="0" w:space="0" w:color="auto"/>
            <w:bottom w:val="none" w:sz="0" w:space="0" w:color="auto"/>
            <w:right w:val="none" w:sz="0" w:space="0" w:color="auto"/>
          </w:divBdr>
        </w:div>
        <w:div w:id="2078017140">
          <w:marLeft w:val="0"/>
          <w:marRight w:val="0"/>
          <w:marTop w:val="0"/>
          <w:marBottom w:val="0"/>
          <w:divBdr>
            <w:top w:val="none" w:sz="0" w:space="0" w:color="auto"/>
            <w:left w:val="none" w:sz="0" w:space="0" w:color="auto"/>
            <w:bottom w:val="none" w:sz="0" w:space="0" w:color="auto"/>
            <w:right w:val="none" w:sz="0" w:space="0" w:color="auto"/>
          </w:divBdr>
        </w:div>
        <w:div w:id="2078017168">
          <w:marLeft w:val="0"/>
          <w:marRight w:val="0"/>
          <w:marTop w:val="0"/>
          <w:marBottom w:val="0"/>
          <w:divBdr>
            <w:top w:val="none" w:sz="0" w:space="0" w:color="auto"/>
            <w:left w:val="none" w:sz="0" w:space="0" w:color="auto"/>
            <w:bottom w:val="none" w:sz="0" w:space="0" w:color="auto"/>
            <w:right w:val="none" w:sz="0" w:space="0" w:color="auto"/>
          </w:divBdr>
        </w:div>
        <w:div w:id="2078017190">
          <w:marLeft w:val="0"/>
          <w:marRight w:val="0"/>
          <w:marTop w:val="0"/>
          <w:marBottom w:val="0"/>
          <w:divBdr>
            <w:top w:val="none" w:sz="0" w:space="0" w:color="auto"/>
            <w:left w:val="none" w:sz="0" w:space="0" w:color="auto"/>
            <w:bottom w:val="none" w:sz="0" w:space="0" w:color="auto"/>
            <w:right w:val="none" w:sz="0" w:space="0" w:color="auto"/>
          </w:divBdr>
        </w:div>
      </w:divsChild>
    </w:div>
    <w:div w:id="2078017133">
      <w:marLeft w:val="0"/>
      <w:marRight w:val="0"/>
      <w:marTop w:val="0"/>
      <w:marBottom w:val="0"/>
      <w:divBdr>
        <w:top w:val="none" w:sz="0" w:space="0" w:color="auto"/>
        <w:left w:val="none" w:sz="0" w:space="0" w:color="auto"/>
        <w:bottom w:val="none" w:sz="0" w:space="0" w:color="auto"/>
        <w:right w:val="none" w:sz="0" w:space="0" w:color="auto"/>
      </w:divBdr>
      <w:divsChild>
        <w:div w:id="2078016931">
          <w:marLeft w:val="0"/>
          <w:marRight w:val="0"/>
          <w:marTop w:val="0"/>
          <w:marBottom w:val="0"/>
          <w:divBdr>
            <w:top w:val="none" w:sz="0" w:space="0" w:color="auto"/>
            <w:left w:val="none" w:sz="0" w:space="0" w:color="auto"/>
            <w:bottom w:val="none" w:sz="0" w:space="0" w:color="auto"/>
            <w:right w:val="none" w:sz="0" w:space="0" w:color="auto"/>
          </w:divBdr>
        </w:div>
        <w:div w:id="2078016951">
          <w:marLeft w:val="0"/>
          <w:marRight w:val="0"/>
          <w:marTop w:val="0"/>
          <w:marBottom w:val="0"/>
          <w:divBdr>
            <w:top w:val="none" w:sz="0" w:space="0" w:color="auto"/>
            <w:left w:val="none" w:sz="0" w:space="0" w:color="auto"/>
            <w:bottom w:val="none" w:sz="0" w:space="0" w:color="auto"/>
            <w:right w:val="none" w:sz="0" w:space="0" w:color="auto"/>
          </w:divBdr>
        </w:div>
        <w:div w:id="2078016986">
          <w:marLeft w:val="0"/>
          <w:marRight w:val="0"/>
          <w:marTop w:val="0"/>
          <w:marBottom w:val="0"/>
          <w:divBdr>
            <w:top w:val="none" w:sz="0" w:space="0" w:color="auto"/>
            <w:left w:val="none" w:sz="0" w:space="0" w:color="auto"/>
            <w:bottom w:val="none" w:sz="0" w:space="0" w:color="auto"/>
            <w:right w:val="none" w:sz="0" w:space="0" w:color="auto"/>
          </w:divBdr>
        </w:div>
        <w:div w:id="2078017045">
          <w:marLeft w:val="0"/>
          <w:marRight w:val="0"/>
          <w:marTop w:val="0"/>
          <w:marBottom w:val="0"/>
          <w:divBdr>
            <w:top w:val="none" w:sz="0" w:space="0" w:color="auto"/>
            <w:left w:val="none" w:sz="0" w:space="0" w:color="auto"/>
            <w:bottom w:val="none" w:sz="0" w:space="0" w:color="auto"/>
            <w:right w:val="none" w:sz="0" w:space="0" w:color="auto"/>
          </w:divBdr>
        </w:div>
        <w:div w:id="2078017061">
          <w:marLeft w:val="0"/>
          <w:marRight w:val="0"/>
          <w:marTop w:val="0"/>
          <w:marBottom w:val="0"/>
          <w:divBdr>
            <w:top w:val="none" w:sz="0" w:space="0" w:color="auto"/>
            <w:left w:val="none" w:sz="0" w:space="0" w:color="auto"/>
            <w:bottom w:val="none" w:sz="0" w:space="0" w:color="auto"/>
            <w:right w:val="none" w:sz="0" w:space="0" w:color="auto"/>
          </w:divBdr>
        </w:div>
        <w:div w:id="2078017065">
          <w:marLeft w:val="0"/>
          <w:marRight w:val="0"/>
          <w:marTop w:val="0"/>
          <w:marBottom w:val="0"/>
          <w:divBdr>
            <w:top w:val="none" w:sz="0" w:space="0" w:color="auto"/>
            <w:left w:val="none" w:sz="0" w:space="0" w:color="auto"/>
            <w:bottom w:val="none" w:sz="0" w:space="0" w:color="auto"/>
            <w:right w:val="none" w:sz="0" w:space="0" w:color="auto"/>
          </w:divBdr>
        </w:div>
        <w:div w:id="2078017083">
          <w:marLeft w:val="0"/>
          <w:marRight w:val="0"/>
          <w:marTop w:val="0"/>
          <w:marBottom w:val="0"/>
          <w:divBdr>
            <w:top w:val="none" w:sz="0" w:space="0" w:color="auto"/>
            <w:left w:val="none" w:sz="0" w:space="0" w:color="auto"/>
            <w:bottom w:val="none" w:sz="0" w:space="0" w:color="auto"/>
            <w:right w:val="none" w:sz="0" w:space="0" w:color="auto"/>
          </w:divBdr>
        </w:div>
        <w:div w:id="2078017131">
          <w:marLeft w:val="0"/>
          <w:marRight w:val="0"/>
          <w:marTop w:val="0"/>
          <w:marBottom w:val="0"/>
          <w:divBdr>
            <w:top w:val="none" w:sz="0" w:space="0" w:color="auto"/>
            <w:left w:val="none" w:sz="0" w:space="0" w:color="auto"/>
            <w:bottom w:val="none" w:sz="0" w:space="0" w:color="auto"/>
            <w:right w:val="none" w:sz="0" w:space="0" w:color="auto"/>
          </w:divBdr>
        </w:div>
      </w:divsChild>
    </w:div>
    <w:div w:id="20780171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UGM\Downloads\GamaIJB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D5D8EFCE9A4D57B67DEAD84C002476"/>
        <w:category>
          <w:name w:val="General"/>
          <w:gallery w:val="placeholder"/>
        </w:category>
        <w:types>
          <w:type w:val="bbPlcHdr"/>
        </w:types>
        <w:behaviors>
          <w:behavior w:val="content"/>
        </w:behaviors>
        <w:guid w:val="{4D192F6C-BBA3-4DCD-8D73-5B7DBDFD50E8}"/>
      </w:docPartPr>
      <w:docPartBody>
        <w:p w:rsidR="00CC6165" w:rsidRDefault="00F71255">
          <w:pPr>
            <w:pStyle w:val="50D5D8EFCE9A4D57B67DEAD84C002476"/>
          </w:pPr>
          <w:r w:rsidRPr="00BA38D3">
            <w:rPr>
              <w:rStyle w:val="PlaceholderText"/>
            </w:rPr>
            <w:t>Click or tap here to enter text.</w:t>
          </w:r>
        </w:p>
      </w:docPartBody>
    </w:docPart>
    <w:docPart>
      <w:docPartPr>
        <w:name w:val="7239D85446814DC7B3D80F06084A1A6A"/>
        <w:category>
          <w:name w:val="General"/>
          <w:gallery w:val="placeholder"/>
        </w:category>
        <w:types>
          <w:type w:val="bbPlcHdr"/>
        </w:types>
        <w:behaviors>
          <w:behavior w:val="content"/>
        </w:behaviors>
        <w:guid w:val="{5AE9035A-9E59-4F98-AC63-DDAE11A7E169}"/>
      </w:docPartPr>
      <w:docPartBody>
        <w:p w:rsidR="00CC6165" w:rsidRDefault="00F71255">
          <w:pPr>
            <w:pStyle w:val="7239D85446814DC7B3D80F06084A1A6A"/>
          </w:pPr>
          <w:r w:rsidRPr="00BA38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55"/>
    <w:rsid w:val="000B3BC3"/>
    <w:rsid w:val="00102E5A"/>
    <w:rsid w:val="00160C56"/>
    <w:rsid w:val="002F4E32"/>
    <w:rsid w:val="003735F2"/>
    <w:rsid w:val="00494E56"/>
    <w:rsid w:val="005B382B"/>
    <w:rsid w:val="007649FA"/>
    <w:rsid w:val="008647E7"/>
    <w:rsid w:val="00CC6165"/>
    <w:rsid w:val="00D86AF1"/>
    <w:rsid w:val="00F71255"/>
    <w:rsid w:val="00FC7E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255"/>
    <w:rPr>
      <w:color w:val="808080"/>
    </w:rPr>
  </w:style>
  <w:style w:type="paragraph" w:customStyle="1" w:styleId="50D5D8EFCE9A4D57B67DEAD84C002476">
    <w:name w:val="50D5D8EFCE9A4D57B67DEAD84C002476"/>
  </w:style>
  <w:style w:type="paragraph" w:customStyle="1" w:styleId="7239D85446814DC7B3D80F06084A1A6A">
    <w:name w:val="7239D85446814DC7B3D80F06084A1A6A"/>
  </w:style>
  <w:style w:type="paragraph" w:customStyle="1" w:styleId="89EA2D48280146FDACD7E654424AAEA9">
    <w:name w:val="89EA2D48280146FDACD7E654424AAEA9"/>
    <w:rsid w:val="00F712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59EE5-08F5-4290-B446-8E48E89E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GamaIJB_Template</Template>
  <TotalTime>38</TotalTime>
  <Pages>20</Pages>
  <Words>6042</Words>
  <Characters>34440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MMUGM</dc:creator>
  <cp:lastModifiedBy>ELLAIL AIN BINTI MOHD AZNAN</cp:lastModifiedBy>
  <cp:revision>6</cp:revision>
  <cp:lastPrinted>2017-02-21T07:59:00Z</cp:lastPrinted>
  <dcterms:created xsi:type="dcterms:W3CDTF">2026-04-13T05:29:00Z</dcterms:created>
  <dcterms:modified xsi:type="dcterms:W3CDTF">2026-07-01T06:22:00Z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GrammarlyDocumentId">
    <vt:lpwstr>410fbe89-8558-494b-ad1f-98380d4ba8f9</vt:lpwstr>
  </property>
</Properties>
</file>