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4950" w14:textId="77777777" w:rsidR="00A05511" w:rsidRPr="00A05511" w:rsidRDefault="00A05511" w:rsidP="00A05511">
      <w:pPr>
        <w:spacing w:after="0" w:line="240" w:lineRule="auto"/>
        <w:jc w:val="center"/>
        <w:rPr>
          <w:rFonts w:ascii="Times New Roman" w:hAnsi="Times New Roman" w:cs="Times New Roman"/>
          <w:b/>
          <w:sz w:val="36"/>
          <w:szCs w:val="36"/>
        </w:rPr>
      </w:pPr>
      <w:r w:rsidRPr="00A05511">
        <w:rPr>
          <w:rFonts w:ascii="Times New Roman" w:hAnsi="Times New Roman" w:cs="Times New Roman"/>
          <w:b/>
          <w:sz w:val="36"/>
          <w:szCs w:val="36"/>
        </w:rPr>
        <w:t xml:space="preserve">CRISIS MANAGEMENT STRATEGIES AND THEIR IMPACT ON </w:t>
      </w:r>
    </w:p>
    <w:p w14:paraId="0621CB40" w14:textId="4BD33DEE" w:rsidR="00B46719" w:rsidRDefault="00A05511" w:rsidP="00A05511">
      <w:pPr>
        <w:spacing w:after="0" w:line="240" w:lineRule="auto"/>
        <w:jc w:val="center"/>
        <w:rPr>
          <w:rFonts w:ascii="Times New Roman" w:hAnsi="Times New Roman" w:cs="Times New Roman"/>
          <w:b/>
          <w:sz w:val="36"/>
          <w:szCs w:val="36"/>
        </w:rPr>
      </w:pPr>
      <w:r w:rsidRPr="00A05511">
        <w:rPr>
          <w:rFonts w:ascii="Times New Roman" w:hAnsi="Times New Roman" w:cs="Times New Roman"/>
          <w:b/>
          <w:sz w:val="36"/>
          <w:szCs w:val="36"/>
        </w:rPr>
        <w:t/>
      </w:r>
    </w:p>
    <w:p w14:paraId="7723F314" w14:textId="77777777" w:rsidR="00B46719" w:rsidRDefault="00B46719" w:rsidP="001B27D8">
      <w:pPr>
        <w:spacing w:after="0" w:line="240" w:lineRule="auto"/>
        <w:jc w:val="center"/>
        <w:rPr>
          <w:rFonts w:ascii="Times New Roman" w:hAnsi="Times New Roman" w:cs="Times New Roman"/>
          <w:b/>
          <w:sz w:val="36"/>
          <w:szCs w:val="36"/>
        </w:rPr>
      </w:pPr>
    </w:p>
    <w:p w14:paraId="68328927" w14:textId="4152E554" w:rsidR="001B27D8" w:rsidRDefault="00A05511" w:rsidP="001B27D8">
      <w:pPr>
        <w:spacing w:after="0" w:line="240" w:lineRule="auto"/>
        <w:jc w:val="center"/>
        <w:rPr>
          <w:rFonts w:ascii="Times New Roman" w:hAnsi="Times New Roman" w:cs="Times New Roman"/>
          <w:b/>
        </w:rPr>
      </w:pPr>
      <w:r>
        <w:rPr>
          <w:rFonts w:ascii="Times New Roman" w:hAnsi="Times New Roman" w:cs="Times New Roman"/>
          <w:b/>
        </w:rPr>
        <w:t xml:space="preserve"/>
      </w:r>
      <w:proofErr w:type="spellStart"/>
      <w:r>
        <w:rPr>
          <w:rFonts w:ascii="Times New Roman" w:hAnsi="Times New Roman" w:cs="Times New Roman"/>
          <w:b/>
        </w:rPr>
        <w:t/>
      </w:r>
      <w:proofErr w:type="spellEnd"/>
      <w:r w:rsidR="00B46719">
        <w:rPr>
          <w:rFonts w:ascii="Times New Roman" w:hAnsi="Times New Roman" w:cs="Times New Roman"/>
          <w:b/>
        </w:rPr>
        <w:t xml:space="preserve"/>
      </w:r>
      <w:proofErr w:type="spellStart"/>
      <w:r>
        <w:rPr>
          <w:rFonts w:ascii="Times New Roman" w:hAnsi="Times New Roman" w:cs="Times New Roman"/>
          <w:b/>
        </w:rPr>
        <w:t/>
      </w:r>
      <w:proofErr w:type="spellEnd"/>
      <w:r w:rsidR="00B46719">
        <w:rPr>
          <w:rFonts w:ascii="Times New Roman" w:hAnsi="Times New Roman" w:cs="Times New Roman"/>
          <w:b/>
        </w:rPr>
        <w:t xml:space="preserve"/>
      </w:r>
      <w:r>
        <w:rPr>
          <w:rFonts w:ascii="Times New Roman" w:hAnsi="Times New Roman" w:cs="Times New Roman"/>
          <w:b/>
        </w:rPr>
        <w:t/>
      </w:r>
      <w:r w:rsidR="00B46719">
        <w:rPr>
          <w:rFonts w:ascii="Times New Roman" w:hAnsi="Times New Roman" w:cs="Times New Roman"/>
          <w:b/>
        </w:rPr>
        <w:t xml:space="preserve"/>
      </w:r>
    </w:p>
    <w:p w14:paraId="1377E237" w14:textId="1E796FD0" w:rsidR="00A05511" w:rsidRPr="007F720F" w:rsidRDefault="00A05511" w:rsidP="001B27D8">
      <w:pPr>
        <w:spacing w:after="0" w:line="240" w:lineRule="auto"/>
        <w:jc w:val="center"/>
        <w:rPr>
          <w:rFonts w:ascii="Times New Roman" w:hAnsi="Times New Roman" w:cs="Times New Roman"/>
          <w:b/>
        </w:rPr>
      </w:pPr>
      <w:r>
        <w:rPr>
          <w:rFonts w:ascii="Times New Roman" w:hAnsi="Times New Roman" w:cs="Times New Roman"/>
          <w:b/>
        </w:rPr>
        <w:t xml:space="preserve"/>
      </w:r>
      <w:r w:rsidR="00691059">
        <w:rPr>
          <w:rFonts w:ascii="Times New Roman" w:hAnsi="Times New Roman" w:cs="Times New Roman"/>
          <w:b/>
        </w:rPr>
        <w:t/>
      </w:r>
      <w:r>
        <w:rPr>
          <w:rFonts w:ascii="Times New Roman" w:hAnsi="Times New Roman" w:cs="Times New Roman"/>
          <w:b/>
        </w:rPr>
        <w:t xml:space="preserve"/>
      </w:r>
      <w:proofErr w:type="spellStart"/>
      <w:r>
        <w:rPr>
          <w:rFonts w:ascii="Times New Roman" w:hAnsi="Times New Roman" w:cs="Times New Roman"/>
          <w:b/>
        </w:rPr>
        <w:t/>
      </w:r>
      <w:proofErr w:type="spellEnd"/>
      <w:r>
        <w:rPr>
          <w:rFonts w:ascii="Times New Roman" w:hAnsi="Times New Roman" w:cs="Times New Roman"/>
          <w:b/>
        </w:rPr>
        <w:t/>
      </w:r>
    </w:p>
    <w:p w14:paraId="56B1B3DA" w14:textId="77777777" w:rsidR="00EA6073" w:rsidRPr="007F720F" w:rsidRDefault="00EA6073" w:rsidP="00EA6073">
      <w:pPr>
        <w:spacing w:after="0"/>
        <w:rPr>
          <w:rFonts w:ascii="Times New Roman" w:hAnsi="Times New Roman" w:cs="Times New Roman"/>
          <w:b/>
        </w:rPr>
      </w:pPr>
    </w:p>
    <w:p w14:paraId="47200F93" w14:textId="340248DA" w:rsidR="00EA6073" w:rsidRPr="007F720F" w:rsidRDefault="00D5565A" w:rsidP="00EA6073">
      <w:pPr>
        <w:spacing w:after="0"/>
        <w:rPr>
          <w:rFonts w:ascii="Times New Roman" w:hAnsi="Times New Roman" w:cs="Times New Roman"/>
          <w:b/>
          <w:bCs/>
          <w:sz w:val="28"/>
          <w:szCs w:val="28"/>
        </w:rPr>
      </w:pPr>
      <w:r w:rsidRPr="007F720F">
        <w:rPr>
          <w:rFonts w:ascii="Times New Roman" w:hAnsi="Times New Roman" w:cs="Times New Roman"/>
          <w:b/>
          <w:bCs/>
          <w:sz w:val="28"/>
          <w:szCs w:val="28"/>
        </w:rPr>
        <w:t>ABSTRACT</w:t>
      </w:r>
    </w:p>
    <w:p w14:paraId="64B8A242" w14:textId="77777777" w:rsidR="0000578F" w:rsidRDefault="0000578F" w:rsidP="00B46719">
      <w:pPr>
        <w:spacing w:after="0"/>
        <w:jc w:val="both"/>
        <w:rPr>
          <w:rFonts w:ascii="Times New Roman" w:hAnsi="Times New Roman" w:cs="Times New Roman"/>
          <w:sz w:val="22"/>
          <w:szCs w:val="22"/>
        </w:rPr>
      </w:pPr>
      <w:r w:rsidRPr="0000578F">
        <w:rPr>
          <w:rFonts w:ascii="Times New Roman" w:hAnsi="Times New Roman" w:cs="Times New Roman"/>
          <w:sz w:val="22"/>
          <w:szCs w:val="22"/>
        </w:rPr>
        <w:t xml:space="preserve">This study employed a descriptive-correlational and comparative research design to evaluate crisis management strategies and their impact on school disaster preparedness in the District of San Jose de Buan, Schools Division of Samar, for School Year 2025–2026. Findings revealed significant differences between school administrators and teachers in their assessments of crisis management implementation and disaster preparedness across all dimensions, indicating variations in perceptions based on roles and experiences. Results also showed that only administrators’ attitude toward crisis management was significantly related to both implementation and preparedness, while a strong positive relationship was found between crisis management implementation and disaster preparedness, highlighting their interdependence. Moreover, administrators reported that crisis management implementation and disaster preparedness were highly evident, although they consistently encountered challenges such as limited funding and insufficient emergency supplies. Overall, the study emphasizes the importance of enhancing collaboration, strengthening resources, and improving attitudes and capacities to ensure effective crisis management and improved school disaster preparedness. </w:t>
      </w:r>
    </w:p>
    <w:p w14:paraId="47D93C1E" w14:textId="1424C10F" w:rsidR="00633F9F" w:rsidRDefault="00B46719" w:rsidP="0000578F">
      <w:pPr>
        <w:spacing w:after="0"/>
        <w:jc w:val="both"/>
        <w:rPr>
          <w:rFonts w:ascii="Times New Roman" w:hAnsi="Times New Roman" w:cs="Times New Roman"/>
          <w:sz w:val="22"/>
          <w:szCs w:val="22"/>
        </w:rPr>
      </w:pPr>
      <w:r w:rsidRPr="00B46719">
        <w:rPr>
          <w:rFonts w:ascii="Times New Roman" w:hAnsi="Times New Roman" w:cs="Times New Roman"/>
          <w:b/>
          <w:bCs/>
          <w:sz w:val="22"/>
          <w:szCs w:val="22"/>
        </w:rPr>
        <w:t>Keywords:</w:t>
      </w:r>
      <w:r w:rsidRPr="00B46719">
        <w:rPr>
          <w:rFonts w:ascii="Times New Roman" w:hAnsi="Times New Roman" w:cs="Times New Roman"/>
          <w:sz w:val="22"/>
          <w:szCs w:val="22"/>
        </w:rPr>
        <w:t xml:space="preserve"> </w:t>
      </w:r>
      <w:r w:rsidR="0000578F" w:rsidRPr="0000578F">
        <w:rPr>
          <w:rFonts w:ascii="Times New Roman" w:hAnsi="Times New Roman" w:cs="Times New Roman"/>
          <w:sz w:val="22"/>
          <w:szCs w:val="22"/>
        </w:rPr>
        <w:t>Crisis Management Strategies, School Disaster Preparedness, Comparative Research, School Administrators and Teachers, Descriptive-Correlational Study</w:t>
      </w:r>
    </w:p>
    <w:p w14:paraId="19758DB0" w14:textId="77777777" w:rsidR="0000578F" w:rsidRDefault="0000578F" w:rsidP="0000578F">
      <w:pPr>
        <w:spacing w:after="0"/>
        <w:jc w:val="both"/>
        <w:rPr>
          <w:b/>
          <w:bCs/>
        </w:rPr>
      </w:pPr>
    </w:p>
    <w:p w14:paraId="5B608899" w14:textId="38A5B338" w:rsidR="00633F9F" w:rsidRPr="007F720F" w:rsidRDefault="00D5565A" w:rsidP="00633F9F">
      <w:pPr>
        <w:pStyle w:val="NormalWeb"/>
        <w:spacing w:before="0" w:beforeAutospacing="0" w:after="0" w:afterAutospacing="0"/>
        <w:rPr>
          <w:b/>
          <w:bCs/>
          <w:sz w:val="28"/>
          <w:szCs w:val="28"/>
        </w:rPr>
      </w:pPr>
      <w:r w:rsidRPr="007F720F">
        <w:rPr>
          <w:b/>
          <w:bCs/>
          <w:sz w:val="28"/>
          <w:szCs w:val="28"/>
        </w:rPr>
        <w:t>INTRODUCTION</w:t>
      </w:r>
    </w:p>
    <w:p w14:paraId="290D894D" w14:textId="77777777" w:rsidR="00CF2794" w:rsidRDefault="00CF2794" w:rsidP="00CF2794">
      <w:pPr>
        <w:pStyle w:val="NormalWeb"/>
        <w:spacing w:after="0"/>
        <w:jc w:val="both"/>
      </w:pPr>
      <w:r>
        <w:t xml:space="preserve">The increasing frequency and intensity of disasters have made crisis management and disaster preparedness essential components of school leadership. From the researcher’s perspective, schools are no longer merely institutions for learning but are also frontline environments that must ensure the safety and survival of learners and personnel during emergencies. Elementary schools, in particular, require strong administrative leadership because young learners are highly vulnerable and dependent during crises. Despite the existence of preparedness initiatives, many schools still struggle to translate plans into effective action. This study was therefore conceptualized to examine how crisis management strategies influence school disaster preparedness, highlighting the need to strengthen leadership practices that directly affect school safety and resilience </w:t>
      </w:r>
    </w:p>
    <w:p w14:paraId="0759200D" w14:textId="77777777" w:rsidR="00CF2794" w:rsidRDefault="00CF2794" w:rsidP="00CF2794">
      <w:pPr>
        <w:pStyle w:val="NormalWeb"/>
        <w:spacing w:after="0"/>
        <w:jc w:val="both"/>
      </w:pPr>
      <w:r>
        <w:t>Globally, disaster risks have significantly affected educational systems, disrupting learning continuity and threatening the safety of school communities. Schools worldwide have been increasingly exposed to hazards such as earthquakes, floods, pandemics, and fires, which necessitate comprehensive preparedness measures. Effective crisis management has been recognized as a critical factor in minimizing damage and ensuring rapid recovery in educational settings. However, global reports indicate that while many schools have disaster plans, gaps remain in implementation, coordination, and stakeholder involvement. This underscores the importance of examining how leadership strategies translate into actual preparedness outcomes in schools (United Nations Educational, Scientific and Cultural Organization, 2021).</w:t>
      </w:r>
    </w:p>
    <w:p w14:paraId="012F345F" w14:textId="77777777" w:rsidR="00CF2794" w:rsidRDefault="00CF2794" w:rsidP="00CF2794">
      <w:pPr>
        <w:pStyle w:val="NormalWeb"/>
        <w:spacing w:after="0"/>
        <w:jc w:val="both"/>
      </w:pPr>
      <w:r>
        <w:t xml:space="preserve">At the national level, the Philippines is considered one of the most disaster-prone countries in the world, making school preparedness a critical concern. The government has established legal frameworks to institutionalize disaster risk reduction in schools. The Philippine Disaster Risk Reduction and Management Act of 2010 (Republic Act No. 10121) </w:t>
      </w:r>
      <w:proofErr w:type="gramStart"/>
      <w:r>
        <w:t>mandates</w:t>
      </w:r>
      <w:proofErr w:type="gramEnd"/>
      <w:r>
        <w:t xml:space="preserve"> all institutions, including schools, to adopt proactive measures in disaster preparedness, mitigation, and response. This law emphasizes the role of local institutions in building resilient communities and ensuring safety during disasters. It highlights the responsibility of school leaders to implement structured crisis management strategies aligned with national policies (Republic Act No. 10121, 2010).</w:t>
      </w:r>
    </w:p>
    <w:p w14:paraId="0AF8C2FB" w14:textId="77777777" w:rsidR="00CF2794" w:rsidRDefault="00CF2794" w:rsidP="00CF2794">
      <w:pPr>
        <w:pStyle w:val="NormalWeb"/>
        <w:spacing w:after="0"/>
        <w:jc w:val="both"/>
      </w:pPr>
      <w:r>
        <w:t>Complementing this, the Department of Education institutionalized disaster preparedness in schools through the DepEd Comprehensive Disaster Risk Reduction and Management (DRRM) in Basic Education Framework (DepEd Order No. 37, s. 2015). This policy requires schools to establish DRRM committees, conduct hazard assessments, and implement preparedness and response mechanisms. It also emphasizes capacity building, coordination, and continuous monitoring of safety practices within schools. Despite these mandates, the effectiveness of implementation largely depends on how school administrators translate these policies into actionable strategies. This reinforces the importance of examining leadership-driven crisis management practices in relation to preparedness outcomes (Department of Education, 2015).</w:t>
      </w:r>
    </w:p>
    <w:p w14:paraId="045CDFF2" w14:textId="77777777" w:rsidR="00CF2794" w:rsidRDefault="00CF2794" w:rsidP="00CF2794">
      <w:pPr>
        <w:pStyle w:val="NormalWeb"/>
        <w:spacing w:after="0"/>
        <w:jc w:val="both"/>
      </w:pPr>
      <w:r>
        <w:lastRenderedPageBreak/>
        <w:t>In the regional and divisional context, disaster preparedness remains a priority, yet challenges persist in ensuring consistent and effective implementation across schools. Reports from educational divisions indicate that while schools comply with required drills and planning activities, variations exist in the quality of execution, resource allocation, and stakeholder participation. These inconsistencies suggest that compliance alone does not guarantee preparedness, and that leadership strategies play a crucial role in determining the effectiveness of disaster management efforts. This highlights the need to investigate how administrative practices influence preparedness at the school level (Department of Education, 2023).</w:t>
      </w:r>
    </w:p>
    <w:p w14:paraId="1D3C25AA" w14:textId="6AFC897A" w:rsidR="00CF2794" w:rsidRDefault="00CF2794" w:rsidP="00CF2794">
      <w:pPr>
        <w:pStyle w:val="NormalWeb"/>
        <w:spacing w:after="0"/>
        <w:jc w:val="both"/>
      </w:pPr>
      <w:r>
        <w:t>At the local level, data from the District of San Jose de Buan revealed varying levels of participation in disaster preparedness trainings among school administrators and teachers over the past three School Years. In School Year 2022–2023, forty-two percent of school administrators and fifty-eight percent of teachers participated in disaster preparedness trainings, primarily focusing on earthquake and fire drills. In School Year 2023–2024, participation increased to fifty-five percent of administrators and sixty-three percent of teachers, with training topics expanding to include typhoon and flood response. By School Year 2025–2025, participation further increased to sixty-eight percent for administrators and seventy-one percent for teachers, covering earthquake, fire, typhoon, and first-aid response. While these data indicated progress in capacity building, they also revealed that not all personnel consistently engaged in preparedness activities, suggesting gaps in the implementation of crisis management strategies at the school level.</w:t>
      </w:r>
    </w:p>
    <w:p w14:paraId="2442AADF" w14:textId="6E38D0C2" w:rsidR="00CF2794" w:rsidRDefault="00CF2794" w:rsidP="00CF2794">
      <w:pPr>
        <w:pStyle w:val="NormalWeb"/>
        <w:spacing w:after="0"/>
        <w:jc w:val="both"/>
      </w:pPr>
      <w:r>
        <w:t>Meanwhile, the assessment of Disaster Risk Reduction and Management (DRRM) using the DRRM checklist across the 15 schools in the District of San Jose de Buan revealed varying levels of preparedness in terms of Safe Learning Facilities (Pillar 1), School Disaster Management (Pillar 2), and Disaster Risk Reduction in Education (Pillar 3). Using a percentage-based scoring system, the results highlight the structural, organizational, and instructional aspects of school preparedness.</w:t>
      </w:r>
      <w:r w:rsidR="0097212D">
        <w:t xml:space="preserve"> </w:t>
      </w:r>
      <w:r>
        <w:t>For Pillar 1, schools are prepared (75.33%), indicating that basic safety measures such as evacuation routes, signage, and structural safety are generally in place, though some gaps remain in assessments and equipment. In Pillar 2, schools are moderately prepared (68.00%), suggesting that while DRRM structures and plans exist, their implementation, coordination, and documentation are not consistently practiced. Similarly, Pillar 3 shows a moderately prepared level (60.67%), indicating that DRRM is integrated into teaching and learning but not yet systematically or consistently implemented across schools (District DRRM Report, 2024).</w:t>
      </w:r>
    </w:p>
    <w:p w14:paraId="541BB09B" w14:textId="2CA1E50F" w:rsidR="00B46719" w:rsidRDefault="00CF2794" w:rsidP="00CF2794">
      <w:pPr>
        <w:pStyle w:val="NormalWeb"/>
        <w:spacing w:before="0" w:beforeAutospacing="0" w:after="0" w:afterAutospacing="0"/>
        <w:jc w:val="both"/>
      </w:pPr>
      <w:r>
        <w:t>Despite existing policies and increasing participation in training programs, there remains a significant gap in understanding how crisis management strategies of school administrators influence the overall disaster preparedness of schools. Previous studies have focused primarily on compliance with DRRM policies and participation in activities, but limited attention has been given to how leadership decisions, strategic planning, and coordination practices affect preparedness outcomes. This study addressed this gap by examining the relationship between crisis management strategies and school disaster preparedness in the District of San Jose de Buan. Its uniqueness lies in its focus on administrative strategies as key determinants of preparedness, providing practical insights for improving leadership practices, strengthening policy implementation, and enhancing the safety and resilience of school communities</w:t>
      </w:r>
    </w:p>
    <w:p w14:paraId="18B4535A" w14:textId="77777777" w:rsidR="00CF2794" w:rsidRDefault="00CF2794" w:rsidP="00CF2794">
      <w:pPr>
        <w:pStyle w:val="NormalWeb"/>
        <w:spacing w:before="0" w:beforeAutospacing="0" w:after="0" w:afterAutospacing="0"/>
        <w:jc w:val="both"/>
      </w:pPr>
    </w:p>
    <w:p w14:paraId="0FBE85CD" w14:textId="48B5632D" w:rsidR="00D5565A" w:rsidRDefault="00D5565A" w:rsidP="00D5565A">
      <w:pPr>
        <w:rPr>
          <w:rFonts w:ascii="Times New Roman" w:hAnsi="Times New Roman" w:cs="Times New Roman"/>
          <w:b/>
          <w:bCs/>
          <w:sz w:val="28"/>
          <w:szCs w:val="28"/>
        </w:rPr>
      </w:pPr>
      <w:r w:rsidRPr="007F720F">
        <w:rPr>
          <w:rFonts w:ascii="Times New Roman" w:hAnsi="Times New Roman" w:cs="Times New Roman"/>
          <w:b/>
          <w:bCs/>
          <w:sz w:val="28"/>
          <w:szCs w:val="28"/>
        </w:rPr>
        <w:t>LITERATURE REVIEW</w:t>
      </w:r>
    </w:p>
    <w:p w14:paraId="1C560B35"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Crisis management and school disaster preparedness have become increasingly important components of educational leadership and school governance due to the growing frequency and complexity of natural disasters, health emergencies, security threats, and other crisis situations affecting educational institutions worldwide. Schools are expected not only to provide quality education but also to ensure the safety, security, and well-being of learners, teachers, and other stakeholders. Crisis management refers to the systematic process of planning, organizing, coordinating, and implementing actions before, during, and after emergencies to minimize risks and ensure continuity of operations (Smith &amp; Riley, 2022). Effective crisis management enables schools to respond appropriately to emergencies while reducing potential disruptions to teaching and learning processes.</w:t>
      </w:r>
    </w:p>
    <w:p w14:paraId="2BF8B2A4"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The importance of crisis management in schools is supported by the principles of the Disaster Risk Reduction and Management (DRRM) Framework, which emphasizes preparedness, prevention, mitigation, response, and recovery as essential components of organizational resilience. In educational settings, crisis management involves the development of emergency plans, establishment of communication systems, conduct of training activities, implementation of safety measures, and coordination with relevant stakeholders. According to the United Nations Office for Disaster Risk Reduction (UNDRR, 2023), educational institutions that adopt proactive crisis management practices are better positioned to protect lives, minimize damages, and maintain continuity of educational services during and after disaster events.</w:t>
      </w:r>
    </w:p>
    <w:p w14:paraId="7EEA14DE"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lastRenderedPageBreak/>
        <w:t>Leadership plays a critical role in the successful implementation of crisis management strategies. School administrators serve as key decision-makers responsible for planning, coordinating, and directing emergency response activities. Effective leaders demonstrate the ability to make timely decisions, communicate clearly, mobilize resources, and provide guidance during crisis situations. Research by Harris and Jones (2021) emphasized that strong leadership contributes significantly to organizational preparedness and resilience by fostering collaboration, accountability, and stakeholder engagement. Similarly, Johnson and Wisniewski (2022) found that schools with proactive and decisive leaders exhibited higher levels of preparedness and more effective responses to emergencies than schools with less engaged leadership structures.</w:t>
      </w:r>
    </w:p>
    <w:p w14:paraId="752F79F0"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Communication management is likewise recognized as a vital component of effective crisis management. During emergencies, timely and accurate dissemination of information helps reduce uncertainty, prevent misinformation, and facilitate coordinated responses among stakeholders. According to Coombs (2021), effective crisis communication enables organizations to maintain trust, promote transparency, and support informed decision-making during emergencies. In schools, communication systems must ensure that administrators, teachers, learners, parents, and community partners receive accurate and timely information before, during, and after crisis events. The effectiveness of communication protocols directly influences the efficiency of emergency response and recovery efforts.</w:t>
      </w:r>
    </w:p>
    <w:p w14:paraId="3965DE9B"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Training and capacity building are also essential in strengthening school preparedness and resilience. Schools that regularly conduct emergency drills, simulations, and disaster preparedness training activities help develop the competencies necessary for effective crisis response. Studies have shown that continuous professional development enhances the confidence, knowledge, and skills of school personnel in handling emergency situations (Mutch, 2020). Furthermore, capacity-building initiatives encourage stakeholders to become active participants in preparedness efforts, thereby contributing to a culture of safety and readiness within the school environment.</w:t>
      </w:r>
    </w:p>
    <w:p w14:paraId="1419A1E0"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School disaster preparedness encompasses the extent to which schools are equipped to anticipate, respond to, and recover from disasters and emergencies. Preparedness involves the existence of disaster risk reduction plans, clearly defined organizational structures, functional communication systems, trained personnel, and adequate safety resources. According to Shaw et al. (2021), disaster-prepared schools are characterized by comprehensive planning, stakeholder participation, resource availability, and continuous monitoring of preparedness measures. Such schools are more capable of minimizing risks and ensuring the safety of learners and personnel during emergencies.</w:t>
      </w:r>
    </w:p>
    <w:p w14:paraId="3663BF61"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Several studies have identified a strong relationship between crisis management practices and disaster preparedness. Schools that effectively implement preparedness planning, leadership initiatives, communication systems, and training programs tend to demonstrate higher levels of readiness and resilience. Fernandez and Shaw (2022) reported that well-developed crisis management systems significantly enhance institutional preparedness by improving coordination, resource mobilization, and emergency response capacity. These findings suggest that crisis management strategies serve as critical mechanisms for strengthening disaster preparedness and reducing vulnerability to various hazards.</w:t>
      </w:r>
    </w:p>
    <w:p w14:paraId="2BB1BE23"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Despite the recognized importance of crisis management and disaster preparedness, schools continue to encounter numerous challenges in implementation. Among the most common barriers are insufficient funding, limited emergency resources, inadequate training opportunities, and logistical constraints. Research by Ronan et al. (2021) revealed that resource limitations frequently hinder the implementation of school-based disaster preparedness initiatives, particularly in developing and resource-constrained educational settings. Financial constraints may affect the acquisition of emergency equipment, conduct of preparedness activities, and maintenance of safety infrastructure necessary for effective disaster management.</w:t>
      </w:r>
    </w:p>
    <w:p w14:paraId="5CD80CA5"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The role of attitudes and perceptions in influencing crisis management practices has also received increasing attention in recent research. Positive attitudes toward crisis management are associated with greater commitment to preparedness activities, stronger support for safety initiatives, and increased participation in disaster risk reduction programs. According to Paton (2020), individuals who recognize the importance of preparedness are more likely to engage in behaviors that enhance organizational resilience and emergency readiness. In educational settings, school administrators’ attitudes may significantly influence the prioritization and implementation of crisis management strategies.</w:t>
      </w:r>
    </w:p>
    <w:p w14:paraId="6769FE2A"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Although a growing body of literature has examined disaster risk reduction, school safety, and emergency preparedness, much of the existing research has focused on specific disaster events, urban educational settings, or national-level preparedness programs. Comparatively fewer studies have investigated the relationship between crisis management strategies and school disaster preparedness at the local school level, particularly from the perspectives of both school </w:t>
      </w:r>
      <w:r w:rsidRPr="0097212D">
        <w:rPr>
          <w:rFonts w:ascii="Times New Roman" w:eastAsia="Times New Roman" w:hAnsi="Times New Roman" w:cs="Times New Roman"/>
          <w:kern w:val="0"/>
          <w:lang w:eastAsia="en-PH"/>
          <w14:ligatures w14:val="none"/>
        </w:rPr>
        <w:lastRenderedPageBreak/>
        <w:t>administrators and teachers. Moreover, limited attention has been given to examining how administrators’ profile characteristics and attitudes toward crisis management influence the implementation of preparedness initiatives and disaster readiness.</w:t>
      </w:r>
    </w:p>
    <w:p w14:paraId="6848847F" w14:textId="77777777" w:rsidR="0097212D" w:rsidRPr="0097212D" w:rsidRDefault="0097212D" w:rsidP="0097212D">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In summary, the literature suggests that effective crisis management is essential in strengthening school disaster preparedness and promoting organizational resilience. Leadership, communication management, preparedness planning, training and capacity building, and safety and recovery management are recognized as critical components of successful crisis management. However, challenges related to resources, funding, and implementation continue to affect schools’ preparedness efforts. The limited empirical evidence examining the relationship between crisis management strategies and school disaster preparedness, particularly within the context of public schools, underscores the need for further investigation. Thus, this study seeks to assess the crisis management strategies implemented by school administrators and determine their impact on school disaster preparedness in the District of San Jose de Buan, Schools Division of Samar, thereby providing evidence that may guide policy development, capacity-building initiatives, and school safety interventions.</w:t>
      </w:r>
    </w:p>
    <w:p w14:paraId="20201FDE" w14:textId="4C85B638" w:rsidR="001A3C42" w:rsidRPr="004520CF" w:rsidRDefault="001A3C42" w:rsidP="00D5565A">
      <w:pPr>
        <w:rPr>
          <w:rFonts w:ascii="Times New Roman" w:hAnsi="Times New Roman" w:cs="Times New Roman"/>
          <w:b/>
          <w:bCs/>
        </w:rPr>
      </w:pPr>
      <w:r w:rsidRPr="004520CF">
        <w:rPr>
          <w:rFonts w:ascii="Times New Roman" w:hAnsi="Times New Roman" w:cs="Times New Roman"/>
          <w:b/>
          <w:bCs/>
        </w:rPr>
        <w:t>Research Questions</w:t>
      </w:r>
    </w:p>
    <w:p w14:paraId="64C553C7" w14:textId="77777777"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This study determined the crisis management strategies and its impact on school disaster preparedness in the District of San Jose de Buan, Schools Division of Samar during School Year 2025-2026.</w:t>
      </w:r>
    </w:p>
    <w:p w14:paraId="2B1431F1" w14:textId="77777777" w:rsidR="00CF2794" w:rsidRDefault="00CF2794" w:rsidP="00CF2794">
      <w:pPr>
        <w:spacing w:after="0" w:line="240" w:lineRule="auto"/>
        <w:rPr>
          <w:rFonts w:ascii="Times New Roman" w:eastAsia="Times New Roman" w:hAnsi="Times New Roman" w:cs="Times New Roman"/>
          <w:kern w:val="0"/>
          <w:lang w:eastAsia="en-PH"/>
          <w14:ligatures w14:val="none"/>
        </w:rPr>
      </w:pPr>
    </w:p>
    <w:p w14:paraId="012BF1DB" w14:textId="270CA49F"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Specifically, the study sought answers to the following questions:</w:t>
      </w:r>
    </w:p>
    <w:p w14:paraId="0DEA1C01" w14:textId="77777777"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 What is the profile of the school administrator-respondents in terms of:</w:t>
      </w:r>
    </w:p>
    <w:p w14:paraId="7560D6BB"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1.1</w:t>
      </w:r>
      <w:r w:rsidRPr="00CF2794">
        <w:rPr>
          <w:rFonts w:ascii="Times New Roman" w:eastAsia="Times New Roman" w:hAnsi="Times New Roman" w:cs="Times New Roman"/>
          <w:kern w:val="0"/>
          <w:lang w:eastAsia="en-PH"/>
          <w14:ligatures w14:val="none"/>
        </w:rPr>
        <w:tab/>
        <w:t xml:space="preserve"> age and sex;</w:t>
      </w:r>
    </w:p>
    <w:p w14:paraId="1FAAF8C9"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1.2</w:t>
      </w:r>
      <w:r w:rsidRPr="00CF2794">
        <w:rPr>
          <w:rFonts w:ascii="Times New Roman" w:eastAsia="Times New Roman" w:hAnsi="Times New Roman" w:cs="Times New Roman"/>
          <w:kern w:val="0"/>
          <w:lang w:eastAsia="en-PH"/>
          <w14:ligatures w14:val="none"/>
        </w:rPr>
        <w:tab/>
        <w:t xml:space="preserve"> civil status;</w:t>
      </w:r>
    </w:p>
    <w:p w14:paraId="790FAC60"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1.3</w:t>
      </w:r>
      <w:r w:rsidRPr="00CF2794">
        <w:rPr>
          <w:rFonts w:ascii="Times New Roman" w:eastAsia="Times New Roman" w:hAnsi="Times New Roman" w:cs="Times New Roman"/>
          <w:kern w:val="0"/>
          <w:lang w:eastAsia="en-PH"/>
          <w14:ligatures w14:val="none"/>
        </w:rPr>
        <w:tab/>
        <w:t xml:space="preserve"> highest educational attainment;</w:t>
      </w:r>
    </w:p>
    <w:p w14:paraId="6CE24E30"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1.4</w:t>
      </w:r>
      <w:r w:rsidRPr="00CF2794">
        <w:rPr>
          <w:rFonts w:ascii="Times New Roman" w:eastAsia="Times New Roman" w:hAnsi="Times New Roman" w:cs="Times New Roman"/>
          <w:kern w:val="0"/>
          <w:lang w:eastAsia="en-PH"/>
          <w14:ligatures w14:val="none"/>
        </w:rPr>
        <w:tab/>
        <w:t xml:space="preserve">. number of years as school administrator; </w:t>
      </w:r>
    </w:p>
    <w:p w14:paraId="78735900"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1.5</w:t>
      </w:r>
      <w:r w:rsidRPr="00CF2794">
        <w:rPr>
          <w:rFonts w:ascii="Times New Roman" w:eastAsia="Times New Roman" w:hAnsi="Times New Roman" w:cs="Times New Roman"/>
          <w:kern w:val="0"/>
          <w:lang w:eastAsia="en-PH"/>
          <w14:ligatures w14:val="none"/>
        </w:rPr>
        <w:tab/>
        <w:t xml:space="preserve"> position/ designation; </w:t>
      </w:r>
    </w:p>
    <w:p w14:paraId="599D241A"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1.6</w:t>
      </w:r>
      <w:r w:rsidRPr="00CF2794">
        <w:rPr>
          <w:rFonts w:ascii="Times New Roman" w:eastAsia="Times New Roman" w:hAnsi="Times New Roman" w:cs="Times New Roman"/>
          <w:kern w:val="0"/>
          <w:lang w:eastAsia="en-PH"/>
          <w14:ligatures w14:val="none"/>
        </w:rPr>
        <w:tab/>
        <w:t xml:space="preserve"> relevant in-service trainings;</w:t>
      </w:r>
    </w:p>
    <w:p w14:paraId="726E9E3C"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1.7</w:t>
      </w:r>
      <w:r w:rsidRPr="00CF2794">
        <w:rPr>
          <w:rFonts w:ascii="Times New Roman" w:eastAsia="Times New Roman" w:hAnsi="Times New Roman" w:cs="Times New Roman"/>
          <w:kern w:val="0"/>
          <w:lang w:eastAsia="en-PH"/>
          <w14:ligatures w14:val="none"/>
        </w:rPr>
        <w:tab/>
        <w:t xml:space="preserve"> performance rating based on the latest OPCRF; and </w:t>
      </w:r>
    </w:p>
    <w:p w14:paraId="5DE67DA7" w14:textId="2CFFF534" w:rsidR="00CF2794" w:rsidRP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1.8</w:t>
      </w:r>
      <w:r w:rsidRPr="00CF2794">
        <w:rPr>
          <w:rFonts w:ascii="Times New Roman" w:eastAsia="Times New Roman" w:hAnsi="Times New Roman" w:cs="Times New Roman"/>
          <w:kern w:val="0"/>
          <w:lang w:eastAsia="en-PH"/>
          <w14:ligatures w14:val="none"/>
        </w:rPr>
        <w:tab/>
        <w:t xml:space="preserve"> attitude toward crisis management?</w:t>
      </w:r>
    </w:p>
    <w:p w14:paraId="6E6F5D4A" w14:textId="77777777"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2. What is the level of implementation of crisis management strategies of school administrators as assessed by teacher respondents and themselves in terms of the following:</w:t>
      </w:r>
    </w:p>
    <w:p w14:paraId="6BB7578C" w14:textId="55317FAA"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Pr="00CF2794">
        <w:rPr>
          <w:rFonts w:ascii="Times New Roman" w:eastAsia="Times New Roman" w:hAnsi="Times New Roman" w:cs="Times New Roman"/>
          <w:kern w:val="0"/>
          <w:lang w:eastAsia="en-PH"/>
          <w14:ligatures w14:val="none"/>
        </w:rPr>
        <w:t>.2</w:t>
      </w:r>
      <w:r w:rsidRPr="00CF2794">
        <w:rPr>
          <w:rFonts w:ascii="Times New Roman" w:eastAsia="Times New Roman" w:hAnsi="Times New Roman" w:cs="Times New Roman"/>
          <w:kern w:val="0"/>
          <w:lang w:eastAsia="en-PH"/>
          <w14:ligatures w14:val="none"/>
        </w:rPr>
        <w:tab/>
        <w:t>preparedness and planning;</w:t>
      </w:r>
    </w:p>
    <w:p w14:paraId="5D6A1ACA"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Pr="00CF2794">
        <w:rPr>
          <w:rFonts w:ascii="Times New Roman" w:eastAsia="Times New Roman" w:hAnsi="Times New Roman" w:cs="Times New Roman"/>
          <w:kern w:val="0"/>
          <w:lang w:eastAsia="en-PH"/>
          <w14:ligatures w14:val="none"/>
        </w:rPr>
        <w:t>.3</w:t>
      </w:r>
      <w:r w:rsidRPr="00CF2794">
        <w:rPr>
          <w:rFonts w:ascii="Times New Roman" w:eastAsia="Times New Roman" w:hAnsi="Times New Roman" w:cs="Times New Roman"/>
          <w:kern w:val="0"/>
          <w:lang w:eastAsia="en-PH"/>
          <w14:ligatures w14:val="none"/>
        </w:rPr>
        <w:tab/>
        <w:t>. leadership and decision-making;</w:t>
      </w:r>
    </w:p>
    <w:p w14:paraId="750D6D47"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Pr="00CF2794">
        <w:rPr>
          <w:rFonts w:ascii="Times New Roman" w:eastAsia="Times New Roman" w:hAnsi="Times New Roman" w:cs="Times New Roman"/>
          <w:kern w:val="0"/>
          <w:lang w:eastAsia="en-PH"/>
          <w14:ligatures w14:val="none"/>
        </w:rPr>
        <w:t>.4</w:t>
      </w:r>
      <w:r w:rsidRPr="00CF2794">
        <w:rPr>
          <w:rFonts w:ascii="Times New Roman" w:eastAsia="Times New Roman" w:hAnsi="Times New Roman" w:cs="Times New Roman"/>
          <w:kern w:val="0"/>
          <w:lang w:eastAsia="en-PH"/>
          <w14:ligatures w14:val="none"/>
        </w:rPr>
        <w:tab/>
        <w:t xml:space="preserve"> communication management;</w:t>
      </w:r>
    </w:p>
    <w:p w14:paraId="00AE8CE1"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Pr="00CF2794">
        <w:rPr>
          <w:rFonts w:ascii="Times New Roman" w:eastAsia="Times New Roman" w:hAnsi="Times New Roman" w:cs="Times New Roman"/>
          <w:kern w:val="0"/>
          <w:lang w:eastAsia="en-PH"/>
          <w14:ligatures w14:val="none"/>
        </w:rPr>
        <w:t>.5</w:t>
      </w:r>
      <w:r w:rsidRPr="00CF2794">
        <w:rPr>
          <w:rFonts w:ascii="Times New Roman" w:eastAsia="Times New Roman" w:hAnsi="Times New Roman" w:cs="Times New Roman"/>
          <w:kern w:val="0"/>
          <w:lang w:eastAsia="en-PH"/>
          <w14:ligatures w14:val="none"/>
        </w:rPr>
        <w:tab/>
        <w:t xml:space="preserve"> training and capability building; and,</w:t>
      </w:r>
    </w:p>
    <w:p w14:paraId="6C5E1023" w14:textId="3827E712" w:rsidR="00CF2794" w:rsidRP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Pr="00CF2794">
        <w:rPr>
          <w:rFonts w:ascii="Times New Roman" w:eastAsia="Times New Roman" w:hAnsi="Times New Roman" w:cs="Times New Roman"/>
          <w:kern w:val="0"/>
          <w:lang w:eastAsia="en-PH"/>
          <w14:ligatures w14:val="none"/>
        </w:rPr>
        <w:t>.6</w:t>
      </w:r>
      <w:r w:rsidRPr="00CF2794">
        <w:rPr>
          <w:rFonts w:ascii="Times New Roman" w:eastAsia="Times New Roman" w:hAnsi="Times New Roman" w:cs="Times New Roman"/>
          <w:kern w:val="0"/>
          <w:lang w:eastAsia="en-PH"/>
          <w14:ligatures w14:val="none"/>
        </w:rPr>
        <w:tab/>
        <w:t xml:space="preserve"> safety and recovery management?</w:t>
      </w:r>
    </w:p>
    <w:p w14:paraId="6F9E125C" w14:textId="77777777"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3. What is the level of school disaster preparedness as perceived by school administrator-respondents and teacher-respondents in terms of the following:</w:t>
      </w:r>
    </w:p>
    <w:p w14:paraId="2481BDFC"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3.1</w:t>
      </w:r>
      <w:r w:rsidRPr="00CF2794">
        <w:rPr>
          <w:rFonts w:ascii="Times New Roman" w:eastAsia="Times New Roman" w:hAnsi="Times New Roman" w:cs="Times New Roman"/>
          <w:kern w:val="0"/>
          <w:lang w:eastAsia="en-PH"/>
          <w14:ligatures w14:val="none"/>
        </w:rPr>
        <w:tab/>
        <w:t>disaster preparedness planning;</w:t>
      </w:r>
    </w:p>
    <w:p w14:paraId="090F9632"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3.2</w:t>
      </w:r>
      <w:r w:rsidRPr="00CF2794">
        <w:rPr>
          <w:rFonts w:ascii="Times New Roman" w:eastAsia="Times New Roman" w:hAnsi="Times New Roman" w:cs="Times New Roman"/>
          <w:kern w:val="0"/>
          <w:lang w:eastAsia="en-PH"/>
          <w14:ligatures w14:val="none"/>
        </w:rPr>
        <w:tab/>
        <w:t xml:space="preserve"> organizational structure and roles;</w:t>
      </w:r>
    </w:p>
    <w:p w14:paraId="58AFCE74"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3.3</w:t>
      </w:r>
      <w:r w:rsidRPr="00CF2794">
        <w:rPr>
          <w:rFonts w:ascii="Times New Roman" w:eastAsia="Times New Roman" w:hAnsi="Times New Roman" w:cs="Times New Roman"/>
          <w:kern w:val="0"/>
          <w:lang w:eastAsia="en-PH"/>
          <w14:ligatures w14:val="none"/>
        </w:rPr>
        <w:tab/>
        <w:t xml:space="preserve"> capacity building and training;</w:t>
      </w:r>
    </w:p>
    <w:p w14:paraId="35A3A3DA"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3.4</w:t>
      </w:r>
      <w:r w:rsidRPr="00CF2794">
        <w:rPr>
          <w:rFonts w:ascii="Times New Roman" w:eastAsia="Times New Roman" w:hAnsi="Times New Roman" w:cs="Times New Roman"/>
          <w:kern w:val="0"/>
          <w:lang w:eastAsia="en-PH"/>
          <w14:ligatures w14:val="none"/>
        </w:rPr>
        <w:tab/>
        <w:t xml:space="preserve"> early warning and communication systems; and</w:t>
      </w:r>
    </w:p>
    <w:p w14:paraId="20AB85D5" w14:textId="107362D8" w:rsidR="00CF2794" w:rsidRP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3.5</w:t>
      </w:r>
      <w:r w:rsidRPr="00CF2794">
        <w:rPr>
          <w:rFonts w:ascii="Times New Roman" w:eastAsia="Times New Roman" w:hAnsi="Times New Roman" w:cs="Times New Roman"/>
          <w:kern w:val="0"/>
          <w:lang w:eastAsia="en-PH"/>
          <w14:ligatures w14:val="none"/>
        </w:rPr>
        <w:tab/>
        <w:t xml:space="preserve"> safety measure and resources?</w:t>
      </w:r>
    </w:p>
    <w:p w14:paraId="6F3A0E93" w14:textId="61D1C28D"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4. Is there a significant difference on the level of assessment of school administrator-and teacher-respondents with regard to the following:</w:t>
      </w:r>
    </w:p>
    <w:p w14:paraId="4BED26EB"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 xml:space="preserve">4.1 assessed level of implementation of crisis management strategies; and </w:t>
      </w:r>
    </w:p>
    <w:p w14:paraId="489125FF" w14:textId="4F5A07E1" w:rsidR="00CF2794" w:rsidRP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 xml:space="preserve">4.2 assessed level of implementation of school disaster preparedness? </w:t>
      </w:r>
    </w:p>
    <w:p w14:paraId="036B7604" w14:textId="77777777"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5. Is there a significant relationship between the school administrator-respondents' profile and the following:</w:t>
      </w:r>
    </w:p>
    <w:p w14:paraId="3EC10917" w14:textId="77777777" w:rsid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 xml:space="preserve">5.1 assessed level of implementation of crisis management strategies; and </w:t>
      </w:r>
    </w:p>
    <w:p w14:paraId="77C4FE63" w14:textId="1E946A5C" w:rsidR="00CF2794" w:rsidRPr="00CF2794" w:rsidRDefault="00CF2794" w:rsidP="00CF2794">
      <w:pPr>
        <w:spacing w:after="0" w:line="240" w:lineRule="auto"/>
        <w:ind w:firstLine="284"/>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 xml:space="preserve">5.2 assessed level of school disaster preparedness? </w:t>
      </w:r>
    </w:p>
    <w:p w14:paraId="5B6023F5" w14:textId="77777777" w:rsidR="00CF2794" w:rsidRPr="00CF2794"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6. Is there a significant relationship between the level of implementation of crisis management strategies and the level of school disaster preparedness?</w:t>
      </w:r>
    </w:p>
    <w:p w14:paraId="6699A905" w14:textId="125061EC" w:rsidR="00011CCC" w:rsidRDefault="00CF2794" w:rsidP="00CF2794">
      <w:pPr>
        <w:spacing w:after="0" w:line="240" w:lineRule="auto"/>
        <w:rPr>
          <w:rFonts w:ascii="Times New Roman" w:eastAsia="Times New Roman" w:hAnsi="Times New Roman" w:cs="Times New Roman"/>
          <w:kern w:val="0"/>
          <w:lang w:eastAsia="en-PH"/>
          <w14:ligatures w14:val="none"/>
        </w:rPr>
      </w:pPr>
      <w:r w:rsidRPr="00CF2794">
        <w:rPr>
          <w:rFonts w:ascii="Times New Roman" w:eastAsia="Times New Roman" w:hAnsi="Times New Roman" w:cs="Times New Roman"/>
          <w:kern w:val="0"/>
          <w:lang w:eastAsia="en-PH"/>
          <w14:ligatures w14:val="none"/>
        </w:rPr>
        <w:t>7. What are the challenges encountered by the school administrator-respondents in the implementation of crisis management strategies?</w:t>
      </w:r>
    </w:p>
    <w:p w14:paraId="344DC196" w14:textId="77777777" w:rsidR="00CF2794" w:rsidRDefault="00CF2794" w:rsidP="00CF2794">
      <w:pPr>
        <w:spacing w:after="0" w:line="240" w:lineRule="auto"/>
        <w:rPr>
          <w:rFonts w:ascii="Times New Roman" w:hAnsi="Times New Roman" w:cs="Times New Roman"/>
          <w:b/>
          <w:bCs/>
        </w:rPr>
      </w:pPr>
    </w:p>
    <w:p w14:paraId="7A33F1BF" w14:textId="0E867DA4" w:rsidR="00D5565A" w:rsidRDefault="00D5565A" w:rsidP="00011CCC">
      <w:pPr>
        <w:spacing w:after="0"/>
        <w:rPr>
          <w:rFonts w:ascii="Times New Roman" w:hAnsi="Times New Roman" w:cs="Times New Roman"/>
          <w:b/>
          <w:bCs/>
        </w:rPr>
      </w:pPr>
      <w:r w:rsidRPr="00755A76">
        <w:rPr>
          <w:rFonts w:ascii="Times New Roman" w:hAnsi="Times New Roman" w:cs="Times New Roman"/>
          <w:b/>
          <w:bCs/>
        </w:rPr>
        <w:t>Scope And Limitation</w:t>
      </w:r>
    </w:p>
    <w:p w14:paraId="1CCCB6C5" w14:textId="77777777" w:rsidR="00CF2794" w:rsidRPr="00CF2794" w:rsidRDefault="00CF2794" w:rsidP="00CF2794">
      <w:pPr>
        <w:spacing w:after="0" w:line="240" w:lineRule="auto"/>
        <w:rPr>
          <w:rFonts w:ascii="Times New Roman" w:hAnsi="Times New Roman" w:cs="Times New Roman"/>
        </w:rPr>
      </w:pPr>
      <w:r w:rsidRPr="00CF2794">
        <w:rPr>
          <w:rFonts w:ascii="Times New Roman" w:hAnsi="Times New Roman" w:cs="Times New Roman"/>
        </w:rPr>
        <w:lastRenderedPageBreak/>
        <w:t>This research determined the crisis management strategies and its impact on school disaster preparedness among elementary school administrators in the District of San Jose de Buan, Schools Division of Samar.</w:t>
      </w:r>
    </w:p>
    <w:p w14:paraId="0A6A4D7C" w14:textId="77777777" w:rsidR="00CF2794" w:rsidRDefault="00CF2794" w:rsidP="00CF2794">
      <w:pPr>
        <w:spacing w:after="0" w:line="240" w:lineRule="auto"/>
        <w:rPr>
          <w:rFonts w:ascii="Times New Roman" w:hAnsi="Times New Roman" w:cs="Times New Roman"/>
        </w:rPr>
      </w:pPr>
    </w:p>
    <w:p w14:paraId="748C74F0" w14:textId="0DB240BD" w:rsidR="00CF2794" w:rsidRPr="00CF2794" w:rsidRDefault="00CF2794" w:rsidP="00CF2794">
      <w:pPr>
        <w:spacing w:after="0" w:line="240" w:lineRule="auto"/>
        <w:rPr>
          <w:rFonts w:ascii="Times New Roman" w:hAnsi="Times New Roman" w:cs="Times New Roman"/>
        </w:rPr>
      </w:pPr>
      <w:r w:rsidRPr="00CF2794">
        <w:rPr>
          <w:rFonts w:ascii="Times New Roman" w:hAnsi="Times New Roman" w:cs="Times New Roman"/>
        </w:rPr>
        <w:t>It appraised the school administrator-respondents profile in terms of their age and sex, civil status, highest educational attainment, number of years as school administrator, position/ designation, relevant in-service trainings, performance rating based on the latest OPCRF, and attitude toward crisis management.</w:t>
      </w:r>
    </w:p>
    <w:p w14:paraId="5330343D" w14:textId="77777777" w:rsidR="00CF2794" w:rsidRDefault="00CF2794" w:rsidP="00CF2794">
      <w:pPr>
        <w:spacing w:after="0" w:line="240" w:lineRule="auto"/>
        <w:rPr>
          <w:rFonts w:ascii="Times New Roman" w:hAnsi="Times New Roman" w:cs="Times New Roman"/>
        </w:rPr>
      </w:pPr>
    </w:p>
    <w:p w14:paraId="4B6EFF11" w14:textId="0AC21870" w:rsidR="00CF2794" w:rsidRPr="00CF2794" w:rsidRDefault="00CF2794" w:rsidP="00CF2794">
      <w:pPr>
        <w:spacing w:after="0" w:line="240" w:lineRule="auto"/>
        <w:rPr>
          <w:rFonts w:ascii="Times New Roman" w:hAnsi="Times New Roman" w:cs="Times New Roman"/>
        </w:rPr>
      </w:pPr>
      <w:r w:rsidRPr="00CF2794">
        <w:rPr>
          <w:rFonts w:ascii="Times New Roman" w:hAnsi="Times New Roman" w:cs="Times New Roman"/>
        </w:rPr>
        <w:t>The study also aimed to provide a comprehensive assessment on the level of implementation of crisis management strategies of school administrators as assessed by teacher respondents and themselves in terms of preparedness and planning, leadership and decision-making, communication management, training and capability building, and safety and recovery management.</w:t>
      </w:r>
    </w:p>
    <w:p w14:paraId="68CCEDBD" w14:textId="77777777" w:rsidR="00CF2794" w:rsidRDefault="00CF2794" w:rsidP="00CF2794">
      <w:pPr>
        <w:spacing w:after="0" w:line="240" w:lineRule="auto"/>
        <w:rPr>
          <w:rFonts w:ascii="Times New Roman" w:hAnsi="Times New Roman" w:cs="Times New Roman"/>
        </w:rPr>
      </w:pPr>
    </w:p>
    <w:p w14:paraId="7C3C0DF5" w14:textId="7B50E0CC" w:rsidR="00CF2794" w:rsidRPr="00CF2794" w:rsidRDefault="00CF2794" w:rsidP="00CF2794">
      <w:pPr>
        <w:spacing w:after="0" w:line="240" w:lineRule="auto"/>
        <w:rPr>
          <w:rFonts w:ascii="Times New Roman" w:hAnsi="Times New Roman" w:cs="Times New Roman"/>
        </w:rPr>
      </w:pPr>
      <w:r w:rsidRPr="00CF2794">
        <w:rPr>
          <w:rFonts w:ascii="Times New Roman" w:hAnsi="Times New Roman" w:cs="Times New Roman"/>
        </w:rPr>
        <w:t>Moreover, it also appraised the level of school disaster preparedness as perceived by school administrator-respondents and teacher-respondents in terms of disaster preparedness planning, organizational structure and roles, capacity building and training, early warning and communication systems, and safety measure and resources.</w:t>
      </w:r>
    </w:p>
    <w:p w14:paraId="0092621A" w14:textId="77777777" w:rsidR="00CF2794" w:rsidRDefault="00CF2794" w:rsidP="00CF2794">
      <w:pPr>
        <w:spacing w:after="0" w:line="240" w:lineRule="auto"/>
        <w:rPr>
          <w:rFonts w:ascii="Times New Roman" w:hAnsi="Times New Roman" w:cs="Times New Roman"/>
        </w:rPr>
      </w:pPr>
    </w:p>
    <w:p w14:paraId="6FC2E1CC" w14:textId="18C960C7" w:rsidR="00CF2794" w:rsidRPr="00CF2794" w:rsidRDefault="00CF2794" w:rsidP="00CF2794">
      <w:pPr>
        <w:spacing w:after="0" w:line="240" w:lineRule="auto"/>
        <w:rPr>
          <w:rFonts w:ascii="Times New Roman" w:hAnsi="Times New Roman" w:cs="Times New Roman"/>
        </w:rPr>
      </w:pPr>
      <w:r w:rsidRPr="00CF2794">
        <w:rPr>
          <w:rFonts w:ascii="Times New Roman" w:hAnsi="Times New Roman" w:cs="Times New Roman"/>
        </w:rPr>
        <w:t>Furthermore, the study looked into the significant difference on the level of assessment of school administrator-and teacher-respondents with regard to their</w:t>
      </w:r>
      <w:r>
        <w:rPr>
          <w:rFonts w:ascii="Times New Roman" w:hAnsi="Times New Roman" w:cs="Times New Roman"/>
        </w:rPr>
        <w:t xml:space="preserve"> </w:t>
      </w:r>
      <w:r w:rsidRPr="00CF2794">
        <w:rPr>
          <w:rFonts w:ascii="Times New Roman" w:hAnsi="Times New Roman" w:cs="Times New Roman"/>
        </w:rPr>
        <w:t>assessed level of implementation of crisis management strategies and their assessed level of implementation of school disaster preparedness as well as the significant relationship between the school administrator-respondents' profile their assessed level of implementation of crisis management strategies, their assessed level of school disaster preparedness and also the significant relationship between the level of implementation of crisis management strategies and the level of school disaster preparedness.</w:t>
      </w:r>
    </w:p>
    <w:p w14:paraId="0969A0E9" w14:textId="77777777" w:rsidR="00CF2794" w:rsidRDefault="00CF2794" w:rsidP="00CF2794">
      <w:pPr>
        <w:spacing w:after="0" w:line="240" w:lineRule="auto"/>
        <w:rPr>
          <w:rFonts w:ascii="Times New Roman" w:hAnsi="Times New Roman" w:cs="Times New Roman"/>
        </w:rPr>
      </w:pPr>
    </w:p>
    <w:p w14:paraId="2522A7AE" w14:textId="4EDBAA99" w:rsidR="002D070B" w:rsidRDefault="00CF2794" w:rsidP="00CF2794">
      <w:pPr>
        <w:spacing w:after="0" w:line="240" w:lineRule="auto"/>
        <w:rPr>
          <w:rFonts w:ascii="Times New Roman" w:hAnsi="Times New Roman" w:cs="Times New Roman"/>
        </w:rPr>
      </w:pPr>
      <w:r w:rsidRPr="00CF2794">
        <w:rPr>
          <w:rFonts w:ascii="Times New Roman" w:hAnsi="Times New Roman" w:cs="Times New Roman"/>
        </w:rPr>
        <w:t>The challenges encountered by the challenges encountered by the school administrator-respondents in the implementation of crisis management strategies were also determined.</w:t>
      </w:r>
      <w:r>
        <w:rPr>
          <w:rFonts w:ascii="Times New Roman" w:hAnsi="Times New Roman" w:cs="Times New Roman"/>
        </w:rPr>
        <w:t xml:space="preserve"> </w:t>
      </w:r>
      <w:r w:rsidRPr="00CF2794">
        <w:rPr>
          <w:rFonts w:ascii="Times New Roman" w:hAnsi="Times New Roman" w:cs="Times New Roman"/>
        </w:rPr>
        <w:t>This study was conducted during the School Year 2025-2026.</w:t>
      </w:r>
    </w:p>
    <w:p w14:paraId="0BFD87C4" w14:textId="77777777" w:rsidR="00CF2794" w:rsidRDefault="00CF2794" w:rsidP="00CF2794">
      <w:pPr>
        <w:spacing w:after="0"/>
        <w:rPr>
          <w:rFonts w:ascii="Times New Roman" w:hAnsi="Times New Roman" w:cs="Times New Roman"/>
          <w:b/>
          <w:bCs/>
          <w:sz w:val="28"/>
          <w:szCs w:val="28"/>
        </w:rPr>
      </w:pPr>
    </w:p>
    <w:p w14:paraId="0AB31F99" w14:textId="64BC4151" w:rsidR="003643D6" w:rsidRPr="001B16AD" w:rsidRDefault="00D5565A" w:rsidP="002D070B">
      <w:pPr>
        <w:spacing w:after="0"/>
        <w:rPr>
          <w:rFonts w:ascii="Times New Roman" w:hAnsi="Times New Roman" w:cs="Times New Roman"/>
          <w:b/>
          <w:bCs/>
          <w:sz w:val="28"/>
          <w:szCs w:val="28"/>
        </w:rPr>
      </w:pPr>
      <w:r w:rsidRPr="001B16AD">
        <w:rPr>
          <w:rFonts w:ascii="Times New Roman" w:hAnsi="Times New Roman" w:cs="Times New Roman"/>
          <w:b/>
          <w:bCs/>
          <w:sz w:val="28"/>
          <w:szCs w:val="28"/>
        </w:rPr>
        <w:t>RESEARCH METHODOLOGY</w:t>
      </w:r>
    </w:p>
    <w:p w14:paraId="52980B7D" w14:textId="3828D3AE" w:rsidR="00E36057" w:rsidRDefault="00E36057" w:rsidP="00011CCC">
      <w:pPr>
        <w:spacing w:after="0" w:line="240" w:lineRule="auto"/>
        <w:jc w:val="both"/>
        <w:rPr>
          <w:rFonts w:ascii="Times New Roman" w:hAnsi="Times New Roman" w:cs="Times New Roman"/>
        </w:rPr>
      </w:pPr>
      <w:r w:rsidRPr="00E36057">
        <w:rPr>
          <w:rFonts w:ascii="Times New Roman" w:hAnsi="Times New Roman" w:cs="Times New Roman"/>
        </w:rPr>
        <w:t>The study used descriptive-correlation and comparative research design to evaluate the crisis management strategies of and their impact on school disaster preparedness in the District of San Jose de Buan, Schools Division of Samar.</w:t>
      </w:r>
    </w:p>
    <w:p w14:paraId="77F8C135" w14:textId="77777777" w:rsidR="00E36057" w:rsidRDefault="00E36057" w:rsidP="00011CCC">
      <w:pPr>
        <w:spacing w:after="0" w:line="240" w:lineRule="auto"/>
        <w:jc w:val="both"/>
        <w:rPr>
          <w:rFonts w:ascii="Times New Roman" w:hAnsi="Times New Roman" w:cs="Times New Roman"/>
        </w:rPr>
      </w:pPr>
    </w:p>
    <w:p w14:paraId="122862E1" w14:textId="77777777" w:rsidR="003643D6" w:rsidRPr="00A8364E" w:rsidRDefault="00D5565A" w:rsidP="003643D6">
      <w:pPr>
        <w:pStyle w:val="ListParagraph"/>
        <w:numPr>
          <w:ilvl w:val="0"/>
          <w:numId w:val="1"/>
        </w:numPr>
        <w:rPr>
          <w:rFonts w:ascii="Times New Roman" w:hAnsi="Times New Roman" w:cs="Times New Roman"/>
          <w:b/>
          <w:bCs/>
        </w:rPr>
      </w:pPr>
      <w:r w:rsidRPr="00A8364E">
        <w:rPr>
          <w:rFonts w:ascii="Times New Roman" w:hAnsi="Times New Roman" w:cs="Times New Roman"/>
          <w:b/>
          <w:bCs/>
        </w:rPr>
        <w:t>Sampling</w:t>
      </w:r>
    </w:p>
    <w:p w14:paraId="1961C891" w14:textId="77777777" w:rsidR="00691059" w:rsidRDefault="00691059" w:rsidP="00691059">
      <w:pPr>
        <w:pStyle w:val="NormalWeb"/>
        <w:spacing w:after="0"/>
        <w:ind w:left="720"/>
        <w:jc w:val="both"/>
      </w:pPr>
      <w:r>
        <w:t>This study employed universal sampling, also known as total enumeration, as the sampling procedure. Universal sampling is a technique wherein all members of the target population who meet the established criteria are included in the study. This approach is particularly appropriate when the population size is manageable and when the researcher intends to obtain comprehensive and accurate data from every eligible respondent.</w:t>
      </w:r>
    </w:p>
    <w:p w14:paraId="165C439A" w14:textId="67570ABE" w:rsidR="002D070B" w:rsidRDefault="00691059" w:rsidP="00691059">
      <w:pPr>
        <w:pStyle w:val="NormalWeb"/>
        <w:spacing w:before="0" w:beforeAutospacing="0" w:after="0" w:afterAutospacing="0"/>
        <w:ind w:left="720"/>
        <w:jc w:val="both"/>
      </w:pPr>
      <w:r>
        <w:t>In the context of this study</w:t>
      </w:r>
      <w:r>
        <w:t xml:space="preserve">, </w:t>
      </w:r>
      <w:r>
        <w:t>all teachers and school administrators from the public elementary and secondary schools within the San Jose de Buan District, Schools Division of Samar, were included as respondents. Rather than selecting a representative sample, the study sought to gather information from the entire population of teachers and school administrators in the district to ensure that all relevant perspectives regarding crisis management strategies and school disaster preparedness were adequately represented.</w:t>
      </w:r>
    </w:p>
    <w:p w14:paraId="72A7CE61" w14:textId="77777777" w:rsidR="00691059" w:rsidRDefault="00691059" w:rsidP="00691059">
      <w:pPr>
        <w:pStyle w:val="NormalWeb"/>
        <w:spacing w:before="0" w:beforeAutospacing="0" w:after="0" w:afterAutospacing="0"/>
        <w:ind w:left="720"/>
        <w:jc w:val="both"/>
      </w:pPr>
    </w:p>
    <w:p w14:paraId="000DA5F7" w14:textId="2B232DE1" w:rsidR="00D5565A" w:rsidRPr="00A8364E" w:rsidRDefault="00D5565A" w:rsidP="00D5565A">
      <w:pPr>
        <w:pStyle w:val="ListParagraph"/>
        <w:numPr>
          <w:ilvl w:val="0"/>
          <w:numId w:val="1"/>
        </w:numPr>
        <w:rPr>
          <w:rFonts w:ascii="Times New Roman" w:hAnsi="Times New Roman" w:cs="Times New Roman"/>
          <w:b/>
          <w:bCs/>
        </w:rPr>
      </w:pPr>
      <w:r w:rsidRPr="00A8364E">
        <w:rPr>
          <w:rFonts w:ascii="Times New Roman" w:hAnsi="Times New Roman" w:cs="Times New Roman"/>
          <w:b/>
          <w:bCs/>
        </w:rPr>
        <w:t>Data Collection</w:t>
      </w:r>
    </w:p>
    <w:p w14:paraId="52514FB5" w14:textId="77777777" w:rsidR="00F603E9" w:rsidRDefault="00F603E9" w:rsidP="00F603E9">
      <w:pPr>
        <w:pStyle w:val="NormalWeb"/>
        <w:ind w:left="720"/>
        <w:jc w:val="both"/>
      </w:pPr>
      <w:r>
        <w:t>Data were gathered through a structured survey questionnaire developed and adapted from relevant literature and previous studies on crisis management and school disaster preparedness. The instrument consisted of sections that assessed the respondents’ profile, crisis management strategies employed by schools, and the level of school disaster preparedness.</w:t>
      </w:r>
    </w:p>
    <w:p w14:paraId="01DA541E" w14:textId="77777777" w:rsidR="00F603E9" w:rsidRDefault="00F603E9" w:rsidP="00F603E9">
      <w:pPr>
        <w:pStyle w:val="NormalWeb"/>
        <w:ind w:left="720"/>
        <w:jc w:val="both"/>
      </w:pPr>
      <w:r>
        <w:t>Prior to data collection, the research instrument underwent content validation by experts in educational management, disaster risk reduction and management, and research methodology to ensure its relevance, clarity, and suitability for the study. Necessary revisions were incorporated based on the recommendations of the validators. Reliability testing was likewise conducted to determine the internal consistency and dependability of the instrument.</w:t>
      </w:r>
    </w:p>
    <w:p w14:paraId="50303BCA" w14:textId="77777777" w:rsidR="00F603E9" w:rsidRDefault="00F603E9" w:rsidP="00F603E9">
      <w:pPr>
        <w:pStyle w:val="NormalWeb"/>
        <w:ind w:left="720"/>
        <w:jc w:val="both"/>
      </w:pPr>
      <w:r>
        <w:lastRenderedPageBreak/>
        <w:t>Upon securing the necessary approvals from the Schools Division Superintendent, the Public Schools District Supervisor, and the respective school heads, the questionnaires were administered to all teacher and school administrator respondents in the San Jose de Buan District, Schools Division of Samar. The respondents were informed of the objectives and significance of the study and were assured that all information provided would be treated with strict confidentiality and used solely for research purposes. Participation in the study was voluntary, and ethical standards were strictly observed throughout the data collection process.</w:t>
      </w:r>
    </w:p>
    <w:p w14:paraId="02A186E0" w14:textId="74F26775" w:rsidR="00F603E9" w:rsidRDefault="00F603E9" w:rsidP="00F603E9">
      <w:pPr>
        <w:pStyle w:val="NormalWeb"/>
        <w:ind w:left="720"/>
        <w:jc w:val="both"/>
      </w:pPr>
      <w:r>
        <w:t>The accomplished questionnaires were retrieved, reviewed for completeness and accuracy, coded, tabulated, and organized for statistical treatment and analysis. The collected data served as the basis for determining the crisis management strategies implemented by schools and their impact on school disaster preparedness.</w:t>
      </w:r>
    </w:p>
    <w:p w14:paraId="6610BC26" w14:textId="2B0ED88B" w:rsidR="00A8364E" w:rsidRDefault="00A8364E" w:rsidP="00A8364E">
      <w:pPr>
        <w:pStyle w:val="NormalWeb"/>
        <w:numPr>
          <w:ilvl w:val="0"/>
          <w:numId w:val="1"/>
        </w:numPr>
        <w:rPr>
          <w:b/>
          <w:bCs/>
        </w:rPr>
      </w:pPr>
      <w:r w:rsidRPr="00A8364E">
        <w:rPr>
          <w:b/>
          <w:bCs/>
        </w:rPr>
        <w:t>Data Analysis</w:t>
      </w:r>
    </w:p>
    <w:p w14:paraId="133F3FB9" w14:textId="77777777" w:rsidR="00E46CDD" w:rsidRDefault="00E46CDD" w:rsidP="00E46CDD">
      <w:pPr>
        <w:pStyle w:val="NormalWeb"/>
        <w:ind w:left="720"/>
        <w:jc w:val="both"/>
      </w:pPr>
      <w:r>
        <w:t>The data collected from the respondents were carefully checked, coded, tabulated, and subjected to appropriate statistical treatment using statistical software. Both descriptive and inferential statistics were utilized to analyze and interpret the data in accordance with the objectives of the study.</w:t>
      </w:r>
    </w:p>
    <w:p w14:paraId="48405BCA" w14:textId="77777777" w:rsidR="00E46CDD" w:rsidRDefault="00E46CDD" w:rsidP="00E46CDD">
      <w:pPr>
        <w:pStyle w:val="NormalWeb"/>
        <w:ind w:left="720"/>
        <w:jc w:val="both"/>
      </w:pPr>
      <w:r>
        <w:t>To describe the profile of the school administrator-respondents in terms of age and sex, civil status, highest educational attainment, number of years as school administrator, position/designation, relevant in-service trainings, performance rating based on the latest Office Performance Commitment and Review Form (OPCRF), and attitude toward crisis management, frequency counts, percentages, means, and standard deviations were employed as appropriate.</w:t>
      </w:r>
    </w:p>
    <w:p w14:paraId="02C555BF" w14:textId="77777777" w:rsidR="00E46CDD" w:rsidRDefault="00E46CDD" w:rsidP="00E46CDD">
      <w:pPr>
        <w:pStyle w:val="NormalWeb"/>
        <w:ind w:left="720"/>
        <w:jc w:val="both"/>
      </w:pPr>
      <w:r>
        <w:t>To determine the level of implementation of crisis management strategies of school administrators as assessed by both teacher-respondents and school administrator-respondents in terms of preparedness and planning, leadership and decision-making, communication management, training and capability building, and safety and recovery management, weighted mean and standard deviation were computed. These statistical measures were likewise used to determine the level of school disaster preparedness in terms of disaster preparedness planning, organizational structure and roles, capacity building and training, early warning and communication systems, and safety measures and resources.</w:t>
      </w:r>
    </w:p>
    <w:p w14:paraId="61CB8571" w14:textId="77777777" w:rsidR="00E46CDD" w:rsidRDefault="00E46CDD" w:rsidP="00E46CDD">
      <w:pPr>
        <w:pStyle w:val="NormalWeb"/>
        <w:ind w:left="720"/>
        <w:jc w:val="both"/>
      </w:pPr>
      <w:r>
        <w:t>To determine whether there was a significant difference between the assessments of teacher-respondents and school administrator-respondents regarding the level of implementation of crisis management strategies and the level of school disaster preparedness, the Independent Samples t-test was utilized. This test was employed to ascertain whether the perceptions of the two groups significantly differed.</w:t>
      </w:r>
    </w:p>
    <w:p w14:paraId="293C4881" w14:textId="77777777" w:rsidR="00E46CDD" w:rsidRDefault="00E46CDD" w:rsidP="00E46CDD">
      <w:pPr>
        <w:pStyle w:val="NormalWeb"/>
        <w:ind w:left="720"/>
        <w:jc w:val="both"/>
      </w:pPr>
      <w:r>
        <w:t>To determine the significant relationship between the profile variables of school administrator-respondents and the assessed level of implementation of crisis management strategies as well as the level of school disaster preparedness, the Pearson Product-Moment Correlation Coefficient (Pearson r) was used for continuous variables. For categorical profile variables, appropriate tests of association such as the Chi-Square Test of Independence were employed.</w:t>
      </w:r>
    </w:p>
    <w:p w14:paraId="55CA2D54" w14:textId="77777777" w:rsidR="00E46CDD" w:rsidRDefault="00E46CDD" w:rsidP="00E46CDD">
      <w:pPr>
        <w:pStyle w:val="NormalWeb"/>
        <w:ind w:left="720"/>
        <w:jc w:val="both"/>
      </w:pPr>
      <w:r>
        <w:t>To determine the significant relationship between the level of implementation of crisis management strategies and the level of school disaster preparedness, the Pearson Product-Moment Correlation Coefficient (Pearson r) was utilized. This statistical tool measured the degree and direction of the relationship between the two variables.</w:t>
      </w:r>
    </w:p>
    <w:p w14:paraId="6EFF366C" w14:textId="77777777" w:rsidR="00E46CDD" w:rsidRDefault="00E46CDD" w:rsidP="00E46CDD">
      <w:pPr>
        <w:pStyle w:val="NormalWeb"/>
        <w:ind w:left="720"/>
        <w:jc w:val="both"/>
      </w:pPr>
      <w:r>
        <w:t>Finally, the challenges encountered by school administrator-respondents in the implementation of crisis management strategies were analyzed using frequency counts, percentages, and ranking to identify the most common and significant challenges experienced by the respondents.</w:t>
      </w:r>
    </w:p>
    <w:p w14:paraId="0A8C8064" w14:textId="22FFC9E2" w:rsidR="00E46CDD" w:rsidRDefault="00E46CDD" w:rsidP="00E46CDD">
      <w:pPr>
        <w:pStyle w:val="NormalWeb"/>
        <w:ind w:left="720"/>
        <w:jc w:val="both"/>
      </w:pPr>
      <w:r>
        <w:t>All hypotheses were tested at the 0.05 level of significance. The results served as the basis for drawing conclusions and formulating recommendations relevant to enhancing crisis management strategies and strengthening school disaster preparedness in the District of San Jose de Buan, Schools Division of Samar.</w:t>
      </w:r>
    </w:p>
    <w:p w14:paraId="6BA5716A" w14:textId="6EB1D23E"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DISCUSSION OF RESULTS AND RECOMMENDATIONS</w:t>
      </w:r>
    </w:p>
    <w:p w14:paraId="5D31DC35" w14:textId="240C4C55" w:rsidR="001C37C7" w:rsidRDefault="001C37C7" w:rsidP="00D5565A">
      <w:pPr>
        <w:rPr>
          <w:rFonts w:ascii="Times New Roman" w:hAnsi="Times New Roman" w:cs="Times New Roman"/>
          <w:b/>
          <w:bCs/>
        </w:rPr>
      </w:pPr>
      <w:r w:rsidRPr="00755A76">
        <w:rPr>
          <w:rFonts w:ascii="Times New Roman" w:hAnsi="Times New Roman" w:cs="Times New Roman"/>
          <w:b/>
          <w:bCs/>
        </w:rPr>
        <w:t>Table 1. Profile</w:t>
      </w:r>
      <w:r w:rsidR="00B47A8A">
        <w:rPr>
          <w:rFonts w:ascii="Times New Roman" w:hAnsi="Times New Roman" w:cs="Times New Roman"/>
          <w:b/>
          <w:bCs/>
        </w:rPr>
        <w:t xml:space="preserve"> of </w:t>
      </w:r>
      <w:r w:rsidR="00F468D5">
        <w:rPr>
          <w:rFonts w:ascii="Times New Roman" w:hAnsi="Times New Roman" w:cs="Times New Roman"/>
          <w:b/>
          <w:bCs/>
        </w:rPr>
        <w:t>School Administrator</w:t>
      </w:r>
      <w:r w:rsidR="00B47A8A">
        <w:rPr>
          <w:rFonts w:ascii="Times New Roman" w:hAnsi="Times New Roman" w:cs="Times New Roman"/>
          <w:b/>
          <w:bCs/>
        </w:rPr>
        <w:t xml:space="preserve"> Respondents (N</w:t>
      </w:r>
      <w:r w:rsidR="00F468D5">
        <w:rPr>
          <w:rFonts w:ascii="Times New Roman" w:hAnsi="Times New Roman" w:cs="Times New Roman"/>
          <w:b/>
          <w:bCs/>
        </w:rPr>
        <w:t>=15</w:t>
      </w:r>
      <w:r w:rsidR="00B47A8A">
        <w:rPr>
          <w:rFonts w:ascii="Times New Roman" w:hAnsi="Times New Roman" w:cs="Times New Roman"/>
          <w:b/>
          <w:bCs/>
        </w:rPr>
        <w:t>)</w:t>
      </w:r>
    </w:p>
    <w:p w14:paraId="037B3373" w14:textId="77777777" w:rsidR="00F468D5" w:rsidRPr="00F468D5" w:rsidRDefault="00F468D5" w:rsidP="00F468D5">
      <w:pPr>
        <w:spacing w:before="100" w:beforeAutospacing="1" w:after="100" w:afterAutospacing="1"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lastRenderedPageBreak/>
        <w:t>Table 1. Profile of School Administrator-Respondents (n = 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5"/>
        <w:gridCol w:w="3347"/>
        <w:gridCol w:w="300"/>
        <w:gridCol w:w="2175"/>
      </w:tblGrid>
      <w:tr w:rsidR="00F468D5" w:rsidRPr="00F468D5" w14:paraId="4D586DF3" w14:textId="77777777">
        <w:trPr>
          <w:tblHeader/>
          <w:tblCellSpacing w:w="15" w:type="dxa"/>
        </w:trPr>
        <w:tc>
          <w:tcPr>
            <w:tcW w:w="0" w:type="auto"/>
            <w:vAlign w:val="center"/>
            <w:hideMark/>
          </w:tcPr>
          <w:p w14:paraId="28716C24" w14:textId="77777777" w:rsidR="00F468D5" w:rsidRPr="00F468D5" w:rsidRDefault="00F468D5" w:rsidP="00F468D5">
            <w:pPr>
              <w:spacing w:after="0" w:line="240" w:lineRule="auto"/>
              <w:jc w:val="center"/>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Variable</w:t>
            </w:r>
          </w:p>
        </w:tc>
        <w:tc>
          <w:tcPr>
            <w:tcW w:w="0" w:type="auto"/>
            <w:vAlign w:val="center"/>
            <w:hideMark/>
          </w:tcPr>
          <w:p w14:paraId="224E5EBF" w14:textId="77777777" w:rsidR="00F468D5" w:rsidRPr="00F468D5" w:rsidRDefault="00F468D5" w:rsidP="00F468D5">
            <w:pPr>
              <w:spacing w:after="0" w:line="240" w:lineRule="auto"/>
              <w:jc w:val="center"/>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Dominant Category/Description</w:t>
            </w:r>
          </w:p>
        </w:tc>
        <w:tc>
          <w:tcPr>
            <w:tcW w:w="0" w:type="auto"/>
            <w:vAlign w:val="center"/>
            <w:hideMark/>
          </w:tcPr>
          <w:p w14:paraId="33958BAC" w14:textId="77777777" w:rsidR="00F468D5" w:rsidRPr="00F468D5" w:rsidRDefault="00F468D5" w:rsidP="00F468D5">
            <w:pPr>
              <w:spacing w:after="0" w:line="240" w:lineRule="auto"/>
              <w:jc w:val="right"/>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f</w:t>
            </w:r>
          </w:p>
        </w:tc>
        <w:tc>
          <w:tcPr>
            <w:tcW w:w="0" w:type="auto"/>
            <w:vAlign w:val="center"/>
            <w:hideMark/>
          </w:tcPr>
          <w:p w14:paraId="0B1C0780" w14:textId="77777777" w:rsidR="00F468D5" w:rsidRPr="00F468D5" w:rsidRDefault="00F468D5" w:rsidP="00F468D5">
            <w:pPr>
              <w:spacing w:after="0" w:line="240" w:lineRule="auto"/>
              <w:jc w:val="right"/>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 / Statistical Value</w:t>
            </w:r>
          </w:p>
        </w:tc>
      </w:tr>
      <w:tr w:rsidR="00F468D5" w:rsidRPr="00F468D5" w14:paraId="215DD63C" w14:textId="77777777">
        <w:trPr>
          <w:tblCellSpacing w:w="15" w:type="dxa"/>
        </w:trPr>
        <w:tc>
          <w:tcPr>
            <w:tcW w:w="0" w:type="auto"/>
            <w:vAlign w:val="center"/>
            <w:hideMark/>
          </w:tcPr>
          <w:p w14:paraId="547EE2CF"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Age</w:t>
            </w:r>
          </w:p>
        </w:tc>
        <w:tc>
          <w:tcPr>
            <w:tcW w:w="0" w:type="auto"/>
            <w:vAlign w:val="center"/>
            <w:hideMark/>
          </w:tcPr>
          <w:p w14:paraId="22D00FBE"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37–41 years old</w:t>
            </w:r>
          </w:p>
        </w:tc>
        <w:tc>
          <w:tcPr>
            <w:tcW w:w="0" w:type="auto"/>
            <w:vAlign w:val="center"/>
            <w:hideMark/>
          </w:tcPr>
          <w:p w14:paraId="22F8BF1F"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7</w:t>
            </w:r>
          </w:p>
        </w:tc>
        <w:tc>
          <w:tcPr>
            <w:tcW w:w="0" w:type="auto"/>
            <w:vAlign w:val="center"/>
            <w:hideMark/>
          </w:tcPr>
          <w:p w14:paraId="3BC8CC99"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46.67</w:t>
            </w:r>
          </w:p>
        </w:tc>
      </w:tr>
      <w:tr w:rsidR="00F468D5" w:rsidRPr="00F468D5" w14:paraId="6D64D074" w14:textId="77777777">
        <w:trPr>
          <w:tblCellSpacing w:w="15" w:type="dxa"/>
        </w:trPr>
        <w:tc>
          <w:tcPr>
            <w:tcW w:w="0" w:type="auto"/>
            <w:vAlign w:val="center"/>
            <w:hideMark/>
          </w:tcPr>
          <w:p w14:paraId="27F08EAB"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Sex</w:t>
            </w:r>
          </w:p>
        </w:tc>
        <w:tc>
          <w:tcPr>
            <w:tcW w:w="0" w:type="auto"/>
            <w:vAlign w:val="center"/>
            <w:hideMark/>
          </w:tcPr>
          <w:p w14:paraId="529E0BEA"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Female</w:t>
            </w:r>
          </w:p>
        </w:tc>
        <w:tc>
          <w:tcPr>
            <w:tcW w:w="0" w:type="auto"/>
            <w:vAlign w:val="center"/>
            <w:hideMark/>
          </w:tcPr>
          <w:p w14:paraId="143BE907"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11</w:t>
            </w:r>
          </w:p>
        </w:tc>
        <w:tc>
          <w:tcPr>
            <w:tcW w:w="0" w:type="auto"/>
            <w:vAlign w:val="center"/>
            <w:hideMark/>
          </w:tcPr>
          <w:p w14:paraId="59675CED"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73.33</w:t>
            </w:r>
          </w:p>
        </w:tc>
      </w:tr>
      <w:tr w:rsidR="00F468D5" w:rsidRPr="00F468D5" w14:paraId="77243541" w14:textId="77777777">
        <w:trPr>
          <w:tblCellSpacing w:w="15" w:type="dxa"/>
        </w:trPr>
        <w:tc>
          <w:tcPr>
            <w:tcW w:w="0" w:type="auto"/>
            <w:vAlign w:val="center"/>
            <w:hideMark/>
          </w:tcPr>
          <w:p w14:paraId="4F9DE29B"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Civil Status</w:t>
            </w:r>
          </w:p>
        </w:tc>
        <w:tc>
          <w:tcPr>
            <w:tcW w:w="0" w:type="auto"/>
            <w:vAlign w:val="center"/>
            <w:hideMark/>
          </w:tcPr>
          <w:p w14:paraId="770B46DF"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Married</w:t>
            </w:r>
          </w:p>
        </w:tc>
        <w:tc>
          <w:tcPr>
            <w:tcW w:w="0" w:type="auto"/>
            <w:vAlign w:val="center"/>
            <w:hideMark/>
          </w:tcPr>
          <w:p w14:paraId="06AACECE"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10</w:t>
            </w:r>
          </w:p>
        </w:tc>
        <w:tc>
          <w:tcPr>
            <w:tcW w:w="0" w:type="auto"/>
            <w:vAlign w:val="center"/>
            <w:hideMark/>
          </w:tcPr>
          <w:p w14:paraId="61CC56A0"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66.67</w:t>
            </w:r>
          </w:p>
        </w:tc>
      </w:tr>
      <w:tr w:rsidR="00F468D5" w:rsidRPr="00F468D5" w14:paraId="4B4563CF" w14:textId="77777777">
        <w:trPr>
          <w:tblCellSpacing w:w="15" w:type="dxa"/>
        </w:trPr>
        <w:tc>
          <w:tcPr>
            <w:tcW w:w="0" w:type="auto"/>
            <w:vAlign w:val="center"/>
            <w:hideMark/>
          </w:tcPr>
          <w:p w14:paraId="431BE57D"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Highest Educational Attainment</w:t>
            </w:r>
          </w:p>
        </w:tc>
        <w:tc>
          <w:tcPr>
            <w:tcW w:w="0" w:type="auto"/>
            <w:vAlign w:val="center"/>
            <w:hideMark/>
          </w:tcPr>
          <w:p w14:paraId="203FD563"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Master's Degree Holder</w:t>
            </w:r>
          </w:p>
        </w:tc>
        <w:tc>
          <w:tcPr>
            <w:tcW w:w="0" w:type="auto"/>
            <w:vAlign w:val="center"/>
            <w:hideMark/>
          </w:tcPr>
          <w:p w14:paraId="4BE9FCCC"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8</w:t>
            </w:r>
          </w:p>
        </w:tc>
        <w:tc>
          <w:tcPr>
            <w:tcW w:w="0" w:type="auto"/>
            <w:vAlign w:val="center"/>
            <w:hideMark/>
          </w:tcPr>
          <w:p w14:paraId="6A940309"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53.33</w:t>
            </w:r>
          </w:p>
        </w:tc>
      </w:tr>
      <w:tr w:rsidR="00F468D5" w:rsidRPr="00F468D5" w14:paraId="6AF9C5D5" w14:textId="77777777">
        <w:trPr>
          <w:tblCellSpacing w:w="15" w:type="dxa"/>
        </w:trPr>
        <w:tc>
          <w:tcPr>
            <w:tcW w:w="0" w:type="auto"/>
            <w:vAlign w:val="center"/>
            <w:hideMark/>
          </w:tcPr>
          <w:p w14:paraId="4012D97C"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Number of Years as School Administrator</w:t>
            </w:r>
          </w:p>
        </w:tc>
        <w:tc>
          <w:tcPr>
            <w:tcW w:w="0" w:type="auto"/>
            <w:vAlign w:val="center"/>
            <w:hideMark/>
          </w:tcPr>
          <w:p w14:paraId="2E2E495B"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6–10 years</w:t>
            </w:r>
          </w:p>
        </w:tc>
        <w:tc>
          <w:tcPr>
            <w:tcW w:w="0" w:type="auto"/>
            <w:vAlign w:val="center"/>
            <w:hideMark/>
          </w:tcPr>
          <w:p w14:paraId="40C103B2"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7</w:t>
            </w:r>
          </w:p>
        </w:tc>
        <w:tc>
          <w:tcPr>
            <w:tcW w:w="0" w:type="auto"/>
            <w:vAlign w:val="center"/>
            <w:hideMark/>
          </w:tcPr>
          <w:p w14:paraId="47B7A31F"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46.67</w:t>
            </w:r>
          </w:p>
        </w:tc>
      </w:tr>
      <w:tr w:rsidR="00F468D5" w:rsidRPr="00F468D5" w14:paraId="0BD3856E" w14:textId="77777777">
        <w:trPr>
          <w:tblCellSpacing w:w="15" w:type="dxa"/>
        </w:trPr>
        <w:tc>
          <w:tcPr>
            <w:tcW w:w="0" w:type="auto"/>
            <w:vAlign w:val="center"/>
            <w:hideMark/>
          </w:tcPr>
          <w:p w14:paraId="0B2779F6"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Position/Designation</w:t>
            </w:r>
          </w:p>
        </w:tc>
        <w:tc>
          <w:tcPr>
            <w:tcW w:w="0" w:type="auto"/>
            <w:vAlign w:val="center"/>
            <w:hideMark/>
          </w:tcPr>
          <w:p w14:paraId="047E9655"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Head Teacher I</w:t>
            </w:r>
          </w:p>
        </w:tc>
        <w:tc>
          <w:tcPr>
            <w:tcW w:w="0" w:type="auto"/>
            <w:vAlign w:val="center"/>
            <w:hideMark/>
          </w:tcPr>
          <w:p w14:paraId="0759E4B1"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8</w:t>
            </w:r>
          </w:p>
        </w:tc>
        <w:tc>
          <w:tcPr>
            <w:tcW w:w="0" w:type="auto"/>
            <w:vAlign w:val="center"/>
            <w:hideMark/>
          </w:tcPr>
          <w:p w14:paraId="1EA71B6A"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53.33</w:t>
            </w:r>
          </w:p>
        </w:tc>
      </w:tr>
      <w:tr w:rsidR="00F468D5" w:rsidRPr="00F468D5" w14:paraId="227B8CAA" w14:textId="77777777">
        <w:trPr>
          <w:tblCellSpacing w:w="15" w:type="dxa"/>
        </w:trPr>
        <w:tc>
          <w:tcPr>
            <w:tcW w:w="0" w:type="auto"/>
            <w:vAlign w:val="center"/>
            <w:hideMark/>
          </w:tcPr>
          <w:p w14:paraId="4CB29138"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Relevant In-Service Trainings</w:t>
            </w:r>
          </w:p>
        </w:tc>
        <w:tc>
          <w:tcPr>
            <w:tcW w:w="0" w:type="auto"/>
            <w:vAlign w:val="center"/>
            <w:hideMark/>
          </w:tcPr>
          <w:p w14:paraId="7979FD63"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School-Level Trainings</w:t>
            </w:r>
          </w:p>
        </w:tc>
        <w:tc>
          <w:tcPr>
            <w:tcW w:w="0" w:type="auto"/>
            <w:vAlign w:val="center"/>
            <w:hideMark/>
          </w:tcPr>
          <w:p w14:paraId="57FABC52"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15</w:t>
            </w:r>
          </w:p>
        </w:tc>
        <w:tc>
          <w:tcPr>
            <w:tcW w:w="0" w:type="auto"/>
            <w:vAlign w:val="center"/>
            <w:hideMark/>
          </w:tcPr>
          <w:p w14:paraId="49176B48"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100.00*</w:t>
            </w:r>
          </w:p>
        </w:tc>
      </w:tr>
      <w:tr w:rsidR="00F468D5" w:rsidRPr="00F468D5" w14:paraId="1E4E09CB" w14:textId="77777777">
        <w:trPr>
          <w:tblCellSpacing w:w="15" w:type="dxa"/>
        </w:trPr>
        <w:tc>
          <w:tcPr>
            <w:tcW w:w="0" w:type="auto"/>
            <w:vAlign w:val="center"/>
            <w:hideMark/>
          </w:tcPr>
          <w:p w14:paraId="78D0119F"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Performance Rating (Latest OPCRF)</w:t>
            </w:r>
          </w:p>
        </w:tc>
        <w:tc>
          <w:tcPr>
            <w:tcW w:w="0" w:type="auto"/>
            <w:vAlign w:val="center"/>
            <w:hideMark/>
          </w:tcPr>
          <w:p w14:paraId="614105FC"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Outstanding (4.50–5.00)</w:t>
            </w:r>
          </w:p>
        </w:tc>
        <w:tc>
          <w:tcPr>
            <w:tcW w:w="0" w:type="auto"/>
            <w:vAlign w:val="center"/>
            <w:hideMark/>
          </w:tcPr>
          <w:p w14:paraId="168F6CE4"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15</w:t>
            </w:r>
          </w:p>
        </w:tc>
        <w:tc>
          <w:tcPr>
            <w:tcW w:w="0" w:type="auto"/>
            <w:vAlign w:val="center"/>
            <w:hideMark/>
          </w:tcPr>
          <w:p w14:paraId="1751203A"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100.00</w:t>
            </w:r>
          </w:p>
        </w:tc>
      </w:tr>
      <w:tr w:rsidR="00F468D5" w:rsidRPr="00F468D5" w14:paraId="260B5D12" w14:textId="77777777">
        <w:trPr>
          <w:tblCellSpacing w:w="15" w:type="dxa"/>
        </w:trPr>
        <w:tc>
          <w:tcPr>
            <w:tcW w:w="0" w:type="auto"/>
            <w:vAlign w:val="center"/>
            <w:hideMark/>
          </w:tcPr>
          <w:p w14:paraId="32DA777B"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Attitude Toward Crisis Management</w:t>
            </w:r>
          </w:p>
        </w:tc>
        <w:tc>
          <w:tcPr>
            <w:tcW w:w="0" w:type="auto"/>
            <w:vAlign w:val="center"/>
            <w:hideMark/>
          </w:tcPr>
          <w:p w14:paraId="02266F25"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Strongly Agree</w:t>
            </w:r>
          </w:p>
        </w:tc>
        <w:tc>
          <w:tcPr>
            <w:tcW w:w="0" w:type="auto"/>
            <w:vAlign w:val="center"/>
            <w:hideMark/>
          </w:tcPr>
          <w:p w14:paraId="1782A088"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w:t>
            </w:r>
          </w:p>
        </w:tc>
        <w:tc>
          <w:tcPr>
            <w:tcW w:w="0" w:type="auto"/>
            <w:vAlign w:val="center"/>
            <w:hideMark/>
          </w:tcPr>
          <w:p w14:paraId="09553CD5" w14:textId="77777777" w:rsidR="00F468D5" w:rsidRPr="00F468D5" w:rsidRDefault="00F468D5" w:rsidP="00F468D5">
            <w:pPr>
              <w:spacing w:after="0" w:line="240" w:lineRule="auto"/>
              <w:jc w:val="right"/>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GWM = 4.88</w:t>
            </w:r>
          </w:p>
        </w:tc>
      </w:tr>
    </w:tbl>
    <w:p w14:paraId="072A07BA" w14:textId="77777777" w:rsidR="00F468D5" w:rsidRDefault="00F468D5" w:rsidP="00F468D5">
      <w:pPr>
        <w:pStyle w:val="isselectedend"/>
      </w:pPr>
      <w:r>
        <w:t>Table 1 presents the profile of the school administrator-respondents. The data reveal that the majority of the respondents were within the 37–41 years old age bracket, comprising 46.67% of the total population. The computed mean age of 37.53 years and median age of 37.00 years indicate that the respondents were generally in their late thirties, reflecting a relatively young yet experienced group of school leaders. In terms of sex, female administrators dominated the group, accounting for 73.33% of the respondents.</w:t>
      </w:r>
    </w:p>
    <w:p w14:paraId="60D0CC9F" w14:textId="77777777" w:rsidR="00F468D5" w:rsidRDefault="00F468D5" w:rsidP="00F468D5">
      <w:pPr>
        <w:pStyle w:val="isselectedend"/>
      </w:pPr>
      <w:r>
        <w:t>With regard to civil status, the majority of the respondents were married, representing 66.67% of the total population. In terms of educational attainment, most school administrators were Master’s Degree Holders, comprising 53.33% of the respondents, indicating a strong commitment to professional growth and advanced academic preparation.</w:t>
      </w:r>
    </w:p>
    <w:p w14:paraId="4AD5C668" w14:textId="77777777" w:rsidR="00F468D5" w:rsidRDefault="00F468D5" w:rsidP="00F468D5">
      <w:pPr>
        <w:pStyle w:val="isselectedend"/>
      </w:pPr>
      <w:r>
        <w:t>As to administrative experience, the largest proportion of respondents had served as school administrators for 6–10 years, accounting for 46.67% of the total. This suggests that most respondents possessed considerable experience in school leadership and management. Regarding position or designation, the majority were Head Teacher I, comprising 53.33% of the respondents, indicating that most school administrators occupied entry- to mid-level leadership positions within their respective schools.</w:t>
      </w:r>
    </w:p>
    <w:p w14:paraId="7B753461" w14:textId="77777777" w:rsidR="00F468D5" w:rsidRDefault="00F468D5" w:rsidP="00F468D5">
      <w:pPr>
        <w:pStyle w:val="isselectedend"/>
      </w:pPr>
      <w:r>
        <w:t>In terms of participation in relevant in-service trainings, school-level trainings emerged as the most frequently attended professional development activity, obtaining the highest weighted mean of 3.93, interpreted as Always. This finding suggests that school administrators regularly engaged in capacity-building activities conducted within their schools.</w:t>
      </w:r>
    </w:p>
    <w:p w14:paraId="4C76DE74" w14:textId="77777777" w:rsidR="00F468D5" w:rsidRDefault="00F468D5" w:rsidP="00F468D5">
      <w:pPr>
        <w:pStyle w:val="isselectedend"/>
      </w:pPr>
      <w:r>
        <w:t>With respect to performance rating, all school administrator-respondents (100.00%) obtained an Outstanding rating ranging from 4.50 to 5.00 based on the latest Office Performance Commitment and Review Form (OPCRF). This result indicates that the respondents consistently demonstrated exemplary performance in carrying out their administrative functions and responsibilities.</w:t>
      </w:r>
    </w:p>
    <w:p w14:paraId="38ABFE4E" w14:textId="5F60C966" w:rsidR="00F468D5" w:rsidRDefault="00F468D5" w:rsidP="00F468D5">
      <w:pPr>
        <w:pStyle w:val="isselectedend"/>
      </w:pPr>
      <w:r>
        <w:t>Finally, the respondents exhibited a highly positive attitude toward crisis management, as reflected by a grand weighted mean of 4.88, interpreted as Strongly Agree. This finding indicates that the school administrators strongly recognized the importance of effective crisis management practices and demonstrated a high level of commitment to ensuring school safety, preparedness, and resilience during emergencies and disasters.</w:t>
      </w:r>
    </w:p>
    <w:p w14:paraId="3C204ED6" w14:textId="77777777" w:rsidR="00F468D5" w:rsidRPr="00F468D5" w:rsidRDefault="00F468D5" w:rsidP="00F468D5">
      <w:pPr>
        <w:spacing w:before="100" w:beforeAutospacing="1" w:after="100" w:afterAutospacing="1"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t>Table 2. Summary of the Level of Implementation of Crisis Management Strategies as Assessed by School Administrators and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6"/>
        <w:gridCol w:w="3163"/>
        <w:gridCol w:w="1608"/>
        <w:gridCol w:w="1821"/>
        <w:gridCol w:w="1542"/>
      </w:tblGrid>
      <w:tr w:rsidR="00F468D5" w:rsidRPr="00F468D5" w14:paraId="1B05355D" w14:textId="77777777">
        <w:trPr>
          <w:tblHeader/>
          <w:tblCellSpacing w:w="15" w:type="dxa"/>
        </w:trPr>
        <w:tc>
          <w:tcPr>
            <w:tcW w:w="0" w:type="auto"/>
            <w:vAlign w:val="center"/>
            <w:hideMark/>
          </w:tcPr>
          <w:p w14:paraId="3E7D3871" w14:textId="77777777" w:rsidR="00F468D5" w:rsidRPr="00F468D5" w:rsidRDefault="00F468D5" w:rsidP="00F468D5">
            <w:pPr>
              <w:spacing w:after="0" w:line="240" w:lineRule="auto"/>
              <w:jc w:val="center"/>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Dimension</w:t>
            </w:r>
          </w:p>
        </w:tc>
        <w:tc>
          <w:tcPr>
            <w:tcW w:w="0" w:type="auto"/>
            <w:vAlign w:val="center"/>
            <w:hideMark/>
          </w:tcPr>
          <w:p w14:paraId="64EB1294" w14:textId="77777777" w:rsidR="00F468D5" w:rsidRPr="00F468D5" w:rsidRDefault="00F468D5" w:rsidP="00F468D5">
            <w:pPr>
              <w:spacing w:after="0" w:line="240" w:lineRule="auto"/>
              <w:jc w:val="right"/>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School Administrators (GWM)</w:t>
            </w:r>
          </w:p>
        </w:tc>
        <w:tc>
          <w:tcPr>
            <w:tcW w:w="0" w:type="auto"/>
            <w:vAlign w:val="center"/>
            <w:hideMark/>
          </w:tcPr>
          <w:p w14:paraId="29349534" w14:textId="77777777" w:rsidR="00F468D5" w:rsidRPr="00F468D5" w:rsidRDefault="00F468D5" w:rsidP="00F468D5">
            <w:pPr>
              <w:spacing w:after="0" w:line="240" w:lineRule="auto"/>
              <w:jc w:val="center"/>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Interpretation</w:t>
            </w:r>
          </w:p>
        </w:tc>
        <w:tc>
          <w:tcPr>
            <w:tcW w:w="0" w:type="auto"/>
            <w:vAlign w:val="center"/>
            <w:hideMark/>
          </w:tcPr>
          <w:p w14:paraId="614CB2C5" w14:textId="77777777" w:rsidR="00F468D5" w:rsidRPr="00F468D5" w:rsidRDefault="00F468D5" w:rsidP="00F468D5">
            <w:pPr>
              <w:spacing w:after="0" w:line="240" w:lineRule="auto"/>
              <w:jc w:val="right"/>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Teachers (GWM)</w:t>
            </w:r>
          </w:p>
        </w:tc>
        <w:tc>
          <w:tcPr>
            <w:tcW w:w="0" w:type="auto"/>
            <w:vAlign w:val="center"/>
            <w:hideMark/>
          </w:tcPr>
          <w:p w14:paraId="56732953" w14:textId="77777777" w:rsidR="00F468D5" w:rsidRPr="00F468D5" w:rsidRDefault="00F468D5" w:rsidP="00F468D5">
            <w:pPr>
              <w:spacing w:after="0" w:line="240" w:lineRule="auto"/>
              <w:jc w:val="center"/>
              <w:rPr>
                <w:rFonts w:ascii="Times New Roman" w:eastAsia="Times New Roman" w:hAnsi="Times New Roman" w:cs="Times New Roman"/>
                <w:b/>
                <w:bCs/>
                <w:kern w:val="0"/>
                <w:lang w:eastAsia="en-PH"/>
                <w14:ligatures w14:val="none"/>
              </w:rPr>
            </w:pPr>
            <w:r w:rsidRPr="00F468D5">
              <w:rPr>
                <w:rFonts w:ascii="Times New Roman" w:eastAsia="Times New Roman" w:hAnsi="Times New Roman" w:cs="Times New Roman"/>
                <w:b/>
                <w:bCs/>
                <w:kern w:val="0"/>
                <w:lang w:eastAsia="en-PH"/>
                <w14:ligatures w14:val="none"/>
              </w:rPr>
              <w:t>Interpretation</w:t>
            </w:r>
          </w:p>
        </w:tc>
      </w:tr>
      <w:tr w:rsidR="00F468D5" w:rsidRPr="00F468D5" w14:paraId="355CCC2E" w14:textId="77777777">
        <w:trPr>
          <w:tblCellSpacing w:w="15" w:type="dxa"/>
        </w:trPr>
        <w:tc>
          <w:tcPr>
            <w:tcW w:w="0" w:type="auto"/>
            <w:vAlign w:val="center"/>
            <w:hideMark/>
          </w:tcPr>
          <w:p w14:paraId="31DCECF4"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Preparedness and Planning</w:t>
            </w:r>
          </w:p>
        </w:tc>
        <w:tc>
          <w:tcPr>
            <w:tcW w:w="0" w:type="auto"/>
            <w:vAlign w:val="center"/>
            <w:hideMark/>
          </w:tcPr>
          <w:p w14:paraId="037B2104"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4.78</w:t>
            </w:r>
          </w:p>
        </w:tc>
        <w:tc>
          <w:tcPr>
            <w:tcW w:w="0" w:type="auto"/>
            <w:vAlign w:val="center"/>
            <w:hideMark/>
          </w:tcPr>
          <w:p w14:paraId="25AE37CC"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Strongly Agree</w:t>
            </w:r>
          </w:p>
        </w:tc>
        <w:tc>
          <w:tcPr>
            <w:tcW w:w="0" w:type="auto"/>
            <w:vAlign w:val="center"/>
            <w:hideMark/>
          </w:tcPr>
          <w:p w14:paraId="279F606E"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4.14</w:t>
            </w:r>
          </w:p>
        </w:tc>
        <w:tc>
          <w:tcPr>
            <w:tcW w:w="0" w:type="auto"/>
            <w:vAlign w:val="center"/>
            <w:hideMark/>
          </w:tcPr>
          <w:p w14:paraId="28433534"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Agree</w:t>
            </w:r>
          </w:p>
        </w:tc>
      </w:tr>
      <w:tr w:rsidR="00F468D5" w:rsidRPr="00F468D5" w14:paraId="3656DCBB" w14:textId="77777777">
        <w:trPr>
          <w:tblCellSpacing w:w="15" w:type="dxa"/>
        </w:trPr>
        <w:tc>
          <w:tcPr>
            <w:tcW w:w="0" w:type="auto"/>
            <w:vAlign w:val="center"/>
            <w:hideMark/>
          </w:tcPr>
          <w:p w14:paraId="4411D4B5"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Leadership and Decision-Making</w:t>
            </w:r>
          </w:p>
        </w:tc>
        <w:tc>
          <w:tcPr>
            <w:tcW w:w="0" w:type="auto"/>
            <w:vAlign w:val="center"/>
            <w:hideMark/>
          </w:tcPr>
          <w:p w14:paraId="7B19EEFB"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4.83</w:t>
            </w:r>
          </w:p>
        </w:tc>
        <w:tc>
          <w:tcPr>
            <w:tcW w:w="0" w:type="auto"/>
            <w:vAlign w:val="center"/>
            <w:hideMark/>
          </w:tcPr>
          <w:p w14:paraId="2CF1FB1C"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Strongly Agree</w:t>
            </w:r>
          </w:p>
        </w:tc>
        <w:tc>
          <w:tcPr>
            <w:tcW w:w="0" w:type="auto"/>
            <w:vAlign w:val="center"/>
            <w:hideMark/>
          </w:tcPr>
          <w:p w14:paraId="5A3B389D"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4.13</w:t>
            </w:r>
          </w:p>
        </w:tc>
        <w:tc>
          <w:tcPr>
            <w:tcW w:w="0" w:type="auto"/>
            <w:vAlign w:val="center"/>
            <w:hideMark/>
          </w:tcPr>
          <w:p w14:paraId="2CF7B7E7"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Agree</w:t>
            </w:r>
          </w:p>
        </w:tc>
      </w:tr>
      <w:tr w:rsidR="00F468D5" w:rsidRPr="00F468D5" w14:paraId="59108390" w14:textId="77777777">
        <w:trPr>
          <w:tblCellSpacing w:w="15" w:type="dxa"/>
        </w:trPr>
        <w:tc>
          <w:tcPr>
            <w:tcW w:w="0" w:type="auto"/>
            <w:vAlign w:val="center"/>
            <w:hideMark/>
          </w:tcPr>
          <w:p w14:paraId="3D5EB42C"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Communication Management</w:t>
            </w:r>
          </w:p>
        </w:tc>
        <w:tc>
          <w:tcPr>
            <w:tcW w:w="0" w:type="auto"/>
            <w:vAlign w:val="center"/>
            <w:hideMark/>
          </w:tcPr>
          <w:p w14:paraId="7532C556"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4.75</w:t>
            </w:r>
          </w:p>
        </w:tc>
        <w:tc>
          <w:tcPr>
            <w:tcW w:w="0" w:type="auto"/>
            <w:vAlign w:val="center"/>
            <w:hideMark/>
          </w:tcPr>
          <w:p w14:paraId="37C96DC7"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Strongly Agree</w:t>
            </w:r>
          </w:p>
        </w:tc>
        <w:tc>
          <w:tcPr>
            <w:tcW w:w="0" w:type="auto"/>
            <w:vAlign w:val="center"/>
            <w:hideMark/>
          </w:tcPr>
          <w:p w14:paraId="458536BF"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3.98</w:t>
            </w:r>
          </w:p>
        </w:tc>
        <w:tc>
          <w:tcPr>
            <w:tcW w:w="0" w:type="auto"/>
            <w:vAlign w:val="center"/>
            <w:hideMark/>
          </w:tcPr>
          <w:p w14:paraId="229213DB"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Agree</w:t>
            </w:r>
          </w:p>
        </w:tc>
      </w:tr>
      <w:tr w:rsidR="00F468D5" w:rsidRPr="00F468D5" w14:paraId="56E5495A" w14:textId="77777777">
        <w:trPr>
          <w:tblCellSpacing w:w="15" w:type="dxa"/>
        </w:trPr>
        <w:tc>
          <w:tcPr>
            <w:tcW w:w="0" w:type="auto"/>
            <w:vAlign w:val="center"/>
            <w:hideMark/>
          </w:tcPr>
          <w:p w14:paraId="6993FE55"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Training and Capacity Building</w:t>
            </w:r>
          </w:p>
        </w:tc>
        <w:tc>
          <w:tcPr>
            <w:tcW w:w="0" w:type="auto"/>
            <w:vAlign w:val="center"/>
            <w:hideMark/>
          </w:tcPr>
          <w:p w14:paraId="6D90E69B"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4.75</w:t>
            </w:r>
          </w:p>
        </w:tc>
        <w:tc>
          <w:tcPr>
            <w:tcW w:w="0" w:type="auto"/>
            <w:vAlign w:val="center"/>
            <w:hideMark/>
          </w:tcPr>
          <w:p w14:paraId="6AEBBF71"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Strongly Agree</w:t>
            </w:r>
          </w:p>
        </w:tc>
        <w:tc>
          <w:tcPr>
            <w:tcW w:w="0" w:type="auto"/>
            <w:vAlign w:val="center"/>
            <w:hideMark/>
          </w:tcPr>
          <w:p w14:paraId="711C4B0F"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3.94</w:t>
            </w:r>
          </w:p>
        </w:tc>
        <w:tc>
          <w:tcPr>
            <w:tcW w:w="0" w:type="auto"/>
            <w:vAlign w:val="center"/>
            <w:hideMark/>
          </w:tcPr>
          <w:p w14:paraId="657865C6"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Agree</w:t>
            </w:r>
          </w:p>
        </w:tc>
      </w:tr>
      <w:tr w:rsidR="00F468D5" w:rsidRPr="00F468D5" w14:paraId="112897CB" w14:textId="77777777">
        <w:trPr>
          <w:tblCellSpacing w:w="15" w:type="dxa"/>
        </w:trPr>
        <w:tc>
          <w:tcPr>
            <w:tcW w:w="0" w:type="auto"/>
            <w:vAlign w:val="center"/>
            <w:hideMark/>
          </w:tcPr>
          <w:p w14:paraId="353BD52B"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lastRenderedPageBreak/>
              <w:t>Safety and Recovery Management</w:t>
            </w:r>
          </w:p>
        </w:tc>
        <w:tc>
          <w:tcPr>
            <w:tcW w:w="0" w:type="auto"/>
            <w:vAlign w:val="center"/>
            <w:hideMark/>
          </w:tcPr>
          <w:p w14:paraId="536D936F"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4.73</w:t>
            </w:r>
          </w:p>
        </w:tc>
        <w:tc>
          <w:tcPr>
            <w:tcW w:w="0" w:type="auto"/>
            <w:vAlign w:val="center"/>
            <w:hideMark/>
          </w:tcPr>
          <w:p w14:paraId="2DBDE7BC"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Strongly Agree</w:t>
            </w:r>
          </w:p>
        </w:tc>
        <w:tc>
          <w:tcPr>
            <w:tcW w:w="0" w:type="auto"/>
            <w:vAlign w:val="center"/>
            <w:hideMark/>
          </w:tcPr>
          <w:p w14:paraId="696FEC0A"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3.98</w:t>
            </w:r>
          </w:p>
        </w:tc>
        <w:tc>
          <w:tcPr>
            <w:tcW w:w="0" w:type="auto"/>
            <w:vAlign w:val="center"/>
            <w:hideMark/>
          </w:tcPr>
          <w:p w14:paraId="05BF262F"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kern w:val="0"/>
                <w:lang w:eastAsia="en-PH"/>
                <w14:ligatures w14:val="none"/>
              </w:rPr>
              <w:t>Agree</w:t>
            </w:r>
          </w:p>
        </w:tc>
      </w:tr>
      <w:tr w:rsidR="00F468D5" w:rsidRPr="00F468D5" w14:paraId="26F1BCF8" w14:textId="77777777">
        <w:trPr>
          <w:tblCellSpacing w:w="15" w:type="dxa"/>
        </w:trPr>
        <w:tc>
          <w:tcPr>
            <w:tcW w:w="0" w:type="auto"/>
            <w:vAlign w:val="center"/>
            <w:hideMark/>
          </w:tcPr>
          <w:p w14:paraId="5D53FB7F" w14:textId="77777777" w:rsidR="00F468D5" w:rsidRPr="00F468D5" w:rsidRDefault="00F468D5" w:rsidP="00F468D5">
            <w:pPr>
              <w:spacing w:after="0" w:line="240" w:lineRule="auto"/>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t>Grand Mean</w:t>
            </w:r>
          </w:p>
        </w:tc>
        <w:tc>
          <w:tcPr>
            <w:tcW w:w="0" w:type="auto"/>
            <w:vAlign w:val="center"/>
            <w:hideMark/>
          </w:tcPr>
          <w:p w14:paraId="79E40C2D"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t>4.77</w:t>
            </w:r>
          </w:p>
        </w:tc>
        <w:tc>
          <w:tcPr>
            <w:tcW w:w="0" w:type="auto"/>
            <w:vAlign w:val="center"/>
            <w:hideMark/>
          </w:tcPr>
          <w:p w14:paraId="3CB420C5"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t>Strongly Agree</w:t>
            </w:r>
          </w:p>
        </w:tc>
        <w:tc>
          <w:tcPr>
            <w:tcW w:w="0" w:type="auto"/>
            <w:vAlign w:val="center"/>
            <w:hideMark/>
          </w:tcPr>
          <w:p w14:paraId="6559FA4F"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t>4.03</w:t>
            </w:r>
          </w:p>
        </w:tc>
        <w:tc>
          <w:tcPr>
            <w:tcW w:w="0" w:type="auto"/>
            <w:vAlign w:val="center"/>
            <w:hideMark/>
          </w:tcPr>
          <w:p w14:paraId="47E4933F" w14:textId="77777777" w:rsidR="00F468D5" w:rsidRPr="00F468D5" w:rsidRDefault="00F468D5" w:rsidP="009C2492">
            <w:pPr>
              <w:spacing w:after="0" w:line="240" w:lineRule="auto"/>
              <w:jc w:val="center"/>
              <w:rPr>
                <w:rFonts w:ascii="Times New Roman" w:eastAsia="Times New Roman" w:hAnsi="Times New Roman" w:cs="Times New Roman"/>
                <w:kern w:val="0"/>
                <w:lang w:eastAsia="en-PH"/>
                <w14:ligatures w14:val="none"/>
              </w:rPr>
            </w:pPr>
            <w:r w:rsidRPr="00F468D5">
              <w:rPr>
                <w:rFonts w:ascii="Times New Roman" w:eastAsia="Times New Roman" w:hAnsi="Times New Roman" w:cs="Times New Roman"/>
                <w:b/>
                <w:bCs/>
                <w:kern w:val="0"/>
                <w:lang w:eastAsia="en-PH"/>
                <w14:ligatures w14:val="none"/>
              </w:rPr>
              <w:t>Agree</w:t>
            </w:r>
          </w:p>
        </w:tc>
      </w:tr>
    </w:tbl>
    <w:p w14:paraId="0AD6515B" w14:textId="77777777" w:rsidR="009C2492" w:rsidRDefault="009C2492" w:rsidP="00B47A8A">
      <w:pPr>
        <w:spacing w:after="0"/>
        <w:rPr>
          <w:rFonts w:ascii="Times New Roman" w:hAnsi="Times New Roman" w:cs="Times New Roman"/>
          <w:b/>
          <w:bCs/>
        </w:rPr>
      </w:pPr>
    </w:p>
    <w:p w14:paraId="4851093D" w14:textId="77777777" w:rsidR="009C2492" w:rsidRDefault="009C2492" w:rsidP="009C2492">
      <w:pPr>
        <w:pStyle w:val="isselectedend"/>
      </w:pPr>
      <w:r>
        <w:t xml:space="preserve">Table 2 presents the summary of the level of implementation of crisis management strategies as assessed by school administrators and teachers. The findings reveal that both groups recognized the implementation of crisis management strategies in their schools; however, school administrators consistently provided higher ratings across all dimensions than teachers. School administrators assessed the overall implementation as </w:t>
      </w:r>
      <w:r w:rsidRPr="009C2492">
        <w:rPr>
          <w:rStyle w:val="Strong"/>
          <w:b w:val="0"/>
          <w:bCs w:val="0"/>
        </w:rPr>
        <w:t>Strongly Agree</w:t>
      </w:r>
      <w:r>
        <w:t xml:space="preserve"> (GWM = 4.77), while teachers assessed it as </w:t>
      </w:r>
      <w:r w:rsidRPr="009C2492">
        <w:rPr>
          <w:rStyle w:val="Strong"/>
          <w:b w:val="0"/>
          <w:bCs w:val="0"/>
        </w:rPr>
        <w:t>Agre</w:t>
      </w:r>
      <w:r>
        <w:rPr>
          <w:rStyle w:val="Strong"/>
        </w:rPr>
        <w:t>e</w:t>
      </w:r>
      <w:r>
        <w:t xml:space="preserve"> (GWM = 4.03). This difference suggests that administrators, being directly involved in planning, coordinating, and monitoring crisis-related activities, may have greater awareness of the extent of implementation than teachers, whose perceptions are largely based on their direct experiences with these initiatives.</w:t>
      </w:r>
    </w:p>
    <w:p w14:paraId="67DC5415" w14:textId="77777777" w:rsidR="009C2492" w:rsidRDefault="009C2492" w:rsidP="009C2492">
      <w:pPr>
        <w:pStyle w:val="isselectedend"/>
      </w:pPr>
      <w:r>
        <w:t xml:space="preserve">Among the dimensions, </w:t>
      </w:r>
      <w:r w:rsidRPr="009C2492">
        <w:rPr>
          <w:rStyle w:val="Strong"/>
          <w:b w:val="0"/>
          <w:bCs w:val="0"/>
        </w:rPr>
        <w:t>leadership and decision-making</w:t>
      </w:r>
      <w:r>
        <w:t xml:space="preserve"> obtained the highest rating from school administrators (GWM = 4.83), indicating a strong belief in their ability to provide direction, make timely decisions, and maintain accountability during crisis situations. This finding highlights the central role of school leaders in ensuring effective crisis response and reinforces the importance of decisive leadership in maintaining school safety and operational continuity during emergencies.</w:t>
      </w:r>
    </w:p>
    <w:p w14:paraId="0A928B30" w14:textId="77777777" w:rsidR="009C2492" w:rsidRDefault="009C2492" w:rsidP="009C2492">
      <w:pPr>
        <w:pStyle w:val="isselectedend"/>
      </w:pPr>
      <w:r>
        <w:t xml:space="preserve">Similarly, </w:t>
      </w:r>
      <w:r w:rsidRPr="009C2492">
        <w:rPr>
          <w:rStyle w:val="Strong"/>
          <w:b w:val="0"/>
          <w:bCs w:val="0"/>
        </w:rPr>
        <w:t>preparedness and planning</w:t>
      </w:r>
      <w:r>
        <w:t xml:space="preserve"> received a high rating from both groups, with administrators rating it at 4.78 and teachers at 4.14. The results suggest that schools have established crisis management plans and preparedness mechanisms that are generally recognized by stakeholders. The relatively high ratings indicate that preparedness planning has become an integral component of school operations, contributing to the readiness of schools to respond to potential emergencies and disasters.</w:t>
      </w:r>
    </w:p>
    <w:p w14:paraId="32F276F2" w14:textId="77777777" w:rsidR="009C2492" w:rsidRDefault="009C2492" w:rsidP="009C2492">
      <w:pPr>
        <w:pStyle w:val="isselectedend"/>
      </w:pPr>
      <w:r>
        <w:t xml:space="preserve">The dimension of </w:t>
      </w:r>
      <w:r w:rsidRPr="009C2492">
        <w:rPr>
          <w:rStyle w:val="Strong"/>
          <w:b w:val="0"/>
          <w:bCs w:val="0"/>
        </w:rPr>
        <w:t>communication management</w:t>
      </w:r>
      <w:r>
        <w:t xml:space="preserve"> was also positively assessed, with administrators giving a grand weighted mean of 4.75 and teachers 3.98. Effective communication is essential during crises because it facilitates the timely dissemination of information and coordination among stakeholders. Although both groups acknowledged the presence of communication systems, the comparatively lower teacher rating may indicate opportunities to further strengthen communication channels and ensure that critical information reaches all stakeholders promptly and consistently.</w:t>
      </w:r>
    </w:p>
    <w:p w14:paraId="1AC9F8D5" w14:textId="77777777" w:rsidR="009C2492" w:rsidRDefault="009C2492" w:rsidP="009C2492">
      <w:pPr>
        <w:pStyle w:val="isselectedend"/>
      </w:pPr>
      <w:r>
        <w:t xml:space="preserve">In terms of </w:t>
      </w:r>
      <w:r w:rsidRPr="009C2492">
        <w:rPr>
          <w:rStyle w:val="Strong"/>
          <w:b w:val="0"/>
          <w:bCs w:val="0"/>
        </w:rPr>
        <w:t>training and capacity building</w:t>
      </w:r>
      <w:r>
        <w:t>, administrators and teachers reported positive assessments, with grand weighted means of 4.75 and 3.94, respectively. The findings suggest that schools regularly conduct preparedness activities such as drills, simulations, and related training programs. However, the lower teacher assessment implies that some teachers may perceive existing training opportunities as insufficient to fully equip them with the knowledge and skills required for effective crisis response. This highlights the need for continuous professional development initiatives focused on crisis and disaster management.</w:t>
      </w:r>
    </w:p>
    <w:p w14:paraId="515BD1D4" w14:textId="77777777" w:rsidR="009C2492" w:rsidRDefault="009C2492" w:rsidP="009C2492">
      <w:pPr>
        <w:pStyle w:val="isselectedend"/>
      </w:pPr>
      <w:r>
        <w:t xml:space="preserve">Finally, </w:t>
      </w:r>
      <w:r w:rsidRPr="009C2492">
        <w:rPr>
          <w:rStyle w:val="Strong"/>
          <w:b w:val="0"/>
          <w:bCs w:val="0"/>
        </w:rPr>
        <w:t>safety and recovery management</w:t>
      </w:r>
      <w:r>
        <w:t xml:space="preserve"> received the lowest ratings among the five dimensions, although both groups still assessed it positively. Administrators reported a grand weighted mean of 4.73, while teachers reported 3.98. The findings indicate that schools place considerable emphasis on ensuring the immediate safety of learners and personnel during emergencies. However, the relatively lower ratings suggest that recovery-related initiatives, such as psychological support, well-being monitoring, and learning continuity measures, may require further strengthening to support stakeholders in the aftermath of crisis events.</w:t>
      </w:r>
    </w:p>
    <w:p w14:paraId="4A8D92AC" w14:textId="77777777" w:rsidR="009C2492" w:rsidRDefault="009C2492" w:rsidP="009C2492">
      <w:pPr>
        <w:pStyle w:val="NormalWeb"/>
      </w:pPr>
      <w:r>
        <w:t>Overall, the findings demonstrate that crisis management strategies are implemented at a high level across schools in the district. The consistently positive assessments from both administrators and teachers indicate the presence of established systems and practices that support school safety and preparedness. Nevertheless, the variation in ratings between the two groups suggests the importance of strengthening collaboration, communication, and capacity-building efforts to ensure that crisis management initiatives are fully understood, experienced, and supported by all members of the school community.</w:t>
      </w:r>
    </w:p>
    <w:p w14:paraId="308A1281" w14:textId="77777777" w:rsidR="009C2492" w:rsidRPr="009C2492" w:rsidRDefault="009C2492" w:rsidP="009C2492">
      <w:pPr>
        <w:spacing w:before="100" w:beforeAutospacing="1" w:after="100" w:afterAutospacing="1"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lastRenderedPageBreak/>
        <w:t>Table 3. Summary of the Level of School Disaster Preparedness as Perceived by School Administrators and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8"/>
        <w:gridCol w:w="2700"/>
        <w:gridCol w:w="1690"/>
        <w:gridCol w:w="1571"/>
        <w:gridCol w:w="2031"/>
      </w:tblGrid>
      <w:tr w:rsidR="009C2492" w:rsidRPr="009C2492" w14:paraId="3292356F" w14:textId="77777777">
        <w:trPr>
          <w:tblHeader/>
          <w:tblCellSpacing w:w="15" w:type="dxa"/>
        </w:trPr>
        <w:tc>
          <w:tcPr>
            <w:tcW w:w="0" w:type="auto"/>
            <w:vAlign w:val="center"/>
            <w:hideMark/>
          </w:tcPr>
          <w:p w14:paraId="3BF4AF43"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Dimension</w:t>
            </w:r>
          </w:p>
        </w:tc>
        <w:tc>
          <w:tcPr>
            <w:tcW w:w="0" w:type="auto"/>
            <w:vAlign w:val="center"/>
            <w:hideMark/>
          </w:tcPr>
          <w:p w14:paraId="34F4735C"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School Administrators (GWM)</w:t>
            </w:r>
          </w:p>
        </w:tc>
        <w:tc>
          <w:tcPr>
            <w:tcW w:w="0" w:type="auto"/>
            <w:vAlign w:val="center"/>
            <w:hideMark/>
          </w:tcPr>
          <w:p w14:paraId="20FA57FB"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Interpretation</w:t>
            </w:r>
          </w:p>
        </w:tc>
        <w:tc>
          <w:tcPr>
            <w:tcW w:w="0" w:type="auto"/>
            <w:vAlign w:val="center"/>
            <w:hideMark/>
          </w:tcPr>
          <w:p w14:paraId="3F0DFD91"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Teachers (GWM)</w:t>
            </w:r>
          </w:p>
        </w:tc>
        <w:tc>
          <w:tcPr>
            <w:tcW w:w="0" w:type="auto"/>
            <w:vAlign w:val="center"/>
            <w:hideMark/>
          </w:tcPr>
          <w:p w14:paraId="16C58529"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Interpretation</w:t>
            </w:r>
          </w:p>
        </w:tc>
      </w:tr>
      <w:tr w:rsidR="009C2492" w:rsidRPr="009C2492" w14:paraId="781E1B63" w14:textId="77777777">
        <w:trPr>
          <w:tblCellSpacing w:w="15" w:type="dxa"/>
        </w:trPr>
        <w:tc>
          <w:tcPr>
            <w:tcW w:w="0" w:type="auto"/>
            <w:vAlign w:val="center"/>
            <w:hideMark/>
          </w:tcPr>
          <w:p w14:paraId="2E18BE5D"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Disaster Preparedness Planning</w:t>
            </w:r>
          </w:p>
        </w:tc>
        <w:tc>
          <w:tcPr>
            <w:tcW w:w="0" w:type="auto"/>
            <w:vAlign w:val="center"/>
            <w:hideMark/>
          </w:tcPr>
          <w:p w14:paraId="064BC3DD"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4.73</w:t>
            </w:r>
          </w:p>
        </w:tc>
        <w:tc>
          <w:tcPr>
            <w:tcW w:w="0" w:type="auto"/>
            <w:vAlign w:val="center"/>
            <w:hideMark/>
          </w:tcPr>
          <w:p w14:paraId="23A5B31A"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Highly Prepared</w:t>
            </w:r>
          </w:p>
        </w:tc>
        <w:tc>
          <w:tcPr>
            <w:tcW w:w="0" w:type="auto"/>
            <w:vAlign w:val="center"/>
            <w:hideMark/>
          </w:tcPr>
          <w:p w14:paraId="26D4C0AB"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3.69</w:t>
            </w:r>
          </w:p>
        </w:tc>
        <w:tc>
          <w:tcPr>
            <w:tcW w:w="0" w:type="auto"/>
            <w:vAlign w:val="center"/>
            <w:hideMark/>
          </w:tcPr>
          <w:p w14:paraId="4AF019E4"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Moderately Prepared</w:t>
            </w:r>
          </w:p>
        </w:tc>
      </w:tr>
      <w:tr w:rsidR="009C2492" w:rsidRPr="009C2492" w14:paraId="0AF394DF" w14:textId="77777777">
        <w:trPr>
          <w:tblCellSpacing w:w="15" w:type="dxa"/>
        </w:trPr>
        <w:tc>
          <w:tcPr>
            <w:tcW w:w="0" w:type="auto"/>
            <w:vAlign w:val="center"/>
            <w:hideMark/>
          </w:tcPr>
          <w:p w14:paraId="360DA3D2"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Organizational Structure and Roles</w:t>
            </w:r>
          </w:p>
        </w:tc>
        <w:tc>
          <w:tcPr>
            <w:tcW w:w="0" w:type="auto"/>
            <w:vAlign w:val="center"/>
            <w:hideMark/>
          </w:tcPr>
          <w:p w14:paraId="445276B2"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4.80</w:t>
            </w:r>
          </w:p>
        </w:tc>
        <w:tc>
          <w:tcPr>
            <w:tcW w:w="0" w:type="auto"/>
            <w:vAlign w:val="center"/>
            <w:hideMark/>
          </w:tcPr>
          <w:p w14:paraId="2AA0687A"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Highly Prepared</w:t>
            </w:r>
          </w:p>
        </w:tc>
        <w:tc>
          <w:tcPr>
            <w:tcW w:w="0" w:type="auto"/>
            <w:vAlign w:val="center"/>
            <w:hideMark/>
          </w:tcPr>
          <w:p w14:paraId="66D4D3AE"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3.78</w:t>
            </w:r>
          </w:p>
        </w:tc>
        <w:tc>
          <w:tcPr>
            <w:tcW w:w="0" w:type="auto"/>
            <w:vAlign w:val="center"/>
            <w:hideMark/>
          </w:tcPr>
          <w:p w14:paraId="0DC99F5E"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Moderately Prepared</w:t>
            </w:r>
          </w:p>
        </w:tc>
      </w:tr>
      <w:tr w:rsidR="009C2492" w:rsidRPr="009C2492" w14:paraId="11E854DD" w14:textId="77777777">
        <w:trPr>
          <w:tblCellSpacing w:w="15" w:type="dxa"/>
        </w:trPr>
        <w:tc>
          <w:tcPr>
            <w:tcW w:w="0" w:type="auto"/>
            <w:vAlign w:val="center"/>
            <w:hideMark/>
          </w:tcPr>
          <w:p w14:paraId="3DA2D992"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Capacity Building and Training</w:t>
            </w:r>
          </w:p>
        </w:tc>
        <w:tc>
          <w:tcPr>
            <w:tcW w:w="0" w:type="auto"/>
            <w:vAlign w:val="center"/>
            <w:hideMark/>
          </w:tcPr>
          <w:p w14:paraId="2B819679"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4.77</w:t>
            </w:r>
          </w:p>
        </w:tc>
        <w:tc>
          <w:tcPr>
            <w:tcW w:w="0" w:type="auto"/>
            <w:vAlign w:val="center"/>
            <w:hideMark/>
          </w:tcPr>
          <w:p w14:paraId="25767108"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Highly Prepared</w:t>
            </w:r>
          </w:p>
        </w:tc>
        <w:tc>
          <w:tcPr>
            <w:tcW w:w="0" w:type="auto"/>
            <w:vAlign w:val="center"/>
            <w:hideMark/>
          </w:tcPr>
          <w:p w14:paraId="4BDB07E9"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3.65</w:t>
            </w:r>
          </w:p>
        </w:tc>
        <w:tc>
          <w:tcPr>
            <w:tcW w:w="0" w:type="auto"/>
            <w:vAlign w:val="center"/>
            <w:hideMark/>
          </w:tcPr>
          <w:p w14:paraId="2CCB64D7"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Moderately Prepared</w:t>
            </w:r>
          </w:p>
        </w:tc>
      </w:tr>
      <w:tr w:rsidR="009C2492" w:rsidRPr="009C2492" w14:paraId="6E9879A9" w14:textId="77777777">
        <w:trPr>
          <w:tblCellSpacing w:w="15" w:type="dxa"/>
        </w:trPr>
        <w:tc>
          <w:tcPr>
            <w:tcW w:w="0" w:type="auto"/>
            <w:vAlign w:val="center"/>
            <w:hideMark/>
          </w:tcPr>
          <w:p w14:paraId="190C6413"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Early Warning and Communication Systems</w:t>
            </w:r>
          </w:p>
        </w:tc>
        <w:tc>
          <w:tcPr>
            <w:tcW w:w="0" w:type="auto"/>
            <w:vAlign w:val="center"/>
            <w:hideMark/>
          </w:tcPr>
          <w:p w14:paraId="0B67F2D0"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4.75</w:t>
            </w:r>
          </w:p>
        </w:tc>
        <w:tc>
          <w:tcPr>
            <w:tcW w:w="0" w:type="auto"/>
            <w:vAlign w:val="center"/>
            <w:hideMark/>
          </w:tcPr>
          <w:p w14:paraId="2DDADB19"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Highly Prepared</w:t>
            </w:r>
          </w:p>
        </w:tc>
        <w:tc>
          <w:tcPr>
            <w:tcW w:w="0" w:type="auto"/>
            <w:vAlign w:val="center"/>
            <w:hideMark/>
          </w:tcPr>
          <w:p w14:paraId="40141723"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3.57</w:t>
            </w:r>
          </w:p>
        </w:tc>
        <w:tc>
          <w:tcPr>
            <w:tcW w:w="0" w:type="auto"/>
            <w:vAlign w:val="center"/>
            <w:hideMark/>
          </w:tcPr>
          <w:p w14:paraId="5DC87760"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Moderately Prepared</w:t>
            </w:r>
          </w:p>
        </w:tc>
      </w:tr>
      <w:tr w:rsidR="009C2492" w:rsidRPr="009C2492" w14:paraId="6029ED22" w14:textId="77777777">
        <w:trPr>
          <w:tblCellSpacing w:w="15" w:type="dxa"/>
        </w:trPr>
        <w:tc>
          <w:tcPr>
            <w:tcW w:w="0" w:type="auto"/>
            <w:vAlign w:val="center"/>
            <w:hideMark/>
          </w:tcPr>
          <w:p w14:paraId="6A8035CA"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Safety Measures and Resources</w:t>
            </w:r>
          </w:p>
        </w:tc>
        <w:tc>
          <w:tcPr>
            <w:tcW w:w="0" w:type="auto"/>
            <w:vAlign w:val="center"/>
            <w:hideMark/>
          </w:tcPr>
          <w:p w14:paraId="539C67B7"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4.57</w:t>
            </w:r>
          </w:p>
        </w:tc>
        <w:tc>
          <w:tcPr>
            <w:tcW w:w="0" w:type="auto"/>
            <w:vAlign w:val="center"/>
            <w:hideMark/>
          </w:tcPr>
          <w:p w14:paraId="3243AF73"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Highly Prepared</w:t>
            </w:r>
          </w:p>
        </w:tc>
        <w:tc>
          <w:tcPr>
            <w:tcW w:w="0" w:type="auto"/>
            <w:vAlign w:val="center"/>
            <w:hideMark/>
          </w:tcPr>
          <w:p w14:paraId="69AE8BB1"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3.66</w:t>
            </w:r>
          </w:p>
        </w:tc>
        <w:tc>
          <w:tcPr>
            <w:tcW w:w="0" w:type="auto"/>
            <w:vAlign w:val="center"/>
            <w:hideMark/>
          </w:tcPr>
          <w:p w14:paraId="6831F8FD"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Moderately Prepared</w:t>
            </w:r>
          </w:p>
        </w:tc>
      </w:tr>
      <w:tr w:rsidR="009C2492" w:rsidRPr="009C2492" w14:paraId="4803A1D4" w14:textId="77777777">
        <w:trPr>
          <w:tblCellSpacing w:w="15" w:type="dxa"/>
        </w:trPr>
        <w:tc>
          <w:tcPr>
            <w:tcW w:w="0" w:type="auto"/>
            <w:vAlign w:val="center"/>
            <w:hideMark/>
          </w:tcPr>
          <w:p w14:paraId="437B086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Grand Mean</w:t>
            </w:r>
          </w:p>
        </w:tc>
        <w:tc>
          <w:tcPr>
            <w:tcW w:w="0" w:type="auto"/>
            <w:vAlign w:val="center"/>
            <w:hideMark/>
          </w:tcPr>
          <w:p w14:paraId="61FECD42"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4.72</w:t>
            </w:r>
          </w:p>
        </w:tc>
        <w:tc>
          <w:tcPr>
            <w:tcW w:w="0" w:type="auto"/>
            <w:vAlign w:val="center"/>
            <w:hideMark/>
          </w:tcPr>
          <w:p w14:paraId="07153565"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Highly Prepared</w:t>
            </w:r>
          </w:p>
        </w:tc>
        <w:tc>
          <w:tcPr>
            <w:tcW w:w="0" w:type="auto"/>
            <w:vAlign w:val="center"/>
            <w:hideMark/>
          </w:tcPr>
          <w:p w14:paraId="53AE240E"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3.67</w:t>
            </w:r>
          </w:p>
        </w:tc>
        <w:tc>
          <w:tcPr>
            <w:tcW w:w="0" w:type="auto"/>
            <w:vAlign w:val="center"/>
            <w:hideMark/>
          </w:tcPr>
          <w:p w14:paraId="5AAA080C" w14:textId="77777777" w:rsidR="009C2492" w:rsidRPr="009C2492" w:rsidRDefault="009C2492" w:rsidP="009C2492">
            <w:pPr>
              <w:spacing w:after="0" w:line="240" w:lineRule="auto"/>
              <w:jc w:val="center"/>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Moderately Prepared</w:t>
            </w:r>
          </w:p>
        </w:tc>
      </w:tr>
    </w:tbl>
    <w:p w14:paraId="22325FCB" w14:textId="77777777" w:rsidR="009C2492" w:rsidRDefault="009C2492" w:rsidP="00B47A8A">
      <w:pPr>
        <w:spacing w:after="0"/>
        <w:rPr>
          <w:rFonts w:ascii="Times New Roman" w:hAnsi="Times New Roman" w:cs="Times New Roman"/>
          <w:b/>
          <w:bCs/>
        </w:rPr>
      </w:pPr>
    </w:p>
    <w:p w14:paraId="4C105D71" w14:textId="77777777" w:rsidR="009C2492" w:rsidRDefault="009C2492" w:rsidP="009C2492">
      <w:pPr>
        <w:pStyle w:val="isselectedend"/>
      </w:pPr>
      <w:r>
        <w:t xml:space="preserve">Table 3 presents the summary of the level of school disaster preparedness as perceived by school administrator-respondents and teacher-respondents. The findings reveal a notable difference in perceptions between the two groups. School administrators assessed the overall level of school disaster preparedness as </w:t>
      </w:r>
      <w:r w:rsidRPr="009C2492">
        <w:rPr>
          <w:rStyle w:val="Strong"/>
          <w:b w:val="0"/>
          <w:bCs w:val="0"/>
        </w:rPr>
        <w:t>Highly Prepared</w:t>
      </w:r>
      <w:r>
        <w:t xml:space="preserve"> (GWM = 4.72), whereas teachers assessed it as only </w:t>
      </w:r>
      <w:r w:rsidRPr="009C2492">
        <w:rPr>
          <w:rStyle w:val="Strong"/>
          <w:b w:val="0"/>
          <w:bCs w:val="0"/>
        </w:rPr>
        <w:t>Moderately Prepared</w:t>
      </w:r>
      <w:r>
        <w:t xml:space="preserve"> (GWM = 3.67). This disparity suggests that while school leaders perceive disaster preparedness measures as being comprehensively implemented, teachers may experience or observe gaps in the actual execution, accessibility, or effectiveness of these preparedness initiatives within the school setting.</w:t>
      </w:r>
    </w:p>
    <w:p w14:paraId="2ADD94D0" w14:textId="77777777" w:rsidR="009C2492" w:rsidRDefault="009C2492" w:rsidP="009C2492">
      <w:pPr>
        <w:pStyle w:val="isselectedend"/>
      </w:pPr>
      <w:r>
        <w:t xml:space="preserve">Among the dimensions, </w:t>
      </w:r>
      <w:r w:rsidRPr="009C2492">
        <w:rPr>
          <w:rStyle w:val="Strong"/>
          <w:b w:val="0"/>
          <w:bCs w:val="0"/>
        </w:rPr>
        <w:t>organizational structure and roles</w:t>
      </w:r>
      <w:r>
        <w:t xml:space="preserve"> obtained the highest rating from school administrators (GWM = 4.80), indicating a strong belief that roles, responsibilities, and response mechanisms during emergencies are clearly defined and well-established. This finding reflects administrators’ confidence in the organizational arrangements designed to facilitate effective disaster response and coordination. Clear role delineation is essential in emergency situations because it minimizes confusion and enables stakeholders to respond promptly and efficiently.</w:t>
      </w:r>
    </w:p>
    <w:p w14:paraId="11A2C476" w14:textId="77777777" w:rsidR="009C2492" w:rsidRDefault="009C2492" w:rsidP="009C2492">
      <w:pPr>
        <w:pStyle w:val="isselectedend"/>
      </w:pPr>
      <w:r>
        <w:t xml:space="preserve">Similarly, </w:t>
      </w:r>
      <w:r w:rsidRPr="009C2492">
        <w:rPr>
          <w:rStyle w:val="Strong"/>
          <w:b w:val="0"/>
          <w:bCs w:val="0"/>
        </w:rPr>
        <w:t>capacity building and training</w:t>
      </w:r>
      <w:r>
        <w:t xml:space="preserve"> received a high assessment from administrators (GWM = 4.77), suggesting that schools regularly conduct drills, simulations, and other preparedness activities. These initiatives are important because they enhance the knowledge, skills, and readiness of school personnel to respond effectively during emergencies. However, teachers provided a lower rating (GWM = 3.65), indicating that they may perceive existing training opportunities as insufficient or not consistently accessible. This finding highlights the need to strengthen teacher participation in disaster preparedness activities and provide more comprehensive training programs.</w:t>
      </w:r>
    </w:p>
    <w:p w14:paraId="2C578EA0" w14:textId="77777777" w:rsidR="009C2492" w:rsidRDefault="009C2492" w:rsidP="009C2492">
      <w:pPr>
        <w:pStyle w:val="isselectedend"/>
      </w:pPr>
      <w:r>
        <w:t xml:space="preserve">The dimension of </w:t>
      </w:r>
      <w:r w:rsidRPr="009C2492">
        <w:rPr>
          <w:rStyle w:val="Strong"/>
          <w:b w:val="0"/>
          <w:bCs w:val="0"/>
        </w:rPr>
        <w:t>disaster preparedness planning</w:t>
      </w:r>
      <w:r>
        <w:t xml:space="preserve"> also received contrasting assessments. Administrators rated it as highly prepared (GWM = 4.73), reflecting confidence in the existence and regular updating of School Disaster Risk Reduction and Management (DRRM) Plans. Teachers, however, rated this dimension as moderately prepared (GWM = 3.69), suggesting that although planning mechanisms exist, teacher involvement in the planning, implementation, and evaluation of disaster preparedness activities may be limited. This discrepancy underscores the importance of promoting greater stakeholder participation in preparedness planning processes.</w:t>
      </w:r>
    </w:p>
    <w:p w14:paraId="36076CF6" w14:textId="77777777" w:rsidR="009C2492" w:rsidRDefault="009C2492" w:rsidP="009C2492">
      <w:pPr>
        <w:pStyle w:val="isselectedend"/>
      </w:pPr>
      <w:r>
        <w:t xml:space="preserve">A similar pattern emerged in </w:t>
      </w:r>
      <w:r w:rsidRPr="009C2492">
        <w:rPr>
          <w:rStyle w:val="Strong"/>
          <w:b w:val="0"/>
          <w:bCs w:val="0"/>
        </w:rPr>
        <w:t>early warning and communication systems</w:t>
      </w:r>
      <w:r>
        <w:t>, where administrators reported a high level of preparedness (GWM = 4.75), while teachers perceived only moderate preparedness (GWM = 3.57). The relatively lower teacher rating suggests concerns regarding the timeliness, consistency, and effectiveness of communication during emergencies. Since effective communication serves as the foundation of coordinated disaster response, this finding points to the need for improving communication channels, alert systems, and coordination mechanisms among school personnel and external stakeholders.</w:t>
      </w:r>
    </w:p>
    <w:p w14:paraId="55EBF53A" w14:textId="77777777" w:rsidR="009C2492" w:rsidRDefault="009C2492" w:rsidP="009C2492">
      <w:pPr>
        <w:pStyle w:val="isselectedend"/>
      </w:pPr>
      <w:r>
        <w:t xml:space="preserve">Lastly, </w:t>
      </w:r>
      <w:r w:rsidRPr="009C2492">
        <w:rPr>
          <w:rStyle w:val="Strong"/>
          <w:b w:val="0"/>
          <w:bCs w:val="0"/>
        </w:rPr>
        <w:t>safety measures and resources</w:t>
      </w:r>
      <w:r>
        <w:t xml:space="preserve"> obtained the lowest rating among administrators (GWM = 4.57) and remained at a moderate level among teachers (GWM = 3.66). Although both groups acknowledged the presence of safety </w:t>
      </w:r>
      <w:r>
        <w:lastRenderedPageBreak/>
        <w:t>protocols, drills, and emergency resources, the findings indicate that certain aspects—particularly evacuation signage, safety infrastructure, and compliance with safety procedures—may require further enhancement. The lower ratings in this area suggest that schools should continue investing in physical preparedness measures and resource availability to strengthen overall disaster readiness.</w:t>
      </w:r>
    </w:p>
    <w:p w14:paraId="582BA66F" w14:textId="77777777" w:rsidR="009C2492" w:rsidRDefault="009C2492" w:rsidP="009C2492">
      <w:pPr>
        <w:pStyle w:val="NormalWeb"/>
      </w:pPr>
      <w:r>
        <w:t>Overall, the findings indicate that schools in the district have established important disaster preparedness mechanisms; however, significant differences exist between administrator and teacher perceptions. The consistently higher ratings provided by administrators suggest confidence in the policies and systems that have been put in place, while the more conservative ratings from teachers may reflect challenges encountered during implementation. These results highlight the need to strengthen stakeholder engagement, enhance training opportunities, improve communication systems, and ensure that preparedness initiatives are fully experienced and understood by all members of the school community. Such efforts will contribute to a more comprehensive and sustainable approach to school disaster preparedness.</w:t>
      </w:r>
    </w:p>
    <w:p w14:paraId="19202ADA" w14:textId="77777777" w:rsidR="009C2492" w:rsidRPr="009C2492" w:rsidRDefault="009C2492" w:rsidP="009C2492">
      <w:pPr>
        <w:spacing w:before="100" w:beforeAutospacing="1" w:after="100" w:afterAutospacing="1"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Table 4. Summary of the Significant Difference Between the Assessments of School Administrators and Teachers on Crisis Management Strategies and School Disaster Preparedness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5"/>
        <w:gridCol w:w="4353"/>
        <w:gridCol w:w="960"/>
        <w:gridCol w:w="1027"/>
        <w:gridCol w:w="1542"/>
      </w:tblGrid>
      <w:tr w:rsidR="009C2492" w:rsidRPr="009C2492" w14:paraId="560A6944" w14:textId="77777777">
        <w:trPr>
          <w:tblHeader/>
          <w:tblCellSpacing w:w="15" w:type="dxa"/>
        </w:trPr>
        <w:tc>
          <w:tcPr>
            <w:tcW w:w="0" w:type="auto"/>
            <w:vAlign w:val="center"/>
            <w:hideMark/>
          </w:tcPr>
          <w:p w14:paraId="0218AB3D"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Variable</w:t>
            </w:r>
          </w:p>
        </w:tc>
        <w:tc>
          <w:tcPr>
            <w:tcW w:w="0" w:type="auto"/>
            <w:vAlign w:val="center"/>
            <w:hideMark/>
          </w:tcPr>
          <w:p w14:paraId="076E05ED"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Dimension</w:t>
            </w:r>
          </w:p>
        </w:tc>
        <w:tc>
          <w:tcPr>
            <w:tcW w:w="0" w:type="auto"/>
            <w:vAlign w:val="center"/>
            <w:hideMark/>
          </w:tcPr>
          <w:p w14:paraId="22E60282" w14:textId="77777777" w:rsidR="009C2492" w:rsidRPr="009C2492" w:rsidRDefault="009C2492" w:rsidP="009C2492">
            <w:pPr>
              <w:spacing w:after="0" w:line="240" w:lineRule="auto"/>
              <w:jc w:val="right"/>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p-value</w:t>
            </w:r>
          </w:p>
        </w:tc>
        <w:tc>
          <w:tcPr>
            <w:tcW w:w="0" w:type="auto"/>
            <w:vAlign w:val="center"/>
            <w:hideMark/>
          </w:tcPr>
          <w:p w14:paraId="6CFB028A"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Decision</w:t>
            </w:r>
          </w:p>
        </w:tc>
        <w:tc>
          <w:tcPr>
            <w:tcW w:w="0" w:type="auto"/>
            <w:vAlign w:val="center"/>
            <w:hideMark/>
          </w:tcPr>
          <w:p w14:paraId="749D6A78" w14:textId="77777777" w:rsidR="009C2492" w:rsidRPr="009C2492" w:rsidRDefault="009C2492" w:rsidP="009C2492">
            <w:pPr>
              <w:spacing w:after="0" w:line="240" w:lineRule="auto"/>
              <w:jc w:val="center"/>
              <w:rPr>
                <w:rFonts w:ascii="Times New Roman" w:eastAsia="Times New Roman" w:hAnsi="Times New Roman" w:cs="Times New Roman"/>
                <w:b/>
                <w:bCs/>
                <w:kern w:val="0"/>
                <w:lang w:eastAsia="en-PH"/>
                <w14:ligatures w14:val="none"/>
              </w:rPr>
            </w:pPr>
            <w:r w:rsidRPr="009C2492">
              <w:rPr>
                <w:rFonts w:ascii="Times New Roman" w:eastAsia="Times New Roman" w:hAnsi="Times New Roman" w:cs="Times New Roman"/>
                <w:b/>
                <w:bCs/>
                <w:kern w:val="0"/>
                <w:lang w:eastAsia="en-PH"/>
                <w14:ligatures w14:val="none"/>
              </w:rPr>
              <w:t>Interpretation</w:t>
            </w:r>
          </w:p>
        </w:tc>
      </w:tr>
      <w:tr w:rsidR="009C2492" w:rsidRPr="009C2492" w14:paraId="7E8213A4" w14:textId="77777777">
        <w:trPr>
          <w:tblCellSpacing w:w="15" w:type="dxa"/>
        </w:trPr>
        <w:tc>
          <w:tcPr>
            <w:tcW w:w="0" w:type="auto"/>
            <w:vAlign w:val="center"/>
            <w:hideMark/>
          </w:tcPr>
          <w:p w14:paraId="6875304A"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Crisis Management Strategies</w:t>
            </w:r>
          </w:p>
        </w:tc>
        <w:tc>
          <w:tcPr>
            <w:tcW w:w="0" w:type="auto"/>
            <w:vAlign w:val="center"/>
            <w:hideMark/>
          </w:tcPr>
          <w:p w14:paraId="72CA77DF"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Preparedness and Planning</w:t>
            </w:r>
          </w:p>
        </w:tc>
        <w:tc>
          <w:tcPr>
            <w:tcW w:w="0" w:type="auto"/>
            <w:vAlign w:val="center"/>
            <w:hideMark/>
          </w:tcPr>
          <w:p w14:paraId="5C65A2EA"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0.000011</w:t>
            </w:r>
          </w:p>
        </w:tc>
        <w:tc>
          <w:tcPr>
            <w:tcW w:w="0" w:type="auto"/>
            <w:vAlign w:val="center"/>
            <w:hideMark/>
          </w:tcPr>
          <w:p w14:paraId="4227E36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0F4C55BE"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21A3E66A" w14:textId="77777777">
        <w:trPr>
          <w:tblCellSpacing w:w="15" w:type="dxa"/>
        </w:trPr>
        <w:tc>
          <w:tcPr>
            <w:tcW w:w="0" w:type="auto"/>
            <w:vAlign w:val="center"/>
            <w:hideMark/>
          </w:tcPr>
          <w:p w14:paraId="5F386E91"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12F69169"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Leadership and Decision-Making</w:t>
            </w:r>
          </w:p>
        </w:tc>
        <w:tc>
          <w:tcPr>
            <w:tcW w:w="0" w:type="auto"/>
            <w:vAlign w:val="center"/>
            <w:hideMark/>
          </w:tcPr>
          <w:p w14:paraId="18352FBB"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0.000005</w:t>
            </w:r>
          </w:p>
        </w:tc>
        <w:tc>
          <w:tcPr>
            <w:tcW w:w="0" w:type="auto"/>
            <w:vAlign w:val="center"/>
            <w:hideMark/>
          </w:tcPr>
          <w:p w14:paraId="4B74D075"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5B6DE2D5"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5A11638A" w14:textId="77777777">
        <w:trPr>
          <w:tblCellSpacing w:w="15" w:type="dxa"/>
        </w:trPr>
        <w:tc>
          <w:tcPr>
            <w:tcW w:w="0" w:type="auto"/>
            <w:vAlign w:val="center"/>
            <w:hideMark/>
          </w:tcPr>
          <w:p w14:paraId="27CB2C9A"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387ADD59"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Communication Management</w:t>
            </w:r>
          </w:p>
        </w:tc>
        <w:tc>
          <w:tcPr>
            <w:tcW w:w="0" w:type="auto"/>
            <w:vAlign w:val="center"/>
            <w:hideMark/>
          </w:tcPr>
          <w:p w14:paraId="5C8A6B28"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0.000002</w:t>
            </w:r>
          </w:p>
        </w:tc>
        <w:tc>
          <w:tcPr>
            <w:tcW w:w="0" w:type="auto"/>
            <w:vAlign w:val="center"/>
            <w:hideMark/>
          </w:tcPr>
          <w:p w14:paraId="453DD6D7"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7067D2DD"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0E69853E" w14:textId="77777777">
        <w:trPr>
          <w:tblCellSpacing w:w="15" w:type="dxa"/>
        </w:trPr>
        <w:tc>
          <w:tcPr>
            <w:tcW w:w="0" w:type="auto"/>
            <w:vAlign w:val="center"/>
            <w:hideMark/>
          </w:tcPr>
          <w:p w14:paraId="68249DB1"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5FC2731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Training and Capability Building</w:t>
            </w:r>
          </w:p>
        </w:tc>
        <w:tc>
          <w:tcPr>
            <w:tcW w:w="0" w:type="auto"/>
            <w:vAlign w:val="center"/>
            <w:hideMark/>
          </w:tcPr>
          <w:p w14:paraId="41C6AA8D"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0.000008</w:t>
            </w:r>
          </w:p>
        </w:tc>
        <w:tc>
          <w:tcPr>
            <w:tcW w:w="0" w:type="auto"/>
            <w:vAlign w:val="center"/>
            <w:hideMark/>
          </w:tcPr>
          <w:p w14:paraId="7D89B198"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266F1446"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4E8812C1" w14:textId="77777777">
        <w:trPr>
          <w:tblCellSpacing w:w="15" w:type="dxa"/>
        </w:trPr>
        <w:tc>
          <w:tcPr>
            <w:tcW w:w="0" w:type="auto"/>
            <w:vAlign w:val="center"/>
            <w:hideMark/>
          </w:tcPr>
          <w:p w14:paraId="01295DC4"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AFECB32"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Safety and Recovery Management</w:t>
            </w:r>
          </w:p>
        </w:tc>
        <w:tc>
          <w:tcPr>
            <w:tcW w:w="0" w:type="auto"/>
            <w:vAlign w:val="center"/>
            <w:hideMark/>
          </w:tcPr>
          <w:p w14:paraId="0BC61057"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0.000040</w:t>
            </w:r>
          </w:p>
        </w:tc>
        <w:tc>
          <w:tcPr>
            <w:tcW w:w="0" w:type="auto"/>
            <w:vAlign w:val="center"/>
            <w:hideMark/>
          </w:tcPr>
          <w:p w14:paraId="486D8A0C"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2D55C58A"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690A7BBD" w14:textId="77777777">
        <w:trPr>
          <w:tblCellSpacing w:w="15" w:type="dxa"/>
        </w:trPr>
        <w:tc>
          <w:tcPr>
            <w:tcW w:w="0" w:type="auto"/>
            <w:vAlign w:val="center"/>
            <w:hideMark/>
          </w:tcPr>
          <w:p w14:paraId="554444DD"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b/>
                <w:bCs/>
                <w:kern w:val="0"/>
                <w:lang w:eastAsia="en-PH"/>
                <w14:ligatures w14:val="none"/>
              </w:rPr>
              <w:t>School Disaster Preparedness</w:t>
            </w:r>
          </w:p>
        </w:tc>
        <w:tc>
          <w:tcPr>
            <w:tcW w:w="0" w:type="auto"/>
            <w:vAlign w:val="center"/>
            <w:hideMark/>
          </w:tcPr>
          <w:p w14:paraId="3712A874"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Disaster Preparedness Planning</w:t>
            </w:r>
          </w:p>
        </w:tc>
        <w:tc>
          <w:tcPr>
            <w:tcW w:w="0" w:type="auto"/>
            <w:vAlign w:val="center"/>
            <w:hideMark/>
          </w:tcPr>
          <w:p w14:paraId="61D53FA2"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0.000001</w:t>
            </w:r>
          </w:p>
        </w:tc>
        <w:tc>
          <w:tcPr>
            <w:tcW w:w="0" w:type="auto"/>
            <w:vAlign w:val="center"/>
            <w:hideMark/>
          </w:tcPr>
          <w:p w14:paraId="4CF70D5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3CC83E4A"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3EDFFA67" w14:textId="77777777">
        <w:trPr>
          <w:tblCellSpacing w:w="15" w:type="dxa"/>
        </w:trPr>
        <w:tc>
          <w:tcPr>
            <w:tcW w:w="0" w:type="auto"/>
            <w:vAlign w:val="center"/>
            <w:hideMark/>
          </w:tcPr>
          <w:p w14:paraId="523A0037"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16270FCE"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Organizational Structure and Roles</w:t>
            </w:r>
          </w:p>
        </w:tc>
        <w:tc>
          <w:tcPr>
            <w:tcW w:w="0" w:type="auto"/>
            <w:vAlign w:val="center"/>
            <w:hideMark/>
          </w:tcPr>
          <w:p w14:paraId="739612CC"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0.000000</w:t>
            </w:r>
          </w:p>
        </w:tc>
        <w:tc>
          <w:tcPr>
            <w:tcW w:w="0" w:type="auto"/>
            <w:vAlign w:val="center"/>
            <w:hideMark/>
          </w:tcPr>
          <w:p w14:paraId="5F5C0874"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68BD3D27"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04A74BFB" w14:textId="77777777">
        <w:trPr>
          <w:tblCellSpacing w:w="15" w:type="dxa"/>
        </w:trPr>
        <w:tc>
          <w:tcPr>
            <w:tcW w:w="0" w:type="auto"/>
            <w:vAlign w:val="center"/>
            <w:hideMark/>
          </w:tcPr>
          <w:p w14:paraId="31961736"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66054BA1"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Capacity Building and Training</w:t>
            </w:r>
          </w:p>
        </w:tc>
        <w:tc>
          <w:tcPr>
            <w:tcW w:w="0" w:type="auto"/>
            <w:vAlign w:val="center"/>
            <w:hideMark/>
          </w:tcPr>
          <w:p w14:paraId="74335798"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0.000000</w:t>
            </w:r>
          </w:p>
        </w:tc>
        <w:tc>
          <w:tcPr>
            <w:tcW w:w="0" w:type="auto"/>
            <w:vAlign w:val="center"/>
            <w:hideMark/>
          </w:tcPr>
          <w:p w14:paraId="70B468F0"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542AAFCE"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26D9FCC3" w14:textId="77777777">
        <w:trPr>
          <w:tblCellSpacing w:w="15" w:type="dxa"/>
        </w:trPr>
        <w:tc>
          <w:tcPr>
            <w:tcW w:w="0" w:type="auto"/>
            <w:vAlign w:val="center"/>
            <w:hideMark/>
          </w:tcPr>
          <w:p w14:paraId="211A7D01"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103A5846"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Early Warning and Communication Systems</w:t>
            </w:r>
          </w:p>
        </w:tc>
        <w:tc>
          <w:tcPr>
            <w:tcW w:w="0" w:type="auto"/>
            <w:vAlign w:val="center"/>
            <w:hideMark/>
          </w:tcPr>
          <w:p w14:paraId="29591ECB"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0.000000</w:t>
            </w:r>
          </w:p>
        </w:tc>
        <w:tc>
          <w:tcPr>
            <w:tcW w:w="0" w:type="auto"/>
            <w:vAlign w:val="center"/>
            <w:hideMark/>
          </w:tcPr>
          <w:p w14:paraId="5AFF0F69"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05FF1BC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r w:rsidR="009C2492" w:rsidRPr="009C2492" w14:paraId="7E0039C6" w14:textId="77777777">
        <w:trPr>
          <w:tblCellSpacing w:w="15" w:type="dxa"/>
        </w:trPr>
        <w:tc>
          <w:tcPr>
            <w:tcW w:w="0" w:type="auto"/>
            <w:vAlign w:val="center"/>
            <w:hideMark/>
          </w:tcPr>
          <w:p w14:paraId="13C2794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6B3EB6B"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Safety Measures and Resources</w:t>
            </w:r>
          </w:p>
        </w:tc>
        <w:tc>
          <w:tcPr>
            <w:tcW w:w="0" w:type="auto"/>
            <w:vAlign w:val="center"/>
            <w:hideMark/>
          </w:tcPr>
          <w:p w14:paraId="5F5B320C" w14:textId="77777777" w:rsidR="009C2492" w:rsidRPr="009C2492" w:rsidRDefault="009C2492" w:rsidP="009C2492">
            <w:pPr>
              <w:spacing w:after="0" w:line="240" w:lineRule="auto"/>
              <w:jc w:val="right"/>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0.000000</w:t>
            </w:r>
          </w:p>
        </w:tc>
        <w:tc>
          <w:tcPr>
            <w:tcW w:w="0" w:type="auto"/>
            <w:vAlign w:val="center"/>
            <w:hideMark/>
          </w:tcPr>
          <w:p w14:paraId="489BEFD1"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Reject Ho</w:t>
            </w:r>
          </w:p>
        </w:tc>
        <w:tc>
          <w:tcPr>
            <w:tcW w:w="0" w:type="auto"/>
            <w:vAlign w:val="center"/>
            <w:hideMark/>
          </w:tcPr>
          <w:p w14:paraId="214C0FA0" w14:textId="77777777" w:rsidR="009C2492" w:rsidRPr="009C2492" w:rsidRDefault="009C2492" w:rsidP="009C2492">
            <w:pPr>
              <w:spacing w:after="0" w:line="240" w:lineRule="auto"/>
              <w:rPr>
                <w:rFonts w:ascii="Times New Roman" w:eastAsia="Times New Roman" w:hAnsi="Times New Roman" w:cs="Times New Roman"/>
                <w:kern w:val="0"/>
                <w:lang w:eastAsia="en-PH"/>
                <w14:ligatures w14:val="none"/>
              </w:rPr>
            </w:pPr>
            <w:r w:rsidRPr="009C2492">
              <w:rPr>
                <w:rFonts w:ascii="Times New Roman" w:eastAsia="Times New Roman" w:hAnsi="Times New Roman" w:cs="Times New Roman"/>
                <w:kern w:val="0"/>
                <w:lang w:eastAsia="en-PH"/>
                <w14:ligatures w14:val="none"/>
              </w:rPr>
              <w:t>Significant</w:t>
            </w:r>
          </w:p>
        </w:tc>
      </w:tr>
    </w:tbl>
    <w:p w14:paraId="69B55A29" w14:textId="77777777" w:rsidR="009C2492" w:rsidRDefault="009C2492" w:rsidP="009C2492">
      <w:pPr>
        <w:spacing w:before="100" w:beforeAutospacing="1" w:after="100" w:afterAutospacing="1" w:line="360" w:lineRule="auto"/>
        <w:rPr>
          <w:rFonts w:ascii="Times New Roman" w:eastAsia="Times New Roman" w:hAnsi="Times New Roman" w:cs="Times New Roman"/>
          <w:i/>
          <w:iCs/>
          <w:kern w:val="0"/>
          <w:lang w:eastAsia="en-PH"/>
          <w14:ligatures w14:val="none"/>
        </w:rPr>
      </w:pPr>
      <w:r w:rsidRPr="009C2492">
        <w:rPr>
          <w:rFonts w:ascii="Times New Roman" w:eastAsia="Times New Roman" w:hAnsi="Times New Roman" w:cs="Times New Roman"/>
          <w:i/>
          <w:iCs/>
          <w:kern w:val="0"/>
          <w:lang w:eastAsia="en-PH"/>
          <w14:ligatures w14:val="none"/>
        </w:rPr>
        <w:t>Level of Significance = 0.05</w:t>
      </w:r>
    </w:p>
    <w:p w14:paraId="769E5CE7" w14:textId="77777777" w:rsidR="009C2492" w:rsidRDefault="009C2492" w:rsidP="009C2492">
      <w:pPr>
        <w:pStyle w:val="isselectedend"/>
        <w:jc w:val="both"/>
      </w:pPr>
      <w:r>
        <w:t>Table 4 presents the results of the test of significant difference between the assessments of school administrators and teachers regarding the implementation of crisis management strategies and the level of school disaster preparedness. The findings show that all computed p-values were lower than the 0.05 level of significance, leading to the rejection of the null hypotheses in all dimensions examined.</w:t>
      </w:r>
    </w:p>
    <w:p w14:paraId="345F0028" w14:textId="77777777" w:rsidR="009C2492" w:rsidRDefault="009C2492" w:rsidP="009C2492">
      <w:pPr>
        <w:pStyle w:val="isselectedend"/>
        <w:jc w:val="both"/>
      </w:pPr>
      <w:r>
        <w:t>For crisis management strategies, significant differences were found in preparedness and planning, leadership and decision-making, communication management, training and capability building, and safety and recovery management. These results indicate that school administrators and teachers did not share the same perceptions regarding the extent to which crisis management strategies were implemented in their schools. School administrators consistently rated these dimensions more favorably than teachers, suggesting that administrators may have greater awareness of policies, plans, and initiatives because they are directly involved in their development, coordination, and monitoring. In contrast, teachers may evaluate implementation based on their actual experiences and level of participation in these activities.</w:t>
      </w:r>
    </w:p>
    <w:p w14:paraId="3B95CA49" w14:textId="77777777" w:rsidR="009C2492" w:rsidRDefault="009C2492" w:rsidP="009C2492">
      <w:pPr>
        <w:pStyle w:val="isselectedend"/>
        <w:jc w:val="both"/>
      </w:pPr>
      <w:r>
        <w:t>Similarly, significant differences were observed across all dimensions of school disaster preparedness, including disaster preparedness planning, organizational structure and roles, capacity building and training, early warning and communication systems, and safety measures and resources. The results suggest that administrators and teachers viewed the schools’ preparedness status from different perspectives. While administrators generally perceived their schools as highly prepared, teachers assessed preparedness at a comparatively lower level. This discrepancy may indicate that although preparedness mechanisms are formally established, their implementation, visibility, or accessibility may not be equally experienced by all stakeholders.</w:t>
      </w:r>
    </w:p>
    <w:p w14:paraId="7C7E1E7E" w14:textId="77777777" w:rsidR="009C2492" w:rsidRDefault="009C2492" w:rsidP="009C2492">
      <w:pPr>
        <w:pStyle w:val="isselectedend"/>
        <w:jc w:val="both"/>
      </w:pPr>
      <w:r>
        <w:t xml:space="preserve">The consistent presence of significant differences across all dimensions is a noteworthy finding because it points to a perceptual gap between school leaders and teachers. Such differences may affect the effectiveness of crisis management and disaster preparedness initiatives if stakeholders do not share a common understanding of existing policies, procedures, and preparedness measures. The findings underscore the importance of strengthening collaboration, </w:t>
      </w:r>
      <w:r>
        <w:lastRenderedPageBreak/>
        <w:t>increasing teacher involvement in planning and decision-making processes, and ensuring that preparedness activities are communicated clearly and implemented consistently throughout the school community.</w:t>
      </w:r>
    </w:p>
    <w:p w14:paraId="0D64CF06" w14:textId="77777777" w:rsidR="009C2492" w:rsidRDefault="009C2492" w:rsidP="009C2492">
      <w:pPr>
        <w:pStyle w:val="NormalWeb"/>
        <w:jc w:val="both"/>
      </w:pPr>
      <w:r>
        <w:t>Overall, the results suggest that while schools have established crisis management and disaster preparedness systems, greater efforts are needed to align the perceptions and experiences of administrators and teachers. Achieving a shared understanding among stakeholders may contribute to more effective implementation of crisis management strategies and stronger school disaster preparedness.</w:t>
      </w:r>
    </w:p>
    <w:p w14:paraId="7F92B4FB" w14:textId="77777777" w:rsidR="0049580F" w:rsidRPr="0049580F" w:rsidRDefault="0049580F" w:rsidP="0049580F">
      <w:pPr>
        <w:spacing w:before="100" w:beforeAutospacing="1" w:after="100" w:afterAutospacing="1"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b/>
          <w:bCs/>
          <w:kern w:val="0"/>
          <w:lang w:eastAsia="en-PH"/>
          <w14:ligatures w14:val="none"/>
        </w:rPr>
        <w:t>Table 5. Summary of the Significant Relationship Between the Profile of School Administrators and the Study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5"/>
        <w:gridCol w:w="3284"/>
        <w:gridCol w:w="3299"/>
      </w:tblGrid>
      <w:tr w:rsidR="0049580F" w:rsidRPr="0049580F" w14:paraId="0783570C" w14:textId="77777777">
        <w:trPr>
          <w:tblHeader/>
          <w:tblCellSpacing w:w="15" w:type="dxa"/>
        </w:trPr>
        <w:tc>
          <w:tcPr>
            <w:tcW w:w="0" w:type="auto"/>
            <w:vAlign w:val="center"/>
            <w:hideMark/>
          </w:tcPr>
          <w:p w14:paraId="3A35FC71" w14:textId="77777777" w:rsidR="0049580F" w:rsidRPr="0049580F" w:rsidRDefault="0049580F" w:rsidP="0049580F">
            <w:pPr>
              <w:spacing w:after="0" w:line="240" w:lineRule="auto"/>
              <w:jc w:val="center"/>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t>Profile Variable</w:t>
            </w:r>
          </w:p>
        </w:tc>
        <w:tc>
          <w:tcPr>
            <w:tcW w:w="0" w:type="auto"/>
            <w:vAlign w:val="center"/>
            <w:hideMark/>
          </w:tcPr>
          <w:p w14:paraId="44224D3F" w14:textId="77777777" w:rsidR="0049580F" w:rsidRPr="0049580F" w:rsidRDefault="0049580F" w:rsidP="0049580F">
            <w:pPr>
              <w:spacing w:after="0" w:line="240" w:lineRule="auto"/>
              <w:jc w:val="center"/>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t>Crisis Management Strategies</w:t>
            </w:r>
          </w:p>
        </w:tc>
        <w:tc>
          <w:tcPr>
            <w:tcW w:w="0" w:type="auto"/>
            <w:vAlign w:val="center"/>
            <w:hideMark/>
          </w:tcPr>
          <w:p w14:paraId="72FA4DB0" w14:textId="77777777" w:rsidR="0049580F" w:rsidRPr="0049580F" w:rsidRDefault="0049580F" w:rsidP="0049580F">
            <w:pPr>
              <w:spacing w:after="0" w:line="240" w:lineRule="auto"/>
              <w:jc w:val="center"/>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t>School Disaster Preparedness</w:t>
            </w:r>
          </w:p>
        </w:tc>
      </w:tr>
      <w:tr w:rsidR="0049580F" w:rsidRPr="0049580F" w14:paraId="7BA252F5" w14:textId="77777777">
        <w:trPr>
          <w:tblCellSpacing w:w="15" w:type="dxa"/>
        </w:trPr>
        <w:tc>
          <w:tcPr>
            <w:tcW w:w="0" w:type="auto"/>
            <w:vAlign w:val="center"/>
            <w:hideMark/>
          </w:tcPr>
          <w:p w14:paraId="54AF0F72"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Age</w:t>
            </w:r>
          </w:p>
        </w:tc>
        <w:tc>
          <w:tcPr>
            <w:tcW w:w="0" w:type="auto"/>
            <w:vAlign w:val="center"/>
            <w:hideMark/>
          </w:tcPr>
          <w:p w14:paraId="5AF06912"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53FBBD84"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638D28B0" w14:textId="77777777">
        <w:trPr>
          <w:tblCellSpacing w:w="15" w:type="dxa"/>
        </w:trPr>
        <w:tc>
          <w:tcPr>
            <w:tcW w:w="0" w:type="auto"/>
            <w:vAlign w:val="center"/>
            <w:hideMark/>
          </w:tcPr>
          <w:p w14:paraId="1D557153"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Sex</w:t>
            </w:r>
          </w:p>
        </w:tc>
        <w:tc>
          <w:tcPr>
            <w:tcW w:w="0" w:type="auto"/>
            <w:vAlign w:val="center"/>
            <w:hideMark/>
          </w:tcPr>
          <w:p w14:paraId="71E93B6A"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1B994F8A"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1BAE5CF3" w14:textId="77777777">
        <w:trPr>
          <w:tblCellSpacing w:w="15" w:type="dxa"/>
        </w:trPr>
        <w:tc>
          <w:tcPr>
            <w:tcW w:w="0" w:type="auto"/>
            <w:vAlign w:val="center"/>
            <w:hideMark/>
          </w:tcPr>
          <w:p w14:paraId="395ED3AF"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Civil Status</w:t>
            </w:r>
          </w:p>
        </w:tc>
        <w:tc>
          <w:tcPr>
            <w:tcW w:w="0" w:type="auto"/>
            <w:vAlign w:val="center"/>
            <w:hideMark/>
          </w:tcPr>
          <w:p w14:paraId="05EBC20F"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408078FD"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22A4EC5B" w14:textId="77777777">
        <w:trPr>
          <w:tblCellSpacing w:w="15" w:type="dxa"/>
        </w:trPr>
        <w:tc>
          <w:tcPr>
            <w:tcW w:w="0" w:type="auto"/>
            <w:vAlign w:val="center"/>
            <w:hideMark/>
          </w:tcPr>
          <w:p w14:paraId="0B30A45B"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Highest Educational Attainment</w:t>
            </w:r>
          </w:p>
        </w:tc>
        <w:tc>
          <w:tcPr>
            <w:tcW w:w="0" w:type="auto"/>
            <w:vAlign w:val="center"/>
            <w:hideMark/>
          </w:tcPr>
          <w:p w14:paraId="641DF4DF"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6C480998"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22F72525" w14:textId="77777777">
        <w:trPr>
          <w:tblCellSpacing w:w="15" w:type="dxa"/>
        </w:trPr>
        <w:tc>
          <w:tcPr>
            <w:tcW w:w="0" w:type="auto"/>
            <w:vAlign w:val="center"/>
            <w:hideMark/>
          </w:tcPr>
          <w:p w14:paraId="2C0C1456"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Number of Years as School Administrator</w:t>
            </w:r>
          </w:p>
        </w:tc>
        <w:tc>
          <w:tcPr>
            <w:tcW w:w="0" w:type="auto"/>
            <w:vAlign w:val="center"/>
            <w:hideMark/>
          </w:tcPr>
          <w:p w14:paraId="6674E056"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2CCF2CD1"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6FA3EF8A" w14:textId="77777777">
        <w:trPr>
          <w:tblCellSpacing w:w="15" w:type="dxa"/>
        </w:trPr>
        <w:tc>
          <w:tcPr>
            <w:tcW w:w="0" w:type="auto"/>
            <w:vAlign w:val="center"/>
            <w:hideMark/>
          </w:tcPr>
          <w:p w14:paraId="7E58C066"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Position/Designation</w:t>
            </w:r>
          </w:p>
        </w:tc>
        <w:tc>
          <w:tcPr>
            <w:tcW w:w="0" w:type="auto"/>
            <w:vAlign w:val="center"/>
            <w:hideMark/>
          </w:tcPr>
          <w:p w14:paraId="2DD9FF98"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1F2F2B7C"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2E8E8B6B" w14:textId="77777777">
        <w:trPr>
          <w:tblCellSpacing w:w="15" w:type="dxa"/>
        </w:trPr>
        <w:tc>
          <w:tcPr>
            <w:tcW w:w="0" w:type="auto"/>
            <w:vAlign w:val="center"/>
            <w:hideMark/>
          </w:tcPr>
          <w:p w14:paraId="7F296383"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Relevant In-Service Trainings</w:t>
            </w:r>
          </w:p>
        </w:tc>
        <w:tc>
          <w:tcPr>
            <w:tcW w:w="0" w:type="auto"/>
            <w:vAlign w:val="center"/>
            <w:hideMark/>
          </w:tcPr>
          <w:p w14:paraId="71DB8575"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0D9BD6DD"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1FFE567F" w14:textId="77777777">
        <w:trPr>
          <w:tblCellSpacing w:w="15" w:type="dxa"/>
        </w:trPr>
        <w:tc>
          <w:tcPr>
            <w:tcW w:w="0" w:type="auto"/>
            <w:vAlign w:val="center"/>
            <w:hideMark/>
          </w:tcPr>
          <w:p w14:paraId="2D874504"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Performance Rating (Latest OPCRF)</w:t>
            </w:r>
          </w:p>
        </w:tc>
        <w:tc>
          <w:tcPr>
            <w:tcW w:w="0" w:type="auto"/>
            <w:vAlign w:val="center"/>
            <w:hideMark/>
          </w:tcPr>
          <w:p w14:paraId="396F6652"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c>
          <w:tcPr>
            <w:tcW w:w="0" w:type="auto"/>
            <w:vAlign w:val="center"/>
            <w:hideMark/>
          </w:tcPr>
          <w:p w14:paraId="01B536A7" w14:textId="77777777" w:rsidR="0049580F" w:rsidRPr="0049580F" w:rsidRDefault="0049580F" w:rsidP="0049580F">
            <w:pPr>
              <w:spacing w:after="0" w:line="240" w:lineRule="auto"/>
              <w:jc w:val="center"/>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Not Significant</w:t>
            </w:r>
          </w:p>
        </w:tc>
      </w:tr>
      <w:tr w:rsidR="0049580F" w:rsidRPr="0049580F" w14:paraId="503561F6" w14:textId="77777777">
        <w:trPr>
          <w:tblCellSpacing w:w="15" w:type="dxa"/>
        </w:trPr>
        <w:tc>
          <w:tcPr>
            <w:tcW w:w="0" w:type="auto"/>
            <w:vAlign w:val="center"/>
            <w:hideMark/>
          </w:tcPr>
          <w:p w14:paraId="7B4917F5"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Attitude Toward Crisis Management</w:t>
            </w:r>
          </w:p>
        </w:tc>
        <w:tc>
          <w:tcPr>
            <w:tcW w:w="0" w:type="auto"/>
            <w:vAlign w:val="center"/>
            <w:hideMark/>
          </w:tcPr>
          <w:p w14:paraId="3E291055"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Significant (ρ = 0.511, p = 0.050)</w:t>
            </w:r>
          </w:p>
        </w:tc>
        <w:tc>
          <w:tcPr>
            <w:tcW w:w="0" w:type="auto"/>
            <w:vAlign w:val="center"/>
            <w:hideMark/>
          </w:tcPr>
          <w:p w14:paraId="4864704F"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Significant (ρ = 0.468, p = 0.049)</w:t>
            </w:r>
          </w:p>
        </w:tc>
      </w:tr>
    </w:tbl>
    <w:p w14:paraId="2AFBFD59" w14:textId="77777777" w:rsidR="0049580F" w:rsidRDefault="0049580F" w:rsidP="0049580F">
      <w:pPr>
        <w:spacing w:before="100" w:beforeAutospacing="1" w:after="100" w:afterAutospacing="1" w:line="240" w:lineRule="auto"/>
        <w:rPr>
          <w:rFonts w:ascii="Times New Roman" w:eastAsia="Times New Roman" w:hAnsi="Times New Roman" w:cs="Times New Roman"/>
          <w:i/>
          <w:iCs/>
          <w:kern w:val="0"/>
          <w:lang w:eastAsia="en-PH"/>
          <w14:ligatures w14:val="none"/>
        </w:rPr>
      </w:pPr>
      <w:r w:rsidRPr="0049580F">
        <w:rPr>
          <w:rFonts w:ascii="Times New Roman" w:eastAsia="Times New Roman" w:hAnsi="Times New Roman" w:cs="Times New Roman"/>
          <w:i/>
          <w:iCs/>
          <w:kern w:val="0"/>
          <w:lang w:eastAsia="en-PH"/>
          <w14:ligatures w14:val="none"/>
        </w:rPr>
        <w:t>Level of Significance = 0.05</w:t>
      </w:r>
    </w:p>
    <w:p w14:paraId="298B9D8D" w14:textId="77777777" w:rsidR="0049580F" w:rsidRDefault="0049580F" w:rsidP="0097212D">
      <w:pPr>
        <w:pStyle w:val="isselectedend"/>
        <w:jc w:val="both"/>
      </w:pPr>
      <w:r>
        <w:t>Table 5 presents the results of the test of significant relationship between the profile variables of the school administrator-respondents and their assessed level of implementation of crisis management strategies as well as their assessed level of school disaster preparedness.</w:t>
      </w:r>
    </w:p>
    <w:p w14:paraId="6C27EC15" w14:textId="77777777" w:rsidR="0049580F" w:rsidRDefault="0049580F" w:rsidP="0097212D">
      <w:pPr>
        <w:pStyle w:val="isselectedend"/>
        <w:jc w:val="both"/>
      </w:pPr>
      <w:r>
        <w:t xml:space="preserve">The findings reveal that among the profile variables examined, only </w:t>
      </w:r>
      <w:r w:rsidRPr="0097212D">
        <w:rPr>
          <w:rStyle w:val="Strong"/>
          <w:b w:val="0"/>
          <w:bCs w:val="0"/>
        </w:rPr>
        <w:t>attitude toward crisis management</w:t>
      </w:r>
      <w:r>
        <w:t xml:space="preserve"> demonstrated a significant relationship with both crisis management strategies and school disaster preparedness. Specifically, attitude toward crisis management showed a moderate positive correlation with the level of implementation of crisis management strategies (ρ = 0.511, p = 0.050) and with the level of school disaster preparedness (ρ = 0.468, p = 0.049). These results indicate that school administrators who possess more positive attitudes toward crisis management are more likely to perceive higher levels of implementation of crisis-related strategies and greater levels of school disaster preparedness.</w:t>
      </w:r>
    </w:p>
    <w:p w14:paraId="5298D4DE" w14:textId="77777777" w:rsidR="0049580F" w:rsidRDefault="0049580F" w:rsidP="0097212D">
      <w:pPr>
        <w:pStyle w:val="isselectedend"/>
        <w:jc w:val="both"/>
      </w:pPr>
      <w:r>
        <w:t>This finding highlights the critical role of attitude as an influential factor in promoting effective crisis management practices. Administrators who strongly value preparedness, risk reduction, and emergency planning are more likely to support, prioritize, and actively participate in initiatives that strengthen school readiness and resilience. Their positive disposition toward crisis management may also influence organizational culture by encouraging greater awareness, commitment, and participation among school personnel in preparedness activities.</w:t>
      </w:r>
    </w:p>
    <w:p w14:paraId="4C2B3093" w14:textId="77777777" w:rsidR="0049580F" w:rsidRDefault="0049580F" w:rsidP="0097212D">
      <w:pPr>
        <w:pStyle w:val="isselectedend"/>
        <w:jc w:val="both"/>
      </w:pPr>
      <w:r>
        <w:t>In contrast, the results indicate that age, sex, civil status, highest educational attainment, number of years as school administrator, position or designation, relevant in-service trainings, and performance rating based on the latest OPCRF did not show significant relationships with either crisis management strategies or school disaster preparedness. This suggests that demographic and professional characteristics alone do not necessarily determine the extent to which administrators implement crisis management practices or perceive their schools as prepared for disasters.</w:t>
      </w:r>
    </w:p>
    <w:p w14:paraId="2FF34EC5" w14:textId="77777777" w:rsidR="0049580F" w:rsidRDefault="0049580F" w:rsidP="0097212D">
      <w:pPr>
        <w:pStyle w:val="NormalWeb"/>
        <w:jc w:val="both"/>
      </w:pPr>
      <w:r>
        <w:t>Overall, the findings imply that while professional qualifications and experience remain important in school leadership, the attitudes of administrators toward crisis management play a more significant role in influencing preparedness efforts. Strengthening positive attitudes through continuous awareness programs, leadership development activities, and capacity-building initiatives may therefore contribute to more effective crisis management implementation and improved school disaster preparedness.</w:t>
      </w:r>
    </w:p>
    <w:p w14:paraId="35EBB50C" w14:textId="77777777" w:rsidR="0049580F" w:rsidRPr="0049580F" w:rsidRDefault="0049580F" w:rsidP="0049580F">
      <w:pPr>
        <w:spacing w:before="100" w:beforeAutospacing="1" w:after="100" w:afterAutospacing="1"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b/>
          <w:bCs/>
          <w:kern w:val="0"/>
          <w:lang w:eastAsia="en-PH"/>
          <w14:ligatures w14:val="none"/>
        </w:rPr>
        <w:t>Table 6. Relationship Between Crisis Management Strategies and School Disaster Preparedness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5"/>
        <w:gridCol w:w="2788"/>
        <w:gridCol w:w="821"/>
        <w:gridCol w:w="3242"/>
      </w:tblGrid>
      <w:tr w:rsidR="0049580F" w:rsidRPr="0049580F" w14:paraId="619CDA8A" w14:textId="77777777">
        <w:trPr>
          <w:tblHeader/>
          <w:tblCellSpacing w:w="15" w:type="dxa"/>
        </w:trPr>
        <w:tc>
          <w:tcPr>
            <w:tcW w:w="0" w:type="auto"/>
            <w:vAlign w:val="center"/>
            <w:hideMark/>
          </w:tcPr>
          <w:p w14:paraId="2E8D6314" w14:textId="77777777" w:rsidR="0049580F" w:rsidRPr="0049580F" w:rsidRDefault="0049580F" w:rsidP="0049580F">
            <w:pPr>
              <w:spacing w:after="0" w:line="240" w:lineRule="auto"/>
              <w:jc w:val="center"/>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lastRenderedPageBreak/>
              <w:t>Dimension of School Disaster Preparedness</w:t>
            </w:r>
          </w:p>
        </w:tc>
        <w:tc>
          <w:tcPr>
            <w:tcW w:w="0" w:type="auto"/>
            <w:vAlign w:val="center"/>
            <w:hideMark/>
          </w:tcPr>
          <w:p w14:paraId="011EC851" w14:textId="77777777" w:rsidR="0049580F" w:rsidRPr="0049580F" w:rsidRDefault="0049580F" w:rsidP="0049580F">
            <w:pPr>
              <w:spacing w:after="0" w:line="240" w:lineRule="auto"/>
              <w:jc w:val="right"/>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t>Correlation Coefficient (ρ)</w:t>
            </w:r>
          </w:p>
        </w:tc>
        <w:tc>
          <w:tcPr>
            <w:tcW w:w="0" w:type="auto"/>
            <w:vAlign w:val="center"/>
            <w:hideMark/>
          </w:tcPr>
          <w:p w14:paraId="14F77AEF" w14:textId="77777777" w:rsidR="0049580F" w:rsidRPr="0049580F" w:rsidRDefault="0049580F" w:rsidP="0049580F">
            <w:pPr>
              <w:spacing w:after="0" w:line="240" w:lineRule="auto"/>
              <w:jc w:val="right"/>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t>p-value</w:t>
            </w:r>
          </w:p>
        </w:tc>
        <w:tc>
          <w:tcPr>
            <w:tcW w:w="0" w:type="auto"/>
            <w:vAlign w:val="center"/>
            <w:hideMark/>
          </w:tcPr>
          <w:p w14:paraId="7533DC71" w14:textId="77777777" w:rsidR="0049580F" w:rsidRPr="0049580F" w:rsidRDefault="0049580F" w:rsidP="0049580F">
            <w:pPr>
              <w:spacing w:after="0" w:line="240" w:lineRule="auto"/>
              <w:jc w:val="center"/>
              <w:rPr>
                <w:rFonts w:ascii="Times New Roman" w:eastAsia="Times New Roman" w:hAnsi="Times New Roman" w:cs="Times New Roman"/>
                <w:b/>
                <w:bCs/>
                <w:kern w:val="0"/>
                <w:lang w:eastAsia="en-PH"/>
                <w14:ligatures w14:val="none"/>
              </w:rPr>
            </w:pPr>
            <w:r w:rsidRPr="0049580F">
              <w:rPr>
                <w:rFonts w:ascii="Times New Roman" w:eastAsia="Times New Roman" w:hAnsi="Times New Roman" w:cs="Times New Roman"/>
                <w:b/>
                <w:bCs/>
                <w:kern w:val="0"/>
                <w:lang w:eastAsia="en-PH"/>
                <w14:ligatures w14:val="none"/>
              </w:rPr>
              <w:t>Interpretation</w:t>
            </w:r>
          </w:p>
        </w:tc>
      </w:tr>
      <w:tr w:rsidR="0049580F" w:rsidRPr="0049580F" w14:paraId="47499C41" w14:textId="77777777">
        <w:trPr>
          <w:tblCellSpacing w:w="15" w:type="dxa"/>
        </w:trPr>
        <w:tc>
          <w:tcPr>
            <w:tcW w:w="0" w:type="auto"/>
            <w:vAlign w:val="center"/>
            <w:hideMark/>
          </w:tcPr>
          <w:p w14:paraId="5978CF8D"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Disaster Preparedness Planning</w:t>
            </w:r>
          </w:p>
        </w:tc>
        <w:tc>
          <w:tcPr>
            <w:tcW w:w="0" w:type="auto"/>
            <w:vAlign w:val="center"/>
            <w:hideMark/>
          </w:tcPr>
          <w:p w14:paraId="0ABF31E3"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0.853</w:t>
            </w:r>
          </w:p>
        </w:tc>
        <w:tc>
          <w:tcPr>
            <w:tcW w:w="0" w:type="auto"/>
            <w:vAlign w:val="center"/>
            <w:hideMark/>
          </w:tcPr>
          <w:p w14:paraId="63E986E3"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0.000</w:t>
            </w:r>
          </w:p>
        </w:tc>
        <w:tc>
          <w:tcPr>
            <w:tcW w:w="0" w:type="auto"/>
            <w:vAlign w:val="center"/>
            <w:hideMark/>
          </w:tcPr>
          <w:p w14:paraId="10E89FDD"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Very Strong Positive Correlation</w:t>
            </w:r>
          </w:p>
        </w:tc>
      </w:tr>
      <w:tr w:rsidR="0049580F" w:rsidRPr="0049580F" w14:paraId="3B7C7988" w14:textId="77777777">
        <w:trPr>
          <w:tblCellSpacing w:w="15" w:type="dxa"/>
        </w:trPr>
        <w:tc>
          <w:tcPr>
            <w:tcW w:w="0" w:type="auto"/>
            <w:vAlign w:val="center"/>
            <w:hideMark/>
          </w:tcPr>
          <w:p w14:paraId="6DFC4194"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Organizational Structure and Roles</w:t>
            </w:r>
          </w:p>
        </w:tc>
        <w:tc>
          <w:tcPr>
            <w:tcW w:w="0" w:type="auto"/>
            <w:vAlign w:val="center"/>
            <w:hideMark/>
          </w:tcPr>
          <w:p w14:paraId="016CAE0D"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0.829</w:t>
            </w:r>
          </w:p>
        </w:tc>
        <w:tc>
          <w:tcPr>
            <w:tcW w:w="0" w:type="auto"/>
            <w:vAlign w:val="center"/>
            <w:hideMark/>
          </w:tcPr>
          <w:p w14:paraId="415DCFC3"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0.000</w:t>
            </w:r>
          </w:p>
        </w:tc>
        <w:tc>
          <w:tcPr>
            <w:tcW w:w="0" w:type="auto"/>
            <w:vAlign w:val="center"/>
            <w:hideMark/>
          </w:tcPr>
          <w:p w14:paraId="46F837AB"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Very Strong Positive Correlation</w:t>
            </w:r>
          </w:p>
        </w:tc>
      </w:tr>
      <w:tr w:rsidR="0049580F" w:rsidRPr="0049580F" w14:paraId="0B0AD60B" w14:textId="77777777">
        <w:trPr>
          <w:tblCellSpacing w:w="15" w:type="dxa"/>
        </w:trPr>
        <w:tc>
          <w:tcPr>
            <w:tcW w:w="0" w:type="auto"/>
            <w:vAlign w:val="center"/>
            <w:hideMark/>
          </w:tcPr>
          <w:p w14:paraId="314F2B27"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Capacity Building and Training</w:t>
            </w:r>
          </w:p>
        </w:tc>
        <w:tc>
          <w:tcPr>
            <w:tcW w:w="0" w:type="auto"/>
            <w:vAlign w:val="center"/>
            <w:hideMark/>
          </w:tcPr>
          <w:p w14:paraId="45373B5A"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0.911</w:t>
            </w:r>
          </w:p>
        </w:tc>
        <w:tc>
          <w:tcPr>
            <w:tcW w:w="0" w:type="auto"/>
            <w:vAlign w:val="center"/>
            <w:hideMark/>
          </w:tcPr>
          <w:p w14:paraId="72ECD0C5"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0.000</w:t>
            </w:r>
          </w:p>
        </w:tc>
        <w:tc>
          <w:tcPr>
            <w:tcW w:w="0" w:type="auto"/>
            <w:vAlign w:val="center"/>
            <w:hideMark/>
          </w:tcPr>
          <w:p w14:paraId="0212170C"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Very Strong Positive Correlation</w:t>
            </w:r>
          </w:p>
        </w:tc>
      </w:tr>
      <w:tr w:rsidR="0049580F" w:rsidRPr="0049580F" w14:paraId="03C137A1" w14:textId="77777777">
        <w:trPr>
          <w:tblCellSpacing w:w="15" w:type="dxa"/>
        </w:trPr>
        <w:tc>
          <w:tcPr>
            <w:tcW w:w="0" w:type="auto"/>
            <w:vAlign w:val="center"/>
            <w:hideMark/>
          </w:tcPr>
          <w:p w14:paraId="39C21DB2"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Early Warning and Communication Systems</w:t>
            </w:r>
          </w:p>
        </w:tc>
        <w:tc>
          <w:tcPr>
            <w:tcW w:w="0" w:type="auto"/>
            <w:vAlign w:val="center"/>
            <w:hideMark/>
          </w:tcPr>
          <w:p w14:paraId="66F9FAE3"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0.908</w:t>
            </w:r>
          </w:p>
        </w:tc>
        <w:tc>
          <w:tcPr>
            <w:tcW w:w="0" w:type="auto"/>
            <w:vAlign w:val="center"/>
            <w:hideMark/>
          </w:tcPr>
          <w:p w14:paraId="1F1AC117"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0.000</w:t>
            </w:r>
          </w:p>
        </w:tc>
        <w:tc>
          <w:tcPr>
            <w:tcW w:w="0" w:type="auto"/>
            <w:vAlign w:val="center"/>
            <w:hideMark/>
          </w:tcPr>
          <w:p w14:paraId="606E550A"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Very Strong Positive Correlation</w:t>
            </w:r>
          </w:p>
        </w:tc>
      </w:tr>
      <w:tr w:rsidR="0049580F" w:rsidRPr="0049580F" w14:paraId="76400494" w14:textId="77777777">
        <w:trPr>
          <w:tblCellSpacing w:w="15" w:type="dxa"/>
        </w:trPr>
        <w:tc>
          <w:tcPr>
            <w:tcW w:w="0" w:type="auto"/>
            <w:vAlign w:val="center"/>
            <w:hideMark/>
          </w:tcPr>
          <w:p w14:paraId="267FCA8C"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Safety Measures and Resources</w:t>
            </w:r>
          </w:p>
        </w:tc>
        <w:tc>
          <w:tcPr>
            <w:tcW w:w="0" w:type="auto"/>
            <w:vAlign w:val="center"/>
            <w:hideMark/>
          </w:tcPr>
          <w:p w14:paraId="0F8A1309"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0.737</w:t>
            </w:r>
          </w:p>
        </w:tc>
        <w:tc>
          <w:tcPr>
            <w:tcW w:w="0" w:type="auto"/>
            <w:vAlign w:val="center"/>
            <w:hideMark/>
          </w:tcPr>
          <w:p w14:paraId="3F090042" w14:textId="77777777" w:rsidR="0049580F" w:rsidRPr="0049580F" w:rsidRDefault="0049580F" w:rsidP="0049580F">
            <w:pPr>
              <w:spacing w:after="0" w:line="240" w:lineRule="auto"/>
              <w:jc w:val="right"/>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0.002</w:t>
            </w:r>
          </w:p>
        </w:tc>
        <w:tc>
          <w:tcPr>
            <w:tcW w:w="0" w:type="auto"/>
            <w:vAlign w:val="center"/>
            <w:hideMark/>
          </w:tcPr>
          <w:p w14:paraId="575BC276" w14:textId="77777777" w:rsidR="0049580F" w:rsidRPr="0049580F" w:rsidRDefault="0049580F" w:rsidP="0049580F">
            <w:pPr>
              <w:spacing w:after="0"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kern w:val="0"/>
                <w:lang w:eastAsia="en-PH"/>
                <w14:ligatures w14:val="none"/>
              </w:rPr>
              <w:t>Strong Positive Correlation</w:t>
            </w:r>
          </w:p>
        </w:tc>
      </w:tr>
    </w:tbl>
    <w:p w14:paraId="10FC8832" w14:textId="77777777" w:rsidR="0049580F" w:rsidRPr="0049580F" w:rsidRDefault="0049580F" w:rsidP="0049580F">
      <w:pPr>
        <w:spacing w:before="100" w:beforeAutospacing="1" w:after="100" w:afterAutospacing="1" w:line="240" w:lineRule="auto"/>
        <w:rPr>
          <w:rFonts w:ascii="Times New Roman" w:eastAsia="Times New Roman" w:hAnsi="Times New Roman" w:cs="Times New Roman"/>
          <w:kern w:val="0"/>
          <w:lang w:eastAsia="en-PH"/>
          <w14:ligatures w14:val="none"/>
        </w:rPr>
      </w:pPr>
      <w:r w:rsidRPr="0049580F">
        <w:rPr>
          <w:rFonts w:ascii="Times New Roman" w:eastAsia="Times New Roman" w:hAnsi="Times New Roman" w:cs="Times New Roman"/>
          <w:i/>
          <w:iCs/>
          <w:kern w:val="0"/>
          <w:lang w:eastAsia="en-PH"/>
          <w14:ligatures w14:val="none"/>
        </w:rPr>
        <w:t>Level of Significance = 0.05</w:t>
      </w:r>
    </w:p>
    <w:p w14:paraId="27415261" w14:textId="77777777" w:rsidR="0049580F" w:rsidRDefault="0049580F" w:rsidP="0049580F">
      <w:pPr>
        <w:pStyle w:val="NormalWeb"/>
        <w:jc w:val="both"/>
      </w:pPr>
      <w:r>
        <w:t>Table 6 presents the relationship between the level of implementation of crisis management strategies and the level of school disaster preparedness. The findings reveal that all dimensions of school disaster preparedness were significantly and positively correlated with crisis management strategies, leading to the rejection of the null hypothesis.</w:t>
      </w:r>
    </w:p>
    <w:p w14:paraId="10021986" w14:textId="77777777" w:rsidR="0049580F" w:rsidRDefault="0049580F" w:rsidP="0049580F">
      <w:pPr>
        <w:pStyle w:val="NormalWeb"/>
        <w:jc w:val="both"/>
      </w:pPr>
      <w:r>
        <w:t xml:space="preserve">Among the dimensions, </w:t>
      </w:r>
      <w:r w:rsidRPr="0049580F">
        <w:rPr>
          <w:rStyle w:val="Strong"/>
          <w:b w:val="0"/>
          <w:bCs w:val="0"/>
        </w:rPr>
        <w:t>capacity building and training</w:t>
      </w:r>
      <w:r>
        <w:t xml:space="preserve"> exhibited the strongest relationship with crisis management strategies (ρ = 0.911, p = 0.000), followed closely by </w:t>
      </w:r>
      <w:r w:rsidRPr="0049580F">
        <w:rPr>
          <w:rStyle w:val="Strong"/>
          <w:b w:val="0"/>
          <w:bCs w:val="0"/>
        </w:rPr>
        <w:t>early warning and communication systems</w:t>
      </w:r>
      <w:r>
        <w:t xml:space="preserve"> (ρ = 0.908, p = 0.000). These very strong positive correlations indicate that schools with more effective crisis management practices tend to have stronger training programs and more efficient communication systems for disaster preparedness. This finding emphasizes the importance of equipping school personnel with the necessary knowledge, skills, and communication mechanisms to respond effectively during emergencies.</w:t>
      </w:r>
    </w:p>
    <w:p w14:paraId="3B99EBB1" w14:textId="77777777" w:rsidR="0049580F" w:rsidRDefault="0049580F" w:rsidP="0049580F">
      <w:pPr>
        <w:pStyle w:val="NormalWeb"/>
        <w:jc w:val="both"/>
      </w:pPr>
      <w:r>
        <w:t xml:space="preserve">Likewise, </w:t>
      </w:r>
      <w:r w:rsidRPr="0049580F">
        <w:rPr>
          <w:rStyle w:val="Strong"/>
          <w:b w:val="0"/>
          <w:bCs w:val="0"/>
        </w:rPr>
        <w:t>disaster preparedness planning</w:t>
      </w:r>
      <w:r>
        <w:t xml:space="preserve"> (ρ = 0.853, p = 0.000) and </w:t>
      </w:r>
      <w:r w:rsidRPr="0049580F">
        <w:rPr>
          <w:rStyle w:val="Strong"/>
          <w:b w:val="0"/>
          <w:bCs w:val="0"/>
        </w:rPr>
        <w:t>organizational structure and roles</w:t>
      </w:r>
      <w:r>
        <w:t xml:space="preserve"> (ρ = 0.829, p = 0.000) demonstrated very strong positive correlations with crisis management strategies. These results suggest that schools that actively implement crisis management measures are more likely to establish comprehensive preparedness plans, clearly define responsibilities, and maintain organized response structures. Such elements are essential for ensuring coordinated and effective actions before, during, and after disaster events.</w:t>
      </w:r>
    </w:p>
    <w:p w14:paraId="1AF3C01E" w14:textId="77777777" w:rsidR="0049580F" w:rsidRDefault="0049580F" w:rsidP="0049580F">
      <w:pPr>
        <w:pStyle w:val="NormalWeb"/>
        <w:jc w:val="both"/>
      </w:pPr>
      <w:r>
        <w:t xml:space="preserve">Meanwhile, </w:t>
      </w:r>
      <w:r w:rsidRPr="0049580F">
        <w:rPr>
          <w:rStyle w:val="Strong"/>
          <w:b w:val="0"/>
          <w:bCs w:val="0"/>
        </w:rPr>
        <w:t>safety measures and resources</w:t>
      </w:r>
      <w:r>
        <w:t xml:space="preserve"> showed a strong positive correlation (ρ = 0.737, p = 0.002). Although this relationship was slightly lower than the other dimensions, it nevertheless indicates that effective crisis management contributes substantially to the availability and implementation of safety protocols, emergency resources, and protective measures within schools.</w:t>
      </w:r>
    </w:p>
    <w:p w14:paraId="141DF812" w14:textId="77777777" w:rsidR="0049580F" w:rsidRDefault="0049580F" w:rsidP="0049580F">
      <w:pPr>
        <w:pStyle w:val="NormalWeb"/>
        <w:jc w:val="both"/>
      </w:pPr>
      <w:r>
        <w:t>The consistently high correlation coefficients across all dimensions demonstrate that crisis management strategies and school disaster preparedness are closely interconnected. As the implementation of crisis management strategies improves, corresponding improvements in disaster preparedness are also likely to occur. These findings affirm that crisis management serves as a foundational component of school preparedness and resilience.</w:t>
      </w:r>
    </w:p>
    <w:p w14:paraId="5CC294B7" w14:textId="77777777" w:rsidR="0049580F" w:rsidRDefault="0049580F" w:rsidP="0049580F">
      <w:pPr>
        <w:pStyle w:val="NormalWeb"/>
        <w:jc w:val="both"/>
      </w:pPr>
      <w:r>
        <w:t>Overall, the results underscore the importance of strengthening crisis management strategies as a means of enhancing school disaster preparedness. Investments in preparedness planning, leadership, communication systems, training programs, and safety measures are likely to yield significant improvements in the overall readiness of schools to prevent, respond to, and recover from emergencies and disasters.</w:t>
      </w:r>
    </w:p>
    <w:p w14:paraId="79B2521A" w14:textId="77777777" w:rsidR="0031146F" w:rsidRPr="0031146F" w:rsidRDefault="0031146F" w:rsidP="0031146F">
      <w:p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b/>
          <w:bCs/>
          <w:kern w:val="0"/>
          <w:lang w:eastAsia="en-PH"/>
          <w14:ligatures w14:val="none"/>
        </w:rPr>
        <w:t>Table 7. Challenges Encountered by School Administrators in the Implementation of Crisis Management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gridCol w:w="1694"/>
        <w:gridCol w:w="2036"/>
      </w:tblGrid>
      <w:tr w:rsidR="0031146F" w:rsidRPr="0031146F" w14:paraId="09624261" w14:textId="77777777">
        <w:trPr>
          <w:tblHeader/>
          <w:tblCellSpacing w:w="15" w:type="dxa"/>
        </w:trPr>
        <w:tc>
          <w:tcPr>
            <w:tcW w:w="0" w:type="auto"/>
            <w:vAlign w:val="center"/>
            <w:hideMark/>
          </w:tcPr>
          <w:p w14:paraId="4904B8B7" w14:textId="77777777" w:rsidR="0031146F" w:rsidRPr="0031146F" w:rsidRDefault="0031146F" w:rsidP="0031146F">
            <w:pPr>
              <w:spacing w:after="0" w:line="240" w:lineRule="auto"/>
              <w:jc w:val="center"/>
              <w:rPr>
                <w:rFonts w:ascii="Times New Roman" w:eastAsia="Times New Roman" w:hAnsi="Times New Roman" w:cs="Times New Roman"/>
                <w:b/>
                <w:bCs/>
                <w:kern w:val="0"/>
                <w:lang w:eastAsia="en-PH"/>
                <w14:ligatures w14:val="none"/>
              </w:rPr>
            </w:pPr>
            <w:r w:rsidRPr="0031146F">
              <w:rPr>
                <w:rFonts w:ascii="Times New Roman" w:eastAsia="Times New Roman" w:hAnsi="Times New Roman" w:cs="Times New Roman"/>
                <w:b/>
                <w:bCs/>
                <w:kern w:val="0"/>
                <w:lang w:eastAsia="en-PH"/>
                <w14:ligatures w14:val="none"/>
              </w:rPr>
              <w:t>Indicator</w:t>
            </w:r>
          </w:p>
        </w:tc>
        <w:tc>
          <w:tcPr>
            <w:tcW w:w="0" w:type="auto"/>
            <w:vAlign w:val="center"/>
            <w:hideMark/>
          </w:tcPr>
          <w:p w14:paraId="552F1554" w14:textId="77777777" w:rsidR="0031146F" w:rsidRPr="0031146F" w:rsidRDefault="0031146F" w:rsidP="0031146F">
            <w:pPr>
              <w:spacing w:after="0" w:line="240" w:lineRule="auto"/>
              <w:jc w:val="right"/>
              <w:rPr>
                <w:rFonts w:ascii="Times New Roman" w:eastAsia="Times New Roman" w:hAnsi="Times New Roman" w:cs="Times New Roman"/>
                <w:b/>
                <w:bCs/>
                <w:kern w:val="0"/>
                <w:lang w:eastAsia="en-PH"/>
                <w14:ligatures w14:val="none"/>
              </w:rPr>
            </w:pPr>
            <w:r w:rsidRPr="0031146F">
              <w:rPr>
                <w:rFonts w:ascii="Times New Roman" w:eastAsia="Times New Roman" w:hAnsi="Times New Roman" w:cs="Times New Roman"/>
                <w:b/>
                <w:bCs/>
                <w:kern w:val="0"/>
                <w:lang w:eastAsia="en-PH"/>
                <w14:ligatures w14:val="none"/>
              </w:rPr>
              <w:t>Weighted Mean</w:t>
            </w:r>
          </w:p>
        </w:tc>
        <w:tc>
          <w:tcPr>
            <w:tcW w:w="0" w:type="auto"/>
            <w:vAlign w:val="center"/>
            <w:hideMark/>
          </w:tcPr>
          <w:p w14:paraId="0A5210FC" w14:textId="77777777" w:rsidR="0031146F" w:rsidRPr="0031146F" w:rsidRDefault="0031146F" w:rsidP="0031146F">
            <w:pPr>
              <w:spacing w:after="0" w:line="240" w:lineRule="auto"/>
              <w:jc w:val="center"/>
              <w:rPr>
                <w:rFonts w:ascii="Times New Roman" w:eastAsia="Times New Roman" w:hAnsi="Times New Roman" w:cs="Times New Roman"/>
                <w:b/>
                <w:bCs/>
                <w:kern w:val="0"/>
                <w:lang w:eastAsia="en-PH"/>
                <w14:ligatures w14:val="none"/>
              </w:rPr>
            </w:pPr>
            <w:r w:rsidRPr="0031146F">
              <w:rPr>
                <w:rFonts w:ascii="Times New Roman" w:eastAsia="Times New Roman" w:hAnsi="Times New Roman" w:cs="Times New Roman"/>
                <w:b/>
                <w:bCs/>
                <w:kern w:val="0"/>
                <w:lang w:eastAsia="en-PH"/>
                <w14:ligatures w14:val="none"/>
              </w:rPr>
              <w:t>Interpretation</w:t>
            </w:r>
          </w:p>
        </w:tc>
      </w:tr>
      <w:tr w:rsidR="0031146F" w:rsidRPr="0031146F" w14:paraId="2CEF8BB8" w14:textId="77777777">
        <w:trPr>
          <w:tblCellSpacing w:w="15" w:type="dxa"/>
        </w:trPr>
        <w:tc>
          <w:tcPr>
            <w:tcW w:w="0" w:type="auto"/>
            <w:vAlign w:val="center"/>
            <w:hideMark/>
          </w:tcPr>
          <w:p w14:paraId="19994ADF" w14:textId="77777777" w:rsidR="0031146F" w:rsidRPr="0031146F" w:rsidRDefault="0031146F" w:rsidP="0031146F">
            <w:pPr>
              <w:spacing w:after="0"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Limited funding hinders disaster preparedness.</w:t>
            </w:r>
          </w:p>
        </w:tc>
        <w:tc>
          <w:tcPr>
            <w:tcW w:w="0" w:type="auto"/>
            <w:vAlign w:val="center"/>
            <w:hideMark/>
          </w:tcPr>
          <w:p w14:paraId="28DA195E"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4.87</w:t>
            </w:r>
          </w:p>
        </w:tc>
        <w:tc>
          <w:tcPr>
            <w:tcW w:w="0" w:type="auto"/>
            <w:vAlign w:val="center"/>
            <w:hideMark/>
          </w:tcPr>
          <w:p w14:paraId="520BE225"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Highly a Challenge</w:t>
            </w:r>
          </w:p>
        </w:tc>
      </w:tr>
      <w:tr w:rsidR="0031146F" w:rsidRPr="0031146F" w14:paraId="455FB79A" w14:textId="77777777">
        <w:trPr>
          <w:tblCellSpacing w:w="15" w:type="dxa"/>
        </w:trPr>
        <w:tc>
          <w:tcPr>
            <w:tcW w:w="0" w:type="auto"/>
            <w:vAlign w:val="center"/>
            <w:hideMark/>
          </w:tcPr>
          <w:p w14:paraId="7CCFE95B" w14:textId="77777777" w:rsidR="0031146F" w:rsidRPr="0031146F" w:rsidRDefault="0031146F" w:rsidP="0031146F">
            <w:pPr>
              <w:spacing w:after="0"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Emergency supplies are insufficient.</w:t>
            </w:r>
          </w:p>
        </w:tc>
        <w:tc>
          <w:tcPr>
            <w:tcW w:w="0" w:type="auto"/>
            <w:vAlign w:val="center"/>
            <w:hideMark/>
          </w:tcPr>
          <w:p w14:paraId="4F384E41"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4.87</w:t>
            </w:r>
          </w:p>
        </w:tc>
        <w:tc>
          <w:tcPr>
            <w:tcW w:w="0" w:type="auto"/>
            <w:vAlign w:val="center"/>
            <w:hideMark/>
          </w:tcPr>
          <w:p w14:paraId="3E1EF9BE"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Highly a Challenge</w:t>
            </w:r>
          </w:p>
        </w:tc>
      </w:tr>
      <w:tr w:rsidR="0031146F" w:rsidRPr="0031146F" w14:paraId="50B9D620" w14:textId="77777777">
        <w:trPr>
          <w:tblCellSpacing w:w="15" w:type="dxa"/>
        </w:trPr>
        <w:tc>
          <w:tcPr>
            <w:tcW w:w="0" w:type="auto"/>
            <w:vAlign w:val="center"/>
            <w:hideMark/>
          </w:tcPr>
          <w:p w14:paraId="04137706" w14:textId="77777777" w:rsidR="0031146F" w:rsidRPr="0031146F" w:rsidRDefault="0031146F" w:rsidP="0031146F">
            <w:pPr>
              <w:spacing w:after="0"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Coordination with local authorities is difficult.</w:t>
            </w:r>
          </w:p>
        </w:tc>
        <w:tc>
          <w:tcPr>
            <w:tcW w:w="0" w:type="auto"/>
            <w:vAlign w:val="center"/>
            <w:hideMark/>
          </w:tcPr>
          <w:p w14:paraId="79C9E01E"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4.60</w:t>
            </w:r>
          </w:p>
        </w:tc>
        <w:tc>
          <w:tcPr>
            <w:tcW w:w="0" w:type="auto"/>
            <w:vAlign w:val="center"/>
            <w:hideMark/>
          </w:tcPr>
          <w:p w14:paraId="50A7CEEA"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Highly a Challenge</w:t>
            </w:r>
          </w:p>
        </w:tc>
      </w:tr>
      <w:tr w:rsidR="0031146F" w:rsidRPr="0031146F" w14:paraId="7EA0FBA6" w14:textId="77777777">
        <w:trPr>
          <w:tblCellSpacing w:w="15" w:type="dxa"/>
        </w:trPr>
        <w:tc>
          <w:tcPr>
            <w:tcW w:w="0" w:type="auto"/>
            <w:vAlign w:val="center"/>
            <w:hideMark/>
          </w:tcPr>
          <w:p w14:paraId="045871C7" w14:textId="77777777" w:rsidR="0031146F" w:rsidRPr="0031146F" w:rsidRDefault="0031146F" w:rsidP="0031146F">
            <w:pPr>
              <w:spacing w:after="0"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b/>
                <w:bCs/>
                <w:kern w:val="0"/>
                <w:lang w:eastAsia="en-PH"/>
                <w14:ligatures w14:val="none"/>
              </w:rPr>
              <w:t>Grand Weighted Mean</w:t>
            </w:r>
          </w:p>
        </w:tc>
        <w:tc>
          <w:tcPr>
            <w:tcW w:w="0" w:type="auto"/>
            <w:vAlign w:val="center"/>
            <w:hideMark/>
          </w:tcPr>
          <w:p w14:paraId="5011A533"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b/>
                <w:bCs/>
                <w:kern w:val="0"/>
                <w:lang w:eastAsia="en-PH"/>
                <w14:ligatures w14:val="none"/>
              </w:rPr>
              <w:t>4.76</w:t>
            </w:r>
          </w:p>
        </w:tc>
        <w:tc>
          <w:tcPr>
            <w:tcW w:w="0" w:type="auto"/>
            <w:vAlign w:val="center"/>
            <w:hideMark/>
          </w:tcPr>
          <w:p w14:paraId="4FFB816C" w14:textId="77777777" w:rsidR="0031146F" w:rsidRPr="0031146F" w:rsidRDefault="0031146F" w:rsidP="0031146F">
            <w:pPr>
              <w:spacing w:after="0" w:line="240" w:lineRule="auto"/>
              <w:jc w:val="center"/>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b/>
                <w:bCs/>
                <w:kern w:val="0"/>
                <w:lang w:eastAsia="en-PH"/>
                <w14:ligatures w14:val="none"/>
              </w:rPr>
              <w:t>Highly a Challenge</w:t>
            </w:r>
          </w:p>
        </w:tc>
      </w:tr>
    </w:tbl>
    <w:p w14:paraId="6FD37C82" w14:textId="77777777" w:rsidR="0031146F" w:rsidRDefault="0031146F" w:rsidP="0031146F">
      <w:pPr>
        <w:pStyle w:val="NormalWeb"/>
        <w:jc w:val="both"/>
      </w:pPr>
      <w:r>
        <w:t xml:space="preserve">Table 7 presents the challenges encountered by school administrator-respondents in the implementation of crisis management strategies. The findings reveal that the overall level of challenges experienced by the respondents was </w:t>
      </w:r>
      <w:r w:rsidRPr="0031146F">
        <w:rPr>
          <w:rStyle w:val="Strong"/>
          <w:b w:val="0"/>
          <w:bCs w:val="0"/>
        </w:rPr>
        <w:t>highly evident</w:t>
      </w:r>
      <w:r>
        <w:t xml:space="preserve">, as reflected in the grand weighted mean of </w:t>
      </w:r>
      <w:r w:rsidRPr="0031146F">
        <w:rPr>
          <w:rStyle w:val="Strong"/>
          <w:b w:val="0"/>
          <w:bCs w:val="0"/>
        </w:rPr>
        <w:t>4.76</w:t>
      </w:r>
      <w:r>
        <w:t xml:space="preserve">, interpreted as </w:t>
      </w:r>
      <w:r w:rsidRPr="0031146F">
        <w:rPr>
          <w:rStyle w:val="Strong"/>
          <w:b w:val="0"/>
          <w:bCs w:val="0"/>
        </w:rPr>
        <w:t>Highly a Challenge</w:t>
      </w:r>
      <w:r>
        <w:t>. This indicates that school administrators consistently encounter significant obstacles that may affect the effective implementation of crisis management initiatives and disaster preparedness programs within their schools.</w:t>
      </w:r>
    </w:p>
    <w:p w14:paraId="1F5C6D0E" w14:textId="77777777" w:rsidR="0031146F" w:rsidRDefault="0031146F" w:rsidP="0031146F">
      <w:pPr>
        <w:pStyle w:val="NormalWeb"/>
        <w:jc w:val="both"/>
      </w:pPr>
      <w:r>
        <w:lastRenderedPageBreak/>
        <w:t xml:space="preserve">Among the identified challenges, </w:t>
      </w:r>
      <w:r w:rsidRPr="0031146F">
        <w:rPr>
          <w:rStyle w:val="Strong"/>
          <w:b w:val="0"/>
          <w:bCs w:val="0"/>
        </w:rPr>
        <w:t>limited funding for disaster preparedness</w:t>
      </w:r>
      <w:r>
        <w:t xml:space="preserve"> and </w:t>
      </w:r>
      <w:r w:rsidRPr="0031146F">
        <w:rPr>
          <w:rStyle w:val="Strong"/>
          <w:b w:val="0"/>
          <w:bCs w:val="0"/>
        </w:rPr>
        <w:t>insufficient emergency supplies</w:t>
      </w:r>
      <w:r>
        <w:t xml:space="preserve"> emerged as the most significant concerns, both obtaining the highest weighted mean of </w:t>
      </w:r>
      <w:r w:rsidRPr="0031146F">
        <w:rPr>
          <w:rStyle w:val="Strong"/>
          <w:b w:val="0"/>
          <w:bCs w:val="0"/>
        </w:rPr>
        <w:t>4.87</w:t>
      </w:r>
      <w:r>
        <w:t>. These findings underscore the critical role of financial and material resources in ensuring the successful implementation of crisis management strategies. Adequate funding is necessary to support preparedness activities, procure emergency equipment, conduct training programs, and maintain disaster response mechanisms. Likewise, the availability of emergency supplies is essential for providing immediate assistance and protection during crisis situations. The prominence of these challenges suggests that resource constraints remain a major barrier to achieving optimal school disaster preparedness.</w:t>
      </w:r>
    </w:p>
    <w:p w14:paraId="37D0863B" w14:textId="77777777" w:rsidR="0031146F" w:rsidRDefault="0031146F" w:rsidP="0031146F">
      <w:pPr>
        <w:pStyle w:val="NormalWeb"/>
        <w:jc w:val="both"/>
      </w:pPr>
      <w:r>
        <w:t xml:space="preserve">On the other hand, </w:t>
      </w:r>
      <w:r w:rsidRPr="0031146F">
        <w:rPr>
          <w:rStyle w:val="Strong"/>
          <w:b w:val="0"/>
          <w:bCs w:val="0"/>
        </w:rPr>
        <w:t>coordination with local authorities</w:t>
      </w:r>
      <w:r>
        <w:t xml:space="preserve"> obtained the lowest weighted mean of </w:t>
      </w:r>
      <w:r w:rsidRPr="0031146F">
        <w:rPr>
          <w:rStyle w:val="Strong"/>
          <w:b w:val="0"/>
          <w:bCs w:val="0"/>
        </w:rPr>
        <w:t>4.60</w:t>
      </w:r>
      <w:r>
        <w:t xml:space="preserve">. Although ranked lowest among the identified challenges, it was still interpreted as </w:t>
      </w:r>
      <w:r w:rsidRPr="0031146F">
        <w:rPr>
          <w:rStyle w:val="Strong"/>
          <w:b w:val="0"/>
          <w:bCs w:val="0"/>
        </w:rPr>
        <w:t>Highly a Challenge</w:t>
      </w:r>
      <w:r>
        <w:t>, indicating that collaboration with external agencies continues to present difficulties for school administrators. Effective coordination with local government units and disaster risk reduction and management offices is crucial for accessing technical support, emergency resources, and timely information during emergencies. The result suggests that while coordination issues may be less severe than funding and resource limitations, they nevertheless require attention to strengthen partnerships and improve disaster response efforts.</w:t>
      </w:r>
    </w:p>
    <w:p w14:paraId="55BA5E99" w14:textId="77777777" w:rsidR="0031146F" w:rsidRDefault="0031146F" w:rsidP="0031146F">
      <w:pPr>
        <w:pStyle w:val="NormalWeb"/>
        <w:jc w:val="both"/>
      </w:pPr>
      <w:r>
        <w:t>Overall, the findings indicate that the challenges encountered by school administrators are primarily related to resource inadequacies and logistical support. These constraints may limit the capacity of schools to fully implement crisis management strategies and maintain a high level of disaster preparedness. Addressing these concerns through increased funding allocations, improved provision of emergency resources, and strengthened inter-agency collaboration may significantly enhance the effectiveness of crisis management practices in schools.</w:t>
      </w:r>
    </w:p>
    <w:p w14:paraId="3B8F7B9C" w14:textId="485487FA"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SUMMARY OF FINDINGS</w:t>
      </w:r>
    </w:p>
    <w:p w14:paraId="6BCC6F31" w14:textId="77777777" w:rsidR="0031146F" w:rsidRPr="0031146F" w:rsidRDefault="0031146F" w:rsidP="0031146F">
      <w:p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This study determined the crisis management strategies and their impact on school disaster preparedness in the District of San Jose de Buan, Schools Division of Samar, during the School Year 2025–2026.</w:t>
      </w:r>
    </w:p>
    <w:p w14:paraId="1CD2A503" w14:textId="77777777" w:rsidR="0031146F" w:rsidRPr="0031146F" w:rsidRDefault="0031146F" w:rsidP="0031146F">
      <w:p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Based on the analysis and interpretation of the data, the following findings were obtained:</w:t>
      </w:r>
    </w:p>
    <w:p w14:paraId="58112174"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The school administrator-respondents were predominantly female, married, and within the 37–41 age bracket. Most were Master’s Degree Holders, had served as school administrators for 6–10 years, and held the position of Head Teacher I. They frequently participated in school-level in-service trainings and all obtained Outstanding performance ratings based on their latest OPCRF. Furthermore, the respondents demonstrated a very high positive attitude toward crisis management, indicating strong support for preparedness, communication, policy enhancement, and continuous improvement in managing school crises.</w:t>
      </w:r>
    </w:p>
    <w:p w14:paraId="243D5647"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The level of implementation of crisis management strategies, as assessed by school administrators, was very high across all dimensions. Leadership and decision-making emerged as the most evident dimension, followed by preparedness and planning, communication management, training and capability building, and safety and recovery management. These findings suggest that school administrators perceived crisis management practices as being effectively implemented in their respective schools.</w:t>
      </w:r>
    </w:p>
    <w:p w14:paraId="6023B44A"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Teacher-respondents likewise perceived the implementation of crisis management strategies to be evident across all dimensions. Preparedness and planning obtained the highest assessment, followed by leadership and decision-making, communication management, safety and recovery management, and training and capability building. Although teachers generally acknowledged the implementation of crisis management practices, their ratings were consistently lower than those of school administrators.</w:t>
      </w:r>
    </w:p>
    <w:p w14:paraId="54C85432"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School administrators assessed the level of school disaster preparedness as highly prepared across all dimensions. Organizational structure and roles obtained the highest rating, followed by capacity building and training, early warning and communication systems, disaster preparedness planning, and safety measures and resources. These findings indicate that administrators viewed their schools as having well-established systems and mechanisms for disaster preparedness.</w:t>
      </w:r>
    </w:p>
    <w:p w14:paraId="2452EFC9"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Teacher-respondents assessed the level of school disaster preparedness as moderately prepared across all dimensions. Organizational structure and roles received the highest rating, followed by disaster preparedness planning, safety measures and resources, capacity building and training, and early warning and communication systems. These results suggest that while preparedness measures were present, teachers perceived opportunities for further improvement in several areas of school disaster readiness.</w:t>
      </w:r>
    </w:p>
    <w:p w14:paraId="1CC5C1E5"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 xml:space="preserve">Significant differences existed between the assessments of school administrators and teachers regarding the implementation of crisis management strategies. Significant differences were observed in preparedness and planning, leadership and decision-making, communication management, training and capability building, and </w:t>
      </w:r>
      <w:r w:rsidRPr="0031146F">
        <w:rPr>
          <w:rFonts w:ascii="Times New Roman" w:eastAsia="Times New Roman" w:hAnsi="Times New Roman" w:cs="Times New Roman"/>
          <w:kern w:val="0"/>
          <w:lang w:eastAsia="en-PH"/>
          <w14:ligatures w14:val="none"/>
        </w:rPr>
        <w:lastRenderedPageBreak/>
        <w:t>safety and recovery management. These findings indicate that the two groups differed in their perceptions of how extensively crisis management strategies were implemented within their schools.</w:t>
      </w:r>
    </w:p>
    <w:p w14:paraId="69AC39CB"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Significant differences were likewise found between the assessments of school administrators and teachers regarding school disaster preparedness. Significant differences were observed in disaster preparedness planning, organizational structure and roles, capacity building and training, early warning and communication systems, and safety measures and resources. These results indicate that administrators and teachers perceived the level of school disaster preparedness differently.</w:t>
      </w:r>
    </w:p>
    <w:p w14:paraId="0F320527"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Among the profile variables of school administrators, only attitude toward crisis management demonstrated a significant positive relationship with both the level of implementation of crisis management strategies and the level of school disaster preparedness. Other profile variables such as age, sex, civil status, educational attainment, administrative experience, position, relevant trainings, and performance rating showed no significant relationships with either variable.</w:t>
      </w:r>
    </w:p>
    <w:p w14:paraId="0CFC6BEF"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A significant positive relationship existed between the level of implementation of crisis management strategies and the level of school disaster preparedness. Very strong positive correlations were found in disaster preparedness planning, organizational structure and roles, capacity building and training, and early warning and communication systems, while a strong positive correlation was observed in safety measures and resources. These findings indicate that higher levels of crisis management implementation were associated with higher levels of school disaster preparedness.</w:t>
      </w:r>
    </w:p>
    <w:p w14:paraId="4AC55D3B" w14:textId="77777777" w:rsidR="0031146F" w:rsidRPr="0031146F" w:rsidRDefault="0031146F" w:rsidP="0031146F">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School administrators encountered considerable challenges in implementing crisis management strategies. Limited funding for disaster preparedness and insufficient emergency supplies emerged as the most significant challenges, while difficulties in coordinating with local authorities were also identified. Overall, the respondents perceived these challenges as highly evident, highlighting the need for enhanced resource allocation and stronger support mechanisms to improve crisis management and disaster preparedness efforts in schools.</w:t>
      </w:r>
    </w:p>
    <w:p w14:paraId="22BD05D1" w14:textId="07499E4F" w:rsidR="00487712" w:rsidRPr="001B16AD" w:rsidRDefault="00487712" w:rsidP="00755A76">
      <w:pPr>
        <w:jc w:val="both"/>
        <w:rPr>
          <w:rFonts w:ascii="Times New Roman" w:hAnsi="Times New Roman" w:cs="Times New Roman"/>
          <w:b/>
          <w:bCs/>
          <w:sz w:val="28"/>
          <w:szCs w:val="28"/>
        </w:rPr>
      </w:pPr>
      <w:r w:rsidRPr="001B16AD">
        <w:rPr>
          <w:rFonts w:ascii="Times New Roman" w:hAnsi="Times New Roman" w:cs="Times New Roman"/>
          <w:b/>
          <w:bCs/>
          <w:sz w:val="28"/>
          <w:szCs w:val="28"/>
        </w:rPr>
        <w:t>CONCLUSION</w:t>
      </w:r>
    </w:p>
    <w:p w14:paraId="25ADEA49" w14:textId="77777777" w:rsidR="0031146F" w:rsidRPr="0031146F" w:rsidRDefault="0031146F" w:rsidP="0031146F">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Based on the findings of the study, it is concluded that school administrators in the District of San Jose de Buan possess favorable professional characteristics and demonstrate a strong positive attitude toward crisis management. Their positive disposition toward preparedness, communication, leadership, and continuous improvement contributes significantly to the implementation of crisis management strategies and the enhancement of school disaster preparedness.</w:t>
      </w:r>
    </w:p>
    <w:p w14:paraId="1C01A865" w14:textId="77777777" w:rsidR="0031146F" w:rsidRPr="0031146F" w:rsidRDefault="0031146F" w:rsidP="0031146F">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The study revealed that crisis management strategies were implemented at a high level across the dimensions of preparedness and planning, leadership and decision-making, communication management, training and capability building, and safety and recovery management. Likewise, school disaster preparedness was generally perceived as highly evident by school administrators and moderately evident by teachers. These findings indicate that schools have established mechanisms and structures intended to strengthen preparedness and resilience against various emergencies and disasters.</w:t>
      </w:r>
    </w:p>
    <w:p w14:paraId="06A5F52D" w14:textId="77777777" w:rsidR="0031146F" w:rsidRPr="0031146F" w:rsidRDefault="0031146F" w:rsidP="0031146F">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However, the significant differences between the assessments of school administrators and teachers regarding both crisis management strategies and school disaster preparedness suggest that preparedness initiatives are not uniformly experienced or perceived by all stakeholders. While administrators generally viewed implementation and preparedness more favorably, teachers reported comparatively lower levels of assessment, indicating possible gaps in communication, participation, awareness, or actual implementation at the operational level.</w:t>
      </w:r>
    </w:p>
    <w:p w14:paraId="27BB6197" w14:textId="77777777" w:rsidR="0031146F" w:rsidRPr="0031146F" w:rsidRDefault="0031146F" w:rsidP="0031146F">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The study further established that among the profile variables considered, only attitude toward crisis management significantly influenced both the implementation of crisis management strategies and school disaster preparedness. This finding highlights the importance of cultivating positive attitudes, commitment, and proactive leadership among school administrators in promoting a culture of preparedness and safety.</w:t>
      </w:r>
    </w:p>
    <w:p w14:paraId="5A9BB811" w14:textId="77777777" w:rsidR="0031146F" w:rsidRPr="0031146F" w:rsidRDefault="0031146F" w:rsidP="0031146F">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Moreover, the strong and significant relationships between crisis management strategies and school disaster preparedness affirm that effective implementation of preparedness planning, leadership practices, communication systems, training programs, and recovery mechanisms contributes substantially to improving schools’ readiness for disasters and emergencies. Thus, strengthening crisis management practices directly enhances overall disaster preparedness.</w:t>
      </w:r>
    </w:p>
    <w:p w14:paraId="22F158B1" w14:textId="77777777" w:rsidR="0031146F" w:rsidRPr="0031146F" w:rsidRDefault="0031146F" w:rsidP="0031146F">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 xml:space="preserve">Despite the generally positive findings, school administrators continue to face significant challenges, particularly limited funding and insufficient emergency supplies. These constraints hinder the effective implementation of crisis </w:t>
      </w:r>
      <w:r w:rsidRPr="0031146F">
        <w:rPr>
          <w:rFonts w:ascii="Times New Roman" w:eastAsia="Times New Roman" w:hAnsi="Times New Roman" w:cs="Times New Roman"/>
          <w:kern w:val="0"/>
          <w:lang w:eastAsia="en-PH"/>
          <w14:ligatures w14:val="none"/>
        </w:rPr>
        <w:lastRenderedPageBreak/>
        <w:t>management initiatives and may limit the capacity of schools to respond efficiently during emergencies. Therefore, successful school disaster preparedness requires not only effective leadership and positive attitudes but also adequate resources, institutional support, stakeholder collaboration, and sustained capacity-building efforts. Addressing these factors will contribute to safer, more resilient, and disaster-prepared schools.</w:t>
      </w:r>
    </w:p>
    <w:p w14:paraId="291762D9" w14:textId="3DE02344" w:rsidR="00D5565A"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RECOMMENDATIONS</w:t>
      </w:r>
    </w:p>
    <w:p w14:paraId="327D4D93" w14:textId="77777777" w:rsidR="0031146F" w:rsidRPr="0031146F" w:rsidRDefault="0031146F" w:rsidP="0031146F">
      <w:p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In light of the findings and conclusions of the study, the following recommendations are proposed:</w:t>
      </w:r>
    </w:p>
    <w:p w14:paraId="0C15DA8B"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School administrators should strengthen the implementation of crisis management strategies by regularly reviewing and updating school disaster preparedness plans, ensuring that these remain responsive to emerging risks and changing school contexts.</w:t>
      </w:r>
    </w:p>
    <w:p w14:paraId="3D6DCDAE"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Teachers should be more actively involved in crisis management planning, implementation, monitoring, and evaluation activities to promote shared responsibility and improve consistency in the perception and practice of disaster preparedness measures.</w:t>
      </w:r>
    </w:p>
    <w:p w14:paraId="3878551E"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Schools should intensify training programs, simulation exercises, emergency drills, and capacity-building activities to enhance the preparedness competencies of both administrators and teachers.</w:t>
      </w:r>
    </w:p>
    <w:p w14:paraId="7B662F9E"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School leaders should establish more effective communication systems and feedback mechanisms to ensure that all stakeholders clearly understand crisis management policies, procedures, and emergency response protocols.</w:t>
      </w:r>
    </w:p>
    <w:p w14:paraId="1A3DCACB"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The Schools Division Office should provide continuous technical assistance and professional development programs focusing on crisis management, disaster risk reduction, emergency leadership, and school safety planning.</w:t>
      </w:r>
    </w:p>
    <w:p w14:paraId="4F99941A"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Local government units, disaster risk reduction and management offices, and other partner agencies should strengthen collaboration with schools by providing technical support, emergency resources, and assistance in preparedness planning and response activities.</w:t>
      </w:r>
    </w:p>
    <w:p w14:paraId="51D398CA"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Adequate funding should be allocated for disaster preparedness programs, emergency equipment, safety facilities, and essential supplies to address the resource limitations identified by school administrators.</w:t>
      </w:r>
    </w:p>
    <w:p w14:paraId="3D995413"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Schools should establish sustainable resource mobilization initiatives and partnerships with community stakeholders to augment emergency supplies and strengthen preparedness efforts.</w:t>
      </w:r>
    </w:p>
    <w:p w14:paraId="3E3B3CD0"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Regular monitoring and assessment of crisis management strategies and school disaster preparedness should be conducted to identify strengths, address gaps, and ensure continuous improvement in preparedness practices.</w:t>
      </w:r>
    </w:p>
    <w:p w14:paraId="0198BE39" w14:textId="77777777" w:rsidR="0031146F" w:rsidRPr="0031146F" w:rsidRDefault="0031146F" w:rsidP="0031146F">
      <w:pPr>
        <w:numPr>
          <w:ilvl w:val="0"/>
          <w:numId w:val="15"/>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31146F">
        <w:rPr>
          <w:rFonts w:ascii="Times New Roman" w:eastAsia="Times New Roman" w:hAnsi="Times New Roman" w:cs="Times New Roman"/>
          <w:kern w:val="0"/>
          <w:lang w:eastAsia="en-PH"/>
          <w14:ligatures w14:val="none"/>
        </w:rPr>
        <w:t>Future researchers may conduct similar studies in other districts or divisions using larger populations and additional variables to further validate the findings. Qualitative or mixed-methods approaches may likewise be employed to gain deeper insights into stakeholders’ experiences, perceptions, and challenges related to crisis management and school disaster preparedness.</w:t>
      </w:r>
    </w:p>
    <w:p w14:paraId="2051F43B" w14:textId="77777777" w:rsidR="00162542" w:rsidRDefault="00487712" w:rsidP="00162542">
      <w:pPr>
        <w:spacing w:after="0"/>
        <w:rPr>
          <w:rFonts w:ascii="Times New Roman" w:hAnsi="Times New Roman" w:cs="Times New Roman"/>
          <w:b/>
          <w:bCs/>
          <w:sz w:val="28"/>
          <w:szCs w:val="28"/>
        </w:rPr>
      </w:pPr>
      <w:r w:rsidRPr="001B16AD">
        <w:rPr>
          <w:rFonts w:ascii="Times New Roman" w:hAnsi="Times New Roman" w:cs="Times New Roman"/>
          <w:b/>
          <w:bCs/>
          <w:sz w:val="28"/>
          <w:szCs w:val="28"/>
        </w:rPr>
        <w:t>REFERENCES</w:t>
      </w:r>
    </w:p>
    <w:p w14:paraId="1C0A805F"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Coombs, W. T. (2021). </w:t>
      </w:r>
      <w:r w:rsidRPr="0097212D">
        <w:rPr>
          <w:rFonts w:ascii="Times New Roman" w:eastAsia="Times New Roman" w:hAnsi="Times New Roman" w:cs="Times New Roman"/>
          <w:i/>
          <w:iCs/>
          <w:kern w:val="0"/>
          <w:lang w:eastAsia="en-PH"/>
          <w14:ligatures w14:val="none"/>
        </w:rPr>
        <w:t>Ongoing crisis communication: Planning, managing, and responding</w:t>
      </w:r>
      <w:r w:rsidRPr="0097212D">
        <w:rPr>
          <w:rFonts w:ascii="Times New Roman" w:eastAsia="Times New Roman" w:hAnsi="Times New Roman" w:cs="Times New Roman"/>
          <w:kern w:val="0"/>
          <w:lang w:eastAsia="en-PH"/>
          <w14:ligatures w14:val="none"/>
        </w:rPr>
        <w:t xml:space="preserve"> (6th ed.). SAGE Publications.</w:t>
      </w:r>
    </w:p>
    <w:p w14:paraId="1FFE852F" w14:textId="7517B4DE" w:rsidR="0097212D" w:rsidRP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Department of Education. (2015). Policy guidelines on the comprehensive disaster risk reduction and management in basic education framework (DepEd Order No. 37, s. 2015). Department of Education, Republic of the Philippines.</w:t>
      </w:r>
    </w:p>
    <w:p w14:paraId="235DF0D1" w14:textId="6123A56D" w:rsidR="0097212D" w:rsidRP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Department of Education. (2023). Disaster risk reduction and management implementation report. Schools Division Office. [Specify the exact division office and publication details if available.]</w:t>
      </w:r>
    </w:p>
    <w:p w14:paraId="1DFAD80A" w14:textId="65EC47C2"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District Disaster Risk Reduction and Management Committee. (2024). District DRRM report. District of San Jose de Buan, Schools Division of Samar.</w:t>
      </w:r>
    </w:p>
    <w:p w14:paraId="790D5384"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Fernandez, G., &amp; Shaw, R. (2022). Youth participation and disaster risk reduction through school-based preparedness programs. </w:t>
      </w:r>
      <w:r w:rsidRPr="0097212D">
        <w:rPr>
          <w:rFonts w:ascii="Times New Roman" w:eastAsia="Times New Roman" w:hAnsi="Times New Roman" w:cs="Times New Roman"/>
          <w:i/>
          <w:iCs/>
          <w:kern w:val="0"/>
          <w:lang w:eastAsia="en-PH"/>
          <w14:ligatures w14:val="none"/>
        </w:rPr>
        <w:t>International Journal of Disaster Risk Reduction, 68</w:t>
      </w:r>
      <w:r w:rsidRPr="0097212D">
        <w:rPr>
          <w:rFonts w:ascii="Times New Roman" w:eastAsia="Times New Roman" w:hAnsi="Times New Roman" w:cs="Times New Roman"/>
          <w:kern w:val="0"/>
          <w:lang w:eastAsia="en-PH"/>
          <w14:ligatures w14:val="none"/>
        </w:rPr>
        <w:t>, 102712.</w:t>
      </w:r>
    </w:p>
    <w:p w14:paraId="1D7998A3" w14:textId="77777777" w:rsidR="0097212D" w:rsidRP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color w:val="000000" w:themeColor="text1"/>
          <w:kern w:val="0"/>
          <w:lang w:eastAsia="en-PH"/>
          <w14:ligatures w14:val="none"/>
        </w:rPr>
      </w:pPr>
      <w:r w:rsidRPr="0097212D">
        <w:rPr>
          <w:rFonts w:ascii="Times New Roman" w:eastAsia="Times New Roman" w:hAnsi="Times New Roman" w:cs="Times New Roman"/>
          <w:kern w:val="0"/>
          <w:lang w:eastAsia="en-PH"/>
          <w14:ligatures w14:val="none"/>
        </w:rPr>
        <w:t xml:space="preserve">Harris, A., &amp; Jones, M. (2021). COVID-19 and school leadership: Responding to crisis in challenging times. </w:t>
      </w:r>
      <w:r w:rsidRPr="0097212D">
        <w:rPr>
          <w:rFonts w:ascii="Times New Roman" w:eastAsia="Times New Roman" w:hAnsi="Times New Roman" w:cs="Times New Roman"/>
          <w:i/>
          <w:iCs/>
          <w:kern w:val="0"/>
          <w:lang w:eastAsia="en-PH"/>
          <w14:ligatures w14:val="none"/>
        </w:rPr>
        <w:t>School Leadership &amp; Management, 41</w:t>
      </w:r>
      <w:r w:rsidRPr="0097212D">
        <w:rPr>
          <w:rFonts w:ascii="Times New Roman" w:eastAsia="Times New Roman" w:hAnsi="Times New Roman" w:cs="Times New Roman"/>
          <w:kern w:val="0"/>
          <w:lang w:eastAsia="en-PH"/>
          <w14:ligatures w14:val="none"/>
        </w:rPr>
        <w:t>(1–2), 1–5</w:t>
      </w:r>
      <w:r w:rsidRPr="0097212D">
        <w:rPr>
          <w:rFonts w:ascii="Times New Roman" w:eastAsia="Times New Roman" w:hAnsi="Times New Roman" w:cs="Times New Roman"/>
          <w:color w:val="000000" w:themeColor="text1"/>
          <w:kern w:val="0"/>
          <w:lang w:eastAsia="en-PH"/>
          <w14:ligatures w14:val="none"/>
        </w:rPr>
        <w:t xml:space="preserve">. </w:t>
      </w:r>
      <w:hyperlink r:id="rId8" w:history="1">
        <w:r w:rsidRPr="0097212D">
          <w:rPr>
            <w:rFonts w:ascii="Times New Roman" w:eastAsia="Times New Roman" w:hAnsi="Times New Roman" w:cs="Times New Roman"/>
            <w:color w:val="000000" w:themeColor="text1"/>
            <w:kern w:val="0"/>
            <w:lang w:eastAsia="en-PH"/>
            <w14:ligatures w14:val="none"/>
          </w:rPr>
          <w:t>https://doi.org/10.1080/13632434.2021.1885708</w:t>
        </w:r>
      </w:hyperlink>
    </w:p>
    <w:p w14:paraId="55186C9A"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Johnson, B., &amp; Wisniewski, M. A. (2022). Crisis leadership in educational organizations: Preparing schools for emergency management and resilience. </w:t>
      </w:r>
      <w:r w:rsidRPr="0097212D">
        <w:rPr>
          <w:rFonts w:ascii="Times New Roman" w:eastAsia="Times New Roman" w:hAnsi="Times New Roman" w:cs="Times New Roman"/>
          <w:i/>
          <w:iCs/>
          <w:kern w:val="0"/>
          <w:lang w:eastAsia="en-PH"/>
          <w14:ligatures w14:val="none"/>
        </w:rPr>
        <w:t>Journal of Educational Administration, 60</w:t>
      </w:r>
      <w:r w:rsidRPr="0097212D">
        <w:rPr>
          <w:rFonts w:ascii="Times New Roman" w:eastAsia="Times New Roman" w:hAnsi="Times New Roman" w:cs="Times New Roman"/>
          <w:kern w:val="0"/>
          <w:lang w:eastAsia="en-PH"/>
          <w14:ligatures w14:val="none"/>
        </w:rPr>
        <w:t>(4), 412–428.</w:t>
      </w:r>
    </w:p>
    <w:p w14:paraId="6FEAB0D1"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Mutch, C. (2020). The role of schools in disaster preparedness, response, and recovery: What can we learn from the literature? </w:t>
      </w:r>
      <w:r w:rsidRPr="0097212D">
        <w:rPr>
          <w:rFonts w:ascii="Times New Roman" w:eastAsia="Times New Roman" w:hAnsi="Times New Roman" w:cs="Times New Roman"/>
          <w:i/>
          <w:iCs/>
          <w:kern w:val="0"/>
          <w:lang w:eastAsia="en-PH"/>
          <w14:ligatures w14:val="none"/>
        </w:rPr>
        <w:t>Pastoral Care in Education, 38</w:t>
      </w:r>
      <w:r w:rsidRPr="0097212D">
        <w:rPr>
          <w:rFonts w:ascii="Times New Roman" w:eastAsia="Times New Roman" w:hAnsi="Times New Roman" w:cs="Times New Roman"/>
          <w:kern w:val="0"/>
          <w:lang w:eastAsia="en-PH"/>
          <w14:ligatures w14:val="none"/>
        </w:rPr>
        <w:t>(4), 1–16.</w:t>
      </w:r>
    </w:p>
    <w:p w14:paraId="66E647CB"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lastRenderedPageBreak/>
        <w:t xml:space="preserve">Paton, D. (2020). Disaster risk reduction and preparedness: The role of attitudes and community engagement. </w:t>
      </w:r>
      <w:r w:rsidRPr="0097212D">
        <w:rPr>
          <w:rFonts w:ascii="Times New Roman" w:eastAsia="Times New Roman" w:hAnsi="Times New Roman" w:cs="Times New Roman"/>
          <w:i/>
          <w:iCs/>
          <w:kern w:val="0"/>
          <w:lang w:eastAsia="en-PH"/>
          <w14:ligatures w14:val="none"/>
        </w:rPr>
        <w:t>International Journal of Disaster Risk Reduction, 49</w:t>
      </w:r>
      <w:r w:rsidRPr="0097212D">
        <w:rPr>
          <w:rFonts w:ascii="Times New Roman" w:eastAsia="Times New Roman" w:hAnsi="Times New Roman" w:cs="Times New Roman"/>
          <w:kern w:val="0"/>
          <w:lang w:eastAsia="en-PH"/>
          <w14:ligatures w14:val="none"/>
        </w:rPr>
        <w:t>, 101685.</w:t>
      </w:r>
    </w:p>
    <w:p w14:paraId="7B373214" w14:textId="59FD1A91"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Republic of the Philippines. (2010). Republic Act No. 10121: Philippine Disaster Risk Reduction and Management Act of 2010. Official Gazette of the Republic of the Philippines.</w:t>
      </w:r>
    </w:p>
    <w:p w14:paraId="19155AC9"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Ronan, K. R., Haynes, K., Towers, B., &amp; </w:t>
      </w:r>
      <w:proofErr w:type="spellStart"/>
      <w:r w:rsidRPr="0097212D">
        <w:rPr>
          <w:rFonts w:ascii="Times New Roman" w:eastAsia="Times New Roman" w:hAnsi="Times New Roman" w:cs="Times New Roman"/>
          <w:kern w:val="0"/>
          <w:lang w:eastAsia="en-PH"/>
          <w14:ligatures w14:val="none"/>
        </w:rPr>
        <w:t>Alisic</w:t>
      </w:r>
      <w:proofErr w:type="spellEnd"/>
      <w:r w:rsidRPr="0097212D">
        <w:rPr>
          <w:rFonts w:ascii="Times New Roman" w:eastAsia="Times New Roman" w:hAnsi="Times New Roman" w:cs="Times New Roman"/>
          <w:kern w:val="0"/>
          <w:lang w:eastAsia="en-PH"/>
          <w14:ligatures w14:val="none"/>
        </w:rPr>
        <w:t xml:space="preserve">, E. (2021). Child-centered disaster risk reduction and school preparedness: Progress and challenges. </w:t>
      </w:r>
      <w:r w:rsidRPr="0097212D">
        <w:rPr>
          <w:rFonts w:ascii="Times New Roman" w:eastAsia="Times New Roman" w:hAnsi="Times New Roman" w:cs="Times New Roman"/>
          <w:i/>
          <w:iCs/>
          <w:kern w:val="0"/>
          <w:lang w:eastAsia="en-PH"/>
          <w14:ligatures w14:val="none"/>
        </w:rPr>
        <w:t>International Journal of Disaster Risk Reduction, 58</w:t>
      </w:r>
      <w:r w:rsidRPr="0097212D">
        <w:rPr>
          <w:rFonts w:ascii="Times New Roman" w:eastAsia="Times New Roman" w:hAnsi="Times New Roman" w:cs="Times New Roman"/>
          <w:kern w:val="0"/>
          <w:lang w:eastAsia="en-PH"/>
          <w14:ligatures w14:val="none"/>
        </w:rPr>
        <w:t>, 102173.</w:t>
      </w:r>
    </w:p>
    <w:p w14:paraId="57167D55"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Shaw, R., Kim, Y. K., &amp; Hua, J. (2021). Governance, leadership, and school disaster preparedness: Lessons from disaster-resilient education systems. </w:t>
      </w:r>
      <w:r w:rsidRPr="0097212D">
        <w:rPr>
          <w:rFonts w:ascii="Times New Roman" w:eastAsia="Times New Roman" w:hAnsi="Times New Roman" w:cs="Times New Roman"/>
          <w:i/>
          <w:iCs/>
          <w:kern w:val="0"/>
          <w:lang w:eastAsia="en-PH"/>
          <w14:ligatures w14:val="none"/>
        </w:rPr>
        <w:t>International Journal of Disaster Risk Reduction, 53</w:t>
      </w:r>
      <w:r w:rsidRPr="0097212D">
        <w:rPr>
          <w:rFonts w:ascii="Times New Roman" w:eastAsia="Times New Roman" w:hAnsi="Times New Roman" w:cs="Times New Roman"/>
          <w:kern w:val="0"/>
          <w:lang w:eastAsia="en-PH"/>
          <w14:ligatures w14:val="none"/>
        </w:rPr>
        <w:t>, 102041.</w:t>
      </w:r>
    </w:p>
    <w:p w14:paraId="193A41D7" w14:textId="77777777" w:rsid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 xml:space="preserve">Smith, L., &amp; Riley, D. (2022). School crisis management and educational resilience: Contemporary approaches to emergency preparedness. </w:t>
      </w:r>
      <w:r w:rsidRPr="0097212D">
        <w:rPr>
          <w:rFonts w:ascii="Times New Roman" w:eastAsia="Times New Roman" w:hAnsi="Times New Roman" w:cs="Times New Roman"/>
          <w:i/>
          <w:iCs/>
          <w:kern w:val="0"/>
          <w:lang w:eastAsia="en-PH"/>
          <w14:ligatures w14:val="none"/>
        </w:rPr>
        <w:t>Educational Management Administration &amp; Leadership, 50</w:t>
      </w:r>
      <w:r w:rsidRPr="0097212D">
        <w:rPr>
          <w:rFonts w:ascii="Times New Roman" w:eastAsia="Times New Roman" w:hAnsi="Times New Roman" w:cs="Times New Roman"/>
          <w:kern w:val="0"/>
          <w:lang w:eastAsia="en-PH"/>
          <w14:ligatures w14:val="none"/>
        </w:rPr>
        <w:t>(3), 387–404.</w:t>
      </w:r>
    </w:p>
    <w:p w14:paraId="71B74BA3" w14:textId="272D8B00" w:rsidR="0097212D" w:rsidRP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color w:val="000000" w:themeColor="text1"/>
          <w:kern w:val="0"/>
          <w:lang w:eastAsia="en-PH"/>
          <w14:ligatures w14:val="none"/>
        </w:rPr>
      </w:pPr>
      <w:r w:rsidRPr="0097212D">
        <w:rPr>
          <w:rFonts w:ascii="Times New Roman" w:eastAsia="Times New Roman" w:hAnsi="Times New Roman" w:cs="Times New Roman"/>
          <w:kern w:val="0"/>
          <w:lang w:eastAsia="en-PH"/>
          <w14:ligatures w14:val="none"/>
        </w:rPr>
        <w:t xml:space="preserve">United Nations Office for Disaster Risk Reduction (UNDRR). (2023). </w:t>
      </w:r>
      <w:r w:rsidRPr="0097212D">
        <w:rPr>
          <w:rFonts w:ascii="Times New Roman" w:eastAsia="Times New Roman" w:hAnsi="Times New Roman" w:cs="Times New Roman"/>
          <w:i/>
          <w:iCs/>
          <w:kern w:val="0"/>
          <w:lang w:eastAsia="en-PH"/>
          <w14:ligatures w14:val="none"/>
        </w:rPr>
        <w:t>Comprehensive school safety framework 2022–2030</w:t>
      </w:r>
      <w:r w:rsidRPr="0097212D">
        <w:rPr>
          <w:rFonts w:ascii="Times New Roman" w:eastAsia="Times New Roman" w:hAnsi="Times New Roman" w:cs="Times New Roman"/>
          <w:kern w:val="0"/>
          <w:lang w:eastAsia="en-PH"/>
          <w14:ligatures w14:val="none"/>
        </w:rPr>
        <w:t xml:space="preserve">. UNDRR. Retrieved from </w:t>
      </w:r>
      <w:hyperlink r:id="rId9" w:history="1">
        <w:r w:rsidRPr="0097212D">
          <w:rPr>
            <w:rFonts w:ascii="Times New Roman" w:eastAsia="Times New Roman" w:hAnsi="Times New Roman" w:cs="Times New Roman"/>
            <w:color w:val="000000" w:themeColor="text1"/>
            <w:kern w:val="0"/>
            <w:lang w:eastAsia="en-PH"/>
            <w14:ligatures w14:val="none"/>
          </w:rPr>
          <w:t>https://www.undrr.org</w:t>
        </w:r>
      </w:hyperlink>
    </w:p>
    <w:p w14:paraId="06BB57C7" w14:textId="3C436993" w:rsidR="0097212D" w:rsidRPr="0097212D" w:rsidRDefault="0097212D" w:rsidP="0097212D">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97212D">
        <w:rPr>
          <w:rFonts w:ascii="Times New Roman" w:eastAsia="Times New Roman" w:hAnsi="Times New Roman" w:cs="Times New Roman"/>
          <w:kern w:val="0"/>
          <w:lang w:eastAsia="en-PH"/>
          <w14:ligatures w14:val="none"/>
        </w:rPr>
        <w:t>United Nations Educational, Scientific and Cultural Organization. (2021). Ensuring effective school safety and resilience in times of crisis. UNESCO Publishing.</w:t>
      </w:r>
    </w:p>
    <w:p w14:paraId="78220188" w14:textId="77777777" w:rsidR="0097212D" w:rsidRDefault="0097212D" w:rsidP="00162542">
      <w:pPr>
        <w:spacing w:after="0"/>
        <w:rPr>
          <w:rFonts w:ascii="Times New Roman" w:hAnsi="Times New Roman" w:cs="Times New Roman"/>
          <w:b/>
          <w:bCs/>
          <w:sz w:val="28"/>
          <w:szCs w:val="28"/>
        </w:rPr>
      </w:pPr>
    </w:p>
    <w:sectPr w:rsidR="0097212D" w:rsidSect="007F720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CF49" w14:textId="77777777" w:rsidR="002906F4" w:rsidRDefault="002906F4" w:rsidP="007F720F">
      <w:pPr>
        <w:spacing w:after="0" w:line="240" w:lineRule="auto"/>
      </w:pPr>
      <w:r>
        <w:separator/>
      </w:r>
    </w:p>
  </w:endnote>
  <w:endnote w:type="continuationSeparator" w:id="0">
    <w:p w14:paraId="572CCFCA" w14:textId="77777777" w:rsidR="002906F4" w:rsidRDefault="002906F4" w:rsidP="007F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49F1" w14:textId="77777777" w:rsidR="002906F4" w:rsidRDefault="002906F4" w:rsidP="007F720F">
      <w:pPr>
        <w:spacing w:after="0" w:line="240" w:lineRule="auto"/>
      </w:pPr>
      <w:r>
        <w:separator/>
      </w:r>
    </w:p>
  </w:footnote>
  <w:footnote w:type="continuationSeparator" w:id="0">
    <w:p w14:paraId="370B97BB" w14:textId="77777777" w:rsidR="002906F4" w:rsidRDefault="002906F4" w:rsidP="007F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2E34DF"/>
    <w:multiLevelType w:val="hybridMultilevel"/>
    <w:tmpl w:val="2BC8EB5A"/>
    <w:lvl w:ilvl="0" w:tplc="E126ECBA">
      <w:start w:val="1"/>
      <w:numFmt w:val="decimal"/>
      <w:lvlText w:val="%1."/>
      <w:lvlJc w:val="left"/>
      <w:pPr>
        <w:ind w:left="720" w:hanging="360"/>
      </w:pPr>
      <w:rPr>
        <w:rFonts w:eastAsia="Times New Roman" w:hint="default"/>
        <w:b w:val="0"/>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B0D76E9"/>
    <w:multiLevelType w:val="multilevel"/>
    <w:tmpl w:val="33D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B956FB"/>
    <w:multiLevelType w:val="multilevel"/>
    <w:tmpl w:val="3E4E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2E3E7C"/>
    <w:multiLevelType w:val="multilevel"/>
    <w:tmpl w:val="C788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994CFC"/>
    <w:multiLevelType w:val="multilevel"/>
    <w:tmpl w:val="537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2A67A6"/>
    <w:multiLevelType w:val="hybridMultilevel"/>
    <w:tmpl w:val="8682B2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3D5B2F"/>
    <w:multiLevelType w:val="hybridMultilevel"/>
    <w:tmpl w:val="80746B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7A4C7663"/>
    <w:multiLevelType w:val="multilevel"/>
    <w:tmpl w:val="E7E4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965046">
    <w:abstractNumId w:val="2"/>
  </w:num>
  <w:num w:numId="2" w16cid:durableId="1481381975">
    <w:abstractNumId w:val="13"/>
  </w:num>
  <w:num w:numId="3" w16cid:durableId="852840482">
    <w:abstractNumId w:val="6"/>
  </w:num>
  <w:num w:numId="4" w16cid:durableId="1080253536">
    <w:abstractNumId w:val="4"/>
  </w:num>
  <w:num w:numId="5" w16cid:durableId="286082631">
    <w:abstractNumId w:val="8"/>
  </w:num>
  <w:num w:numId="6" w16cid:durableId="893665646">
    <w:abstractNumId w:val="9"/>
  </w:num>
  <w:num w:numId="7" w16cid:durableId="2125270128">
    <w:abstractNumId w:val="0"/>
  </w:num>
  <w:num w:numId="8" w16cid:durableId="847446711">
    <w:abstractNumId w:val="7"/>
  </w:num>
  <w:num w:numId="9" w16cid:durableId="1833446452">
    <w:abstractNumId w:val="10"/>
  </w:num>
  <w:num w:numId="10" w16cid:durableId="64113316">
    <w:abstractNumId w:val="14"/>
  </w:num>
  <w:num w:numId="11" w16cid:durableId="595746600">
    <w:abstractNumId w:val="3"/>
  </w:num>
  <w:num w:numId="12" w16cid:durableId="430518419">
    <w:abstractNumId w:val="11"/>
  </w:num>
  <w:num w:numId="13" w16cid:durableId="500312242">
    <w:abstractNumId w:val="1"/>
  </w:num>
  <w:num w:numId="14" w16cid:durableId="461652327">
    <w:abstractNumId w:val="5"/>
  </w:num>
  <w:num w:numId="15" w16cid:durableId="304774112">
    <w:abstractNumId w:val="15"/>
  </w:num>
  <w:num w:numId="16" w16cid:durableId="144668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A"/>
    <w:rsid w:val="0000578F"/>
    <w:rsid w:val="00011CCC"/>
    <w:rsid w:val="00022311"/>
    <w:rsid w:val="00074D06"/>
    <w:rsid w:val="00076A31"/>
    <w:rsid w:val="00091E20"/>
    <w:rsid w:val="00162542"/>
    <w:rsid w:val="001A3C42"/>
    <w:rsid w:val="001B16AD"/>
    <w:rsid w:val="001B27D8"/>
    <w:rsid w:val="001C37C7"/>
    <w:rsid w:val="002144B8"/>
    <w:rsid w:val="0026077A"/>
    <w:rsid w:val="002706E2"/>
    <w:rsid w:val="002906F4"/>
    <w:rsid w:val="002A2D9E"/>
    <w:rsid w:val="002D070B"/>
    <w:rsid w:val="002E13A8"/>
    <w:rsid w:val="0031146F"/>
    <w:rsid w:val="003166AB"/>
    <w:rsid w:val="0034416C"/>
    <w:rsid w:val="003643D6"/>
    <w:rsid w:val="004520CF"/>
    <w:rsid w:val="00487712"/>
    <w:rsid w:val="0049580F"/>
    <w:rsid w:val="004A4581"/>
    <w:rsid w:val="004C13DA"/>
    <w:rsid w:val="004D1DE5"/>
    <w:rsid w:val="004F19D0"/>
    <w:rsid w:val="004F5CD1"/>
    <w:rsid w:val="005B52C6"/>
    <w:rsid w:val="00624A73"/>
    <w:rsid w:val="00633F9F"/>
    <w:rsid w:val="00691059"/>
    <w:rsid w:val="00693E3E"/>
    <w:rsid w:val="00755A76"/>
    <w:rsid w:val="007A6F2C"/>
    <w:rsid w:val="007B54E7"/>
    <w:rsid w:val="007D43D6"/>
    <w:rsid w:val="007F720F"/>
    <w:rsid w:val="0084024B"/>
    <w:rsid w:val="008D0C4E"/>
    <w:rsid w:val="008D4E2E"/>
    <w:rsid w:val="0097212D"/>
    <w:rsid w:val="0097560B"/>
    <w:rsid w:val="009A57A3"/>
    <w:rsid w:val="009C2492"/>
    <w:rsid w:val="009F5763"/>
    <w:rsid w:val="00A05511"/>
    <w:rsid w:val="00A8364E"/>
    <w:rsid w:val="00AA4030"/>
    <w:rsid w:val="00B12F6B"/>
    <w:rsid w:val="00B46719"/>
    <w:rsid w:val="00B47A8A"/>
    <w:rsid w:val="00B603C9"/>
    <w:rsid w:val="00CF2794"/>
    <w:rsid w:val="00CF5C14"/>
    <w:rsid w:val="00D15F89"/>
    <w:rsid w:val="00D448E8"/>
    <w:rsid w:val="00D5565A"/>
    <w:rsid w:val="00D76F84"/>
    <w:rsid w:val="00DA6E53"/>
    <w:rsid w:val="00DC6FE6"/>
    <w:rsid w:val="00DE0913"/>
    <w:rsid w:val="00E113AF"/>
    <w:rsid w:val="00E215A4"/>
    <w:rsid w:val="00E32005"/>
    <w:rsid w:val="00E36057"/>
    <w:rsid w:val="00E46CDD"/>
    <w:rsid w:val="00E5371A"/>
    <w:rsid w:val="00EA6073"/>
    <w:rsid w:val="00EC1AE6"/>
    <w:rsid w:val="00EF7136"/>
    <w:rsid w:val="00F468D5"/>
    <w:rsid w:val="00F603E9"/>
    <w:rsid w:val="00FA7E0E"/>
    <w:rsid w:val="00FC6F3B"/>
    <w:rsid w:val="00FF33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15:chartTrackingRefBased/>
  <w15:docId w15:val="{957313CA-0621-4DFD-856B-CDC077A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styleId="UnresolvedMention">
    <w:name w:val="Unresolved Mention"/>
    <w:basedOn w:val="DefaultParagraphFont"/>
    <w:uiPriority w:val="99"/>
    <w:semiHidden/>
    <w:unhideWhenUsed/>
    <w:rsid w:val="0026077A"/>
    <w:rPr>
      <w:color w:val="605E5C"/>
      <w:shd w:val="clear" w:color="auto" w:fill="E1DFDD"/>
    </w:rPr>
  </w:style>
  <w:style w:type="character" w:styleId="Emphasis">
    <w:name w:val="Emphasis"/>
    <w:basedOn w:val="DefaultParagraphFont"/>
    <w:uiPriority w:val="20"/>
    <w:qFormat/>
    <w:rsid w:val="009A57A3"/>
    <w:rPr>
      <w:i/>
      <w:iCs/>
    </w:rPr>
  </w:style>
  <w:style w:type="paragraph" w:styleId="Header">
    <w:name w:val="header"/>
    <w:basedOn w:val="Normal"/>
    <w:link w:val="HeaderChar"/>
    <w:uiPriority w:val="99"/>
    <w:unhideWhenUsed/>
    <w:rsid w:val="007F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0F"/>
  </w:style>
  <w:style w:type="paragraph" w:styleId="Footer">
    <w:name w:val="footer"/>
    <w:basedOn w:val="Normal"/>
    <w:link w:val="FooterChar"/>
    <w:uiPriority w:val="99"/>
    <w:unhideWhenUsed/>
    <w:rsid w:val="007F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0F"/>
  </w:style>
  <w:style w:type="paragraph" w:customStyle="1" w:styleId="isselectedend">
    <w:name w:val="isselectedend"/>
    <w:basedOn w:val="Normal"/>
    <w:rsid w:val="00DE0913"/>
    <w:pPr>
      <w:spacing w:before="100" w:beforeAutospacing="1" w:after="100" w:afterAutospacing="1" w:line="240" w:lineRule="auto"/>
    </w:pPr>
    <w:rPr>
      <w:rFonts w:ascii="Times New Roman" w:eastAsia="Times New Roman" w:hAnsi="Times New Roman" w:cs="Times New Roman"/>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32434.2021.18857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dr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7C9-6C4A-4C5E-9E87-D9E2201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10286</Words>
  <Characters>58631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melvenusmorales@outlook.com</cp:lastModifiedBy>
  <cp:revision>10</cp:revision>
  <dcterms:created xsi:type="dcterms:W3CDTF">2026-06-14T09:51:00Z</dcterms:created>
  <dcterms:modified xsi:type="dcterms:W3CDTF">2026-06-14T11:26:00Z</dcterms:modified>
</cp:coreProperties>
</file>