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2D50" w14:textId="68204F74" w:rsidR="00860BCE" w:rsidRDefault="00860BCE" w:rsidP="00C02C19">
      <w:pPr>
        <w:pStyle w:val="NoSpacing"/>
        <w:spacing w:line="360" w:lineRule="auto"/>
        <w:jc w:val="center"/>
        <w:rPr>
          <w:rFonts w:ascii="Times New Roman" w:hAnsi="Times New Roman" w:cs="Times New Roman"/>
          <w:b/>
          <w:bCs/>
          <w:sz w:val="24"/>
          <w:szCs w:val="24"/>
        </w:rPr>
      </w:pPr>
      <w:r w:rsidRPr="004F5ED3">
        <w:rPr>
          <w:rFonts w:ascii="Times New Roman" w:hAnsi="Times New Roman" w:cs="Times New Roman"/>
          <w:b/>
          <w:bCs/>
          <w:sz w:val="24"/>
          <w:szCs w:val="24"/>
        </w:rPr>
        <w:t xml:space="preserve">A Brief Analysis of How </w:t>
      </w:r>
      <w:r w:rsidR="00BD23AB" w:rsidRPr="004F5ED3">
        <w:rPr>
          <w:rFonts w:ascii="Times New Roman" w:hAnsi="Times New Roman" w:cs="Times New Roman"/>
          <w:b/>
          <w:bCs/>
          <w:sz w:val="24"/>
          <w:szCs w:val="24"/>
        </w:rPr>
        <w:t>Digitali</w:t>
      </w:r>
      <w:r w:rsidR="004F5ED3">
        <w:rPr>
          <w:rFonts w:ascii="Times New Roman" w:hAnsi="Times New Roman" w:cs="Times New Roman"/>
          <w:b/>
          <w:bCs/>
          <w:sz w:val="24"/>
          <w:szCs w:val="24"/>
        </w:rPr>
        <w:t>z</w:t>
      </w:r>
      <w:r w:rsidR="00BD23AB" w:rsidRPr="004F5ED3">
        <w:rPr>
          <w:rFonts w:ascii="Times New Roman" w:hAnsi="Times New Roman" w:cs="Times New Roman"/>
          <w:b/>
          <w:bCs/>
          <w:sz w:val="24"/>
          <w:szCs w:val="24"/>
        </w:rPr>
        <w:t>ation Impacts</w:t>
      </w:r>
      <w:r w:rsidRPr="004F5ED3">
        <w:rPr>
          <w:rFonts w:ascii="Times New Roman" w:hAnsi="Times New Roman" w:cs="Times New Roman"/>
          <w:b/>
          <w:bCs/>
          <w:sz w:val="24"/>
          <w:szCs w:val="24"/>
        </w:rPr>
        <w:t xml:space="preserve"> Human Resource Practices</w:t>
      </w:r>
      <w:r w:rsidR="007C6CC1">
        <w:rPr>
          <w:rFonts w:ascii="Times New Roman" w:hAnsi="Times New Roman" w:cs="Times New Roman"/>
          <w:b/>
          <w:bCs/>
          <w:sz w:val="24"/>
          <w:szCs w:val="24"/>
        </w:rPr>
        <w:t xml:space="preserve"> and Challenges </w:t>
      </w:r>
      <w:r w:rsidR="00370FBB">
        <w:rPr>
          <w:rFonts w:ascii="Times New Roman" w:hAnsi="Times New Roman" w:cs="Times New Roman"/>
          <w:b/>
          <w:bCs/>
          <w:sz w:val="24"/>
          <w:szCs w:val="24"/>
        </w:rPr>
        <w:t>to</w:t>
      </w:r>
      <w:r w:rsidR="007C6CC1">
        <w:rPr>
          <w:rFonts w:ascii="Times New Roman" w:hAnsi="Times New Roman" w:cs="Times New Roman"/>
          <w:b/>
          <w:bCs/>
          <w:sz w:val="24"/>
          <w:szCs w:val="24"/>
        </w:rPr>
        <w:t xml:space="preserve"> It </w:t>
      </w:r>
    </w:p>
    <w:p w14:paraId="39C407CF" w14:textId="1F6F22A1" w:rsidR="00AC50B5" w:rsidRPr="004F5ED3" w:rsidRDefault="00AC50B5" w:rsidP="00AC50B5">
      <w:pPr>
        <w:spacing w:after="0" w:line="360" w:lineRule="auto"/>
        <w:jc w:val="center"/>
        <w:rPr>
          <w:rFonts w:ascii="Times New Roman" w:hAnsi="Times New Roman" w:cs="Times New Roman"/>
          <w:b/>
          <w:bCs/>
          <w:sz w:val="24"/>
          <w:szCs w:val="24"/>
        </w:rPr>
      </w:pPr>
      <w:r w:rsidRPr="00AC50B5">
        <w:rPr>
          <w:rFonts w:ascii="Times New Roman" w:hAnsi="Times New Roman" w:cs="Times New Roman"/>
          <w:b/>
          <w:bCs/>
          <w:sz w:val="24"/>
          <w:szCs w:val="24"/>
          <w:vertAlign w:val="superscript"/>
        </w:rPr>
        <w:t/>
      </w:r>
      <w:r w:rsidRPr="00AC50B5">
        <w:rPr>
          <w:rFonts w:ascii="Times New Roman" w:hAnsi="Times New Roman" w:cs="Times New Roman"/>
          <w:b/>
          <w:bCs/>
          <w:sz w:val="24"/>
          <w:szCs w:val="24"/>
        </w:rPr>
        <w:t xml:space="preserve"/>
      </w:r>
      <w:r w:rsidRPr="00AC50B5">
        <w:rPr>
          <w:rFonts w:ascii="Times New Roman" w:hAnsi="Times New Roman" w:cs="Times New Roman"/>
          <w:b/>
          <w:bCs/>
          <w:sz w:val="24"/>
          <w:szCs w:val="24"/>
          <w:vertAlign w:val="superscript"/>
        </w:rPr>
        <w:t xml:space="preserve"/>
      </w:r>
      <w:r w:rsidRPr="00AC50B5">
        <w:rPr>
          <w:rFonts w:ascii="Times New Roman" w:hAnsi="Times New Roman" w:cs="Times New Roman"/>
          <w:b/>
          <w:bCs/>
          <w:sz w:val="24"/>
          <w:szCs w:val="24"/>
        </w:rPr>
        <w:t xml:space="preserve"/>
      </w:r>
    </w:p>
    <w:p w14:paraId="1C7D9A50" w14:textId="77777777" w:rsidR="00F9431C" w:rsidRPr="00F9431C" w:rsidRDefault="00F9431C" w:rsidP="00F9431C">
      <w:pPr>
        <w:spacing w:after="0" w:line="360" w:lineRule="auto"/>
        <w:jc w:val="center"/>
        <w:rPr>
          <w:rFonts w:ascii="Times New Roman" w:hAnsi="Times New Roman" w:cs="Times New Roman"/>
          <w:b/>
          <w:bCs/>
          <w:sz w:val="24"/>
          <w:szCs w:val="24"/>
        </w:rPr>
      </w:pPr>
      <w:r w:rsidRPr="00F9431C">
        <w:rPr>
          <w:rFonts w:ascii="Times New Roman" w:hAnsi="Times New Roman" w:cs="Times New Roman"/>
          <w:b/>
          <w:bCs/>
          <w:sz w:val="24"/>
          <w:szCs w:val="24"/>
          <w:vertAlign w:val="superscript"/>
        </w:rPr>
        <w:t/>
      </w:r>
      <w:r w:rsidRPr="00F9431C">
        <w:rPr>
          <w:rFonts w:ascii="Times New Roman" w:hAnsi="Times New Roman" w:cs="Times New Roman"/>
          <w:b/>
          <w:bCs/>
          <w:sz w:val="24"/>
          <w:szCs w:val="24"/>
        </w:rPr>
        <w:t/>
      </w:r>
    </w:p>
    <w:p w14:paraId="1995BC3E" w14:textId="77777777" w:rsidR="00F9431C" w:rsidRPr="00F9431C" w:rsidRDefault="00F9431C" w:rsidP="00F9431C">
      <w:pPr>
        <w:spacing w:after="0" w:line="360" w:lineRule="auto"/>
        <w:jc w:val="center"/>
        <w:rPr>
          <w:rFonts w:ascii="Times New Roman" w:hAnsi="Times New Roman" w:cs="Times New Roman"/>
          <w:b/>
          <w:bCs/>
          <w:sz w:val="24"/>
          <w:szCs w:val="24"/>
        </w:rPr>
      </w:pPr>
      <w:r w:rsidRPr="00F9431C">
        <w:rPr>
          <w:rFonts w:ascii="Times New Roman" w:hAnsi="Times New Roman" w:cs="Times New Roman"/>
          <w:b/>
          <w:bCs/>
          <w:sz w:val="24"/>
          <w:szCs w:val="24"/>
        </w:rPr>
        <w:t xml:space="preserve"/>
      </w:r>
      <w:hyperlink r:id="rId4" w:history="1">
        <w:r w:rsidRPr="00F9431C">
          <w:rPr>
            <w:rStyle w:val="Hyperlink"/>
            <w:rFonts w:ascii="Times New Roman" w:hAnsi="Times New Roman" w:cs="Times New Roman"/>
            <w:b/>
            <w:bCs/>
            <w:sz w:val="24"/>
            <w:szCs w:val="24"/>
          </w:rPr>
          <w:t/>
        </w:r>
      </w:hyperlink>
    </w:p>
    <w:p w14:paraId="20634D73" w14:textId="77777777" w:rsidR="00F9431C" w:rsidRPr="00F9431C" w:rsidRDefault="00F9431C" w:rsidP="00F9431C">
      <w:pPr>
        <w:spacing w:after="0" w:line="360" w:lineRule="auto"/>
        <w:jc w:val="center"/>
        <w:rPr>
          <w:rFonts w:ascii="Times New Roman" w:hAnsi="Times New Roman" w:cs="Times New Roman"/>
          <w:b/>
          <w:bCs/>
          <w:sz w:val="24"/>
          <w:szCs w:val="24"/>
        </w:rPr>
      </w:pPr>
      <w:r w:rsidRPr="00F9431C">
        <w:rPr>
          <w:rFonts w:ascii="Times New Roman" w:hAnsi="Times New Roman" w:cs="Times New Roman"/>
          <w:b/>
          <w:bCs/>
          <w:sz w:val="24"/>
          <w:szCs w:val="24"/>
          <w:vertAlign w:val="superscript"/>
        </w:rPr>
        <w:t/>
      </w:r>
      <w:r w:rsidRPr="00F9431C">
        <w:rPr>
          <w:rFonts w:ascii="Times New Roman" w:hAnsi="Times New Roman" w:cs="Times New Roman"/>
          <w:b/>
          <w:bCs/>
          <w:sz w:val="24"/>
          <w:szCs w:val="24"/>
        </w:rPr>
        <w:t xml:space="preserve"/>
      </w:r>
    </w:p>
    <w:p w14:paraId="30B2636D" w14:textId="1C9EEDBA" w:rsidR="00475B00" w:rsidRPr="00F9431C" w:rsidRDefault="00F9431C" w:rsidP="00F9431C">
      <w:pPr>
        <w:spacing w:after="0" w:line="360" w:lineRule="auto"/>
        <w:jc w:val="center"/>
        <w:rPr>
          <w:rFonts w:ascii="Times New Roman" w:hAnsi="Times New Roman"/>
          <w:b/>
          <w:bCs/>
          <w:sz w:val="28"/>
          <w:szCs w:val="28"/>
        </w:rPr>
      </w:pPr>
      <w:r w:rsidRPr="00F9431C">
        <w:rPr>
          <w:rFonts w:ascii="Times New Roman" w:hAnsi="Times New Roman" w:cs="Times New Roman"/>
          <w:b/>
          <w:bCs/>
          <w:sz w:val="24"/>
          <w:szCs w:val="24"/>
        </w:rPr>
        <w:t xml:space="preserve"/>
      </w:r>
      <w:hyperlink r:id="rId5" w:history="1">
        <w:r w:rsidRPr="00F9431C">
          <w:rPr>
            <w:rStyle w:val="Hyperlink"/>
            <w:rFonts w:ascii="Times New Roman" w:hAnsi="Times New Roman" w:cs="Times New Roman"/>
            <w:b/>
            <w:bCs/>
            <w:sz w:val="24"/>
            <w:szCs w:val="24"/>
          </w:rPr>
          <w:t/>
        </w:r>
      </w:hyperlink>
    </w:p>
    <w:p w14:paraId="147C9803" w14:textId="77777777" w:rsidR="00475B00" w:rsidRDefault="00475B00" w:rsidP="00892BB9">
      <w:pPr>
        <w:spacing w:after="0" w:line="360" w:lineRule="auto"/>
        <w:jc w:val="center"/>
        <w:rPr>
          <w:rFonts w:ascii="Times New Roman" w:hAnsi="Times New Roman"/>
          <w:b/>
          <w:bCs/>
          <w:sz w:val="24"/>
          <w:szCs w:val="24"/>
        </w:rPr>
      </w:pPr>
    </w:p>
    <w:p w14:paraId="5C849340" w14:textId="77777777" w:rsidR="00475B00" w:rsidRDefault="00475B00" w:rsidP="00892BB9">
      <w:pPr>
        <w:spacing w:after="0" w:line="360" w:lineRule="auto"/>
        <w:jc w:val="center"/>
        <w:rPr>
          <w:rFonts w:ascii="Times New Roman" w:hAnsi="Times New Roman"/>
          <w:b/>
          <w:bCs/>
          <w:sz w:val="24"/>
          <w:szCs w:val="24"/>
        </w:rPr>
      </w:pPr>
    </w:p>
    <w:p w14:paraId="7CDD2B02" w14:textId="77777777" w:rsidR="00475B00" w:rsidRDefault="00475B00" w:rsidP="00892BB9">
      <w:pPr>
        <w:spacing w:after="0" w:line="360" w:lineRule="auto"/>
        <w:jc w:val="center"/>
        <w:rPr>
          <w:rFonts w:ascii="Times New Roman" w:hAnsi="Times New Roman"/>
          <w:b/>
          <w:bCs/>
          <w:sz w:val="24"/>
          <w:szCs w:val="24"/>
        </w:rPr>
      </w:pPr>
    </w:p>
    <w:p w14:paraId="514828E6" w14:textId="77777777" w:rsidR="00475B00" w:rsidRDefault="00475B00" w:rsidP="00892BB9">
      <w:pPr>
        <w:spacing w:after="0" w:line="360" w:lineRule="auto"/>
        <w:jc w:val="center"/>
        <w:rPr>
          <w:rFonts w:ascii="Times New Roman" w:hAnsi="Times New Roman"/>
          <w:b/>
          <w:bCs/>
          <w:sz w:val="24"/>
          <w:szCs w:val="24"/>
        </w:rPr>
      </w:pPr>
    </w:p>
    <w:p w14:paraId="6F98F3D6" w14:textId="77777777" w:rsidR="00475B00" w:rsidRDefault="00475B00" w:rsidP="00892BB9">
      <w:pPr>
        <w:spacing w:after="0" w:line="360" w:lineRule="auto"/>
        <w:jc w:val="center"/>
        <w:rPr>
          <w:rFonts w:ascii="Times New Roman" w:hAnsi="Times New Roman"/>
          <w:b/>
          <w:bCs/>
          <w:sz w:val="24"/>
          <w:szCs w:val="24"/>
        </w:rPr>
      </w:pPr>
    </w:p>
    <w:p w14:paraId="00CB0227" w14:textId="77777777" w:rsidR="00475B00" w:rsidRDefault="00475B00" w:rsidP="00892BB9">
      <w:pPr>
        <w:spacing w:after="0" w:line="360" w:lineRule="auto"/>
        <w:jc w:val="center"/>
        <w:rPr>
          <w:rFonts w:ascii="Times New Roman" w:hAnsi="Times New Roman"/>
          <w:b/>
          <w:bCs/>
          <w:sz w:val="24"/>
          <w:szCs w:val="24"/>
        </w:rPr>
      </w:pPr>
    </w:p>
    <w:p w14:paraId="2FC73817" w14:textId="77777777" w:rsidR="00475B00" w:rsidRDefault="00475B00" w:rsidP="00892BB9">
      <w:pPr>
        <w:spacing w:after="0" w:line="360" w:lineRule="auto"/>
        <w:jc w:val="center"/>
        <w:rPr>
          <w:rFonts w:ascii="Times New Roman" w:hAnsi="Times New Roman"/>
          <w:b/>
          <w:bCs/>
          <w:sz w:val="24"/>
          <w:szCs w:val="24"/>
        </w:rPr>
      </w:pPr>
    </w:p>
    <w:p w14:paraId="3854B312" w14:textId="77777777" w:rsidR="00475B00" w:rsidRDefault="00475B00" w:rsidP="00892BB9">
      <w:pPr>
        <w:spacing w:after="0" w:line="360" w:lineRule="auto"/>
        <w:jc w:val="center"/>
        <w:rPr>
          <w:rFonts w:ascii="Times New Roman" w:hAnsi="Times New Roman"/>
          <w:b/>
          <w:bCs/>
          <w:sz w:val="24"/>
          <w:szCs w:val="24"/>
        </w:rPr>
      </w:pPr>
    </w:p>
    <w:p w14:paraId="0AEAD793" w14:textId="77777777" w:rsidR="00475B00" w:rsidRDefault="00475B00" w:rsidP="00892BB9">
      <w:pPr>
        <w:spacing w:after="0" w:line="360" w:lineRule="auto"/>
        <w:jc w:val="center"/>
        <w:rPr>
          <w:rFonts w:ascii="Times New Roman" w:hAnsi="Times New Roman"/>
          <w:b/>
          <w:bCs/>
          <w:sz w:val="24"/>
          <w:szCs w:val="24"/>
        </w:rPr>
      </w:pPr>
    </w:p>
    <w:p w14:paraId="7BBC5C71" w14:textId="77777777" w:rsidR="00475B00" w:rsidRDefault="00475B00" w:rsidP="00892BB9">
      <w:pPr>
        <w:spacing w:after="0" w:line="360" w:lineRule="auto"/>
        <w:jc w:val="center"/>
        <w:rPr>
          <w:rFonts w:ascii="Times New Roman" w:hAnsi="Times New Roman"/>
          <w:b/>
          <w:bCs/>
          <w:sz w:val="24"/>
          <w:szCs w:val="24"/>
        </w:rPr>
      </w:pPr>
    </w:p>
    <w:p w14:paraId="3DBFC6B6" w14:textId="77777777" w:rsidR="00475B00" w:rsidRDefault="00475B00" w:rsidP="00892BB9">
      <w:pPr>
        <w:spacing w:after="0" w:line="360" w:lineRule="auto"/>
        <w:jc w:val="center"/>
        <w:rPr>
          <w:rFonts w:ascii="Times New Roman" w:hAnsi="Times New Roman"/>
          <w:b/>
          <w:bCs/>
          <w:sz w:val="24"/>
          <w:szCs w:val="24"/>
        </w:rPr>
      </w:pPr>
    </w:p>
    <w:p w14:paraId="36507680" w14:textId="77777777" w:rsidR="00475B00" w:rsidRDefault="00475B00" w:rsidP="00892BB9">
      <w:pPr>
        <w:spacing w:after="0" w:line="360" w:lineRule="auto"/>
        <w:jc w:val="center"/>
        <w:rPr>
          <w:rFonts w:ascii="Times New Roman" w:hAnsi="Times New Roman"/>
          <w:b/>
          <w:bCs/>
          <w:sz w:val="24"/>
          <w:szCs w:val="24"/>
        </w:rPr>
      </w:pPr>
    </w:p>
    <w:p w14:paraId="49188434" w14:textId="77777777" w:rsidR="00475B00" w:rsidRDefault="00475B00" w:rsidP="00892BB9">
      <w:pPr>
        <w:spacing w:after="0" w:line="360" w:lineRule="auto"/>
        <w:jc w:val="center"/>
        <w:rPr>
          <w:rFonts w:ascii="Times New Roman" w:hAnsi="Times New Roman"/>
          <w:b/>
          <w:bCs/>
          <w:sz w:val="24"/>
          <w:szCs w:val="24"/>
        </w:rPr>
      </w:pPr>
    </w:p>
    <w:p w14:paraId="7CDF0227" w14:textId="77777777" w:rsidR="00475B00" w:rsidRDefault="00475B00" w:rsidP="00892BB9">
      <w:pPr>
        <w:spacing w:after="0" w:line="360" w:lineRule="auto"/>
        <w:jc w:val="center"/>
        <w:rPr>
          <w:rFonts w:ascii="Times New Roman" w:hAnsi="Times New Roman"/>
          <w:b/>
          <w:bCs/>
          <w:sz w:val="24"/>
          <w:szCs w:val="24"/>
        </w:rPr>
      </w:pPr>
    </w:p>
    <w:p w14:paraId="6987E46A" w14:textId="77777777" w:rsidR="00475B00" w:rsidRDefault="00475B00" w:rsidP="00892BB9">
      <w:pPr>
        <w:spacing w:after="0" w:line="360" w:lineRule="auto"/>
        <w:jc w:val="center"/>
        <w:rPr>
          <w:rFonts w:ascii="Times New Roman" w:hAnsi="Times New Roman"/>
          <w:b/>
          <w:bCs/>
          <w:sz w:val="24"/>
          <w:szCs w:val="24"/>
        </w:rPr>
      </w:pPr>
    </w:p>
    <w:p w14:paraId="0502464A" w14:textId="77777777" w:rsidR="00475B00" w:rsidRDefault="00475B00" w:rsidP="00892BB9">
      <w:pPr>
        <w:spacing w:after="0" w:line="360" w:lineRule="auto"/>
        <w:jc w:val="center"/>
        <w:rPr>
          <w:rFonts w:ascii="Times New Roman" w:hAnsi="Times New Roman"/>
          <w:b/>
          <w:bCs/>
          <w:sz w:val="24"/>
          <w:szCs w:val="24"/>
        </w:rPr>
      </w:pPr>
    </w:p>
    <w:p w14:paraId="52C1811E" w14:textId="77777777" w:rsidR="00475B00" w:rsidRDefault="00475B00" w:rsidP="00892BB9">
      <w:pPr>
        <w:spacing w:after="0" w:line="360" w:lineRule="auto"/>
        <w:jc w:val="center"/>
        <w:rPr>
          <w:rFonts w:ascii="Times New Roman" w:hAnsi="Times New Roman"/>
          <w:b/>
          <w:bCs/>
          <w:sz w:val="24"/>
          <w:szCs w:val="24"/>
        </w:rPr>
      </w:pPr>
    </w:p>
    <w:p w14:paraId="1904C196" w14:textId="77777777" w:rsidR="00475B00" w:rsidRDefault="00475B00" w:rsidP="00892BB9">
      <w:pPr>
        <w:spacing w:after="0" w:line="360" w:lineRule="auto"/>
        <w:jc w:val="center"/>
        <w:rPr>
          <w:rFonts w:ascii="Times New Roman" w:hAnsi="Times New Roman"/>
          <w:b/>
          <w:bCs/>
          <w:sz w:val="24"/>
          <w:szCs w:val="24"/>
        </w:rPr>
      </w:pPr>
    </w:p>
    <w:p w14:paraId="5525062C" w14:textId="77777777" w:rsidR="00475B00" w:rsidRDefault="00475B00" w:rsidP="00892BB9">
      <w:pPr>
        <w:spacing w:after="0" w:line="360" w:lineRule="auto"/>
        <w:jc w:val="center"/>
        <w:rPr>
          <w:rFonts w:ascii="Times New Roman" w:hAnsi="Times New Roman"/>
          <w:b/>
          <w:bCs/>
          <w:sz w:val="24"/>
          <w:szCs w:val="24"/>
        </w:rPr>
      </w:pPr>
    </w:p>
    <w:p w14:paraId="7D571543" w14:textId="77777777" w:rsidR="00475B00" w:rsidRPr="001F0550" w:rsidRDefault="00475B00" w:rsidP="00892BB9">
      <w:pPr>
        <w:spacing w:after="0" w:line="360" w:lineRule="auto"/>
        <w:jc w:val="center"/>
        <w:rPr>
          <w:rFonts w:ascii="Times New Roman" w:hAnsi="Times New Roman"/>
          <w:b/>
          <w:bCs/>
          <w:sz w:val="24"/>
          <w:szCs w:val="24"/>
        </w:rPr>
      </w:pPr>
    </w:p>
    <w:p w14:paraId="12226E68" w14:textId="77777777" w:rsidR="008531D0" w:rsidRDefault="008531D0" w:rsidP="008531D0">
      <w:pPr>
        <w:spacing w:after="0" w:line="360" w:lineRule="auto"/>
        <w:jc w:val="center"/>
        <w:rPr>
          <w:rFonts w:ascii="Times New Roman" w:hAnsi="Times New Roman"/>
          <w:sz w:val="24"/>
          <w:szCs w:val="24"/>
        </w:rPr>
      </w:pPr>
    </w:p>
    <w:p w14:paraId="3A8F7FD5" w14:textId="77777777" w:rsidR="00475B00" w:rsidRDefault="00475B00" w:rsidP="008531D0">
      <w:pPr>
        <w:spacing w:after="0" w:line="360" w:lineRule="auto"/>
        <w:jc w:val="center"/>
        <w:rPr>
          <w:rFonts w:ascii="Times New Roman" w:hAnsi="Times New Roman"/>
          <w:sz w:val="24"/>
          <w:szCs w:val="24"/>
        </w:rPr>
      </w:pPr>
    </w:p>
    <w:p w14:paraId="407B1782" w14:textId="77777777" w:rsidR="00475B00" w:rsidRDefault="00475B00" w:rsidP="001C0C4B">
      <w:pPr>
        <w:spacing w:after="0" w:line="360" w:lineRule="auto"/>
        <w:rPr>
          <w:rFonts w:ascii="Times New Roman" w:hAnsi="Times New Roman"/>
          <w:sz w:val="24"/>
          <w:szCs w:val="24"/>
        </w:rPr>
      </w:pPr>
    </w:p>
    <w:p w14:paraId="556DAD83" w14:textId="77777777" w:rsidR="001C0C4B" w:rsidRDefault="001C0C4B" w:rsidP="001C0C4B">
      <w:pPr>
        <w:spacing w:after="0" w:line="360" w:lineRule="auto"/>
        <w:rPr>
          <w:rFonts w:ascii="Times New Roman" w:hAnsi="Times New Roman"/>
          <w:b/>
          <w:bCs/>
          <w:sz w:val="24"/>
          <w:szCs w:val="24"/>
        </w:rPr>
      </w:pPr>
    </w:p>
    <w:p w14:paraId="17A88E69" w14:textId="693A8D8D" w:rsidR="003D4AF4" w:rsidRPr="00BF366E" w:rsidRDefault="004A2FFC" w:rsidP="00316E3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Abstract</w:t>
      </w:r>
      <w:r w:rsidR="00BF366E">
        <w:rPr>
          <w:rFonts w:ascii="Times New Roman" w:hAnsi="Times New Roman" w:cs="Times New Roman"/>
          <w:b/>
          <w:bCs/>
          <w:sz w:val="24"/>
          <w:szCs w:val="24"/>
        </w:rPr>
        <w:t xml:space="preserve">: </w:t>
      </w:r>
      <w:r w:rsidR="00BF366E">
        <w:rPr>
          <w:rFonts w:ascii="Times New Roman" w:hAnsi="Times New Roman" w:cs="Times New Roman"/>
          <w:sz w:val="24"/>
          <w:szCs w:val="24"/>
        </w:rPr>
        <w:t>Every business has changed its strategy i</w:t>
      </w:r>
      <w:r w:rsidR="00BF366E" w:rsidRPr="00BF366E">
        <w:rPr>
          <w:rFonts w:ascii="Times New Roman" w:hAnsi="Times New Roman" w:cs="Times New Roman"/>
          <w:sz w:val="24"/>
          <w:szCs w:val="24"/>
        </w:rPr>
        <w:t>n the era of technology and stiff competition</w:t>
      </w:r>
      <w:r w:rsidR="00BF366E">
        <w:rPr>
          <w:rFonts w:ascii="Times New Roman" w:hAnsi="Times New Roman" w:cs="Times New Roman"/>
          <w:sz w:val="24"/>
          <w:szCs w:val="24"/>
        </w:rPr>
        <w:t>. To have a competitive edge</w:t>
      </w:r>
      <w:r w:rsidR="00316E31">
        <w:rPr>
          <w:rFonts w:ascii="Times New Roman" w:hAnsi="Times New Roman" w:cs="Times New Roman"/>
          <w:sz w:val="24"/>
          <w:szCs w:val="24"/>
        </w:rPr>
        <w:t>,</w:t>
      </w:r>
      <w:r w:rsidR="00BF366E">
        <w:rPr>
          <w:rFonts w:ascii="Times New Roman" w:hAnsi="Times New Roman" w:cs="Times New Roman"/>
          <w:sz w:val="24"/>
          <w:szCs w:val="24"/>
        </w:rPr>
        <w:t xml:space="preserve"> it has become substantial for businesses to </w:t>
      </w:r>
      <w:r w:rsidR="00316E31">
        <w:rPr>
          <w:rFonts w:ascii="Times New Roman" w:hAnsi="Times New Roman" w:cs="Times New Roman"/>
          <w:sz w:val="24"/>
          <w:szCs w:val="24"/>
        </w:rPr>
        <w:t xml:space="preserve">adopt </w:t>
      </w:r>
      <w:r w:rsidR="00E81D10">
        <w:rPr>
          <w:rFonts w:ascii="Times New Roman" w:hAnsi="Times New Roman" w:cs="Times New Roman"/>
          <w:sz w:val="24"/>
          <w:szCs w:val="24"/>
        </w:rPr>
        <w:t>digitalization</w:t>
      </w:r>
      <w:r w:rsidR="00316E31">
        <w:rPr>
          <w:rFonts w:ascii="Times New Roman" w:hAnsi="Times New Roman" w:cs="Times New Roman"/>
          <w:sz w:val="24"/>
          <w:szCs w:val="24"/>
        </w:rPr>
        <w:t xml:space="preserve"> as it saves time and creates new opportunities</w:t>
      </w:r>
      <w:r w:rsidR="00FC0AF7">
        <w:rPr>
          <w:rFonts w:ascii="Times New Roman" w:hAnsi="Times New Roman" w:cs="Times New Roman"/>
          <w:sz w:val="24"/>
          <w:szCs w:val="24"/>
        </w:rPr>
        <w:t xml:space="preserve">. However, this disruption </w:t>
      </w:r>
      <w:r w:rsidR="0071172A">
        <w:rPr>
          <w:rFonts w:ascii="Times New Roman" w:hAnsi="Times New Roman" w:cs="Times New Roman"/>
          <w:sz w:val="24"/>
          <w:szCs w:val="24"/>
        </w:rPr>
        <w:t>does not occur</w:t>
      </w:r>
      <w:r w:rsidR="00FC0AF7">
        <w:rPr>
          <w:rFonts w:ascii="Times New Roman" w:hAnsi="Times New Roman" w:cs="Times New Roman"/>
          <w:sz w:val="24"/>
          <w:szCs w:val="24"/>
        </w:rPr>
        <w:t xml:space="preserve"> at the </w:t>
      </w:r>
      <w:r w:rsidR="00E81D10">
        <w:rPr>
          <w:rFonts w:ascii="Times New Roman" w:hAnsi="Times New Roman" w:cs="Times New Roman"/>
          <w:sz w:val="24"/>
          <w:szCs w:val="24"/>
        </w:rPr>
        <w:t>organizational</w:t>
      </w:r>
      <w:r w:rsidR="00FC0AF7">
        <w:rPr>
          <w:rFonts w:ascii="Times New Roman" w:hAnsi="Times New Roman" w:cs="Times New Roman"/>
          <w:sz w:val="24"/>
          <w:szCs w:val="24"/>
        </w:rPr>
        <w:t xml:space="preserve"> level; it has societal and environmental implications. </w:t>
      </w:r>
      <w:r w:rsidR="00913B91">
        <w:rPr>
          <w:rFonts w:ascii="Times New Roman" w:hAnsi="Times New Roman" w:cs="Times New Roman"/>
          <w:sz w:val="24"/>
          <w:szCs w:val="24"/>
        </w:rPr>
        <w:t xml:space="preserve">At the business or </w:t>
      </w:r>
      <w:r w:rsidR="00E81D10">
        <w:rPr>
          <w:rFonts w:ascii="Times New Roman" w:hAnsi="Times New Roman" w:cs="Times New Roman"/>
          <w:sz w:val="24"/>
          <w:szCs w:val="24"/>
        </w:rPr>
        <w:t>organizational</w:t>
      </w:r>
      <w:r w:rsidR="00913B91">
        <w:rPr>
          <w:rFonts w:ascii="Times New Roman" w:hAnsi="Times New Roman" w:cs="Times New Roman"/>
          <w:sz w:val="24"/>
          <w:szCs w:val="24"/>
        </w:rPr>
        <w:t xml:space="preserve"> level, it has fundamentally transformed every functionality, and the HR function is one of them. It offers new tools and work methodologies to enhance employee efficiency, </w:t>
      </w:r>
      <w:r w:rsidR="00E81D10">
        <w:rPr>
          <w:rFonts w:ascii="Times New Roman" w:hAnsi="Times New Roman" w:cs="Times New Roman"/>
          <w:sz w:val="24"/>
          <w:szCs w:val="24"/>
        </w:rPr>
        <w:t>engagement,</w:t>
      </w:r>
      <w:r w:rsidR="00913B91">
        <w:rPr>
          <w:rFonts w:ascii="Times New Roman" w:hAnsi="Times New Roman" w:cs="Times New Roman"/>
          <w:sz w:val="24"/>
          <w:szCs w:val="24"/>
        </w:rPr>
        <w:t xml:space="preserve"> and decision-making. </w:t>
      </w:r>
      <w:r w:rsidR="00E81D10">
        <w:rPr>
          <w:rFonts w:ascii="Times New Roman" w:hAnsi="Times New Roman" w:cs="Times New Roman"/>
          <w:sz w:val="24"/>
          <w:szCs w:val="24"/>
        </w:rPr>
        <w:t>Digital technology has streamlined various HR processes such as recruitment, selection, training and development, performance management, etc. Tools like artificial intelligence and HR analytics have revolutionized workforce planning and management, offering real-time feedback</w:t>
      </w:r>
      <w:r w:rsidR="0071172A">
        <w:rPr>
          <w:rFonts w:ascii="Times New Roman" w:hAnsi="Times New Roman" w:cs="Times New Roman"/>
          <w:sz w:val="24"/>
          <w:szCs w:val="24"/>
        </w:rPr>
        <w:t xml:space="preserve"> and </w:t>
      </w:r>
      <w:r w:rsidR="00E81D10">
        <w:rPr>
          <w:rFonts w:ascii="Times New Roman" w:hAnsi="Times New Roman" w:cs="Times New Roman"/>
          <w:sz w:val="24"/>
          <w:szCs w:val="24"/>
        </w:rPr>
        <w:t xml:space="preserve">increasing efficiency. </w:t>
      </w:r>
      <w:r w:rsidR="0071172A">
        <w:rPr>
          <w:rFonts w:ascii="Times New Roman" w:hAnsi="Times New Roman" w:cs="Times New Roman"/>
          <w:sz w:val="24"/>
          <w:szCs w:val="24"/>
        </w:rPr>
        <w:t xml:space="preserve">It has enabled HR professionals to make informed decisions based on extensive data insights. </w:t>
      </w:r>
      <w:r w:rsidR="00E81D10">
        <w:rPr>
          <w:rFonts w:ascii="Times New Roman" w:hAnsi="Times New Roman" w:cs="Times New Roman"/>
          <w:sz w:val="24"/>
          <w:szCs w:val="24"/>
        </w:rPr>
        <w:t xml:space="preserve"> </w:t>
      </w:r>
      <w:r w:rsidR="00DB0F02">
        <w:rPr>
          <w:rFonts w:ascii="Times New Roman" w:hAnsi="Times New Roman" w:cs="Times New Roman"/>
          <w:sz w:val="24"/>
          <w:szCs w:val="24"/>
        </w:rPr>
        <w:t xml:space="preserve">Besides offering benefits, digitalization also presents challenges that need to be considered. The firms must adopt digital tools and tactics to improve their HR operations and stay competitive. </w:t>
      </w:r>
      <w:r w:rsidR="00E81D10">
        <w:rPr>
          <w:rFonts w:ascii="Times New Roman" w:hAnsi="Times New Roman" w:cs="Times New Roman"/>
          <w:sz w:val="24"/>
          <w:szCs w:val="24"/>
        </w:rPr>
        <w:t xml:space="preserve">The present study explores the impact of digitalization on HR practices </w:t>
      </w:r>
      <w:r w:rsidR="0071172A">
        <w:rPr>
          <w:rFonts w:ascii="Times New Roman" w:hAnsi="Times New Roman" w:cs="Times New Roman"/>
          <w:sz w:val="24"/>
          <w:szCs w:val="24"/>
        </w:rPr>
        <w:t>and offers insights into the challenges and opportunities it presents.</w:t>
      </w:r>
      <w:r w:rsidR="003D4AF4">
        <w:rPr>
          <w:rFonts w:ascii="Times New Roman" w:hAnsi="Times New Roman" w:cs="Times New Roman"/>
          <w:sz w:val="24"/>
          <w:szCs w:val="24"/>
        </w:rPr>
        <w:t xml:space="preserve"> This article attempts to determine how digitalization impacts HR practices and </w:t>
      </w:r>
      <w:r w:rsidR="00CA0EA8">
        <w:rPr>
          <w:rFonts w:ascii="Times New Roman" w:hAnsi="Times New Roman" w:cs="Times New Roman"/>
          <w:sz w:val="24"/>
          <w:szCs w:val="24"/>
        </w:rPr>
        <w:t>its significant challenges</w:t>
      </w:r>
      <w:r w:rsidR="003D4AF4">
        <w:rPr>
          <w:rFonts w:ascii="Times New Roman" w:hAnsi="Times New Roman" w:cs="Times New Roman"/>
          <w:sz w:val="24"/>
          <w:szCs w:val="24"/>
        </w:rPr>
        <w:t>. This theoretical discussion gives a brief review of the impact and challenges of HR digitalization in the current scenario.</w:t>
      </w:r>
      <w:r w:rsidR="00CA0EA8">
        <w:rPr>
          <w:rFonts w:ascii="Times New Roman" w:hAnsi="Times New Roman" w:cs="Times New Roman"/>
          <w:sz w:val="24"/>
          <w:szCs w:val="24"/>
        </w:rPr>
        <w:t xml:space="preserve"> </w:t>
      </w:r>
      <w:r w:rsidR="003D4AF4">
        <w:rPr>
          <w:rFonts w:ascii="Times New Roman" w:hAnsi="Times New Roman"/>
          <w:sz w:val="24"/>
          <w:szCs w:val="24"/>
        </w:rPr>
        <w:t xml:space="preserve">For this study, the researcher reviewed the most recent research findings from the scientific literature and business practice and used an integrative research method. This research article </w:t>
      </w:r>
      <w:r w:rsidR="00892BB9">
        <w:rPr>
          <w:rFonts w:ascii="Times New Roman" w:hAnsi="Times New Roman"/>
          <w:sz w:val="24"/>
          <w:szCs w:val="24"/>
        </w:rPr>
        <w:t xml:space="preserve">is becoming an essential voice in HR digitalization and its impact on HR practice. It will allow HR professionals and academia to develop more insights into reaping the benefits of digitalization and concentrating on how it can be strategically advantageous for business organizations in this technological era. </w:t>
      </w:r>
    </w:p>
    <w:p w14:paraId="34B0D3AA" w14:textId="2CB9DA9E" w:rsidR="003D4AF4" w:rsidRDefault="006B4843" w:rsidP="00892BB9">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sidRPr="006B4843">
        <w:rPr>
          <w:rFonts w:ascii="Times New Roman" w:hAnsi="Times New Roman" w:cs="Times New Roman"/>
          <w:sz w:val="24"/>
          <w:szCs w:val="24"/>
        </w:rPr>
        <w:t xml:space="preserve">Digitalization, Impact of Digitalization, Human Resource Practices, Challenges and Trends </w:t>
      </w:r>
    </w:p>
    <w:p w14:paraId="66CE13F5" w14:textId="77777777" w:rsidR="001C0C4B" w:rsidRDefault="001C0C4B" w:rsidP="00892BB9">
      <w:pPr>
        <w:spacing w:line="360" w:lineRule="auto"/>
        <w:rPr>
          <w:rFonts w:ascii="Times New Roman" w:hAnsi="Times New Roman" w:cs="Times New Roman"/>
          <w:sz w:val="24"/>
          <w:szCs w:val="24"/>
        </w:rPr>
      </w:pPr>
    </w:p>
    <w:p w14:paraId="65AF2E19" w14:textId="77777777" w:rsidR="001C0C4B" w:rsidRDefault="001C0C4B" w:rsidP="00892BB9">
      <w:pPr>
        <w:spacing w:line="360" w:lineRule="auto"/>
        <w:rPr>
          <w:rFonts w:ascii="Times New Roman" w:hAnsi="Times New Roman" w:cs="Times New Roman"/>
          <w:sz w:val="24"/>
          <w:szCs w:val="24"/>
        </w:rPr>
      </w:pPr>
    </w:p>
    <w:p w14:paraId="14B05331" w14:textId="77777777" w:rsidR="00BD23AB" w:rsidRDefault="00BD23AB" w:rsidP="00892BB9">
      <w:pPr>
        <w:spacing w:line="360" w:lineRule="auto"/>
        <w:rPr>
          <w:rFonts w:ascii="Times New Roman" w:hAnsi="Times New Roman" w:cs="Times New Roman"/>
          <w:sz w:val="24"/>
          <w:szCs w:val="24"/>
        </w:rPr>
      </w:pPr>
    </w:p>
    <w:p w14:paraId="65EC3286" w14:textId="77777777" w:rsidR="001C0C4B" w:rsidRPr="00892BB9" w:rsidRDefault="001C0C4B" w:rsidP="00892BB9">
      <w:pPr>
        <w:spacing w:line="360" w:lineRule="auto"/>
        <w:rPr>
          <w:rFonts w:ascii="Times New Roman" w:hAnsi="Times New Roman" w:cs="Times New Roman"/>
          <w:sz w:val="24"/>
          <w:szCs w:val="24"/>
        </w:rPr>
      </w:pPr>
    </w:p>
    <w:p w14:paraId="0CA93479" w14:textId="1434DB9A" w:rsidR="004A2FFC" w:rsidRPr="00690037" w:rsidRDefault="0018444B" w:rsidP="00140A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 </w:t>
      </w:r>
      <w:r w:rsidR="004A2FFC">
        <w:rPr>
          <w:rFonts w:ascii="Times New Roman" w:hAnsi="Times New Roman" w:cs="Times New Roman"/>
          <w:b/>
          <w:bCs/>
          <w:sz w:val="24"/>
          <w:szCs w:val="24"/>
        </w:rPr>
        <w:t xml:space="preserve">Introduction: </w:t>
      </w:r>
      <w:r w:rsidR="00AD228B" w:rsidRPr="00AD228B">
        <w:rPr>
          <w:rFonts w:ascii="Times New Roman" w:hAnsi="Times New Roman" w:cs="Times New Roman"/>
          <w:sz w:val="24"/>
          <w:szCs w:val="24"/>
        </w:rPr>
        <w:t>Digitalization is a powerful engine for the growth of an economy </w:t>
      </w:r>
      <w:r w:rsidR="000968A2" w:rsidRPr="000968A2">
        <w:rPr>
          <w:rFonts w:ascii="Times New Roman" w:hAnsi="Times New Roman" w:cs="Times New Roman"/>
          <w:sz w:val="24"/>
          <w:szCs w:val="24"/>
        </w:rPr>
        <w:t>world</w:t>
      </w:r>
      <w:r w:rsidR="000968A2">
        <w:rPr>
          <w:rFonts w:ascii="Times New Roman" w:hAnsi="Times New Roman" w:cs="Times New Roman"/>
          <w:sz w:val="24"/>
          <w:szCs w:val="24"/>
        </w:rPr>
        <w:t>wide</w:t>
      </w:r>
      <w:r w:rsidR="000968A2" w:rsidRPr="000968A2">
        <w:rPr>
          <w:rFonts w:ascii="Times New Roman" w:hAnsi="Times New Roman" w:cs="Times New Roman"/>
          <w:sz w:val="24"/>
          <w:szCs w:val="24"/>
        </w:rPr>
        <w:t>.</w:t>
      </w:r>
      <w:r w:rsidR="000968A2">
        <w:rPr>
          <w:rFonts w:ascii="Times New Roman" w:hAnsi="Times New Roman" w:cs="Times New Roman"/>
          <w:b/>
          <w:bCs/>
          <w:sz w:val="24"/>
          <w:szCs w:val="24"/>
        </w:rPr>
        <w:t xml:space="preserve"> </w:t>
      </w:r>
      <w:r w:rsidR="00AD228B">
        <w:rPr>
          <w:rFonts w:ascii="Times New Roman" w:hAnsi="Times New Roman" w:cs="Times New Roman"/>
          <w:sz w:val="24"/>
          <w:szCs w:val="24"/>
        </w:rPr>
        <w:t xml:space="preserve">In </w:t>
      </w:r>
      <w:r w:rsidR="00766D7C">
        <w:rPr>
          <w:rFonts w:ascii="Times New Roman" w:hAnsi="Times New Roman" w:cs="Times New Roman"/>
          <w:sz w:val="24"/>
          <w:szCs w:val="24"/>
        </w:rPr>
        <w:t>d</w:t>
      </w:r>
      <w:r w:rsidR="00766D7C" w:rsidRPr="004A2FFC">
        <w:rPr>
          <w:rFonts w:ascii="Times New Roman" w:hAnsi="Times New Roman" w:cs="Times New Roman"/>
          <w:sz w:val="24"/>
          <w:szCs w:val="24"/>
        </w:rPr>
        <w:t>igitali</w:t>
      </w:r>
      <w:r w:rsidR="00766D7C">
        <w:rPr>
          <w:rFonts w:ascii="Times New Roman" w:hAnsi="Times New Roman" w:cs="Times New Roman"/>
          <w:sz w:val="24"/>
          <w:szCs w:val="24"/>
        </w:rPr>
        <w:t>z</w:t>
      </w:r>
      <w:r w:rsidR="00766D7C" w:rsidRPr="004A2FFC">
        <w:rPr>
          <w:rFonts w:ascii="Times New Roman" w:hAnsi="Times New Roman" w:cs="Times New Roman"/>
          <w:sz w:val="24"/>
          <w:szCs w:val="24"/>
        </w:rPr>
        <w:t>ation</w:t>
      </w:r>
      <w:r w:rsidR="00AD228B">
        <w:rPr>
          <w:rFonts w:ascii="Times New Roman" w:hAnsi="Times New Roman" w:cs="Times New Roman"/>
          <w:sz w:val="24"/>
          <w:szCs w:val="24"/>
        </w:rPr>
        <w:t>,</w:t>
      </w:r>
      <w:r w:rsidR="004A2FFC" w:rsidRPr="004A2FFC">
        <w:rPr>
          <w:rFonts w:ascii="Times New Roman" w:hAnsi="Times New Roman" w:cs="Times New Roman"/>
          <w:sz w:val="24"/>
          <w:szCs w:val="24"/>
        </w:rPr>
        <w:t xml:space="preserve"> individuals, businesses</w:t>
      </w:r>
      <w:r w:rsidR="000E7EBC">
        <w:rPr>
          <w:rFonts w:ascii="Times New Roman" w:hAnsi="Times New Roman" w:cs="Times New Roman"/>
          <w:sz w:val="24"/>
          <w:szCs w:val="24"/>
        </w:rPr>
        <w:t>,</w:t>
      </w:r>
      <w:r w:rsidR="004A2FFC" w:rsidRPr="004A2FFC">
        <w:rPr>
          <w:rFonts w:ascii="Times New Roman" w:hAnsi="Times New Roman" w:cs="Times New Roman"/>
          <w:sz w:val="24"/>
          <w:szCs w:val="24"/>
        </w:rPr>
        <w:t xml:space="preserve"> and organizations use digital tools to improve and enhance their efficiency and value by saving time and creating new business opportunities.</w:t>
      </w:r>
      <w:r w:rsidR="004A2FFC">
        <w:rPr>
          <w:rFonts w:ascii="Times New Roman" w:hAnsi="Times New Roman" w:cs="Times New Roman"/>
          <w:b/>
          <w:bCs/>
          <w:sz w:val="24"/>
          <w:szCs w:val="24"/>
        </w:rPr>
        <w:t xml:space="preserve"> </w:t>
      </w:r>
      <w:r w:rsidR="00140A7E" w:rsidRPr="00140A7E">
        <w:rPr>
          <w:rFonts w:ascii="Times New Roman" w:hAnsi="Times New Roman" w:cs="Times New Roman"/>
          <w:sz w:val="24"/>
          <w:szCs w:val="24"/>
        </w:rPr>
        <w:t xml:space="preserve">To be competitive and keep pace with </w:t>
      </w:r>
      <w:r w:rsidR="00140A7E">
        <w:rPr>
          <w:rFonts w:ascii="Times New Roman" w:hAnsi="Times New Roman" w:cs="Times New Roman"/>
          <w:sz w:val="24"/>
          <w:szCs w:val="24"/>
        </w:rPr>
        <w:t>the </w:t>
      </w:r>
      <w:r w:rsidR="00140A7E" w:rsidRPr="00140A7E">
        <w:rPr>
          <w:rFonts w:ascii="Times New Roman" w:hAnsi="Times New Roman" w:cs="Times New Roman"/>
          <w:sz w:val="24"/>
          <w:szCs w:val="24"/>
        </w:rPr>
        <w:t xml:space="preserve">latest developments in this digital world, it becomes crucial for businesses to </w:t>
      </w:r>
      <w:r w:rsidR="000E7EBC">
        <w:rPr>
          <w:rFonts w:ascii="Times New Roman" w:hAnsi="Times New Roman" w:cs="Times New Roman"/>
          <w:sz w:val="24"/>
          <w:szCs w:val="24"/>
        </w:rPr>
        <w:t>under</w:t>
      </w:r>
      <w:r w:rsidR="00140A7E" w:rsidRPr="00140A7E">
        <w:rPr>
          <w:rFonts w:ascii="Times New Roman" w:hAnsi="Times New Roman" w:cs="Times New Roman"/>
          <w:sz w:val="24"/>
          <w:szCs w:val="24"/>
        </w:rPr>
        <w:t>go digital transformation</w:t>
      </w:r>
      <w:r w:rsidR="000E7EBC">
        <w:rPr>
          <w:rFonts w:ascii="Times New Roman" w:hAnsi="Times New Roman" w:cs="Times New Roman"/>
          <w:sz w:val="24"/>
          <w:szCs w:val="24"/>
        </w:rPr>
        <w:t xml:space="preserve">. Different </w:t>
      </w:r>
      <w:r w:rsidR="00052FF9">
        <w:rPr>
          <w:rFonts w:ascii="Times New Roman" w:hAnsi="Times New Roman" w:cs="Times New Roman"/>
          <w:sz w:val="24"/>
          <w:szCs w:val="24"/>
        </w:rPr>
        <w:t>compan</w:t>
      </w:r>
      <w:r w:rsidR="000E7EBC">
        <w:rPr>
          <w:rFonts w:ascii="Times New Roman" w:hAnsi="Times New Roman" w:cs="Times New Roman"/>
          <w:sz w:val="24"/>
          <w:szCs w:val="24"/>
        </w:rPr>
        <w:t>ies use digitalization in various ways according to their business need</w:t>
      </w:r>
      <w:r w:rsidR="00052FF9">
        <w:rPr>
          <w:rFonts w:ascii="Times New Roman" w:hAnsi="Times New Roman" w:cs="Times New Roman"/>
          <w:sz w:val="24"/>
          <w:szCs w:val="24"/>
        </w:rPr>
        <w:t>s</w:t>
      </w:r>
      <w:r w:rsidR="000E7EBC">
        <w:rPr>
          <w:rFonts w:ascii="Times New Roman" w:hAnsi="Times New Roman" w:cs="Times New Roman"/>
          <w:sz w:val="24"/>
          <w:szCs w:val="24"/>
        </w:rPr>
        <w:t xml:space="preserve"> in </w:t>
      </w:r>
      <w:r w:rsidR="00052FF9">
        <w:rPr>
          <w:rFonts w:ascii="Times New Roman" w:hAnsi="Times New Roman" w:cs="Times New Roman"/>
          <w:sz w:val="24"/>
          <w:szCs w:val="24"/>
        </w:rPr>
        <w:t>oth</w:t>
      </w:r>
      <w:r w:rsidR="000E7EBC">
        <w:rPr>
          <w:rFonts w:ascii="Times New Roman" w:hAnsi="Times New Roman" w:cs="Times New Roman"/>
          <w:sz w:val="24"/>
          <w:szCs w:val="24"/>
        </w:rPr>
        <w:t xml:space="preserve">er </w:t>
      </w:r>
      <w:r w:rsidR="00052FF9" w:rsidRPr="00690037">
        <w:rPr>
          <w:rFonts w:ascii="Times New Roman" w:hAnsi="Times New Roman" w:cs="Times New Roman"/>
          <w:sz w:val="24"/>
          <w:szCs w:val="24"/>
        </w:rPr>
        <w:t>functionalities (“Digitalization in Business: Benefits and Best Practices—Upwork”, 2023).</w:t>
      </w:r>
      <w:r w:rsidR="00052FF9">
        <w:rPr>
          <w:rFonts w:ascii="Times New Roman" w:hAnsi="Times New Roman" w:cs="Times New Roman"/>
          <w:sz w:val="24"/>
          <w:szCs w:val="24"/>
        </w:rPr>
        <w:t xml:space="preserve"> </w:t>
      </w:r>
      <w:r w:rsidR="00D91597">
        <w:rPr>
          <w:rFonts w:ascii="Times New Roman" w:hAnsi="Times New Roman" w:cs="Times New Roman"/>
          <w:sz w:val="24"/>
          <w:szCs w:val="24"/>
        </w:rPr>
        <w:t xml:space="preserve"> </w:t>
      </w:r>
      <w:r w:rsidR="00A0669B">
        <w:rPr>
          <w:rFonts w:ascii="Times New Roman" w:hAnsi="Times New Roman" w:cs="Times New Roman"/>
          <w:sz w:val="24"/>
          <w:szCs w:val="24"/>
        </w:rPr>
        <w:t>Digitalization</w:t>
      </w:r>
      <w:r w:rsidR="00AD228B">
        <w:rPr>
          <w:rFonts w:ascii="Times New Roman" w:hAnsi="Times New Roman" w:cs="Times New Roman"/>
          <w:sz w:val="24"/>
          <w:szCs w:val="24"/>
        </w:rPr>
        <w:t xml:space="preserve"> should </w:t>
      </w:r>
      <w:r w:rsidR="00F30C29">
        <w:rPr>
          <w:rFonts w:ascii="Times New Roman" w:hAnsi="Times New Roman" w:cs="Times New Roman"/>
          <w:sz w:val="24"/>
          <w:szCs w:val="24"/>
        </w:rPr>
        <w:t xml:space="preserve">not </w:t>
      </w:r>
      <w:r w:rsidR="00AD228B">
        <w:rPr>
          <w:rFonts w:ascii="Times New Roman" w:hAnsi="Times New Roman" w:cs="Times New Roman"/>
          <w:sz w:val="24"/>
          <w:szCs w:val="24"/>
        </w:rPr>
        <w:t>be confused with digitization</w:t>
      </w:r>
      <w:r w:rsidR="00F30C29">
        <w:rPr>
          <w:rFonts w:ascii="Times New Roman" w:hAnsi="Times New Roman" w:cs="Times New Roman"/>
          <w:sz w:val="24"/>
          <w:szCs w:val="24"/>
        </w:rPr>
        <w:t>,</w:t>
      </w:r>
      <w:r w:rsidR="00AD228B">
        <w:rPr>
          <w:rFonts w:ascii="Times New Roman" w:hAnsi="Times New Roman" w:cs="Times New Roman"/>
          <w:sz w:val="24"/>
          <w:szCs w:val="24"/>
        </w:rPr>
        <w:t xml:space="preserve"> which involves conver</w:t>
      </w:r>
      <w:r w:rsidR="00117436">
        <w:rPr>
          <w:rFonts w:ascii="Times New Roman" w:hAnsi="Times New Roman" w:cs="Times New Roman"/>
          <w:sz w:val="24"/>
          <w:szCs w:val="24"/>
        </w:rPr>
        <w:t>t</w:t>
      </w:r>
      <w:r w:rsidR="00AD228B">
        <w:rPr>
          <w:rFonts w:ascii="Times New Roman" w:hAnsi="Times New Roman" w:cs="Times New Roman"/>
          <w:sz w:val="24"/>
          <w:szCs w:val="24"/>
        </w:rPr>
        <w:t>in</w:t>
      </w:r>
      <w:r w:rsidR="00117436">
        <w:rPr>
          <w:rFonts w:ascii="Times New Roman" w:hAnsi="Times New Roman" w:cs="Times New Roman"/>
          <w:sz w:val="24"/>
          <w:szCs w:val="24"/>
        </w:rPr>
        <w:t>g</w:t>
      </w:r>
      <w:r w:rsidR="00AD228B">
        <w:rPr>
          <w:rFonts w:ascii="Times New Roman" w:hAnsi="Times New Roman" w:cs="Times New Roman"/>
          <w:sz w:val="24"/>
          <w:szCs w:val="24"/>
        </w:rPr>
        <w:t xml:space="preserve"> information into a digital format</w:t>
      </w:r>
      <w:r w:rsidR="00F30C29">
        <w:rPr>
          <w:rFonts w:ascii="Times New Roman" w:hAnsi="Times New Roman" w:cs="Times New Roman"/>
          <w:sz w:val="24"/>
          <w:szCs w:val="24"/>
        </w:rPr>
        <w:t>,</w:t>
      </w:r>
      <w:r w:rsidR="00AD228B">
        <w:rPr>
          <w:rFonts w:ascii="Times New Roman" w:hAnsi="Times New Roman" w:cs="Times New Roman"/>
          <w:sz w:val="24"/>
          <w:szCs w:val="24"/>
        </w:rPr>
        <w:t xml:space="preserve"> while digitalization involves transformin</w:t>
      </w:r>
      <w:r w:rsidR="00117436">
        <w:rPr>
          <w:rFonts w:ascii="Times New Roman" w:hAnsi="Times New Roman" w:cs="Times New Roman"/>
          <w:sz w:val="24"/>
          <w:szCs w:val="24"/>
        </w:rPr>
        <w:t>g</w:t>
      </w:r>
      <w:r w:rsidR="00AD228B">
        <w:rPr>
          <w:rFonts w:ascii="Times New Roman" w:hAnsi="Times New Roman" w:cs="Times New Roman"/>
          <w:sz w:val="24"/>
          <w:szCs w:val="24"/>
        </w:rPr>
        <w:t xml:space="preserve"> business processes using digital technologies</w:t>
      </w:r>
      <w:r w:rsidR="00F30C29">
        <w:rPr>
          <w:rFonts w:ascii="Times New Roman" w:hAnsi="Times New Roman" w:cs="Times New Roman"/>
          <w:sz w:val="24"/>
          <w:szCs w:val="24"/>
        </w:rPr>
        <w:t xml:space="preserve">. Digitization is a part of </w:t>
      </w:r>
      <w:r w:rsidR="00117436">
        <w:rPr>
          <w:rFonts w:ascii="Times New Roman" w:hAnsi="Times New Roman" w:cs="Times New Roman"/>
          <w:sz w:val="24"/>
          <w:szCs w:val="24"/>
        </w:rPr>
        <w:t>the </w:t>
      </w:r>
      <w:r w:rsidR="00F30C29">
        <w:rPr>
          <w:rFonts w:ascii="Times New Roman" w:hAnsi="Times New Roman" w:cs="Times New Roman"/>
          <w:sz w:val="24"/>
          <w:szCs w:val="24"/>
        </w:rPr>
        <w:t>digitalization</w:t>
      </w:r>
      <w:r w:rsidR="00A0669B">
        <w:rPr>
          <w:rFonts w:ascii="Times New Roman" w:hAnsi="Times New Roman" w:cs="Times New Roman"/>
          <w:sz w:val="24"/>
          <w:szCs w:val="24"/>
        </w:rPr>
        <w:t xml:space="preserve"> </w:t>
      </w:r>
      <w:r w:rsidR="00F30C29">
        <w:rPr>
          <w:rFonts w:ascii="Times New Roman" w:hAnsi="Times New Roman" w:cs="Times New Roman"/>
          <w:sz w:val="24"/>
          <w:szCs w:val="24"/>
        </w:rPr>
        <w:t>process</w:t>
      </w:r>
      <w:r w:rsidR="00A0669B">
        <w:rPr>
          <w:rFonts w:ascii="Times New Roman" w:hAnsi="Times New Roman" w:cs="Times New Roman"/>
          <w:sz w:val="24"/>
          <w:szCs w:val="24"/>
        </w:rPr>
        <w:t xml:space="preserve"> </w:t>
      </w:r>
      <w:r w:rsidR="00A0669B" w:rsidRPr="00690037">
        <w:rPr>
          <w:rFonts w:ascii="Times New Roman" w:hAnsi="Times New Roman" w:cs="Times New Roman"/>
          <w:sz w:val="24"/>
          <w:szCs w:val="24"/>
        </w:rPr>
        <w:t>(“What Is Digitalization? And Why Is It Important?”, n.d.).</w:t>
      </w:r>
      <w:r w:rsidR="00AD228B">
        <w:rPr>
          <w:rFonts w:ascii="Times New Roman" w:hAnsi="Times New Roman" w:cs="Times New Roman"/>
          <w:sz w:val="24"/>
          <w:szCs w:val="24"/>
        </w:rPr>
        <w:t xml:space="preserve"> </w:t>
      </w:r>
      <w:r w:rsidR="00D91597">
        <w:rPr>
          <w:rFonts w:ascii="Times New Roman" w:hAnsi="Times New Roman" w:cs="Times New Roman"/>
          <w:sz w:val="24"/>
          <w:szCs w:val="24"/>
        </w:rPr>
        <w:t>Digitalization is the key driver that initiates transformation in organizations, institutions, and society through its innovation</w:t>
      </w:r>
      <w:r w:rsidR="006B4843">
        <w:rPr>
          <w:rFonts w:ascii="Times New Roman" w:hAnsi="Times New Roman" w:cs="Times New Roman"/>
          <w:sz w:val="24"/>
          <w:szCs w:val="24"/>
        </w:rPr>
        <w:t xml:space="preserve"> </w:t>
      </w:r>
      <w:r w:rsidR="00197C6E">
        <w:rPr>
          <w:rFonts w:ascii="Times New Roman" w:hAnsi="Times New Roman" w:cs="Times New Roman"/>
          <w:sz w:val="24"/>
          <w:szCs w:val="24"/>
        </w:rPr>
        <w:t>and provides businesses with opportunities to create value</w:t>
      </w:r>
      <w:r w:rsidR="00197C6E" w:rsidRPr="00F00775">
        <w:rPr>
          <w:rFonts w:ascii="Times New Roman" w:hAnsi="Times New Roman" w:cs="Times New Roman"/>
          <w:b/>
          <w:bCs/>
          <w:sz w:val="24"/>
          <w:szCs w:val="24"/>
        </w:rPr>
        <w:t xml:space="preserve"> </w:t>
      </w:r>
      <w:r w:rsidR="00197C6E" w:rsidRPr="00690037">
        <w:rPr>
          <w:rFonts w:ascii="Times New Roman" w:hAnsi="Times New Roman" w:cs="Times New Roman"/>
          <w:sz w:val="24"/>
          <w:szCs w:val="24"/>
        </w:rPr>
        <w:t>(</w:t>
      </w:r>
      <w:r w:rsidR="006B4843" w:rsidRPr="00690037">
        <w:rPr>
          <w:rFonts w:ascii="Times New Roman" w:hAnsi="Times New Roman" w:cs="Times New Roman"/>
          <w:sz w:val="24"/>
          <w:szCs w:val="24"/>
        </w:rPr>
        <w:t>Kraus et al., 2021</w:t>
      </w:r>
      <w:r w:rsidR="00243E26" w:rsidRPr="00690037">
        <w:rPr>
          <w:rFonts w:ascii="Times New Roman" w:hAnsi="Times New Roman" w:cs="Times New Roman"/>
          <w:sz w:val="24"/>
          <w:szCs w:val="24"/>
        </w:rPr>
        <w:t>; Wang et al., 2023).</w:t>
      </w:r>
      <w:r w:rsidR="00243E26">
        <w:rPr>
          <w:rFonts w:ascii="Times New Roman" w:hAnsi="Times New Roman" w:cs="Times New Roman"/>
          <w:b/>
          <w:bCs/>
          <w:sz w:val="24"/>
          <w:szCs w:val="24"/>
        </w:rPr>
        <w:t xml:space="preserve"> </w:t>
      </w:r>
      <w:r w:rsidR="00E26ECB">
        <w:rPr>
          <w:rFonts w:ascii="Times New Roman" w:hAnsi="Times New Roman" w:cs="Times New Roman"/>
          <w:sz w:val="24"/>
          <w:szCs w:val="24"/>
        </w:rPr>
        <w:t>Digitalization has disrupted businesses and their environment, changin</w:t>
      </w:r>
      <w:r w:rsidR="00197C6E">
        <w:rPr>
          <w:rFonts w:ascii="Times New Roman" w:hAnsi="Times New Roman" w:cs="Times New Roman"/>
          <w:sz w:val="24"/>
          <w:szCs w:val="24"/>
        </w:rPr>
        <w:t>g</w:t>
      </w:r>
      <w:r w:rsidR="00E26ECB">
        <w:rPr>
          <w:rFonts w:ascii="Times New Roman" w:hAnsi="Times New Roman" w:cs="Times New Roman"/>
          <w:sz w:val="24"/>
          <w:szCs w:val="24"/>
        </w:rPr>
        <w:t xml:space="preserve"> the current business model due to obsolescence</w:t>
      </w:r>
      <w:r w:rsidR="003102B6">
        <w:rPr>
          <w:rFonts w:ascii="Times New Roman" w:hAnsi="Times New Roman" w:cs="Times New Roman"/>
          <w:sz w:val="24"/>
          <w:szCs w:val="24"/>
        </w:rPr>
        <w:t xml:space="preserve"> </w:t>
      </w:r>
      <w:r w:rsidR="003102B6" w:rsidRPr="00690037">
        <w:rPr>
          <w:rFonts w:ascii="Times New Roman" w:hAnsi="Times New Roman" w:cs="Times New Roman"/>
          <w:sz w:val="24"/>
          <w:szCs w:val="24"/>
        </w:rPr>
        <w:t>(Parviainen et al</w:t>
      </w:r>
      <w:r w:rsidR="00E26ECB" w:rsidRPr="00690037">
        <w:rPr>
          <w:rFonts w:ascii="Times New Roman" w:hAnsi="Times New Roman" w:cs="Times New Roman"/>
          <w:sz w:val="24"/>
          <w:szCs w:val="24"/>
        </w:rPr>
        <w:t>.</w:t>
      </w:r>
      <w:r w:rsidR="003102B6" w:rsidRPr="00690037">
        <w:rPr>
          <w:rFonts w:ascii="Times New Roman" w:hAnsi="Times New Roman" w:cs="Times New Roman"/>
          <w:sz w:val="24"/>
          <w:szCs w:val="24"/>
        </w:rPr>
        <w:t>, 2017).</w:t>
      </w:r>
      <w:r w:rsidR="00E26ECB">
        <w:rPr>
          <w:rFonts w:ascii="Times New Roman" w:hAnsi="Times New Roman" w:cs="Times New Roman"/>
          <w:sz w:val="24"/>
          <w:szCs w:val="24"/>
        </w:rPr>
        <w:t xml:space="preserve"> </w:t>
      </w:r>
      <w:r w:rsidR="00197C6E">
        <w:rPr>
          <w:rFonts w:ascii="Times New Roman" w:hAnsi="Times New Roman" w:cs="Times New Roman"/>
          <w:sz w:val="24"/>
          <w:szCs w:val="24"/>
        </w:rPr>
        <w:t xml:space="preserve">The opportunities driven by digitalization have pressured companies to act strategically and find </w:t>
      </w:r>
      <w:r w:rsidR="00BC4B21">
        <w:rPr>
          <w:rFonts w:ascii="Times New Roman" w:hAnsi="Times New Roman" w:cs="Times New Roman"/>
          <w:sz w:val="24"/>
          <w:szCs w:val="24"/>
        </w:rPr>
        <w:t>more</w:t>
      </w:r>
      <w:r w:rsidR="00197C6E">
        <w:rPr>
          <w:rFonts w:ascii="Times New Roman" w:hAnsi="Times New Roman" w:cs="Times New Roman"/>
          <w:sz w:val="24"/>
          <w:szCs w:val="24"/>
        </w:rPr>
        <w:t xml:space="preserve"> business opportunities</w:t>
      </w:r>
      <w:r w:rsidR="00BC4B21">
        <w:rPr>
          <w:rFonts w:ascii="Times New Roman" w:hAnsi="Times New Roman" w:cs="Times New Roman"/>
          <w:sz w:val="24"/>
          <w:szCs w:val="24"/>
        </w:rPr>
        <w:t xml:space="preserve"> as soon as possible </w:t>
      </w:r>
      <w:r w:rsidR="00BC4B21" w:rsidRPr="00690037">
        <w:rPr>
          <w:rFonts w:ascii="Times New Roman" w:hAnsi="Times New Roman" w:cs="Times New Roman"/>
          <w:sz w:val="24"/>
          <w:szCs w:val="24"/>
        </w:rPr>
        <w:t>(</w:t>
      </w:r>
      <w:proofErr w:type="spellStart"/>
      <w:r w:rsidR="00BC4B21" w:rsidRPr="00690037">
        <w:rPr>
          <w:rFonts w:ascii="Times New Roman" w:hAnsi="Times New Roman" w:cs="Times New Roman"/>
          <w:sz w:val="24"/>
          <w:szCs w:val="24"/>
        </w:rPr>
        <w:t>Rachinger</w:t>
      </w:r>
      <w:proofErr w:type="spellEnd"/>
      <w:r w:rsidR="00BC4B21" w:rsidRPr="00690037">
        <w:rPr>
          <w:rFonts w:ascii="Times New Roman" w:hAnsi="Times New Roman" w:cs="Times New Roman"/>
          <w:sz w:val="24"/>
          <w:szCs w:val="24"/>
        </w:rPr>
        <w:t xml:space="preserve"> et al., 2019).</w:t>
      </w:r>
      <w:r w:rsidR="00B34EAF">
        <w:rPr>
          <w:rFonts w:ascii="Times New Roman" w:hAnsi="Times New Roman" w:cs="Times New Roman"/>
          <w:sz w:val="24"/>
          <w:szCs w:val="24"/>
        </w:rPr>
        <w:t xml:space="preserve"> It is one of the significant trends that will have more impact on society and business than the Industrial Revolution in the future </w:t>
      </w:r>
      <w:r w:rsidR="00B34EAF" w:rsidRPr="00690037">
        <w:rPr>
          <w:rFonts w:ascii="Times New Roman" w:hAnsi="Times New Roman" w:cs="Times New Roman"/>
          <w:sz w:val="24"/>
          <w:szCs w:val="24"/>
        </w:rPr>
        <w:t xml:space="preserve">(Parviainen et al., 2017). </w:t>
      </w:r>
    </w:p>
    <w:p w14:paraId="3A0E26BB" w14:textId="611AE41C" w:rsidR="004A2FFC" w:rsidRPr="00145538" w:rsidRDefault="0018444B" w:rsidP="00A716E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4A2FFC" w:rsidRPr="00224D6D">
        <w:rPr>
          <w:rFonts w:ascii="Times New Roman" w:hAnsi="Times New Roman" w:cs="Times New Roman"/>
          <w:b/>
          <w:bCs/>
          <w:sz w:val="24"/>
          <w:szCs w:val="24"/>
        </w:rPr>
        <w:t>Digitalization in HR: An Overview</w:t>
      </w:r>
      <w:r w:rsidR="00A716EB">
        <w:rPr>
          <w:rFonts w:ascii="Times New Roman" w:hAnsi="Times New Roman" w:cs="Times New Roman"/>
          <w:b/>
          <w:bCs/>
          <w:sz w:val="24"/>
          <w:szCs w:val="24"/>
        </w:rPr>
        <w:t xml:space="preserve">: </w:t>
      </w:r>
      <w:r w:rsidR="00A716EB" w:rsidRPr="00A716EB">
        <w:rPr>
          <w:rFonts w:ascii="Times New Roman" w:hAnsi="Times New Roman" w:cs="Times New Roman"/>
          <w:sz w:val="24"/>
          <w:szCs w:val="24"/>
        </w:rPr>
        <w:t>Digital technology has revolutionized our work style</w:t>
      </w:r>
      <w:r w:rsidR="002724CC">
        <w:rPr>
          <w:rFonts w:ascii="Times New Roman" w:hAnsi="Times New Roman" w:cs="Times New Roman"/>
          <w:sz w:val="24"/>
          <w:szCs w:val="24"/>
        </w:rPr>
        <w:t>, HR processes,</w:t>
      </w:r>
      <w:r w:rsidR="00A716EB" w:rsidRPr="00A716EB">
        <w:rPr>
          <w:rFonts w:ascii="Times New Roman" w:hAnsi="Times New Roman" w:cs="Times New Roman"/>
          <w:sz w:val="24"/>
          <w:szCs w:val="24"/>
        </w:rPr>
        <w:t xml:space="preserve"> and practices. HR digitalization enables HR to dematerialize practices using digital tools. </w:t>
      </w:r>
      <w:r w:rsidR="00A716EB">
        <w:rPr>
          <w:rFonts w:ascii="Times New Roman" w:hAnsi="Times New Roman" w:cs="Times New Roman"/>
          <w:sz w:val="24"/>
          <w:szCs w:val="24"/>
        </w:rPr>
        <w:t xml:space="preserve">HR digitalization can be seen through practices such as online pay slips, online leave and attendance management, online recruitment, online training and development, and so on. </w:t>
      </w:r>
      <w:r w:rsidR="00A36AA9">
        <w:rPr>
          <w:rFonts w:ascii="Times New Roman" w:hAnsi="Times New Roman" w:cs="Times New Roman"/>
          <w:sz w:val="24"/>
          <w:szCs w:val="24"/>
        </w:rPr>
        <w:t xml:space="preserve">The digital transformation of HR is a long-term process involving three stages: assessment and planning, implementation and integration, and adoption and optimization. Assessment and Planning start with identifying areas to be improved by studying current work systems and technology. Once the areas have been identified, the organization can decide how to leverage digital tools to achieve its objectives. </w:t>
      </w:r>
      <w:r w:rsidR="00AD3896">
        <w:rPr>
          <w:rFonts w:ascii="Times New Roman" w:hAnsi="Times New Roman" w:cs="Times New Roman"/>
          <w:sz w:val="24"/>
          <w:szCs w:val="24"/>
        </w:rPr>
        <w:t>The roadmap for implementation starts with this. The implementation starts with deploying new digital tools and integrating these to make a cohesive digital platform by prioritizing data security according to industry regulations. Once the implementation is over, it is adopted and optimized by training and improving employees</w:t>
      </w:r>
      <w:r w:rsidR="00C3786E">
        <w:rPr>
          <w:rFonts w:ascii="Times New Roman" w:hAnsi="Times New Roman" w:cs="Times New Roman"/>
          <w:sz w:val="24"/>
          <w:szCs w:val="24"/>
        </w:rPr>
        <w:t>' skills</w:t>
      </w:r>
      <w:r w:rsidR="00AD3896">
        <w:rPr>
          <w:rFonts w:ascii="Times New Roman" w:hAnsi="Times New Roman" w:cs="Times New Roman"/>
          <w:sz w:val="24"/>
          <w:szCs w:val="24"/>
        </w:rPr>
        <w:t xml:space="preserve"> to use new technology. </w:t>
      </w:r>
      <w:r w:rsidR="0014702D">
        <w:rPr>
          <w:rFonts w:ascii="Times New Roman" w:hAnsi="Times New Roman" w:cs="Times New Roman"/>
          <w:sz w:val="24"/>
          <w:szCs w:val="24"/>
        </w:rPr>
        <w:t>Dave Ulrich states</w:t>
      </w:r>
      <w:r w:rsidR="00BD7ACD">
        <w:rPr>
          <w:rFonts w:ascii="Times New Roman" w:hAnsi="Times New Roman" w:cs="Times New Roman"/>
          <w:sz w:val="24"/>
          <w:szCs w:val="24"/>
        </w:rPr>
        <w:t xml:space="preserve"> </w:t>
      </w:r>
      <w:r w:rsidR="0014702D">
        <w:rPr>
          <w:rFonts w:ascii="Times New Roman" w:hAnsi="Times New Roman" w:cs="Times New Roman"/>
          <w:sz w:val="24"/>
          <w:szCs w:val="24"/>
        </w:rPr>
        <w:t xml:space="preserve">that </w:t>
      </w:r>
      <w:r w:rsidR="00BD7ACD">
        <w:rPr>
          <w:rFonts w:ascii="Times New Roman" w:hAnsi="Times New Roman" w:cs="Times New Roman"/>
          <w:sz w:val="24"/>
          <w:szCs w:val="24"/>
        </w:rPr>
        <w:t xml:space="preserve">four phases comprise the company’s digital HR </w:t>
      </w:r>
      <w:r w:rsidR="00BD7ACD">
        <w:rPr>
          <w:rFonts w:ascii="Times New Roman" w:hAnsi="Times New Roman" w:cs="Times New Roman"/>
          <w:sz w:val="24"/>
          <w:szCs w:val="24"/>
        </w:rPr>
        <w:lastRenderedPageBreak/>
        <w:t xml:space="preserve">journey. </w:t>
      </w:r>
      <w:r w:rsidR="0014702D">
        <w:rPr>
          <w:rFonts w:ascii="Times New Roman" w:hAnsi="Times New Roman" w:cs="Times New Roman"/>
          <w:sz w:val="24"/>
          <w:szCs w:val="24"/>
        </w:rPr>
        <w:t xml:space="preserve">HR Efficiency, HR Effectiveness, Information and Connection/Experience are phases. In the efficiency phase, organizations invest in technology to run HR processes. In the effectiveness phase, organizations use technology to upgrade people's skills in various HR practices such as people management, talent acquisition, and training. In the information phase, companies use technology to access data and leverage people analytics. In the connection phase, digital HR tools are used to build connections between people. The experiences built between them are leveraged through social media tools, and a sense of belongingness is </w:t>
      </w:r>
      <w:r w:rsidR="0014702D" w:rsidRPr="00690037">
        <w:rPr>
          <w:rFonts w:ascii="Times New Roman" w:hAnsi="Times New Roman" w:cs="Times New Roman"/>
          <w:sz w:val="24"/>
          <w:szCs w:val="24"/>
        </w:rPr>
        <w:t>developed</w:t>
      </w:r>
      <w:r w:rsidR="00D208F5" w:rsidRPr="00690037">
        <w:rPr>
          <w:rFonts w:ascii="Times New Roman" w:hAnsi="Times New Roman" w:cs="Times New Roman"/>
          <w:sz w:val="24"/>
          <w:szCs w:val="24"/>
        </w:rPr>
        <w:t xml:space="preserve"> (“HR Blog &amp; Resource Library | AIHR | Videos | Guides | Case Studies”, n.d.)</w:t>
      </w:r>
      <w:r w:rsidR="0014702D" w:rsidRPr="00690037">
        <w:rPr>
          <w:rFonts w:ascii="Times New Roman" w:hAnsi="Times New Roman" w:cs="Times New Roman"/>
          <w:sz w:val="24"/>
          <w:szCs w:val="24"/>
        </w:rPr>
        <w:t>.</w:t>
      </w:r>
      <w:r w:rsidR="0014702D" w:rsidRPr="00766D7C">
        <w:rPr>
          <w:rFonts w:ascii="Times New Roman" w:hAnsi="Times New Roman" w:cs="Times New Roman"/>
          <w:b/>
          <w:bCs/>
          <w:sz w:val="24"/>
          <w:szCs w:val="24"/>
        </w:rPr>
        <w:t xml:space="preserve"> </w:t>
      </w:r>
      <w:r w:rsidR="00145538" w:rsidRPr="00145538">
        <w:rPr>
          <w:rFonts w:ascii="Times New Roman" w:hAnsi="Times New Roman" w:cs="Times New Roman"/>
          <w:sz w:val="24"/>
          <w:szCs w:val="24"/>
        </w:rPr>
        <w:t>HR digital transformation has two components</w:t>
      </w:r>
      <w:r w:rsidR="00145538">
        <w:rPr>
          <w:rFonts w:ascii="Times New Roman" w:hAnsi="Times New Roman" w:cs="Times New Roman"/>
          <w:sz w:val="24"/>
          <w:szCs w:val="24"/>
        </w:rPr>
        <w:t xml:space="preserve">: transactional and transformational. The first component includes payroll, leave management, time and performance management, while the second includes talent management. </w:t>
      </w:r>
    </w:p>
    <w:p w14:paraId="45B61E39" w14:textId="77777777" w:rsidR="00690037" w:rsidRDefault="00D208F5" w:rsidP="00A71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HR practices differ from traditional ones because they digitalize manual processes such as record keeping, data analysis, and employee feedback. </w:t>
      </w:r>
      <w:r w:rsidR="00690037">
        <w:rPr>
          <w:rFonts w:ascii="Times New Roman" w:hAnsi="Times New Roman" w:cs="Times New Roman"/>
          <w:sz w:val="24"/>
          <w:szCs w:val="24"/>
        </w:rPr>
        <w:t>Digital HR produces streamlined and easily accessible data without taking too much time and cost and gives real-time feedback instead of annual feedback as given in the traditional HR system.</w:t>
      </w:r>
    </w:p>
    <w:p w14:paraId="15C3549A" w14:textId="49B04A67" w:rsidR="004A2FFC" w:rsidRPr="00690037" w:rsidRDefault="00690037" w:rsidP="00B97FE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18444B">
        <w:rPr>
          <w:rFonts w:ascii="Times New Roman" w:hAnsi="Times New Roman" w:cs="Times New Roman"/>
          <w:b/>
          <w:bCs/>
          <w:sz w:val="24"/>
          <w:szCs w:val="24"/>
        </w:rPr>
        <w:t xml:space="preserve">3. </w:t>
      </w:r>
      <w:r w:rsidR="004A2FFC" w:rsidRPr="00224D6D">
        <w:rPr>
          <w:rFonts w:ascii="Times New Roman" w:hAnsi="Times New Roman" w:cs="Times New Roman"/>
          <w:b/>
          <w:bCs/>
          <w:sz w:val="24"/>
          <w:szCs w:val="24"/>
        </w:rPr>
        <w:t>Benefits of Digitalization in HR</w:t>
      </w:r>
      <w:r w:rsidR="00766D7C">
        <w:rPr>
          <w:rFonts w:ascii="Times New Roman" w:hAnsi="Times New Roman" w:cs="Times New Roman"/>
          <w:b/>
          <w:bCs/>
          <w:sz w:val="24"/>
          <w:szCs w:val="24"/>
        </w:rPr>
        <w:t xml:space="preserve">: </w:t>
      </w:r>
      <w:r w:rsidR="00392FC7">
        <w:rPr>
          <w:rFonts w:ascii="Times New Roman" w:hAnsi="Times New Roman" w:cs="Times New Roman"/>
          <w:sz w:val="24"/>
          <w:szCs w:val="24"/>
        </w:rPr>
        <w:t>Integrating</w:t>
      </w:r>
      <w:r w:rsidR="00B97FE4" w:rsidRPr="00B97FE4">
        <w:rPr>
          <w:rFonts w:ascii="Times New Roman" w:hAnsi="Times New Roman" w:cs="Times New Roman"/>
          <w:sz w:val="24"/>
          <w:szCs w:val="24"/>
        </w:rPr>
        <w:t xml:space="preserve"> technologies such as artificial intelligence, automation,</w:t>
      </w:r>
      <w:r w:rsidR="00766D7C" w:rsidRPr="00B97FE4">
        <w:rPr>
          <w:rFonts w:ascii="Times New Roman" w:hAnsi="Times New Roman" w:cs="Times New Roman"/>
          <w:sz w:val="24"/>
          <w:szCs w:val="24"/>
        </w:rPr>
        <w:t xml:space="preserve"> and digitalization has reshaped the business by reducing costs and making processes </w:t>
      </w:r>
      <w:r w:rsidR="00B97FE4" w:rsidRPr="00B97FE4">
        <w:rPr>
          <w:rFonts w:ascii="Times New Roman" w:hAnsi="Times New Roman" w:cs="Times New Roman"/>
          <w:sz w:val="24"/>
          <w:szCs w:val="24"/>
        </w:rPr>
        <w:t xml:space="preserve">data-driven and efficient. </w:t>
      </w:r>
      <w:r w:rsidR="00F722BD">
        <w:rPr>
          <w:rFonts w:ascii="Times New Roman" w:hAnsi="Times New Roman" w:cs="Times New Roman"/>
          <w:sz w:val="24"/>
          <w:szCs w:val="24"/>
        </w:rPr>
        <w:t xml:space="preserve">According to a study by Deloitte on HR tech disruptions, technological use (use of AI and predictive analysis) has grown in the organization in HR functionalities </w:t>
      </w:r>
      <w:r w:rsidR="00F722BD" w:rsidRPr="00690037">
        <w:rPr>
          <w:rFonts w:ascii="Times New Roman" w:hAnsi="Times New Roman" w:cs="Times New Roman"/>
          <w:b/>
          <w:bCs/>
          <w:sz w:val="24"/>
          <w:szCs w:val="24"/>
        </w:rPr>
        <w:t>(“What are the benefits of digital HR? - HRD”, n.d.).</w:t>
      </w:r>
    </w:p>
    <w:p w14:paraId="1BDCEEE2" w14:textId="7E9CD264" w:rsidR="00392FC7" w:rsidRDefault="00392FC7" w:rsidP="00B97F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functional areas of HR management in which the benefits of digital technologies are: </w:t>
      </w:r>
    </w:p>
    <w:p w14:paraId="76A5A631" w14:textId="51D7A157" w:rsidR="00392FC7" w:rsidRDefault="0093112B" w:rsidP="00B97FE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392FC7" w:rsidRPr="0093112B">
        <w:rPr>
          <w:rFonts w:ascii="Times New Roman" w:hAnsi="Times New Roman" w:cs="Times New Roman"/>
          <w:b/>
          <w:bCs/>
          <w:sz w:val="24"/>
          <w:szCs w:val="24"/>
        </w:rPr>
        <w:t>HR Planning:</w:t>
      </w:r>
      <w:r w:rsidR="00392FC7">
        <w:rPr>
          <w:rFonts w:ascii="Times New Roman" w:hAnsi="Times New Roman" w:cs="Times New Roman"/>
          <w:sz w:val="24"/>
          <w:szCs w:val="24"/>
        </w:rPr>
        <w:t xml:space="preserve"> </w:t>
      </w:r>
      <w:r>
        <w:rPr>
          <w:rFonts w:ascii="Times New Roman" w:hAnsi="Times New Roman" w:cs="Times New Roman"/>
          <w:sz w:val="24"/>
          <w:szCs w:val="24"/>
        </w:rPr>
        <w:t xml:space="preserve">HR planning is a strategic process that ensures the right quality and number of employees in the organization. </w:t>
      </w:r>
      <w:r w:rsidR="00436D76">
        <w:rPr>
          <w:rFonts w:ascii="Times New Roman" w:hAnsi="Times New Roman" w:cs="Times New Roman"/>
          <w:sz w:val="24"/>
          <w:szCs w:val="24"/>
        </w:rPr>
        <w:t xml:space="preserve">Organizations go through workforce planning with the help of a centralized database of employee information, the so-called HRIS, and predictive analytics. They use predictive analytics and AI software to study the trend of anticipated HR planning. For example, BCG’s Strategic Workforce Planning (SWP) tool leverages predictive analytics to forecast workforce requirements, identify skill gaps, and build strategies to develop the future workforce. </w:t>
      </w:r>
    </w:p>
    <w:p w14:paraId="07A37E3F" w14:textId="0CE3812D" w:rsidR="00E74FD1" w:rsidRPr="00690037" w:rsidRDefault="00436D76" w:rsidP="00B97FE4">
      <w:pPr>
        <w:spacing w:line="360" w:lineRule="auto"/>
        <w:jc w:val="both"/>
        <w:rPr>
          <w:rFonts w:ascii="Times New Roman" w:hAnsi="Times New Roman" w:cs="Times New Roman"/>
          <w:sz w:val="24"/>
          <w:szCs w:val="24"/>
        </w:rPr>
      </w:pPr>
      <w:r w:rsidRPr="00FB322C">
        <w:rPr>
          <w:rFonts w:ascii="Times New Roman" w:hAnsi="Times New Roman" w:cs="Times New Roman"/>
          <w:b/>
          <w:bCs/>
          <w:sz w:val="24"/>
          <w:szCs w:val="24"/>
        </w:rPr>
        <w:t>3.2 Recruitment:</w:t>
      </w:r>
      <w:r>
        <w:rPr>
          <w:rFonts w:ascii="Times New Roman" w:hAnsi="Times New Roman" w:cs="Times New Roman"/>
          <w:sz w:val="24"/>
          <w:szCs w:val="24"/>
        </w:rPr>
        <w:t xml:space="preserve"> </w:t>
      </w:r>
      <w:r w:rsidR="00FB322C">
        <w:rPr>
          <w:rFonts w:ascii="Times New Roman" w:hAnsi="Times New Roman" w:cs="Times New Roman"/>
          <w:sz w:val="24"/>
          <w:szCs w:val="24"/>
        </w:rPr>
        <w:t xml:space="preserve">This process creates a pool of potential candidates and is a vital HR function. It involves a series of systematic steps, and sometimes, it becomes tedious for HR managers to </w:t>
      </w:r>
      <w:r w:rsidR="00FB322C">
        <w:rPr>
          <w:rFonts w:ascii="Times New Roman" w:hAnsi="Times New Roman" w:cs="Times New Roman"/>
          <w:sz w:val="24"/>
          <w:szCs w:val="24"/>
        </w:rPr>
        <w:lastRenderedPageBreak/>
        <w:t>perform many functions. Digital transformation in the recruitment process became prominent during the COVID-19 pandemic. It has become a mandate for recruiters to be proficient in digital tools and strategies</w:t>
      </w:r>
      <w:r w:rsidR="00BF111D">
        <w:rPr>
          <w:rFonts w:ascii="Times New Roman" w:hAnsi="Times New Roman" w:cs="Times New Roman"/>
          <w:sz w:val="24"/>
          <w:szCs w:val="24"/>
        </w:rPr>
        <w:t xml:space="preserve"> </w:t>
      </w:r>
      <w:r w:rsidR="00BF111D" w:rsidRPr="00690037">
        <w:rPr>
          <w:rFonts w:ascii="Times New Roman" w:hAnsi="Times New Roman" w:cs="Times New Roman"/>
          <w:sz w:val="24"/>
          <w:szCs w:val="24"/>
        </w:rPr>
        <w:t>(“What a Fully Digital Recruitment and Selection Process Looks Like.”, n.d.).</w:t>
      </w:r>
      <w:r w:rsidR="00BF111D" w:rsidRPr="00D16F08">
        <w:rPr>
          <w:rFonts w:ascii="Times New Roman" w:hAnsi="Times New Roman" w:cs="Times New Roman"/>
          <w:b/>
          <w:bCs/>
          <w:sz w:val="24"/>
          <w:szCs w:val="24"/>
        </w:rPr>
        <w:t xml:space="preserve"> </w:t>
      </w:r>
      <w:r w:rsidR="00BF111D">
        <w:rPr>
          <w:rFonts w:ascii="Times New Roman" w:hAnsi="Times New Roman" w:cs="Times New Roman"/>
          <w:sz w:val="24"/>
          <w:szCs w:val="24"/>
        </w:rPr>
        <w:t xml:space="preserve">There are different digital tools for the recruitment process. These tools are the software or online </w:t>
      </w:r>
      <w:r w:rsidR="00E73B23">
        <w:rPr>
          <w:rFonts w:ascii="Times New Roman" w:hAnsi="Times New Roman" w:cs="Times New Roman"/>
          <w:sz w:val="24"/>
          <w:szCs w:val="24"/>
        </w:rPr>
        <w:t>programs built to assist HR teams in hiring</w:t>
      </w:r>
      <w:r w:rsidR="00BF111D">
        <w:rPr>
          <w:rFonts w:ascii="Times New Roman" w:hAnsi="Times New Roman" w:cs="Times New Roman"/>
          <w:sz w:val="24"/>
          <w:szCs w:val="24"/>
        </w:rPr>
        <w:t xml:space="preserve">. </w:t>
      </w:r>
      <w:r w:rsidR="00E73B23">
        <w:rPr>
          <w:rFonts w:ascii="Times New Roman" w:hAnsi="Times New Roman" w:cs="Times New Roman"/>
          <w:sz w:val="24"/>
          <w:szCs w:val="24"/>
        </w:rPr>
        <w:t xml:space="preserve">Essential HR tools for cooperating with HR teams are chatbots, application tracking systems, and AI tools that use predictive analytics. Chatbots (digital programs) have </w:t>
      </w:r>
      <w:r w:rsidR="00B5256F">
        <w:rPr>
          <w:rFonts w:ascii="Times New Roman" w:hAnsi="Times New Roman" w:cs="Times New Roman"/>
          <w:sz w:val="24"/>
          <w:szCs w:val="24"/>
        </w:rPr>
        <w:t>helped give</w:t>
      </w:r>
      <w:r w:rsidR="00E73B23">
        <w:rPr>
          <w:rFonts w:ascii="Times New Roman" w:hAnsi="Times New Roman" w:cs="Times New Roman"/>
          <w:sz w:val="24"/>
          <w:szCs w:val="24"/>
        </w:rPr>
        <w:t xml:space="preserve"> </w:t>
      </w:r>
      <w:r w:rsidR="00B5256F">
        <w:rPr>
          <w:rFonts w:ascii="Times New Roman" w:hAnsi="Times New Roman" w:cs="Times New Roman"/>
          <w:sz w:val="24"/>
          <w:szCs w:val="24"/>
        </w:rPr>
        <w:t xml:space="preserve">prompt responses to candidates. ATS has helped streamline the applications and increase the efficiency of HR managers by reducing the time on unusual practices. AI technologies have improved </w:t>
      </w:r>
      <w:r w:rsidR="009268B9">
        <w:rPr>
          <w:rFonts w:ascii="Times New Roman" w:hAnsi="Times New Roman" w:cs="Times New Roman"/>
          <w:sz w:val="24"/>
          <w:szCs w:val="24"/>
        </w:rPr>
        <w:t>HR managers' decision-making capacities and</w:t>
      </w:r>
      <w:r w:rsidR="00B5256F">
        <w:rPr>
          <w:rFonts w:ascii="Times New Roman" w:hAnsi="Times New Roman" w:cs="Times New Roman"/>
          <w:sz w:val="24"/>
          <w:szCs w:val="24"/>
        </w:rPr>
        <w:t xml:space="preserve"> optimized the user and candidate’s experience</w:t>
      </w:r>
      <w:r w:rsidR="00B5256F" w:rsidRPr="00690037">
        <w:rPr>
          <w:rFonts w:ascii="Times New Roman" w:hAnsi="Times New Roman" w:cs="Times New Roman"/>
          <w:b/>
          <w:bCs/>
          <w:sz w:val="24"/>
          <w:szCs w:val="24"/>
        </w:rPr>
        <w:t>.</w:t>
      </w:r>
      <w:r w:rsidR="00D16F08" w:rsidRPr="00690037">
        <w:rPr>
          <w:rFonts w:ascii="Times New Roman" w:hAnsi="Times New Roman" w:cs="Times New Roman"/>
          <w:b/>
          <w:bCs/>
          <w:sz w:val="24"/>
          <w:szCs w:val="24"/>
        </w:rPr>
        <w:t xml:space="preserve"> (“5 Essential Digital Recruitment Tools | </w:t>
      </w:r>
      <w:proofErr w:type="spellStart"/>
      <w:r w:rsidR="00D16F08" w:rsidRPr="00690037">
        <w:rPr>
          <w:rFonts w:ascii="Times New Roman" w:hAnsi="Times New Roman" w:cs="Times New Roman"/>
          <w:b/>
          <w:bCs/>
          <w:sz w:val="24"/>
          <w:szCs w:val="24"/>
        </w:rPr>
        <w:t>Occupop</w:t>
      </w:r>
      <w:proofErr w:type="spellEnd"/>
      <w:r w:rsidR="00D16F08" w:rsidRPr="00690037">
        <w:rPr>
          <w:rFonts w:ascii="Times New Roman" w:hAnsi="Times New Roman" w:cs="Times New Roman"/>
          <w:b/>
          <w:bCs/>
          <w:sz w:val="24"/>
          <w:szCs w:val="24"/>
        </w:rPr>
        <w:t>”, n.d.)</w:t>
      </w:r>
      <w:r w:rsidR="00D16F08">
        <w:rPr>
          <w:rFonts w:ascii="Times New Roman" w:hAnsi="Times New Roman" w:cs="Times New Roman"/>
          <w:sz w:val="24"/>
          <w:szCs w:val="24"/>
        </w:rPr>
        <w:t xml:space="preserve"> </w:t>
      </w:r>
      <w:r w:rsidR="004D44ED">
        <w:rPr>
          <w:rFonts w:ascii="Times New Roman" w:hAnsi="Times New Roman" w:cs="Times New Roman"/>
          <w:sz w:val="24"/>
          <w:szCs w:val="24"/>
        </w:rPr>
        <w:t xml:space="preserve">Different AI tools for the recruitment process are </w:t>
      </w:r>
      <w:proofErr w:type="spellStart"/>
      <w:r w:rsidR="004D44ED">
        <w:rPr>
          <w:rFonts w:ascii="Times New Roman" w:hAnsi="Times New Roman" w:cs="Times New Roman"/>
          <w:sz w:val="24"/>
          <w:szCs w:val="24"/>
        </w:rPr>
        <w:t>HireVue</w:t>
      </w:r>
      <w:proofErr w:type="spellEnd"/>
      <w:r w:rsidR="004D44ED">
        <w:rPr>
          <w:rFonts w:ascii="Times New Roman" w:hAnsi="Times New Roman" w:cs="Times New Roman"/>
          <w:sz w:val="24"/>
          <w:szCs w:val="24"/>
        </w:rPr>
        <w:t xml:space="preserve">, </w:t>
      </w:r>
      <w:proofErr w:type="spellStart"/>
      <w:r w:rsidR="004D44ED">
        <w:rPr>
          <w:rFonts w:ascii="Times New Roman" w:hAnsi="Times New Roman" w:cs="Times New Roman"/>
          <w:sz w:val="24"/>
          <w:szCs w:val="24"/>
        </w:rPr>
        <w:t>Pyemetrics</w:t>
      </w:r>
      <w:proofErr w:type="spellEnd"/>
      <w:r w:rsidR="004D44ED">
        <w:rPr>
          <w:rFonts w:ascii="Times New Roman" w:hAnsi="Times New Roman" w:cs="Times New Roman"/>
          <w:sz w:val="24"/>
          <w:szCs w:val="24"/>
        </w:rPr>
        <w:t xml:space="preserve">, </w:t>
      </w:r>
      <w:proofErr w:type="spellStart"/>
      <w:r w:rsidR="004D44ED">
        <w:rPr>
          <w:rFonts w:ascii="Times New Roman" w:hAnsi="Times New Roman" w:cs="Times New Roman"/>
          <w:sz w:val="24"/>
          <w:szCs w:val="24"/>
        </w:rPr>
        <w:t>Textio</w:t>
      </w:r>
      <w:proofErr w:type="spellEnd"/>
      <w:r w:rsidR="004D44ED">
        <w:rPr>
          <w:rFonts w:ascii="Times New Roman" w:hAnsi="Times New Roman" w:cs="Times New Roman"/>
          <w:sz w:val="24"/>
          <w:szCs w:val="24"/>
        </w:rPr>
        <w:t xml:space="preserve">, Jobvite, </w:t>
      </w:r>
      <w:proofErr w:type="spellStart"/>
      <w:r w:rsidR="004D44ED">
        <w:rPr>
          <w:rFonts w:ascii="Times New Roman" w:hAnsi="Times New Roman" w:cs="Times New Roman"/>
          <w:sz w:val="24"/>
          <w:szCs w:val="24"/>
        </w:rPr>
        <w:t>Hiretual</w:t>
      </w:r>
      <w:proofErr w:type="spellEnd"/>
      <w:r w:rsidR="004D44ED">
        <w:rPr>
          <w:rFonts w:ascii="Times New Roman" w:hAnsi="Times New Roman" w:cs="Times New Roman"/>
          <w:sz w:val="24"/>
          <w:szCs w:val="24"/>
        </w:rPr>
        <w:t xml:space="preserve">, ZipRecruiter, </w:t>
      </w:r>
      <w:proofErr w:type="spellStart"/>
      <w:r w:rsidR="004D44ED">
        <w:rPr>
          <w:rFonts w:ascii="Times New Roman" w:hAnsi="Times New Roman" w:cs="Times New Roman"/>
          <w:sz w:val="24"/>
          <w:szCs w:val="24"/>
        </w:rPr>
        <w:t>SmartRecruiters</w:t>
      </w:r>
      <w:proofErr w:type="spellEnd"/>
      <w:r w:rsidR="004D44ED">
        <w:rPr>
          <w:rFonts w:ascii="Times New Roman" w:hAnsi="Times New Roman" w:cs="Times New Roman"/>
          <w:sz w:val="24"/>
          <w:szCs w:val="24"/>
        </w:rPr>
        <w:t xml:space="preserve">, Oracle </w:t>
      </w:r>
      <w:proofErr w:type="spellStart"/>
      <w:r w:rsidR="004D44ED">
        <w:rPr>
          <w:rFonts w:ascii="Times New Roman" w:hAnsi="Times New Roman" w:cs="Times New Roman"/>
          <w:sz w:val="24"/>
          <w:szCs w:val="24"/>
        </w:rPr>
        <w:t>Tealeo</w:t>
      </w:r>
      <w:proofErr w:type="spellEnd"/>
      <w:r w:rsidR="004D44ED">
        <w:rPr>
          <w:rFonts w:ascii="Times New Roman" w:hAnsi="Times New Roman" w:cs="Times New Roman"/>
          <w:sz w:val="24"/>
          <w:szCs w:val="24"/>
        </w:rPr>
        <w:t xml:space="preserve"> and many more. HR departments opt for HR digital tools on the needs and strategic objectives of the </w:t>
      </w:r>
      <w:r w:rsidR="00E74FD1">
        <w:rPr>
          <w:rFonts w:ascii="Times New Roman" w:hAnsi="Times New Roman" w:cs="Times New Roman"/>
          <w:sz w:val="24"/>
          <w:szCs w:val="24"/>
        </w:rPr>
        <w:t xml:space="preserve">organizations </w:t>
      </w:r>
      <w:r w:rsidR="00E74FD1" w:rsidRPr="00690037">
        <w:rPr>
          <w:rFonts w:ascii="Times New Roman" w:hAnsi="Times New Roman" w:cs="Times New Roman"/>
          <w:sz w:val="24"/>
          <w:szCs w:val="24"/>
        </w:rPr>
        <w:t xml:space="preserve">(“AI tools and </w:t>
      </w:r>
      <w:proofErr w:type="spellStart"/>
      <w:r w:rsidR="00E74FD1" w:rsidRPr="00690037">
        <w:rPr>
          <w:rFonts w:ascii="Times New Roman" w:hAnsi="Times New Roman" w:cs="Times New Roman"/>
          <w:sz w:val="24"/>
          <w:szCs w:val="24"/>
        </w:rPr>
        <w:t>softwares</w:t>
      </w:r>
      <w:proofErr w:type="spellEnd"/>
      <w:r w:rsidR="00E74FD1" w:rsidRPr="00690037">
        <w:rPr>
          <w:rFonts w:ascii="Times New Roman" w:hAnsi="Times New Roman" w:cs="Times New Roman"/>
          <w:sz w:val="24"/>
          <w:szCs w:val="24"/>
        </w:rPr>
        <w:t xml:space="preserve"> - Digital Griot”, n.d.).</w:t>
      </w:r>
    </w:p>
    <w:p w14:paraId="69CB0217" w14:textId="23D72259" w:rsidR="00E74FD1" w:rsidRPr="00034F10" w:rsidRDefault="00E74FD1" w:rsidP="00B97FE4">
      <w:pPr>
        <w:spacing w:line="360" w:lineRule="auto"/>
        <w:jc w:val="both"/>
        <w:rPr>
          <w:rFonts w:ascii="Times New Roman" w:hAnsi="Times New Roman" w:cs="Times New Roman"/>
          <w:sz w:val="24"/>
          <w:szCs w:val="24"/>
        </w:rPr>
      </w:pPr>
      <w:r w:rsidRPr="00791484">
        <w:rPr>
          <w:rFonts w:ascii="Times New Roman" w:hAnsi="Times New Roman" w:cs="Times New Roman"/>
          <w:b/>
          <w:bCs/>
          <w:sz w:val="24"/>
          <w:szCs w:val="24"/>
        </w:rPr>
        <w:t>3.3 Talent Management:</w:t>
      </w:r>
      <w:r w:rsidR="00791484">
        <w:rPr>
          <w:rFonts w:ascii="Times New Roman" w:hAnsi="Times New Roman" w:cs="Times New Roman"/>
          <w:sz w:val="24"/>
          <w:szCs w:val="24"/>
        </w:rPr>
        <w:t xml:space="preserve"> Talent management is one of the strategic functions of HR management because it is essential to an organization’s success. </w:t>
      </w:r>
      <w:r w:rsidR="00A51FEF">
        <w:rPr>
          <w:rFonts w:ascii="Times New Roman" w:hAnsi="Times New Roman" w:cs="Times New Roman"/>
          <w:sz w:val="24"/>
          <w:szCs w:val="24"/>
        </w:rPr>
        <w:t xml:space="preserve">The digital transformation in talent management is an operational change </w:t>
      </w:r>
      <w:r w:rsidR="0085203A">
        <w:rPr>
          <w:rFonts w:ascii="Times New Roman" w:hAnsi="Times New Roman" w:cs="Times New Roman"/>
          <w:sz w:val="24"/>
          <w:szCs w:val="24"/>
        </w:rPr>
        <w:t>that</w:t>
      </w:r>
      <w:r w:rsidR="00A51FEF">
        <w:rPr>
          <w:rFonts w:ascii="Times New Roman" w:hAnsi="Times New Roman" w:cs="Times New Roman"/>
          <w:sz w:val="24"/>
          <w:szCs w:val="24"/>
        </w:rPr>
        <w:t xml:space="preserve"> uses data management to </w:t>
      </w:r>
      <w:r w:rsidR="0085203A">
        <w:rPr>
          <w:rFonts w:ascii="Times New Roman" w:hAnsi="Times New Roman" w:cs="Times New Roman"/>
          <w:sz w:val="24"/>
          <w:szCs w:val="24"/>
        </w:rPr>
        <w:t>m</w:t>
      </w:r>
      <w:r w:rsidR="00A51FEF">
        <w:rPr>
          <w:rFonts w:ascii="Times New Roman" w:hAnsi="Times New Roman" w:cs="Times New Roman"/>
          <w:sz w:val="24"/>
          <w:szCs w:val="24"/>
        </w:rPr>
        <w:t xml:space="preserve">ake effective decisions </w:t>
      </w:r>
      <w:r w:rsidR="00A51FEF" w:rsidRPr="00034F10">
        <w:rPr>
          <w:rFonts w:ascii="Times New Roman" w:hAnsi="Times New Roman" w:cs="Times New Roman"/>
          <w:sz w:val="24"/>
          <w:szCs w:val="24"/>
        </w:rPr>
        <w:t>(Martínez-Morán et al</w:t>
      </w:r>
      <w:r w:rsidR="0085203A" w:rsidRPr="00034F10">
        <w:rPr>
          <w:rFonts w:ascii="Times New Roman" w:hAnsi="Times New Roman" w:cs="Times New Roman"/>
          <w:sz w:val="24"/>
          <w:szCs w:val="24"/>
        </w:rPr>
        <w:t>.</w:t>
      </w:r>
      <w:r w:rsidR="00A51FEF" w:rsidRPr="00034F10">
        <w:rPr>
          <w:rFonts w:ascii="Times New Roman" w:hAnsi="Times New Roman" w:cs="Times New Roman"/>
          <w:sz w:val="24"/>
          <w:szCs w:val="24"/>
        </w:rPr>
        <w:t>, 2024).</w:t>
      </w:r>
      <w:r w:rsidR="00A51FEF">
        <w:rPr>
          <w:rFonts w:ascii="Times New Roman" w:hAnsi="Times New Roman" w:cs="Times New Roman"/>
          <w:sz w:val="24"/>
          <w:szCs w:val="24"/>
        </w:rPr>
        <w:t xml:space="preserve"> </w:t>
      </w:r>
      <w:r w:rsidR="00361844">
        <w:rPr>
          <w:rFonts w:ascii="Times New Roman" w:hAnsi="Times New Roman" w:cs="Times New Roman"/>
          <w:sz w:val="24"/>
          <w:szCs w:val="24"/>
        </w:rPr>
        <w:t xml:space="preserve">Since the 1990s, the terminologies for information and technology-based HR have changed. With the progress in cloud-based information technology, the Human Resource Information System (HRIS) has been changed into Digitalized Talent Management (DTM) </w:t>
      </w:r>
      <w:proofErr w:type="spellStart"/>
      <w:r w:rsidR="00361844" w:rsidRPr="00034F10">
        <w:rPr>
          <w:rFonts w:ascii="Times New Roman" w:hAnsi="Times New Roman" w:cs="Times New Roman"/>
          <w:sz w:val="24"/>
          <w:szCs w:val="24"/>
        </w:rPr>
        <w:t>Wiblen</w:t>
      </w:r>
      <w:proofErr w:type="spellEnd"/>
      <w:r w:rsidR="00361844" w:rsidRPr="00034F10">
        <w:rPr>
          <w:rFonts w:ascii="Times New Roman" w:hAnsi="Times New Roman" w:cs="Times New Roman"/>
          <w:sz w:val="24"/>
          <w:szCs w:val="24"/>
        </w:rPr>
        <w:t xml:space="preserve"> &amp; Marler (2021).</w:t>
      </w:r>
    </w:p>
    <w:p w14:paraId="661B41EB" w14:textId="327C4199" w:rsidR="0018444B" w:rsidRPr="002F5DEA" w:rsidRDefault="00D43191" w:rsidP="002F5DEA">
      <w:pPr>
        <w:spacing w:line="360" w:lineRule="auto"/>
        <w:jc w:val="both"/>
        <w:rPr>
          <w:rFonts w:ascii="Times New Roman" w:hAnsi="Times New Roman" w:cs="Times New Roman"/>
          <w:sz w:val="24"/>
          <w:szCs w:val="24"/>
        </w:rPr>
      </w:pPr>
      <w:r w:rsidRPr="00D43191">
        <w:rPr>
          <w:rFonts w:ascii="Times New Roman" w:hAnsi="Times New Roman" w:cs="Times New Roman"/>
          <w:b/>
          <w:bCs/>
          <w:sz w:val="24"/>
          <w:szCs w:val="24"/>
        </w:rPr>
        <w:t>3.4. Employee Onboarding:</w:t>
      </w:r>
      <w:r>
        <w:rPr>
          <w:rFonts w:ascii="Times New Roman" w:hAnsi="Times New Roman" w:cs="Times New Roman"/>
          <w:sz w:val="24"/>
          <w:szCs w:val="24"/>
        </w:rPr>
        <w:t xml:space="preserve"> Employee onboarding is a process in which new hires get acquainted with the company’s work culture and are welcomed and valued as new team members. It </w:t>
      </w:r>
      <w:r w:rsidR="007A3ADD">
        <w:rPr>
          <w:rFonts w:ascii="Times New Roman" w:hAnsi="Times New Roman" w:cs="Times New Roman"/>
          <w:sz w:val="24"/>
          <w:szCs w:val="24"/>
        </w:rPr>
        <w:t>differs</w:t>
      </w:r>
      <w:r>
        <w:rPr>
          <w:rFonts w:ascii="Times New Roman" w:hAnsi="Times New Roman" w:cs="Times New Roman"/>
          <w:sz w:val="24"/>
          <w:szCs w:val="24"/>
        </w:rPr>
        <w:t xml:space="preserve"> from employee orientation, </w:t>
      </w:r>
      <w:r w:rsidR="007760E8">
        <w:rPr>
          <w:rFonts w:ascii="Times New Roman" w:hAnsi="Times New Roman" w:cs="Times New Roman"/>
          <w:sz w:val="24"/>
          <w:szCs w:val="24"/>
        </w:rPr>
        <w:t xml:space="preserve">which is the first step of the onboarding </w:t>
      </w:r>
      <w:r w:rsidR="007760E8" w:rsidRPr="002722F2">
        <w:rPr>
          <w:rFonts w:ascii="Times New Roman" w:hAnsi="Times New Roman" w:cs="Times New Roman"/>
          <w:sz w:val="24"/>
          <w:szCs w:val="24"/>
        </w:rPr>
        <w:t>process</w:t>
      </w:r>
      <w:r w:rsidR="00722E6E" w:rsidRPr="00722E6E">
        <w:rPr>
          <w:rFonts w:ascii="Times New Roman" w:hAnsi="Times New Roman" w:cs="Times New Roman"/>
          <w:b/>
          <w:bCs/>
          <w:sz w:val="24"/>
          <w:szCs w:val="24"/>
        </w:rPr>
        <w:t xml:space="preserve"> </w:t>
      </w:r>
      <w:r w:rsidR="00722E6E" w:rsidRPr="00034F10">
        <w:rPr>
          <w:rFonts w:ascii="Times New Roman" w:hAnsi="Times New Roman" w:cs="Times New Roman"/>
          <w:sz w:val="24"/>
          <w:szCs w:val="24"/>
        </w:rPr>
        <w:t>(“Right Employee Onboarding Explained | Workable,” n.d.).</w:t>
      </w:r>
      <w:r w:rsidR="007760E8">
        <w:rPr>
          <w:rFonts w:ascii="Times New Roman" w:hAnsi="Times New Roman" w:cs="Times New Roman"/>
          <w:sz w:val="24"/>
          <w:szCs w:val="24"/>
        </w:rPr>
        <w:t xml:space="preserve"> </w:t>
      </w:r>
      <w:r w:rsidR="00722E6E">
        <w:rPr>
          <w:rFonts w:ascii="Times New Roman" w:hAnsi="Times New Roman" w:cs="Times New Roman"/>
          <w:sz w:val="24"/>
          <w:szCs w:val="24"/>
        </w:rPr>
        <w:t xml:space="preserve">Employee onboarding handles the legal paperwork and helps </w:t>
      </w:r>
      <w:r w:rsidR="007760E8">
        <w:rPr>
          <w:rFonts w:ascii="Times New Roman" w:hAnsi="Times New Roman" w:cs="Times New Roman"/>
          <w:sz w:val="24"/>
          <w:szCs w:val="24"/>
        </w:rPr>
        <w:t>new employees adjust to the company</w:t>
      </w:r>
      <w:r w:rsidR="00722E6E">
        <w:rPr>
          <w:rFonts w:ascii="Times New Roman" w:hAnsi="Times New Roman" w:cs="Times New Roman"/>
          <w:sz w:val="24"/>
          <w:szCs w:val="24"/>
        </w:rPr>
        <w:t xml:space="preserve"> </w:t>
      </w:r>
      <w:r w:rsidR="00722E6E" w:rsidRPr="00034F10">
        <w:rPr>
          <w:rFonts w:ascii="Times New Roman" w:hAnsi="Times New Roman" w:cs="Times New Roman"/>
          <w:sz w:val="24"/>
          <w:szCs w:val="24"/>
        </w:rPr>
        <w:t>(“The Onboarding Process: A Step-By-Step Guide – Forbes Advisor,” n.d.).</w:t>
      </w:r>
      <w:r w:rsidR="00C84B4E">
        <w:rPr>
          <w:rFonts w:ascii="Times New Roman" w:hAnsi="Times New Roman" w:cs="Times New Roman"/>
          <w:sz w:val="24"/>
          <w:szCs w:val="24"/>
        </w:rPr>
        <w:t xml:space="preserve"> Employee Onboarding involves five Cs. These are compliance, clarification, culture, connections</w:t>
      </w:r>
      <w:r w:rsidR="00DA7C93">
        <w:rPr>
          <w:rFonts w:ascii="Times New Roman" w:hAnsi="Times New Roman" w:cs="Times New Roman"/>
          <w:sz w:val="24"/>
          <w:szCs w:val="24"/>
        </w:rPr>
        <w:t>,</w:t>
      </w:r>
      <w:r w:rsidR="00C84B4E">
        <w:rPr>
          <w:rFonts w:ascii="Times New Roman" w:hAnsi="Times New Roman" w:cs="Times New Roman"/>
          <w:sz w:val="24"/>
          <w:szCs w:val="24"/>
        </w:rPr>
        <w:t xml:space="preserve"> and check-back.</w:t>
      </w:r>
      <w:r w:rsidR="00995CE9">
        <w:rPr>
          <w:rFonts w:ascii="Times New Roman" w:hAnsi="Times New Roman" w:cs="Times New Roman"/>
          <w:sz w:val="24"/>
          <w:szCs w:val="24"/>
        </w:rPr>
        <w:t xml:space="preserve"> Manual onboarding was a daunting task for HR </w:t>
      </w:r>
      <w:r w:rsidR="00F70EBC">
        <w:rPr>
          <w:rFonts w:ascii="Times New Roman" w:hAnsi="Times New Roman" w:cs="Times New Roman"/>
          <w:sz w:val="24"/>
          <w:szCs w:val="24"/>
        </w:rPr>
        <w:t xml:space="preserve">professionals. However, with the growth in technology, digital onboarding has come into existence, which does not require in-person orientation and manual learning and training. </w:t>
      </w:r>
      <w:r w:rsidR="00911A51">
        <w:rPr>
          <w:rFonts w:ascii="Times New Roman" w:hAnsi="Times New Roman" w:cs="Times New Roman"/>
          <w:sz w:val="24"/>
          <w:szCs w:val="24"/>
        </w:rPr>
        <w:t xml:space="preserve">Digital </w:t>
      </w:r>
      <w:r w:rsidR="00911A51">
        <w:rPr>
          <w:rFonts w:ascii="Times New Roman" w:hAnsi="Times New Roman" w:cs="Times New Roman"/>
          <w:sz w:val="24"/>
          <w:szCs w:val="24"/>
        </w:rPr>
        <w:lastRenderedPageBreak/>
        <w:t xml:space="preserve">onboarding has become </w:t>
      </w:r>
      <w:r w:rsidR="00DA7C93">
        <w:rPr>
          <w:rFonts w:ascii="Times New Roman" w:hAnsi="Times New Roman" w:cs="Times New Roman"/>
          <w:sz w:val="24"/>
          <w:szCs w:val="24"/>
        </w:rPr>
        <w:t>necessary</w:t>
      </w:r>
      <w:r w:rsidR="00911A51">
        <w:rPr>
          <w:rFonts w:ascii="Times New Roman" w:hAnsi="Times New Roman" w:cs="Times New Roman"/>
          <w:sz w:val="24"/>
          <w:szCs w:val="24"/>
        </w:rPr>
        <w:t xml:space="preserve"> for organizations as it increases efficiency and reduces the costs associated with manual traditional onboarding methods.</w:t>
      </w:r>
      <w:r w:rsidR="00D01EBB">
        <w:rPr>
          <w:rFonts w:ascii="Times New Roman" w:hAnsi="Times New Roman" w:cs="Times New Roman"/>
          <w:sz w:val="24"/>
          <w:szCs w:val="24"/>
        </w:rPr>
        <w:t xml:space="preserve"> There are specific onboarding </w:t>
      </w:r>
      <w:proofErr w:type="spellStart"/>
      <w:r w:rsidR="00B61049">
        <w:rPr>
          <w:rFonts w:ascii="Times New Roman" w:hAnsi="Times New Roman" w:cs="Times New Roman"/>
          <w:sz w:val="24"/>
          <w:szCs w:val="24"/>
        </w:rPr>
        <w:t>softwares</w:t>
      </w:r>
      <w:proofErr w:type="spellEnd"/>
      <w:r w:rsidR="00B61049">
        <w:rPr>
          <w:rFonts w:ascii="Times New Roman" w:hAnsi="Times New Roman" w:cs="Times New Roman"/>
          <w:sz w:val="24"/>
          <w:szCs w:val="24"/>
        </w:rPr>
        <w:t xml:space="preserve"> </w:t>
      </w:r>
      <w:r w:rsidR="00D01EBB">
        <w:rPr>
          <w:rFonts w:ascii="Times New Roman" w:hAnsi="Times New Roman" w:cs="Times New Roman"/>
          <w:sz w:val="24"/>
          <w:szCs w:val="24"/>
        </w:rPr>
        <w:t xml:space="preserve">such as Paycor, Workday, BambooHR, Rippling, </w:t>
      </w:r>
      <w:proofErr w:type="spellStart"/>
      <w:r w:rsidR="00D01EBB">
        <w:rPr>
          <w:rFonts w:ascii="Times New Roman" w:hAnsi="Times New Roman" w:cs="Times New Roman"/>
          <w:sz w:val="24"/>
          <w:szCs w:val="24"/>
        </w:rPr>
        <w:t>UKGPro</w:t>
      </w:r>
      <w:proofErr w:type="spellEnd"/>
      <w:r w:rsidR="00D01EBB">
        <w:rPr>
          <w:rFonts w:ascii="Times New Roman" w:hAnsi="Times New Roman" w:cs="Times New Roman"/>
          <w:sz w:val="24"/>
          <w:szCs w:val="24"/>
        </w:rPr>
        <w:t xml:space="preserve">, etc., which provide </w:t>
      </w:r>
      <w:r w:rsidR="00AE768E">
        <w:rPr>
          <w:rFonts w:ascii="Times New Roman" w:hAnsi="Times New Roman" w:cs="Times New Roman"/>
          <w:sz w:val="24"/>
          <w:szCs w:val="24"/>
        </w:rPr>
        <w:t>organizations</w:t>
      </w:r>
      <w:r w:rsidR="00D01EBB">
        <w:rPr>
          <w:rFonts w:ascii="Times New Roman" w:hAnsi="Times New Roman" w:cs="Times New Roman"/>
          <w:sz w:val="24"/>
          <w:szCs w:val="24"/>
        </w:rPr>
        <w:t xml:space="preserve"> with the facilities of compliance support, early employee engagement, tax credit integration, e-signatures </w:t>
      </w:r>
      <w:r w:rsidR="00AE768E">
        <w:rPr>
          <w:rFonts w:ascii="Times New Roman" w:hAnsi="Times New Roman" w:cs="Times New Roman"/>
          <w:sz w:val="24"/>
          <w:szCs w:val="24"/>
        </w:rPr>
        <w:t xml:space="preserve">etc., depending upon their requirement and software they are using. </w:t>
      </w:r>
    </w:p>
    <w:p w14:paraId="35464AD8" w14:textId="34CDD48E" w:rsidR="004A2FFC" w:rsidRDefault="002F5DEA" w:rsidP="002D7BD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4A2FFC" w:rsidRPr="00224D6D">
        <w:rPr>
          <w:rFonts w:ascii="Times New Roman" w:hAnsi="Times New Roman" w:cs="Times New Roman"/>
          <w:b/>
          <w:bCs/>
          <w:sz w:val="24"/>
          <w:szCs w:val="24"/>
        </w:rPr>
        <w:t>Challenges and Barriers</w:t>
      </w:r>
      <w:r>
        <w:rPr>
          <w:rFonts w:ascii="Times New Roman" w:hAnsi="Times New Roman" w:cs="Times New Roman"/>
          <w:b/>
          <w:bCs/>
          <w:sz w:val="24"/>
          <w:szCs w:val="24"/>
        </w:rPr>
        <w:t xml:space="preserve">: </w:t>
      </w:r>
      <w:r w:rsidR="00FF2744" w:rsidRPr="001F57AF">
        <w:rPr>
          <w:rFonts w:ascii="Times New Roman" w:hAnsi="Times New Roman" w:cs="Times New Roman"/>
          <w:sz w:val="24"/>
          <w:szCs w:val="24"/>
        </w:rPr>
        <w:t xml:space="preserve">To bring successful digital </w:t>
      </w:r>
      <w:r w:rsidR="001F57AF" w:rsidRPr="001F57AF">
        <w:rPr>
          <w:rFonts w:ascii="Times New Roman" w:hAnsi="Times New Roman" w:cs="Times New Roman"/>
          <w:sz w:val="24"/>
          <w:szCs w:val="24"/>
        </w:rPr>
        <w:t>transformation</w:t>
      </w:r>
      <w:r w:rsidR="001F57AF">
        <w:rPr>
          <w:rFonts w:ascii="Times New Roman" w:hAnsi="Times New Roman" w:cs="Times New Roman"/>
          <w:sz w:val="24"/>
          <w:szCs w:val="24"/>
        </w:rPr>
        <w:t>,</w:t>
      </w:r>
      <w:r w:rsidR="001F57AF" w:rsidRPr="001F57AF">
        <w:rPr>
          <w:rFonts w:ascii="Times New Roman" w:hAnsi="Times New Roman" w:cs="Times New Roman"/>
          <w:sz w:val="24"/>
          <w:szCs w:val="24"/>
        </w:rPr>
        <w:t xml:space="preserve"> </w:t>
      </w:r>
      <w:r w:rsidR="001F57AF">
        <w:rPr>
          <w:rFonts w:ascii="Times New Roman" w:hAnsi="Times New Roman" w:cs="Times New Roman"/>
          <w:sz w:val="24"/>
          <w:szCs w:val="24"/>
        </w:rPr>
        <w:t xml:space="preserve">the HR function is responsible and involves accepting all stakeholders in this transition. While bringing such a transition, all HR processes should be in harmony with organizational strategy and </w:t>
      </w:r>
      <w:r w:rsidR="00C119D1" w:rsidRPr="006E7008">
        <w:rPr>
          <w:rFonts w:ascii="Times New Roman" w:hAnsi="Times New Roman" w:cs="Times New Roman"/>
          <w:sz w:val="24"/>
          <w:szCs w:val="24"/>
        </w:rPr>
        <w:t>goals</w:t>
      </w:r>
      <w:r w:rsidR="00C119D1" w:rsidRPr="002104B6">
        <w:rPr>
          <w:rFonts w:ascii="Times New Roman" w:hAnsi="Times New Roman" w:cs="Times New Roman"/>
          <w:b/>
          <w:bCs/>
          <w:sz w:val="24"/>
          <w:szCs w:val="24"/>
        </w:rPr>
        <w:t xml:space="preserve"> </w:t>
      </w:r>
      <w:r w:rsidR="00C119D1" w:rsidRPr="00034F10">
        <w:rPr>
          <w:rFonts w:ascii="Times New Roman" w:hAnsi="Times New Roman" w:cs="Times New Roman"/>
          <w:sz w:val="24"/>
          <w:szCs w:val="24"/>
        </w:rPr>
        <w:t>(Barišić et al., 2021; Kurek, 2021)</w:t>
      </w:r>
      <w:r w:rsidR="001F57AF" w:rsidRPr="00034F10">
        <w:rPr>
          <w:rFonts w:ascii="Times New Roman" w:hAnsi="Times New Roman" w:cs="Times New Roman"/>
          <w:sz w:val="24"/>
          <w:szCs w:val="24"/>
        </w:rPr>
        <w:t>.</w:t>
      </w:r>
      <w:r w:rsidR="001F57AF">
        <w:rPr>
          <w:rFonts w:ascii="Times New Roman" w:hAnsi="Times New Roman" w:cs="Times New Roman"/>
          <w:sz w:val="24"/>
          <w:szCs w:val="24"/>
        </w:rPr>
        <w:t xml:space="preserve">  </w:t>
      </w:r>
      <w:r w:rsidRPr="002F5DEA">
        <w:rPr>
          <w:rFonts w:ascii="Times New Roman" w:hAnsi="Times New Roman" w:cs="Times New Roman"/>
          <w:sz w:val="24"/>
          <w:szCs w:val="24"/>
        </w:rPr>
        <w:t xml:space="preserve">Digitalization in HRM has certain advantages but also some challenges. The challenges of digitalization in HRM have been discussed below: </w:t>
      </w:r>
    </w:p>
    <w:p w14:paraId="4921FF24" w14:textId="4B237BDD" w:rsidR="002F5DEA" w:rsidRPr="00034F10" w:rsidRDefault="002F5DEA" w:rsidP="002104B6">
      <w:pPr>
        <w:spacing w:line="360" w:lineRule="auto"/>
        <w:jc w:val="both"/>
        <w:rPr>
          <w:rFonts w:ascii="Times New Roman" w:hAnsi="Times New Roman" w:cs="Times New Roman"/>
          <w:sz w:val="24"/>
          <w:szCs w:val="24"/>
        </w:rPr>
      </w:pPr>
      <w:r w:rsidRPr="00B61049">
        <w:rPr>
          <w:rFonts w:ascii="Times New Roman" w:hAnsi="Times New Roman" w:cs="Times New Roman"/>
          <w:b/>
          <w:bCs/>
          <w:sz w:val="24"/>
          <w:szCs w:val="24"/>
        </w:rPr>
        <w:t>4.1 Data</w:t>
      </w:r>
      <w:r w:rsidR="002D4D66">
        <w:rPr>
          <w:rFonts w:ascii="Times New Roman" w:hAnsi="Times New Roman" w:cs="Times New Roman"/>
          <w:b/>
          <w:bCs/>
          <w:sz w:val="24"/>
          <w:szCs w:val="24"/>
        </w:rPr>
        <w:t xml:space="preserve"> </w:t>
      </w:r>
      <w:r w:rsidRPr="00B61049">
        <w:rPr>
          <w:rFonts w:ascii="Times New Roman" w:hAnsi="Times New Roman" w:cs="Times New Roman"/>
          <w:b/>
          <w:bCs/>
          <w:sz w:val="24"/>
          <w:szCs w:val="24"/>
        </w:rPr>
        <w:t>Privacy:</w:t>
      </w:r>
      <w:r>
        <w:rPr>
          <w:rFonts w:ascii="Times New Roman" w:hAnsi="Times New Roman" w:cs="Times New Roman"/>
          <w:sz w:val="24"/>
          <w:szCs w:val="24"/>
        </w:rPr>
        <w:t xml:space="preserve"> </w:t>
      </w:r>
      <w:r w:rsidR="00B61049">
        <w:rPr>
          <w:rFonts w:ascii="Times New Roman" w:hAnsi="Times New Roman" w:cs="Times New Roman"/>
          <w:sz w:val="24"/>
          <w:szCs w:val="24"/>
        </w:rPr>
        <w:t>Data security and privacy are significant concerns for organizations and employees in the context of HRM when digitalizing processes and practices</w:t>
      </w:r>
      <w:r w:rsidR="002D4D66">
        <w:rPr>
          <w:rFonts w:ascii="Times New Roman" w:hAnsi="Times New Roman" w:cs="Times New Roman"/>
          <w:sz w:val="24"/>
          <w:szCs w:val="24"/>
        </w:rPr>
        <w:t xml:space="preserve"> in this digital era</w:t>
      </w:r>
      <w:r w:rsidR="006E7008">
        <w:rPr>
          <w:rFonts w:ascii="Times New Roman" w:hAnsi="Times New Roman" w:cs="Times New Roman"/>
          <w:sz w:val="24"/>
          <w:szCs w:val="24"/>
        </w:rPr>
        <w:t xml:space="preserve"> </w:t>
      </w:r>
      <w:r w:rsidR="006E7008" w:rsidRPr="00034F10">
        <w:rPr>
          <w:rFonts w:ascii="Times New Roman" w:hAnsi="Times New Roman" w:cs="Times New Roman"/>
          <w:sz w:val="24"/>
          <w:szCs w:val="24"/>
        </w:rPr>
        <w:t>(Barišić et al., 2021)</w:t>
      </w:r>
      <w:r w:rsidR="002D4D66" w:rsidRPr="00034F10">
        <w:rPr>
          <w:rFonts w:ascii="Times New Roman" w:hAnsi="Times New Roman" w:cs="Times New Roman"/>
          <w:sz w:val="24"/>
          <w:szCs w:val="24"/>
        </w:rPr>
        <w:t>.</w:t>
      </w:r>
      <w:r w:rsidR="002D4D66">
        <w:rPr>
          <w:rFonts w:ascii="Times New Roman" w:hAnsi="Times New Roman" w:cs="Times New Roman"/>
          <w:sz w:val="24"/>
          <w:szCs w:val="24"/>
        </w:rPr>
        <w:t xml:space="preserve"> Data privacy </w:t>
      </w:r>
      <w:r w:rsidR="001F57AF">
        <w:rPr>
          <w:rFonts w:ascii="Times New Roman" w:hAnsi="Times New Roman" w:cs="Times New Roman"/>
          <w:sz w:val="24"/>
          <w:szCs w:val="24"/>
        </w:rPr>
        <w:t>protects</w:t>
      </w:r>
      <w:r w:rsidR="002D4D66">
        <w:rPr>
          <w:rFonts w:ascii="Times New Roman" w:hAnsi="Times New Roman" w:cs="Times New Roman"/>
          <w:sz w:val="24"/>
          <w:szCs w:val="24"/>
        </w:rPr>
        <w:t xml:space="preserve"> collected and stored personal information</w:t>
      </w:r>
      <w:r w:rsidR="007E6B71">
        <w:rPr>
          <w:rFonts w:ascii="Times New Roman" w:hAnsi="Times New Roman" w:cs="Times New Roman"/>
          <w:sz w:val="24"/>
          <w:szCs w:val="24"/>
        </w:rPr>
        <w:t>, ranging</w:t>
      </w:r>
      <w:r w:rsidR="002D4D66">
        <w:rPr>
          <w:rFonts w:ascii="Times New Roman" w:hAnsi="Times New Roman" w:cs="Times New Roman"/>
          <w:sz w:val="24"/>
          <w:szCs w:val="24"/>
        </w:rPr>
        <w:t xml:space="preserve"> from contact details to financial health. </w:t>
      </w:r>
      <w:r w:rsidR="007E6B71">
        <w:rPr>
          <w:rFonts w:ascii="Times New Roman" w:hAnsi="Times New Roman" w:cs="Times New Roman"/>
          <w:sz w:val="24"/>
          <w:szCs w:val="24"/>
        </w:rPr>
        <w:t>Safeguarding employee information from cyber threats becomes essential, and adhering to privacy law requires a strategic approach</w:t>
      </w:r>
      <w:r w:rsidR="00C119D1">
        <w:rPr>
          <w:rFonts w:ascii="Times New Roman" w:hAnsi="Times New Roman" w:cs="Times New Roman"/>
          <w:sz w:val="24"/>
          <w:szCs w:val="24"/>
        </w:rPr>
        <w:t>.</w:t>
      </w:r>
      <w:r w:rsidR="008D4B87">
        <w:rPr>
          <w:rFonts w:ascii="Times New Roman" w:hAnsi="Times New Roman" w:cs="Times New Roman"/>
          <w:sz w:val="24"/>
          <w:szCs w:val="24"/>
        </w:rPr>
        <w:t xml:space="preserve"> To p</w:t>
      </w:r>
      <w:r w:rsidR="000E384E">
        <w:rPr>
          <w:rFonts w:ascii="Times New Roman" w:hAnsi="Times New Roman" w:cs="Times New Roman"/>
          <w:sz w:val="24"/>
          <w:szCs w:val="24"/>
        </w:rPr>
        <w:t xml:space="preserve">revent data breaches and maintain data privacy, data must be encrypted with limited or no access to data. The HR department can use document comparison software to prevent data breaches by identifying discrepancies in the data. Moreover, they have started leveraging artificial </w:t>
      </w:r>
      <w:r w:rsidR="002104B6">
        <w:rPr>
          <w:rFonts w:ascii="Times New Roman" w:hAnsi="Times New Roman" w:cs="Times New Roman"/>
          <w:sz w:val="24"/>
          <w:szCs w:val="24"/>
        </w:rPr>
        <w:t>intelligence</w:t>
      </w:r>
      <w:r w:rsidR="000E384E">
        <w:rPr>
          <w:rFonts w:ascii="Times New Roman" w:hAnsi="Times New Roman" w:cs="Times New Roman"/>
          <w:sz w:val="24"/>
          <w:szCs w:val="24"/>
        </w:rPr>
        <w:t xml:space="preserve"> (AI) and </w:t>
      </w:r>
      <w:r w:rsidR="002104B6">
        <w:rPr>
          <w:rFonts w:ascii="Times New Roman" w:hAnsi="Times New Roman" w:cs="Times New Roman"/>
          <w:sz w:val="24"/>
          <w:szCs w:val="24"/>
        </w:rPr>
        <w:t xml:space="preserve">machine learning (ML) to detect potential threats. The tech giant IBM is the prime example of adequate data privacy in HR functions. It has robust data privacy protocols </w:t>
      </w:r>
      <w:r w:rsidR="002104B6" w:rsidRPr="002104B6">
        <w:rPr>
          <w:rFonts w:ascii="Times New Roman" w:hAnsi="Times New Roman" w:cs="Times New Roman"/>
          <w:sz w:val="24"/>
          <w:szCs w:val="24"/>
        </w:rPr>
        <w:t>comprising safe data collecting, sophisticated data encryption, and AI-driven threat detection technologies</w:t>
      </w:r>
      <w:r w:rsidR="00FF1AC1">
        <w:rPr>
          <w:rFonts w:ascii="Times New Roman" w:hAnsi="Times New Roman" w:cs="Times New Roman"/>
          <w:sz w:val="24"/>
          <w:szCs w:val="24"/>
        </w:rPr>
        <w:t xml:space="preserve"> </w:t>
      </w:r>
      <w:r w:rsidR="00FF1AC1" w:rsidRPr="00034F10">
        <w:rPr>
          <w:rFonts w:ascii="Times New Roman" w:hAnsi="Times New Roman" w:cs="Times New Roman"/>
          <w:sz w:val="24"/>
          <w:szCs w:val="24"/>
        </w:rPr>
        <w:t>(Hosking, 2024).</w:t>
      </w:r>
    </w:p>
    <w:p w14:paraId="68F5FDB0" w14:textId="30D6FB4E" w:rsidR="00AD3763" w:rsidRDefault="006E7008" w:rsidP="00AD3763">
      <w:pPr>
        <w:spacing w:line="360" w:lineRule="auto"/>
        <w:jc w:val="both"/>
        <w:rPr>
          <w:rFonts w:ascii="Times New Roman" w:hAnsi="Times New Roman" w:cs="Times New Roman"/>
          <w:sz w:val="24"/>
          <w:szCs w:val="24"/>
        </w:rPr>
      </w:pPr>
      <w:r w:rsidRPr="006E7008">
        <w:rPr>
          <w:rFonts w:ascii="Times New Roman" w:hAnsi="Times New Roman" w:cs="Times New Roman"/>
          <w:b/>
          <w:bCs/>
          <w:sz w:val="24"/>
          <w:szCs w:val="24"/>
        </w:rPr>
        <w:t>4.2 Integration of New Technology:</w:t>
      </w:r>
      <w:r>
        <w:rPr>
          <w:rFonts w:ascii="Times New Roman" w:hAnsi="Times New Roman" w:cs="Times New Roman"/>
          <w:sz w:val="24"/>
          <w:szCs w:val="24"/>
        </w:rPr>
        <w:t xml:space="preserve"> </w:t>
      </w:r>
      <w:r w:rsidR="00891F20">
        <w:rPr>
          <w:rFonts w:ascii="Times New Roman" w:hAnsi="Times New Roman" w:cs="Times New Roman"/>
          <w:sz w:val="24"/>
          <w:szCs w:val="24"/>
        </w:rPr>
        <w:t>Introducing new digital tools and processes can be complex and resource-sensitive</w:t>
      </w:r>
      <w:r>
        <w:rPr>
          <w:rFonts w:ascii="Times New Roman" w:hAnsi="Times New Roman" w:cs="Times New Roman"/>
          <w:sz w:val="24"/>
          <w:szCs w:val="24"/>
        </w:rPr>
        <w:t xml:space="preserve">. </w:t>
      </w:r>
      <w:r w:rsidR="00141800">
        <w:rPr>
          <w:rFonts w:ascii="Times New Roman" w:hAnsi="Times New Roman" w:cs="Times New Roman"/>
          <w:sz w:val="24"/>
          <w:szCs w:val="24"/>
        </w:rPr>
        <w:t xml:space="preserve">Moreover, employees are more reluctant </w:t>
      </w:r>
      <w:r w:rsidR="002A3B21">
        <w:rPr>
          <w:rFonts w:ascii="Times New Roman" w:hAnsi="Times New Roman" w:cs="Times New Roman"/>
          <w:sz w:val="24"/>
          <w:szCs w:val="24"/>
        </w:rPr>
        <w:t>to replace the existing system with a new one. Employees feel overloaded as automation makes work more unpredictable and complex for them. Although employees' work is reduced,</w:t>
      </w:r>
      <w:r w:rsidR="00CB4B8D">
        <w:rPr>
          <w:rFonts w:ascii="Times New Roman" w:hAnsi="Times New Roman" w:cs="Times New Roman"/>
          <w:sz w:val="24"/>
          <w:szCs w:val="24"/>
        </w:rPr>
        <w:t xml:space="preserve"> their role becomes crucial in controlling the utility and usability of technology </w:t>
      </w:r>
      <w:r w:rsidR="00CB4B8D" w:rsidRPr="00034F10">
        <w:rPr>
          <w:rFonts w:ascii="Times New Roman" w:hAnsi="Times New Roman" w:cs="Times New Roman"/>
          <w:sz w:val="24"/>
          <w:szCs w:val="24"/>
        </w:rPr>
        <w:t>(Lagrange, V.,2001).</w:t>
      </w:r>
      <w:r w:rsidR="00CB4B8D">
        <w:rPr>
          <w:rFonts w:ascii="Times New Roman" w:hAnsi="Times New Roman" w:cs="Times New Roman"/>
          <w:sz w:val="24"/>
          <w:szCs w:val="24"/>
        </w:rPr>
        <w:t xml:space="preserve"> </w:t>
      </w:r>
      <w:r w:rsidR="002A3B21">
        <w:rPr>
          <w:rFonts w:ascii="Times New Roman" w:hAnsi="Times New Roman" w:cs="Times New Roman"/>
          <w:sz w:val="24"/>
          <w:szCs w:val="24"/>
        </w:rPr>
        <w:t>Employees become technophobes as they fear losing their jobs and have financial insecurity</w:t>
      </w:r>
      <w:r w:rsidR="00CA6327">
        <w:rPr>
          <w:rFonts w:ascii="Times New Roman" w:hAnsi="Times New Roman" w:cs="Times New Roman"/>
          <w:sz w:val="24"/>
          <w:szCs w:val="24"/>
        </w:rPr>
        <w:t xml:space="preserve"> caused </w:t>
      </w:r>
      <w:r w:rsidR="00675596">
        <w:rPr>
          <w:rFonts w:ascii="Times New Roman" w:hAnsi="Times New Roman" w:cs="Times New Roman"/>
          <w:sz w:val="24"/>
          <w:szCs w:val="24"/>
        </w:rPr>
        <w:t>by</w:t>
      </w:r>
      <w:r w:rsidR="00CA6327">
        <w:rPr>
          <w:rFonts w:ascii="Times New Roman" w:hAnsi="Times New Roman" w:cs="Times New Roman"/>
          <w:sz w:val="24"/>
          <w:szCs w:val="24"/>
        </w:rPr>
        <w:t xml:space="preserve"> AI and innovative technologies</w:t>
      </w:r>
      <w:r w:rsidR="00B32546">
        <w:rPr>
          <w:rFonts w:ascii="Times New Roman" w:hAnsi="Times New Roman" w:cs="Times New Roman"/>
          <w:sz w:val="24"/>
          <w:szCs w:val="24"/>
        </w:rPr>
        <w:t xml:space="preserve"> </w:t>
      </w:r>
      <w:r w:rsidR="00B32546" w:rsidRPr="00675596">
        <w:rPr>
          <w:rFonts w:ascii="Times New Roman" w:hAnsi="Times New Roman" w:cs="Times New Roman"/>
          <w:b/>
          <w:bCs/>
          <w:sz w:val="24"/>
          <w:szCs w:val="24"/>
        </w:rPr>
        <w:t>(McClure, 2017).</w:t>
      </w:r>
      <w:r w:rsidR="00B32546">
        <w:rPr>
          <w:rFonts w:ascii="Times New Roman" w:hAnsi="Times New Roman" w:cs="Times New Roman"/>
          <w:sz w:val="24"/>
          <w:szCs w:val="24"/>
        </w:rPr>
        <w:t xml:space="preserve"> </w:t>
      </w:r>
      <w:r w:rsidR="00675596">
        <w:rPr>
          <w:rFonts w:ascii="Times New Roman" w:hAnsi="Times New Roman" w:cs="Times New Roman"/>
          <w:sz w:val="24"/>
          <w:szCs w:val="24"/>
        </w:rPr>
        <w:t>Implementing digital and innovative technologies requires time and money</w:t>
      </w:r>
      <w:r w:rsidR="00AD3763">
        <w:rPr>
          <w:rFonts w:ascii="Times New Roman" w:hAnsi="Times New Roman" w:cs="Times New Roman"/>
          <w:sz w:val="24"/>
          <w:szCs w:val="24"/>
        </w:rPr>
        <w:t>. HR</w:t>
      </w:r>
      <w:r w:rsidR="00675596">
        <w:rPr>
          <w:rFonts w:ascii="Times New Roman" w:hAnsi="Times New Roman" w:cs="Times New Roman"/>
          <w:sz w:val="24"/>
          <w:szCs w:val="24"/>
        </w:rPr>
        <w:t xml:space="preserve"> managers </w:t>
      </w:r>
      <w:r w:rsidR="00AD3763">
        <w:rPr>
          <w:rFonts w:ascii="Times New Roman" w:hAnsi="Times New Roman" w:cs="Times New Roman"/>
          <w:sz w:val="24"/>
          <w:szCs w:val="24"/>
        </w:rPr>
        <w:t>must</w:t>
      </w:r>
      <w:r w:rsidR="00675596">
        <w:rPr>
          <w:rFonts w:ascii="Times New Roman" w:hAnsi="Times New Roman" w:cs="Times New Roman"/>
          <w:sz w:val="24"/>
          <w:szCs w:val="24"/>
        </w:rPr>
        <w:t xml:space="preserve"> understand how this technology can be leveraged to increase operational efficiency </w:t>
      </w:r>
      <w:r w:rsidR="00675596">
        <w:rPr>
          <w:rFonts w:ascii="Times New Roman" w:hAnsi="Times New Roman" w:cs="Times New Roman"/>
          <w:sz w:val="24"/>
          <w:szCs w:val="24"/>
        </w:rPr>
        <w:lastRenderedPageBreak/>
        <w:t>and ensure that this implementation follows the organization’s policies and ethical standards</w:t>
      </w:r>
      <w:r w:rsidR="00AD3763">
        <w:rPr>
          <w:rFonts w:ascii="Times New Roman" w:hAnsi="Times New Roman" w:cs="Times New Roman"/>
          <w:sz w:val="24"/>
          <w:szCs w:val="24"/>
        </w:rPr>
        <w:t xml:space="preserve"> </w:t>
      </w:r>
      <w:r w:rsidR="00AD3763" w:rsidRPr="00034F10">
        <w:rPr>
          <w:rFonts w:ascii="Times New Roman" w:hAnsi="Times New Roman" w:cs="Times New Roman"/>
          <w:sz w:val="24"/>
          <w:szCs w:val="24"/>
        </w:rPr>
        <w:t>(</w:t>
      </w:r>
      <w:proofErr w:type="spellStart"/>
      <w:r w:rsidR="00AD3763" w:rsidRPr="00034F10">
        <w:rPr>
          <w:rFonts w:ascii="Times New Roman" w:hAnsi="Times New Roman" w:cs="Times New Roman"/>
          <w:sz w:val="24"/>
          <w:szCs w:val="24"/>
        </w:rPr>
        <w:t>Rajabalee</w:t>
      </w:r>
      <w:proofErr w:type="spellEnd"/>
      <w:r w:rsidR="00AD3763" w:rsidRPr="00034F10">
        <w:rPr>
          <w:rFonts w:ascii="Times New Roman" w:hAnsi="Times New Roman" w:cs="Times New Roman"/>
          <w:sz w:val="24"/>
          <w:szCs w:val="24"/>
        </w:rPr>
        <w:t xml:space="preserve"> &amp; </w:t>
      </w:r>
      <w:proofErr w:type="spellStart"/>
      <w:r w:rsidR="00AD3763" w:rsidRPr="00034F10">
        <w:rPr>
          <w:rFonts w:ascii="Times New Roman" w:hAnsi="Times New Roman" w:cs="Times New Roman"/>
          <w:sz w:val="24"/>
          <w:szCs w:val="24"/>
        </w:rPr>
        <w:t>Santally</w:t>
      </w:r>
      <w:proofErr w:type="spellEnd"/>
      <w:r w:rsidR="00AD3763" w:rsidRPr="00034F10">
        <w:rPr>
          <w:rFonts w:ascii="Times New Roman" w:hAnsi="Times New Roman" w:cs="Times New Roman"/>
          <w:sz w:val="24"/>
          <w:szCs w:val="24"/>
        </w:rPr>
        <w:t>, 2020).</w:t>
      </w:r>
    </w:p>
    <w:p w14:paraId="15C93F34" w14:textId="648A5A65" w:rsidR="00C81EB8" w:rsidRDefault="00AD3763" w:rsidP="00C81EB8">
      <w:pPr>
        <w:spacing w:line="360" w:lineRule="auto"/>
        <w:jc w:val="both"/>
        <w:rPr>
          <w:rFonts w:ascii="Times New Roman" w:hAnsi="Times New Roman" w:cs="Times New Roman"/>
          <w:b/>
          <w:bCs/>
          <w:sz w:val="24"/>
          <w:szCs w:val="24"/>
        </w:rPr>
      </w:pPr>
      <w:r w:rsidRPr="00AD3763">
        <w:rPr>
          <w:rFonts w:ascii="Times New Roman" w:hAnsi="Times New Roman" w:cs="Times New Roman"/>
          <w:b/>
          <w:bCs/>
          <w:sz w:val="24"/>
          <w:szCs w:val="24"/>
        </w:rPr>
        <w:t>4.3 Skill Gap:</w:t>
      </w:r>
      <w:r>
        <w:rPr>
          <w:rFonts w:ascii="Times New Roman" w:hAnsi="Times New Roman" w:cs="Times New Roman"/>
          <w:sz w:val="24"/>
          <w:szCs w:val="24"/>
        </w:rPr>
        <w:t xml:space="preserve"> Digitalization requires HR professionals and employees to embrace new skills such as data analytics and digital communication. </w:t>
      </w:r>
      <w:r w:rsidR="001949D4">
        <w:rPr>
          <w:rFonts w:ascii="Times New Roman" w:hAnsi="Times New Roman" w:cs="Times New Roman"/>
          <w:sz w:val="24"/>
          <w:szCs w:val="24"/>
        </w:rPr>
        <w:t>To adopt the swift transformation brought by the implementation of digital technologies requires the upgradation of knowledge skills and abilities of employees</w:t>
      </w:r>
      <w:r w:rsidR="0046392D">
        <w:rPr>
          <w:rFonts w:ascii="Times New Roman" w:hAnsi="Times New Roman" w:cs="Times New Roman"/>
          <w:sz w:val="24"/>
          <w:szCs w:val="24"/>
        </w:rPr>
        <w:t xml:space="preserve"> </w:t>
      </w:r>
      <w:r w:rsidR="00187CE9" w:rsidRPr="00034F10">
        <w:rPr>
          <w:rFonts w:ascii="Times New Roman" w:hAnsi="Times New Roman" w:cs="Times New Roman"/>
          <w:sz w:val="24"/>
          <w:szCs w:val="24"/>
        </w:rPr>
        <w:t>(</w:t>
      </w:r>
      <w:proofErr w:type="spellStart"/>
      <w:r w:rsidR="00187CE9" w:rsidRPr="00034F10">
        <w:rPr>
          <w:rFonts w:ascii="Times New Roman" w:hAnsi="Times New Roman" w:cs="Times New Roman"/>
          <w:sz w:val="24"/>
          <w:szCs w:val="24"/>
        </w:rPr>
        <w:t>Mazurchenko</w:t>
      </w:r>
      <w:proofErr w:type="spellEnd"/>
      <w:r w:rsidR="00187CE9" w:rsidRPr="00034F10">
        <w:rPr>
          <w:rFonts w:ascii="Times New Roman" w:hAnsi="Times New Roman" w:cs="Times New Roman"/>
          <w:sz w:val="24"/>
          <w:szCs w:val="24"/>
        </w:rPr>
        <w:t xml:space="preserve"> &amp; </w:t>
      </w:r>
      <w:proofErr w:type="spellStart"/>
      <w:r w:rsidR="00187CE9" w:rsidRPr="00034F10">
        <w:rPr>
          <w:rFonts w:ascii="Times New Roman" w:hAnsi="Times New Roman" w:cs="Times New Roman"/>
          <w:sz w:val="24"/>
          <w:szCs w:val="24"/>
        </w:rPr>
        <w:t>Maršíková</w:t>
      </w:r>
      <w:proofErr w:type="spellEnd"/>
      <w:r w:rsidR="00187CE9" w:rsidRPr="00034F10">
        <w:rPr>
          <w:rFonts w:ascii="Times New Roman" w:hAnsi="Times New Roman" w:cs="Times New Roman"/>
          <w:sz w:val="24"/>
          <w:szCs w:val="24"/>
        </w:rPr>
        <w:t xml:space="preserve">, 2019; </w:t>
      </w:r>
      <w:r w:rsidR="0046392D" w:rsidRPr="00034F10">
        <w:rPr>
          <w:rFonts w:ascii="Times New Roman" w:hAnsi="Times New Roman" w:cs="Times New Roman"/>
          <w:sz w:val="24"/>
          <w:szCs w:val="24"/>
        </w:rPr>
        <w:t xml:space="preserve">Sankar et al., 2021). </w:t>
      </w:r>
      <w:r w:rsidR="00187CE9" w:rsidRPr="00034F10">
        <w:rPr>
          <w:rFonts w:ascii="Times New Roman" w:hAnsi="Times New Roman" w:cs="Times New Roman"/>
          <w:sz w:val="24"/>
          <w:szCs w:val="24"/>
        </w:rPr>
        <w:t>Patmore et al. (2017),</w:t>
      </w:r>
      <w:r w:rsidR="00187CE9">
        <w:rPr>
          <w:rFonts w:ascii="Times New Roman" w:hAnsi="Times New Roman" w:cs="Times New Roman"/>
          <w:sz w:val="24"/>
          <w:szCs w:val="24"/>
        </w:rPr>
        <w:t xml:space="preserve"> in their survey </w:t>
      </w:r>
      <w:r w:rsidR="00D5770C">
        <w:rPr>
          <w:rFonts w:ascii="Times New Roman" w:hAnsi="Times New Roman" w:cs="Times New Roman"/>
          <w:sz w:val="24"/>
          <w:szCs w:val="24"/>
        </w:rPr>
        <w:t>of</w:t>
      </w:r>
      <w:r w:rsidR="00187CE9">
        <w:rPr>
          <w:rFonts w:ascii="Times New Roman" w:hAnsi="Times New Roman" w:cs="Times New Roman"/>
          <w:sz w:val="24"/>
          <w:szCs w:val="24"/>
        </w:rPr>
        <w:t xml:space="preserve"> 268 UK HR Professionals </w:t>
      </w:r>
      <w:r w:rsidR="00187CE9" w:rsidRPr="00187CE9">
        <w:rPr>
          <w:rFonts w:ascii="Times New Roman" w:hAnsi="Times New Roman" w:cs="Times New Roman"/>
          <w:sz w:val="24"/>
          <w:szCs w:val="24"/>
        </w:rPr>
        <w:t>regarding technological readiness, digital mindset, and digital abilities</w:t>
      </w:r>
      <w:r w:rsidR="00187CE9">
        <w:rPr>
          <w:rFonts w:ascii="Times New Roman" w:hAnsi="Times New Roman" w:cs="Times New Roman"/>
          <w:sz w:val="24"/>
          <w:szCs w:val="24"/>
        </w:rPr>
        <w:t xml:space="preserve">, found that only one in seven </w:t>
      </w:r>
      <w:r w:rsidR="00D5770C">
        <w:rPr>
          <w:rFonts w:ascii="Times New Roman" w:hAnsi="Times New Roman" w:cs="Times New Roman"/>
          <w:sz w:val="24"/>
          <w:szCs w:val="24"/>
        </w:rPr>
        <w:t xml:space="preserve">is </w:t>
      </w:r>
      <w:r w:rsidR="00187CE9">
        <w:rPr>
          <w:rFonts w:ascii="Times New Roman" w:hAnsi="Times New Roman" w:cs="Times New Roman"/>
          <w:sz w:val="24"/>
          <w:szCs w:val="24"/>
        </w:rPr>
        <w:t>an expert in digital technology usage</w:t>
      </w:r>
      <w:r w:rsidR="00D5770C">
        <w:rPr>
          <w:rFonts w:ascii="Times New Roman" w:hAnsi="Times New Roman" w:cs="Times New Roman"/>
          <w:sz w:val="24"/>
          <w:szCs w:val="24"/>
        </w:rPr>
        <w:t xml:space="preserve">. </w:t>
      </w:r>
      <w:r w:rsidR="00D5770C" w:rsidRPr="00D5770C">
        <w:rPr>
          <w:rFonts w:ascii="Times New Roman" w:hAnsi="Times New Roman" w:cs="Times New Roman"/>
          <w:sz w:val="24"/>
          <w:szCs w:val="24"/>
        </w:rPr>
        <w:t xml:space="preserve">This emphasizes that the majority (61% poor to average) </w:t>
      </w:r>
      <w:r w:rsidR="00D5770C">
        <w:rPr>
          <w:rFonts w:ascii="Times New Roman" w:hAnsi="Times New Roman" w:cs="Times New Roman"/>
          <w:sz w:val="24"/>
          <w:szCs w:val="24"/>
        </w:rPr>
        <w:t xml:space="preserve">have digital skills gaps, and </w:t>
      </w:r>
      <w:r w:rsidR="00D5770C" w:rsidRPr="00D5770C">
        <w:rPr>
          <w:rFonts w:ascii="Times New Roman" w:hAnsi="Times New Roman" w:cs="Times New Roman"/>
          <w:sz w:val="24"/>
          <w:szCs w:val="24"/>
        </w:rPr>
        <w:t>using digital analytics is the biggest of them</w:t>
      </w:r>
      <w:r w:rsidR="00D5770C">
        <w:rPr>
          <w:rFonts w:ascii="Times New Roman" w:hAnsi="Times New Roman" w:cs="Times New Roman"/>
          <w:sz w:val="24"/>
          <w:szCs w:val="24"/>
        </w:rPr>
        <w:t xml:space="preserve"> </w:t>
      </w:r>
      <w:r w:rsidR="00D5770C" w:rsidRPr="00034F10">
        <w:rPr>
          <w:rFonts w:ascii="Times New Roman" w:hAnsi="Times New Roman" w:cs="Times New Roman"/>
          <w:sz w:val="24"/>
          <w:szCs w:val="24"/>
        </w:rPr>
        <w:t>(</w:t>
      </w:r>
      <w:proofErr w:type="spellStart"/>
      <w:r w:rsidR="00D5770C" w:rsidRPr="00034F10">
        <w:rPr>
          <w:rFonts w:ascii="Times New Roman" w:hAnsi="Times New Roman" w:cs="Times New Roman"/>
          <w:sz w:val="24"/>
          <w:szCs w:val="24"/>
        </w:rPr>
        <w:t>Mazurchenko</w:t>
      </w:r>
      <w:proofErr w:type="spellEnd"/>
      <w:r w:rsidR="00D5770C" w:rsidRPr="00034F10">
        <w:rPr>
          <w:rFonts w:ascii="Times New Roman" w:hAnsi="Times New Roman" w:cs="Times New Roman"/>
          <w:sz w:val="24"/>
          <w:szCs w:val="24"/>
        </w:rPr>
        <w:t xml:space="preserve"> &amp; </w:t>
      </w:r>
      <w:proofErr w:type="spellStart"/>
      <w:r w:rsidR="00D5770C" w:rsidRPr="00034F10">
        <w:rPr>
          <w:rFonts w:ascii="Times New Roman" w:hAnsi="Times New Roman" w:cs="Times New Roman"/>
          <w:sz w:val="24"/>
          <w:szCs w:val="24"/>
        </w:rPr>
        <w:t>Maršíková</w:t>
      </w:r>
      <w:proofErr w:type="spellEnd"/>
      <w:r w:rsidR="00D5770C" w:rsidRPr="00034F10">
        <w:rPr>
          <w:rFonts w:ascii="Times New Roman" w:hAnsi="Times New Roman" w:cs="Times New Roman"/>
          <w:sz w:val="24"/>
          <w:szCs w:val="24"/>
        </w:rPr>
        <w:t>, 2019).</w:t>
      </w:r>
      <w:r w:rsidR="00D5770C">
        <w:rPr>
          <w:rFonts w:ascii="Times New Roman" w:hAnsi="Times New Roman" w:cs="Times New Roman"/>
          <w:b/>
          <w:bCs/>
          <w:sz w:val="24"/>
          <w:szCs w:val="24"/>
        </w:rPr>
        <w:t xml:space="preserve"> </w:t>
      </w:r>
      <w:r w:rsidR="00D5770C" w:rsidRPr="00D5770C">
        <w:rPr>
          <w:rFonts w:ascii="Times New Roman" w:hAnsi="Times New Roman" w:cs="Times New Roman"/>
          <w:sz w:val="24"/>
          <w:szCs w:val="24"/>
        </w:rPr>
        <w:t xml:space="preserve">To change this attitude, </w:t>
      </w:r>
      <w:r w:rsidR="00D5770C">
        <w:rPr>
          <w:rFonts w:ascii="Times New Roman" w:hAnsi="Times New Roman" w:cs="Times New Roman"/>
          <w:sz w:val="24"/>
          <w:szCs w:val="24"/>
        </w:rPr>
        <w:t xml:space="preserve">investing in technological skill development is imperative. This </w:t>
      </w:r>
      <w:r w:rsidR="00390DB1">
        <w:rPr>
          <w:rFonts w:ascii="Times New Roman" w:hAnsi="Times New Roman" w:cs="Times New Roman"/>
          <w:sz w:val="24"/>
          <w:szCs w:val="24"/>
        </w:rPr>
        <w:t>enhances employees' confidence and</w:t>
      </w:r>
      <w:r w:rsidR="00D5770C">
        <w:rPr>
          <w:rFonts w:ascii="Times New Roman" w:hAnsi="Times New Roman" w:cs="Times New Roman"/>
          <w:sz w:val="24"/>
          <w:szCs w:val="24"/>
        </w:rPr>
        <w:t xml:space="preserve"> retains the next generation of employees who are motivated to work with innovative technology</w:t>
      </w:r>
      <w:r w:rsidR="00390DB1">
        <w:rPr>
          <w:rFonts w:ascii="Times New Roman" w:hAnsi="Times New Roman" w:cs="Times New Roman"/>
          <w:sz w:val="24"/>
          <w:szCs w:val="24"/>
        </w:rPr>
        <w:t>. Technological investment decreases the sense of insecurity and improves employee’s well-being and overall organizational effectiveness</w:t>
      </w:r>
      <w:r w:rsidR="00C81EB8">
        <w:rPr>
          <w:rFonts w:ascii="Times New Roman" w:hAnsi="Times New Roman" w:cs="Times New Roman"/>
          <w:sz w:val="24"/>
          <w:szCs w:val="24"/>
        </w:rPr>
        <w:t xml:space="preserve"> </w:t>
      </w:r>
      <w:r w:rsidR="00C81EB8" w:rsidRPr="00034F10">
        <w:rPr>
          <w:rFonts w:ascii="Times New Roman" w:hAnsi="Times New Roman" w:cs="Times New Roman"/>
          <w:sz w:val="24"/>
          <w:szCs w:val="24"/>
        </w:rPr>
        <w:t>(Welfare et al., 2019).</w:t>
      </w:r>
      <w:r w:rsidR="00C81EB8">
        <w:rPr>
          <w:rFonts w:ascii="Times New Roman" w:hAnsi="Times New Roman" w:cs="Times New Roman"/>
          <w:b/>
          <w:bCs/>
          <w:sz w:val="24"/>
          <w:szCs w:val="24"/>
        </w:rPr>
        <w:t xml:space="preserve"> </w:t>
      </w:r>
    </w:p>
    <w:p w14:paraId="7BA53F10" w14:textId="77777777" w:rsidR="00E73F41" w:rsidRDefault="00C81EB8" w:rsidP="005A0B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Legal and Ethical Considerations: </w:t>
      </w:r>
    </w:p>
    <w:p w14:paraId="4378C5B6" w14:textId="5220C921" w:rsidR="006E7008" w:rsidRPr="002104B6" w:rsidRDefault="00E73F41" w:rsidP="002104B6">
      <w:pPr>
        <w:spacing w:line="360" w:lineRule="auto"/>
        <w:jc w:val="both"/>
        <w:rPr>
          <w:rFonts w:ascii="Times New Roman" w:hAnsi="Times New Roman" w:cs="Times New Roman"/>
          <w:sz w:val="24"/>
          <w:szCs w:val="24"/>
        </w:rPr>
      </w:pPr>
      <w:r w:rsidRPr="00E73F41">
        <w:rPr>
          <w:rFonts w:ascii="Times New Roman" w:hAnsi="Times New Roman" w:cs="Times New Roman"/>
          <w:sz w:val="24"/>
          <w:szCs w:val="24"/>
        </w:rPr>
        <w:t>Ethical issues of new workplace technology have been contemplated for over a century (e.g.</w:t>
      </w:r>
      <w:r>
        <w:rPr>
          <w:rFonts w:ascii="Times New Roman" w:hAnsi="Times New Roman" w:cs="Times New Roman"/>
          <w:sz w:val="24"/>
          <w:szCs w:val="24"/>
        </w:rPr>
        <w:t xml:space="preserve"> Ure</w:t>
      </w:r>
      <w:r w:rsidRPr="00E73F41">
        <w:rPr>
          <w:rFonts w:ascii="Times New Roman" w:hAnsi="Times New Roman" w:cs="Times New Roman"/>
          <w:sz w:val="24"/>
          <w:szCs w:val="24"/>
        </w:rPr>
        <w:t>,</w:t>
      </w:r>
      <w:r>
        <w:rPr>
          <w:rFonts w:ascii="Times New Roman" w:hAnsi="Times New Roman" w:cs="Times New Roman"/>
          <w:sz w:val="24"/>
          <w:szCs w:val="24"/>
        </w:rPr>
        <w:t xml:space="preserve">1835; </w:t>
      </w:r>
      <w:r w:rsidRPr="00E73F41">
        <w:rPr>
          <w:rFonts w:ascii="Times New Roman" w:hAnsi="Times New Roman" w:cs="Times New Roman"/>
          <w:sz w:val="24"/>
          <w:szCs w:val="24"/>
        </w:rPr>
        <w:t>Kim et al.</w:t>
      </w:r>
      <w:r>
        <w:rPr>
          <w:rFonts w:ascii="Times New Roman" w:hAnsi="Times New Roman" w:cs="Times New Roman"/>
          <w:sz w:val="24"/>
          <w:szCs w:val="24"/>
        </w:rPr>
        <w:t>,</w:t>
      </w:r>
      <w:r w:rsidRPr="00E73F41">
        <w:rPr>
          <w:rFonts w:ascii="Times New Roman" w:hAnsi="Times New Roman" w:cs="Times New Roman"/>
          <w:sz w:val="24"/>
          <w:szCs w:val="24"/>
        </w:rPr>
        <w:t xml:space="preserve"> 202</w:t>
      </w:r>
      <w:r>
        <w:rPr>
          <w:rFonts w:ascii="Times New Roman" w:hAnsi="Times New Roman" w:cs="Times New Roman"/>
          <w:sz w:val="24"/>
          <w:szCs w:val="24"/>
        </w:rPr>
        <w:t>0</w:t>
      </w:r>
      <w:r w:rsidRPr="00E73F41">
        <w:rPr>
          <w:rFonts w:ascii="Times New Roman" w:hAnsi="Times New Roman" w:cs="Times New Roman"/>
          <w:sz w:val="24"/>
          <w:szCs w:val="24"/>
        </w:rPr>
        <w:t xml:space="preserve">). </w:t>
      </w:r>
      <w:r w:rsidR="00FB2756">
        <w:rPr>
          <w:rFonts w:ascii="Times New Roman" w:hAnsi="Times New Roman" w:cs="Times New Roman"/>
          <w:sz w:val="24"/>
          <w:szCs w:val="24"/>
        </w:rPr>
        <w:t xml:space="preserve"> According to a LinkedIn report, 90% of small businesses in India use AI and automation to stay resilient. Technology adoption has increased in all domains, including marketing, since the pandemic in India </w:t>
      </w:r>
      <w:r w:rsidR="00FB2756" w:rsidRPr="00034F10">
        <w:rPr>
          <w:rFonts w:ascii="Times New Roman" w:hAnsi="Times New Roman" w:cs="Times New Roman"/>
          <w:sz w:val="24"/>
          <w:szCs w:val="24"/>
        </w:rPr>
        <w:t>(Advisor, 2024).</w:t>
      </w:r>
      <w:r w:rsidR="00FB2756">
        <w:rPr>
          <w:rFonts w:ascii="Times New Roman" w:hAnsi="Times New Roman" w:cs="Times New Roman"/>
          <w:sz w:val="24"/>
          <w:szCs w:val="24"/>
        </w:rPr>
        <w:t xml:space="preserve"> </w:t>
      </w:r>
      <w:r>
        <w:rPr>
          <w:rFonts w:ascii="Times New Roman" w:hAnsi="Times New Roman" w:cs="Times New Roman"/>
          <w:sz w:val="24"/>
          <w:szCs w:val="24"/>
        </w:rPr>
        <w:t>Using</w:t>
      </w:r>
      <w:r w:rsidR="00653C16" w:rsidRPr="00653C16">
        <w:rPr>
          <w:rFonts w:ascii="Times New Roman" w:hAnsi="Times New Roman" w:cs="Times New Roman"/>
          <w:sz w:val="24"/>
          <w:szCs w:val="24"/>
        </w:rPr>
        <w:t xml:space="preserve"> AI and automation </w:t>
      </w:r>
      <w:r w:rsidR="00653C16">
        <w:rPr>
          <w:rFonts w:ascii="Times New Roman" w:hAnsi="Times New Roman" w:cs="Times New Roman"/>
          <w:sz w:val="24"/>
          <w:szCs w:val="24"/>
        </w:rPr>
        <w:t xml:space="preserve">in human resource management calls for ethical and legal considerations, </w:t>
      </w:r>
      <w:r w:rsidR="00653C16" w:rsidRPr="00653C16">
        <w:rPr>
          <w:rFonts w:ascii="Times New Roman" w:hAnsi="Times New Roman" w:cs="Times New Roman"/>
          <w:sz w:val="24"/>
          <w:szCs w:val="24"/>
        </w:rPr>
        <w:t>particularly bias in recruiting algorithms and equity in automated assessments.</w:t>
      </w:r>
      <w:r w:rsidR="00653C16">
        <w:rPr>
          <w:rFonts w:ascii="Times New Roman" w:hAnsi="Times New Roman" w:cs="Times New Roman"/>
          <w:sz w:val="24"/>
          <w:szCs w:val="24"/>
        </w:rPr>
        <w:t xml:space="preserve"> </w:t>
      </w:r>
      <w:r w:rsidR="00653C16" w:rsidRPr="00653C16">
        <w:rPr>
          <w:rFonts w:ascii="Times New Roman" w:hAnsi="Times New Roman" w:cs="Times New Roman"/>
          <w:sz w:val="24"/>
          <w:szCs w:val="24"/>
        </w:rPr>
        <w:t xml:space="preserve">Responsible Research and Innovation (RRI) is a comprehensive framework that builds upon previous discussions about the ethical, legal, and social dimensions of innovation and technology assessment, </w:t>
      </w:r>
      <w:r w:rsidR="00653C16">
        <w:rPr>
          <w:rFonts w:ascii="Times New Roman" w:hAnsi="Times New Roman" w:cs="Times New Roman"/>
          <w:sz w:val="24"/>
          <w:szCs w:val="24"/>
        </w:rPr>
        <w:t>intending to incorporate</w:t>
      </w:r>
      <w:r w:rsidR="00653C16" w:rsidRPr="00653C16">
        <w:rPr>
          <w:rFonts w:ascii="Times New Roman" w:hAnsi="Times New Roman" w:cs="Times New Roman"/>
          <w:sz w:val="24"/>
          <w:szCs w:val="24"/>
        </w:rPr>
        <w:t xml:space="preserve"> ethical considerations into the first phases of innovation </w:t>
      </w:r>
      <w:r w:rsidR="00653C16" w:rsidRPr="00034F10">
        <w:rPr>
          <w:rFonts w:ascii="Times New Roman" w:hAnsi="Times New Roman" w:cs="Times New Roman"/>
          <w:sz w:val="24"/>
          <w:szCs w:val="24"/>
        </w:rPr>
        <w:t>processes (</w:t>
      </w:r>
      <w:proofErr w:type="spellStart"/>
      <w:r w:rsidR="00653C16" w:rsidRPr="00034F10">
        <w:rPr>
          <w:rFonts w:ascii="Times New Roman" w:hAnsi="Times New Roman" w:cs="Times New Roman"/>
          <w:sz w:val="24"/>
          <w:szCs w:val="24"/>
        </w:rPr>
        <w:t>Lubberink</w:t>
      </w:r>
      <w:proofErr w:type="spellEnd"/>
      <w:r w:rsidR="00653C16" w:rsidRPr="00034F10">
        <w:rPr>
          <w:rFonts w:ascii="Times New Roman" w:hAnsi="Times New Roman" w:cs="Times New Roman"/>
          <w:sz w:val="24"/>
          <w:szCs w:val="24"/>
        </w:rPr>
        <w:t xml:space="preserve"> et al., 2017).</w:t>
      </w:r>
      <w:r w:rsidR="00653C16" w:rsidRPr="00653C16">
        <w:rPr>
          <w:rFonts w:ascii="Times New Roman" w:hAnsi="Times New Roman" w:cs="Times New Roman"/>
          <w:sz w:val="24"/>
          <w:szCs w:val="24"/>
        </w:rPr>
        <w:t xml:space="preserve"> </w:t>
      </w:r>
      <w:r w:rsidR="00DF5B57">
        <w:rPr>
          <w:rFonts w:ascii="Times New Roman" w:hAnsi="Times New Roman" w:cs="Times New Roman"/>
          <w:sz w:val="24"/>
          <w:szCs w:val="24"/>
        </w:rPr>
        <w:t>The AI technologies in HR are questionable as to whether they accurately anticipate future abilities and whether their hiring judgements are robust</w:t>
      </w:r>
      <w:r w:rsidR="002913CF">
        <w:rPr>
          <w:rFonts w:ascii="Times New Roman" w:hAnsi="Times New Roman" w:cs="Times New Roman"/>
          <w:sz w:val="24"/>
          <w:szCs w:val="24"/>
        </w:rPr>
        <w:t xml:space="preserve">. </w:t>
      </w:r>
      <w:r w:rsidR="005A0BD3">
        <w:rPr>
          <w:rFonts w:ascii="Times New Roman" w:hAnsi="Times New Roman" w:cs="Times New Roman"/>
          <w:sz w:val="24"/>
          <w:szCs w:val="24"/>
        </w:rPr>
        <w:t>These issues are similar to those in other AI applications, including privacy, accountability and discrimination. Many aspects of job seekers are at risk, especially their autonomy.</w:t>
      </w:r>
      <w:r w:rsidR="002913CF">
        <w:rPr>
          <w:rFonts w:ascii="Times New Roman" w:hAnsi="Times New Roman" w:cs="Times New Roman"/>
          <w:sz w:val="24"/>
          <w:szCs w:val="24"/>
        </w:rPr>
        <w:t xml:space="preserve"> Considering the importance of employment in individual life, these ethical questions </w:t>
      </w:r>
      <w:r w:rsidR="000C4D2F">
        <w:rPr>
          <w:rFonts w:ascii="Times New Roman" w:hAnsi="Times New Roman" w:cs="Times New Roman"/>
          <w:sz w:val="24"/>
          <w:szCs w:val="24"/>
        </w:rPr>
        <w:t xml:space="preserve">regarding the use of AI in HR need to be answered. </w:t>
      </w:r>
      <w:r w:rsidR="003A69AC">
        <w:rPr>
          <w:rFonts w:ascii="Times New Roman" w:hAnsi="Times New Roman" w:cs="Times New Roman"/>
          <w:sz w:val="24"/>
          <w:szCs w:val="24"/>
        </w:rPr>
        <w:t xml:space="preserve">To comply with ethical and legal considerations, HR departments should make clear to all employees how algorithms </w:t>
      </w:r>
      <w:r w:rsidR="003A69AC">
        <w:rPr>
          <w:rFonts w:ascii="Times New Roman" w:hAnsi="Times New Roman" w:cs="Times New Roman"/>
          <w:sz w:val="24"/>
          <w:szCs w:val="24"/>
        </w:rPr>
        <w:lastRenderedPageBreak/>
        <w:t>work</w:t>
      </w:r>
      <w:r w:rsidR="000C4D2F">
        <w:rPr>
          <w:rFonts w:ascii="Times New Roman" w:hAnsi="Times New Roman" w:cs="Times New Roman"/>
          <w:sz w:val="24"/>
          <w:szCs w:val="24"/>
        </w:rPr>
        <w:t xml:space="preserve"> and how certain decisions have been made. AI and automation systems must be continuously monitored and audited to ensure that algorithms are fair and unbiased and comply with ethical AI practices </w:t>
      </w:r>
      <w:r w:rsidR="000C4D2F" w:rsidRPr="00034F10">
        <w:rPr>
          <w:rFonts w:ascii="Times New Roman" w:hAnsi="Times New Roman" w:cs="Times New Roman"/>
          <w:sz w:val="24"/>
          <w:szCs w:val="24"/>
        </w:rPr>
        <w:t>(Dennis &amp; Aizenberg, 2022).</w:t>
      </w:r>
      <w:r w:rsidR="000C4D2F">
        <w:rPr>
          <w:rFonts w:ascii="Times New Roman" w:hAnsi="Times New Roman" w:cs="Times New Roman"/>
          <w:sz w:val="24"/>
          <w:szCs w:val="24"/>
        </w:rPr>
        <w:t xml:space="preserve"> </w:t>
      </w:r>
      <w:r w:rsidR="001C1C23">
        <w:rPr>
          <w:rFonts w:ascii="Times New Roman" w:hAnsi="Times New Roman" w:cs="Times New Roman"/>
          <w:sz w:val="24"/>
          <w:szCs w:val="24"/>
        </w:rPr>
        <w:t>Companies must comply with laws such as the Equity Act</w:t>
      </w:r>
      <w:r w:rsidR="00606582">
        <w:rPr>
          <w:rFonts w:ascii="Times New Roman" w:hAnsi="Times New Roman" w:cs="Times New Roman"/>
          <w:sz w:val="24"/>
          <w:szCs w:val="24"/>
        </w:rPr>
        <w:t xml:space="preserve"> of the UK and </w:t>
      </w:r>
      <w:r w:rsidR="001C1C23">
        <w:rPr>
          <w:rFonts w:ascii="Times New Roman" w:hAnsi="Times New Roman" w:cs="Times New Roman"/>
          <w:sz w:val="24"/>
          <w:szCs w:val="24"/>
        </w:rPr>
        <w:t xml:space="preserve">the California Consumer Protection Act (CCPA) of the United States. </w:t>
      </w:r>
    </w:p>
    <w:p w14:paraId="50515F06" w14:textId="7E2F5A01" w:rsidR="004A2FFC" w:rsidRPr="008948B2" w:rsidRDefault="004A2FFC" w:rsidP="008948B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sidR="00E858A1">
        <w:rPr>
          <w:rFonts w:ascii="Times New Roman" w:hAnsi="Times New Roman" w:cs="Times New Roman"/>
          <w:b/>
          <w:bCs/>
          <w:sz w:val="24"/>
          <w:szCs w:val="24"/>
        </w:rPr>
        <w:t xml:space="preserve">: </w:t>
      </w:r>
      <w:r w:rsidR="00034F10">
        <w:rPr>
          <w:rFonts w:ascii="Times New Roman" w:hAnsi="Times New Roman" w:cs="Times New Roman"/>
          <w:sz w:val="24"/>
          <w:szCs w:val="24"/>
        </w:rPr>
        <w:t>Regarding</w:t>
      </w:r>
      <w:r w:rsidR="008948B2" w:rsidRPr="008948B2">
        <w:rPr>
          <w:rFonts w:ascii="Times New Roman" w:hAnsi="Times New Roman" w:cs="Times New Roman"/>
          <w:sz w:val="24"/>
          <w:szCs w:val="24"/>
        </w:rPr>
        <w:t xml:space="preserve"> </w:t>
      </w:r>
      <w:r w:rsidR="008948B2">
        <w:rPr>
          <w:rFonts w:ascii="Times New Roman" w:hAnsi="Times New Roman" w:cs="Times New Roman"/>
          <w:sz w:val="24"/>
          <w:szCs w:val="24"/>
        </w:rPr>
        <w:t>digitalizing and automating processes in organizations</w:t>
      </w:r>
      <w:r w:rsidR="008948B2" w:rsidRPr="008948B2">
        <w:rPr>
          <w:rFonts w:ascii="Times New Roman" w:hAnsi="Times New Roman" w:cs="Times New Roman"/>
          <w:sz w:val="24"/>
          <w:szCs w:val="24"/>
        </w:rPr>
        <w:t>, HR is one of the core functions where innovative technology plays a crucial role</w:t>
      </w:r>
      <w:r w:rsidR="008948B2">
        <w:rPr>
          <w:rFonts w:ascii="Times New Roman" w:hAnsi="Times New Roman" w:cs="Times New Roman"/>
          <w:b/>
          <w:bCs/>
          <w:sz w:val="24"/>
          <w:szCs w:val="24"/>
        </w:rPr>
        <w:t xml:space="preserve">. </w:t>
      </w:r>
      <w:r w:rsidR="008948B2">
        <w:rPr>
          <w:rFonts w:ascii="Times New Roman" w:hAnsi="Times New Roman" w:cs="Times New Roman"/>
          <w:sz w:val="24"/>
          <w:szCs w:val="24"/>
        </w:rPr>
        <w:t xml:space="preserve">Digitalizing HR processes has transformed </w:t>
      </w:r>
      <w:r w:rsidR="008948B2" w:rsidRPr="008948B2">
        <w:rPr>
          <w:rFonts w:ascii="Times New Roman" w:hAnsi="Times New Roman" w:cs="Times New Roman"/>
          <w:sz w:val="24"/>
          <w:szCs w:val="24"/>
        </w:rPr>
        <w:t>businesse</w:t>
      </w:r>
      <w:r w:rsidR="008948B2">
        <w:rPr>
          <w:rFonts w:ascii="Times New Roman" w:hAnsi="Times New Roman" w:cs="Times New Roman"/>
          <w:sz w:val="24"/>
          <w:szCs w:val="24"/>
        </w:rPr>
        <w:t>s</w:t>
      </w:r>
      <w:r w:rsidR="00034F10">
        <w:rPr>
          <w:rFonts w:ascii="Times New Roman" w:hAnsi="Times New Roman" w:cs="Times New Roman"/>
          <w:sz w:val="24"/>
          <w:szCs w:val="24"/>
        </w:rPr>
        <w:t>—the</w:t>
      </w:r>
      <w:r w:rsidR="008948B2">
        <w:rPr>
          <w:rFonts w:ascii="Times New Roman" w:hAnsi="Times New Roman" w:cs="Times New Roman"/>
          <w:sz w:val="24"/>
          <w:szCs w:val="24"/>
        </w:rPr>
        <w:t xml:space="preserve"> benefits of digitalization range from day-to-day practices to strategic planning. Digitalization has increased efficiency and reduced costs for organizations.</w:t>
      </w:r>
      <w:r w:rsidR="003F036C">
        <w:rPr>
          <w:rFonts w:ascii="Times New Roman" w:hAnsi="Times New Roman" w:cs="Times New Roman"/>
          <w:sz w:val="24"/>
          <w:szCs w:val="24"/>
        </w:rPr>
        <w:t xml:space="preserve"> The automated system and self-service portals </w:t>
      </w:r>
      <w:r w:rsidR="00034F10">
        <w:rPr>
          <w:rFonts w:ascii="Times New Roman" w:hAnsi="Times New Roman" w:cs="Times New Roman"/>
          <w:sz w:val="24"/>
          <w:szCs w:val="24"/>
        </w:rPr>
        <w:t>provide</w:t>
      </w:r>
      <w:r w:rsidR="003F036C">
        <w:rPr>
          <w:rFonts w:ascii="Times New Roman" w:hAnsi="Times New Roman" w:cs="Times New Roman"/>
          <w:sz w:val="24"/>
          <w:szCs w:val="24"/>
        </w:rPr>
        <w:t xml:space="preserve"> </w:t>
      </w:r>
      <w:r w:rsidR="00034F10">
        <w:rPr>
          <w:rFonts w:ascii="Times New Roman" w:hAnsi="Times New Roman" w:cs="Times New Roman"/>
          <w:sz w:val="24"/>
          <w:szCs w:val="24"/>
        </w:rPr>
        <w:t>information to employees about their performance through real-time analytics,</w:t>
      </w:r>
      <w:r w:rsidR="003F036C">
        <w:rPr>
          <w:rFonts w:ascii="Times New Roman" w:hAnsi="Times New Roman" w:cs="Times New Roman"/>
          <w:sz w:val="24"/>
          <w:szCs w:val="24"/>
        </w:rPr>
        <w:t xml:space="preserve"> and they </w:t>
      </w:r>
      <w:r w:rsidR="00034F10">
        <w:rPr>
          <w:rFonts w:ascii="Times New Roman" w:hAnsi="Times New Roman" w:cs="Times New Roman"/>
          <w:sz w:val="24"/>
          <w:szCs w:val="24"/>
        </w:rPr>
        <w:t>must</w:t>
      </w:r>
      <w:r w:rsidR="003F036C">
        <w:rPr>
          <w:rFonts w:ascii="Times New Roman" w:hAnsi="Times New Roman" w:cs="Times New Roman"/>
          <w:sz w:val="24"/>
          <w:szCs w:val="24"/>
        </w:rPr>
        <w:t xml:space="preserve"> comply with performance standards. Digitalization has reduced the burden of HR professionals on unusual tasks</w:t>
      </w:r>
      <w:r w:rsidR="00331AFD">
        <w:rPr>
          <w:rFonts w:ascii="Times New Roman" w:hAnsi="Times New Roman" w:cs="Times New Roman"/>
          <w:sz w:val="24"/>
          <w:szCs w:val="24"/>
        </w:rPr>
        <w:t>, and they have enough time to make</w:t>
      </w:r>
      <w:r w:rsidR="003F036C">
        <w:rPr>
          <w:rFonts w:ascii="Times New Roman" w:hAnsi="Times New Roman" w:cs="Times New Roman"/>
          <w:sz w:val="24"/>
          <w:szCs w:val="24"/>
        </w:rPr>
        <w:t xml:space="preserve"> strategic decisions. The benefits of digital technologies in HR can be seen in HR planning, recruitment and selection </w:t>
      </w:r>
      <w:r w:rsidR="00034F10">
        <w:rPr>
          <w:rFonts w:ascii="Times New Roman" w:hAnsi="Times New Roman" w:cs="Times New Roman"/>
          <w:sz w:val="24"/>
          <w:szCs w:val="24"/>
        </w:rPr>
        <w:t>through application tracking systems (ATS), training and learning through learning management systems</w:t>
      </w:r>
      <w:r w:rsidR="003F036C">
        <w:rPr>
          <w:rFonts w:ascii="Times New Roman" w:hAnsi="Times New Roman" w:cs="Times New Roman"/>
          <w:sz w:val="24"/>
          <w:szCs w:val="24"/>
        </w:rPr>
        <w:t xml:space="preserve"> (LMS)</w:t>
      </w:r>
      <w:r w:rsidR="00331AFD">
        <w:rPr>
          <w:rFonts w:ascii="Times New Roman" w:hAnsi="Times New Roman" w:cs="Times New Roman"/>
          <w:sz w:val="24"/>
          <w:szCs w:val="24"/>
        </w:rPr>
        <w:t xml:space="preserve">, talent management, etc. Adopting digital technologies has </w:t>
      </w:r>
      <w:r w:rsidR="00034F10">
        <w:rPr>
          <w:rFonts w:ascii="Times New Roman" w:hAnsi="Times New Roman" w:cs="Times New Roman"/>
          <w:sz w:val="24"/>
          <w:szCs w:val="24"/>
        </w:rPr>
        <w:t>data privacy and security challenges</w:t>
      </w:r>
      <w:r w:rsidR="00331AFD">
        <w:rPr>
          <w:rFonts w:ascii="Times New Roman" w:hAnsi="Times New Roman" w:cs="Times New Roman"/>
          <w:sz w:val="24"/>
          <w:szCs w:val="24"/>
        </w:rPr>
        <w:t xml:space="preserve">, ethical and legal issues and technological skill gaps. Despite these challenges, digital technologies and automation have transformed every business activity. HR professionals must understand what technological advancement is needed in organizations and what must be adopted to achieve organizational objectives. </w:t>
      </w:r>
    </w:p>
    <w:p w14:paraId="47C80CC2" w14:textId="1C695FEF" w:rsidR="00326315" w:rsidRDefault="00326315" w:rsidP="00326315">
      <w:pPr>
        <w:jc w:val="both"/>
        <w:rPr>
          <w:rFonts w:ascii="Times New Roman" w:hAnsi="Times New Roman" w:cs="Times New Roman"/>
          <w:sz w:val="24"/>
          <w:szCs w:val="24"/>
        </w:rPr>
      </w:pPr>
      <w:r w:rsidRPr="00326315">
        <w:rPr>
          <w:rFonts w:ascii="Times New Roman" w:hAnsi="Times New Roman" w:cs="Times New Roman"/>
          <w:b/>
          <w:bCs/>
          <w:sz w:val="24"/>
          <w:szCs w:val="24"/>
        </w:rPr>
        <w:t xml:space="preserve">Funding: </w:t>
      </w:r>
      <w:r>
        <w:rPr>
          <w:rFonts w:ascii="Times New Roman" w:hAnsi="Times New Roman" w:cs="Times New Roman"/>
          <w:sz w:val="24"/>
          <w:szCs w:val="24"/>
        </w:rPr>
        <w:t>The researcher received no grant from any government or non-government funding agency.</w:t>
      </w:r>
    </w:p>
    <w:p w14:paraId="59302BE8" w14:textId="005B408D" w:rsidR="00D16F08" w:rsidRDefault="004A2FFC" w:rsidP="00326315">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FFBC88F" w14:textId="00D6E4FF" w:rsidR="00FB2756" w:rsidRPr="00FB2756" w:rsidRDefault="00FB2756" w:rsidP="00FB2756">
      <w:pPr>
        <w:spacing w:line="360" w:lineRule="auto"/>
        <w:jc w:val="both"/>
        <w:rPr>
          <w:rFonts w:ascii="Times New Roman" w:hAnsi="Times New Roman" w:cs="Times New Roman"/>
          <w:sz w:val="24"/>
          <w:szCs w:val="24"/>
        </w:rPr>
      </w:pPr>
      <w:r w:rsidRPr="00FB2756">
        <w:rPr>
          <w:rFonts w:ascii="Times New Roman" w:hAnsi="Times New Roman" w:cs="Times New Roman"/>
          <w:sz w:val="24"/>
          <w:szCs w:val="24"/>
        </w:rPr>
        <w:t xml:space="preserve">Advisor, S. (2024, April 22). Ethical Implications of AI in HR: A Comprehensive Analysis. </w:t>
      </w:r>
      <w:r w:rsidRPr="00FB2756">
        <w:rPr>
          <w:rFonts w:ascii="Times New Roman" w:hAnsi="Times New Roman" w:cs="Times New Roman"/>
          <w:i/>
          <w:iCs/>
          <w:sz w:val="24"/>
          <w:szCs w:val="24"/>
        </w:rPr>
        <w:t>SHRM</w:t>
      </w:r>
      <w:r w:rsidRPr="00FB2756">
        <w:rPr>
          <w:rFonts w:ascii="Times New Roman" w:hAnsi="Times New Roman" w:cs="Times New Roman"/>
          <w:sz w:val="24"/>
          <w:szCs w:val="24"/>
        </w:rPr>
        <w:t>. https://www.shrm.org/in/topics-tools/news/technology/ethical-implications-of-ai-in-hr--a-comprehensive-analysis</w:t>
      </w:r>
    </w:p>
    <w:p w14:paraId="04BB46CC" w14:textId="146DBFE4" w:rsidR="00D16F08" w:rsidRDefault="00D16F08" w:rsidP="00052FF9">
      <w:pPr>
        <w:spacing w:line="360" w:lineRule="auto"/>
        <w:jc w:val="both"/>
        <w:rPr>
          <w:rFonts w:ascii="Times New Roman" w:hAnsi="Times New Roman" w:cs="Times New Roman"/>
          <w:sz w:val="24"/>
          <w:szCs w:val="24"/>
        </w:rPr>
      </w:pPr>
      <w:r w:rsidRPr="00D16F08">
        <w:rPr>
          <w:rFonts w:ascii="Times New Roman" w:hAnsi="Times New Roman" w:cs="Times New Roman"/>
          <w:i/>
          <w:iCs/>
          <w:sz w:val="24"/>
          <w:szCs w:val="24"/>
        </w:rPr>
        <w:t xml:space="preserve">AI tools and </w:t>
      </w:r>
      <w:proofErr w:type="spellStart"/>
      <w:r w:rsidRPr="00D16F08">
        <w:rPr>
          <w:rFonts w:ascii="Times New Roman" w:hAnsi="Times New Roman" w:cs="Times New Roman"/>
          <w:i/>
          <w:iCs/>
          <w:sz w:val="24"/>
          <w:szCs w:val="24"/>
        </w:rPr>
        <w:t>softwares</w:t>
      </w:r>
      <w:proofErr w:type="spellEnd"/>
      <w:r w:rsidRPr="00D16F08">
        <w:rPr>
          <w:rFonts w:ascii="Times New Roman" w:hAnsi="Times New Roman" w:cs="Times New Roman"/>
          <w:i/>
          <w:iCs/>
          <w:sz w:val="24"/>
          <w:szCs w:val="24"/>
        </w:rPr>
        <w:t xml:space="preserve"> - Digital Griot</w:t>
      </w:r>
      <w:r w:rsidRPr="00D16F08">
        <w:rPr>
          <w:rFonts w:ascii="Times New Roman" w:hAnsi="Times New Roman" w:cs="Times New Roman"/>
          <w:sz w:val="24"/>
          <w:szCs w:val="24"/>
        </w:rPr>
        <w:t xml:space="preserve">. November 21, 2024. </w:t>
      </w:r>
      <w:r w:rsidR="0062268E" w:rsidRPr="0062268E">
        <w:rPr>
          <w:rFonts w:ascii="Times New Roman" w:hAnsi="Times New Roman" w:cs="Times New Roman"/>
          <w:sz w:val="24"/>
          <w:szCs w:val="24"/>
        </w:rPr>
        <w:t>https://digitalgriot.com/category/ai-tools-and-softwares/</w:t>
      </w:r>
    </w:p>
    <w:p w14:paraId="73AAE612" w14:textId="61BC04C0" w:rsidR="0062268E" w:rsidRDefault="0062268E" w:rsidP="00052FF9">
      <w:pPr>
        <w:spacing w:line="360" w:lineRule="auto"/>
        <w:jc w:val="both"/>
        <w:rPr>
          <w:rFonts w:ascii="Times New Roman" w:hAnsi="Times New Roman" w:cs="Times New Roman"/>
          <w:sz w:val="24"/>
          <w:szCs w:val="24"/>
        </w:rPr>
      </w:pPr>
      <w:r w:rsidRPr="0062268E">
        <w:rPr>
          <w:rFonts w:ascii="Times New Roman" w:hAnsi="Times New Roman" w:cs="Times New Roman"/>
          <w:sz w:val="24"/>
          <w:szCs w:val="24"/>
        </w:rPr>
        <w:t xml:space="preserve">Barišić, A. F., Barišić, J. R., &amp; </w:t>
      </w:r>
      <w:proofErr w:type="spellStart"/>
      <w:r w:rsidRPr="0062268E">
        <w:rPr>
          <w:rFonts w:ascii="Times New Roman" w:hAnsi="Times New Roman" w:cs="Times New Roman"/>
          <w:sz w:val="24"/>
          <w:szCs w:val="24"/>
        </w:rPr>
        <w:t>Miloloža</w:t>
      </w:r>
      <w:proofErr w:type="spellEnd"/>
      <w:r w:rsidRPr="0062268E">
        <w:rPr>
          <w:rFonts w:ascii="Times New Roman" w:hAnsi="Times New Roman" w:cs="Times New Roman"/>
          <w:sz w:val="24"/>
          <w:szCs w:val="24"/>
        </w:rPr>
        <w:t xml:space="preserve">, I. (2021). Digital Transformation: Challenges for Human Resources Management. </w:t>
      </w:r>
      <w:r w:rsidRPr="0062268E">
        <w:rPr>
          <w:rFonts w:ascii="Times New Roman" w:hAnsi="Times New Roman" w:cs="Times New Roman"/>
          <w:i/>
          <w:iCs/>
          <w:sz w:val="24"/>
          <w:szCs w:val="24"/>
        </w:rPr>
        <w:t>Proceedings of the ENTRENOVA - Enterprise Research Innovation Conference</w:t>
      </w:r>
      <w:r w:rsidRPr="0062268E">
        <w:rPr>
          <w:rFonts w:ascii="Times New Roman" w:hAnsi="Times New Roman" w:cs="Times New Roman"/>
          <w:sz w:val="24"/>
          <w:szCs w:val="24"/>
        </w:rPr>
        <w:t xml:space="preserve">, </w:t>
      </w:r>
      <w:r w:rsidRPr="0062268E">
        <w:rPr>
          <w:rFonts w:ascii="Times New Roman" w:hAnsi="Times New Roman" w:cs="Times New Roman"/>
          <w:i/>
          <w:iCs/>
          <w:sz w:val="24"/>
          <w:szCs w:val="24"/>
        </w:rPr>
        <w:t>7</w:t>
      </w:r>
      <w:r w:rsidRPr="0062268E">
        <w:rPr>
          <w:rFonts w:ascii="Times New Roman" w:hAnsi="Times New Roman" w:cs="Times New Roman"/>
          <w:sz w:val="24"/>
          <w:szCs w:val="24"/>
        </w:rPr>
        <w:t>(1), 365–375. https://doi.org/10.54820/gtfn9743</w:t>
      </w:r>
    </w:p>
    <w:p w14:paraId="1BA44D6C" w14:textId="4BF4D19C" w:rsidR="00EB2E70" w:rsidRDefault="00EB2E70" w:rsidP="00052FF9">
      <w:pPr>
        <w:spacing w:line="360" w:lineRule="auto"/>
        <w:jc w:val="both"/>
        <w:rPr>
          <w:rFonts w:ascii="Times New Roman" w:hAnsi="Times New Roman" w:cs="Times New Roman"/>
          <w:sz w:val="24"/>
          <w:szCs w:val="24"/>
        </w:rPr>
      </w:pPr>
      <w:r w:rsidRPr="00EB2E70">
        <w:rPr>
          <w:rFonts w:ascii="Times New Roman" w:hAnsi="Times New Roman" w:cs="Times New Roman"/>
          <w:sz w:val="24"/>
          <w:szCs w:val="24"/>
        </w:rPr>
        <w:lastRenderedPageBreak/>
        <w:t>Crail, C., &amp; Haskins, J.D., J. </w:t>
      </w:r>
      <w:r w:rsidRPr="00EB2E70">
        <w:rPr>
          <w:rFonts w:ascii="Times New Roman" w:hAnsi="Times New Roman" w:cs="Times New Roman"/>
          <w:i/>
          <w:iCs/>
          <w:sz w:val="24"/>
          <w:szCs w:val="24"/>
        </w:rPr>
        <w:t>The Onboarding Process: A Step-By-Step Guide – Forbes Advisor</w:t>
      </w:r>
      <w:r w:rsidRPr="00EB2E70">
        <w:rPr>
          <w:rFonts w:ascii="Times New Roman" w:hAnsi="Times New Roman" w:cs="Times New Roman"/>
          <w:sz w:val="24"/>
          <w:szCs w:val="24"/>
        </w:rPr>
        <w:t xml:space="preserve">. December 9, 2024. </w:t>
      </w:r>
      <w:r w:rsidR="005A0BD3" w:rsidRPr="005A0BD3">
        <w:rPr>
          <w:rFonts w:ascii="Times New Roman" w:hAnsi="Times New Roman" w:cs="Times New Roman"/>
          <w:sz w:val="24"/>
          <w:szCs w:val="24"/>
        </w:rPr>
        <w:t>https://www.forbes.com/advisor/business/onboarding-process/</w:t>
      </w:r>
    </w:p>
    <w:p w14:paraId="1CD4921F" w14:textId="0A1A2D49" w:rsidR="005A0BD3" w:rsidRDefault="005A0BD3" w:rsidP="00052FF9">
      <w:pPr>
        <w:spacing w:line="360" w:lineRule="auto"/>
        <w:jc w:val="both"/>
        <w:rPr>
          <w:rFonts w:ascii="Times New Roman" w:hAnsi="Times New Roman" w:cs="Times New Roman"/>
          <w:sz w:val="24"/>
          <w:szCs w:val="24"/>
        </w:rPr>
      </w:pPr>
      <w:r w:rsidRPr="005A0BD3">
        <w:rPr>
          <w:rFonts w:ascii="Times New Roman" w:hAnsi="Times New Roman" w:cs="Times New Roman"/>
          <w:sz w:val="24"/>
          <w:szCs w:val="24"/>
        </w:rPr>
        <w:t xml:space="preserve">Dennis, M. J., &amp; Aizenberg, E. (2022). The Ethics of AI in Human Resources. </w:t>
      </w:r>
      <w:r w:rsidRPr="005A0BD3">
        <w:rPr>
          <w:rFonts w:ascii="Times New Roman" w:hAnsi="Times New Roman" w:cs="Times New Roman"/>
          <w:i/>
          <w:iCs/>
          <w:sz w:val="24"/>
          <w:szCs w:val="24"/>
        </w:rPr>
        <w:t>Ethics and Information Technology</w:t>
      </w:r>
      <w:r w:rsidRPr="005A0BD3">
        <w:rPr>
          <w:rFonts w:ascii="Times New Roman" w:hAnsi="Times New Roman" w:cs="Times New Roman"/>
          <w:sz w:val="24"/>
          <w:szCs w:val="24"/>
        </w:rPr>
        <w:t xml:space="preserve">, </w:t>
      </w:r>
      <w:r w:rsidRPr="005A0BD3">
        <w:rPr>
          <w:rFonts w:ascii="Times New Roman" w:hAnsi="Times New Roman" w:cs="Times New Roman"/>
          <w:i/>
          <w:iCs/>
          <w:sz w:val="24"/>
          <w:szCs w:val="24"/>
        </w:rPr>
        <w:t>24</w:t>
      </w:r>
      <w:r w:rsidRPr="005A0BD3">
        <w:rPr>
          <w:rFonts w:ascii="Times New Roman" w:hAnsi="Times New Roman" w:cs="Times New Roman"/>
          <w:sz w:val="24"/>
          <w:szCs w:val="24"/>
        </w:rPr>
        <w:t>(3). https://doi.org/10.1007/s10676-022-09653-y</w:t>
      </w:r>
    </w:p>
    <w:p w14:paraId="2DF8A863" w14:textId="7426953A" w:rsidR="00FF1AC1" w:rsidRDefault="00D16F08" w:rsidP="00052FF9">
      <w:pPr>
        <w:spacing w:line="360" w:lineRule="auto"/>
        <w:jc w:val="both"/>
        <w:rPr>
          <w:rFonts w:ascii="Times New Roman" w:hAnsi="Times New Roman" w:cs="Times New Roman"/>
          <w:sz w:val="24"/>
          <w:szCs w:val="24"/>
        </w:rPr>
      </w:pPr>
      <w:r w:rsidRPr="00052FF9">
        <w:rPr>
          <w:rFonts w:ascii="Times New Roman" w:hAnsi="Times New Roman" w:cs="Times New Roman"/>
          <w:i/>
          <w:iCs/>
          <w:sz w:val="24"/>
          <w:szCs w:val="24"/>
        </w:rPr>
        <w:t>Digitalization in Business: Benefits and Best Practices - Upwork</w:t>
      </w:r>
      <w:r w:rsidRPr="00052FF9">
        <w:rPr>
          <w:rFonts w:ascii="Times New Roman" w:hAnsi="Times New Roman" w:cs="Times New Roman"/>
          <w:sz w:val="24"/>
          <w:szCs w:val="24"/>
        </w:rPr>
        <w:t xml:space="preserve">. (2023, August 29). October 14, 2024. </w:t>
      </w:r>
      <w:r w:rsidR="00FF1AC1" w:rsidRPr="00FF1AC1">
        <w:rPr>
          <w:rFonts w:ascii="Times New Roman" w:hAnsi="Times New Roman" w:cs="Times New Roman"/>
          <w:sz w:val="24"/>
          <w:szCs w:val="24"/>
        </w:rPr>
        <w:t>https://www.upwork.com/resources/digitalization-in-business</w:t>
      </w:r>
    </w:p>
    <w:p w14:paraId="29A51818" w14:textId="40385908" w:rsidR="00FF1AC1" w:rsidRDefault="00FF1AC1" w:rsidP="00052FF9">
      <w:pPr>
        <w:spacing w:line="360" w:lineRule="auto"/>
        <w:jc w:val="both"/>
        <w:rPr>
          <w:rFonts w:ascii="Times New Roman" w:hAnsi="Times New Roman" w:cs="Times New Roman"/>
          <w:sz w:val="24"/>
          <w:szCs w:val="24"/>
        </w:rPr>
      </w:pPr>
      <w:r w:rsidRPr="00FF1AC1">
        <w:rPr>
          <w:rFonts w:ascii="Times New Roman" w:hAnsi="Times New Roman" w:cs="Times New Roman"/>
          <w:sz w:val="24"/>
          <w:szCs w:val="24"/>
        </w:rPr>
        <w:t xml:space="preserve">Hosking, A. (2024, July 18). The Role </w:t>
      </w:r>
      <w:proofErr w:type="gramStart"/>
      <w:r w:rsidRPr="00FF1AC1">
        <w:rPr>
          <w:rFonts w:ascii="Times New Roman" w:hAnsi="Times New Roman" w:cs="Times New Roman"/>
          <w:sz w:val="24"/>
          <w:szCs w:val="24"/>
        </w:rPr>
        <w:t>Of</w:t>
      </w:r>
      <w:proofErr w:type="gramEnd"/>
      <w:r w:rsidRPr="00FF1AC1">
        <w:rPr>
          <w:rFonts w:ascii="Times New Roman" w:hAnsi="Times New Roman" w:cs="Times New Roman"/>
          <w:sz w:val="24"/>
          <w:szCs w:val="24"/>
        </w:rPr>
        <w:t xml:space="preserve"> Data Privacy In HR: Balancing Transparency </w:t>
      </w:r>
      <w:proofErr w:type="gramStart"/>
      <w:r w:rsidRPr="00FF1AC1">
        <w:rPr>
          <w:rFonts w:ascii="Times New Roman" w:hAnsi="Times New Roman" w:cs="Times New Roman"/>
          <w:sz w:val="24"/>
          <w:szCs w:val="24"/>
        </w:rPr>
        <w:t>And</w:t>
      </w:r>
      <w:proofErr w:type="gramEnd"/>
      <w:r w:rsidRPr="00FF1AC1">
        <w:rPr>
          <w:rFonts w:ascii="Times New Roman" w:hAnsi="Times New Roman" w:cs="Times New Roman"/>
          <w:sz w:val="24"/>
          <w:szCs w:val="24"/>
        </w:rPr>
        <w:t xml:space="preserve"> Confidentiality. </w:t>
      </w:r>
      <w:r w:rsidRPr="00FF1AC1">
        <w:rPr>
          <w:rFonts w:ascii="Times New Roman" w:hAnsi="Times New Roman" w:cs="Times New Roman"/>
          <w:i/>
          <w:iCs/>
          <w:sz w:val="24"/>
          <w:szCs w:val="24"/>
        </w:rPr>
        <w:t>HR Future</w:t>
      </w:r>
      <w:r w:rsidRPr="00FF1AC1">
        <w:rPr>
          <w:rFonts w:ascii="Times New Roman" w:hAnsi="Times New Roman" w:cs="Times New Roman"/>
          <w:sz w:val="24"/>
          <w:szCs w:val="24"/>
        </w:rPr>
        <w:t>. https://www.hrfuture.net/talent-management/technology/the-role-of-data-privacy-in-hr-balancing-transparency-and-confidentiality/</w:t>
      </w:r>
    </w:p>
    <w:p w14:paraId="7BDEFBE0" w14:textId="376C94A3" w:rsidR="00FF1AC1" w:rsidRDefault="00D208F5" w:rsidP="00052FF9">
      <w:pPr>
        <w:spacing w:line="360" w:lineRule="auto"/>
        <w:jc w:val="both"/>
        <w:rPr>
          <w:rFonts w:ascii="Times New Roman" w:hAnsi="Times New Roman" w:cs="Times New Roman"/>
          <w:sz w:val="24"/>
          <w:szCs w:val="24"/>
        </w:rPr>
      </w:pPr>
      <w:r w:rsidRPr="00D208F5">
        <w:rPr>
          <w:rFonts w:ascii="Times New Roman" w:hAnsi="Times New Roman" w:cs="Times New Roman"/>
          <w:i/>
          <w:iCs/>
          <w:sz w:val="24"/>
          <w:szCs w:val="24"/>
        </w:rPr>
        <w:t>HR Blog &amp; Resource Library | AIHR | Videos | Guides | Case Studies</w:t>
      </w:r>
      <w:r w:rsidRPr="00D208F5">
        <w:rPr>
          <w:rFonts w:ascii="Times New Roman" w:hAnsi="Times New Roman" w:cs="Times New Roman"/>
          <w:sz w:val="24"/>
          <w:szCs w:val="24"/>
        </w:rPr>
        <w:t xml:space="preserve">. November 15, 2024. </w:t>
      </w:r>
      <w:r w:rsidR="00E73F41" w:rsidRPr="00E73F41">
        <w:rPr>
          <w:rFonts w:ascii="Times New Roman" w:hAnsi="Times New Roman" w:cs="Times New Roman"/>
          <w:sz w:val="24"/>
          <w:szCs w:val="24"/>
        </w:rPr>
        <w:t>https://www.aihr.com/blog/</w:t>
      </w:r>
    </w:p>
    <w:p w14:paraId="05C03DAD" w14:textId="5B8F1458" w:rsidR="00E73F41" w:rsidRDefault="00E73F41" w:rsidP="00052FF9">
      <w:pPr>
        <w:spacing w:line="360" w:lineRule="auto"/>
        <w:jc w:val="both"/>
        <w:rPr>
          <w:rFonts w:ascii="Times New Roman" w:hAnsi="Times New Roman" w:cs="Times New Roman"/>
          <w:sz w:val="24"/>
          <w:szCs w:val="24"/>
        </w:rPr>
      </w:pPr>
      <w:r w:rsidRPr="00E73F41">
        <w:rPr>
          <w:rFonts w:ascii="Times New Roman" w:hAnsi="Times New Roman" w:cs="Times New Roman"/>
          <w:sz w:val="24"/>
          <w:szCs w:val="24"/>
        </w:rPr>
        <w:t xml:space="preserve">Kim, S., Wang, Y., &amp; Boon, C. (2020). Sixty years of research on technology and human resource management: Looking back and looking forward. </w:t>
      </w:r>
      <w:r w:rsidRPr="00E73F41">
        <w:rPr>
          <w:rFonts w:ascii="Times New Roman" w:hAnsi="Times New Roman" w:cs="Times New Roman"/>
          <w:i/>
          <w:iCs/>
          <w:sz w:val="24"/>
          <w:szCs w:val="24"/>
        </w:rPr>
        <w:t>Human Resource Management</w:t>
      </w:r>
      <w:r w:rsidRPr="00E73F41">
        <w:rPr>
          <w:rFonts w:ascii="Times New Roman" w:hAnsi="Times New Roman" w:cs="Times New Roman"/>
          <w:sz w:val="24"/>
          <w:szCs w:val="24"/>
        </w:rPr>
        <w:t xml:space="preserve">, </w:t>
      </w:r>
      <w:r w:rsidRPr="00E73F41">
        <w:rPr>
          <w:rFonts w:ascii="Times New Roman" w:hAnsi="Times New Roman" w:cs="Times New Roman"/>
          <w:i/>
          <w:iCs/>
          <w:sz w:val="24"/>
          <w:szCs w:val="24"/>
        </w:rPr>
        <w:t>60</w:t>
      </w:r>
      <w:r w:rsidRPr="00E73F41">
        <w:rPr>
          <w:rFonts w:ascii="Times New Roman" w:hAnsi="Times New Roman" w:cs="Times New Roman"/>
          <w:sz w:val="24"/>
          <w:szCs w:val="24"/>
        </w:rPr>
        <w:t>(1), 229–247. https://doi.org/10.1002/hrm.22049</w:t>
      </w:r>
    </w:p>
    <w:p w14:paraId="2AC3C140" w14:textId="70AB1BBC" w:rsidR="00243E26" w:rsidRDefault="006B4843" w:rsidP="00052FF9">
      <w:pPr>
        <w:spacing w:line="360" w:lineRule="auto"/>
        <w:jc w:val="both"/>
        <w:rPr>
          <w:rFonts w:ascii="Times New Roman" w:hAnsi="Times New Roman" w:cs="Times New Roman"/>
          <w:sz w:val="24"/>
          <w:szCs w:val="24"/>
        </w:rPr>
      </w:pPr>
      <w:r w:rsidRPr="006B4843">
        <w:rPr>
          <w:rFonts w:ascii="Times New Roman" w:hAnsi="Times New Roman" w:cs="Times New Roman"/>
          <w:sz w:val="24"/>
          <w:szCs w:val="24"/>
        </w:rPr>
        <w:t xml:space="preserve">Kraus, S., Jones, P., Kailer, N., Weinmann, A., Chaparro-Banegas, N., &amp; Roig-Tierno, N. (2021). Digital Transformation: An Overview of the Current State of the Art of Research. </w:t>
      </w:r>
      <w:r w:rsidRPr="006B4843">
        <w:rPr>
          <w:rFonts w:ascii="Times New Roman" w:hAnsi="Times New Roman" w:cs="Times New Roman"/>
          <w:i/>
          <w:iCs/>
          <w:sz w:val="24"/>
          <w:szCs w:val="24"/>
        </w:rPr>
        <w:t>Sage Open</w:t>
      </w:r>
      <w:r w:rsidRPr="006B4843">
        <w:rPr>
          <w:rFonts w:ascii="Times New Roman" w:hAnsi="Times New Roman" w:cs="Times New Roman"/>
          <w:sz w:val="24"/>
          <w:szCs w:val="24"/>
        </w:rPr>
        <w:t xml:space="preserve">, 11(3). </w:t>
      </w:r>
      <w:r w:rsidR="0062268E" w:rsidRPr="008E567F">
        <w:rPr>
          <w:rFonts w:ascii="Times New Roman" w:hAnsi="Times New Roman" w:cs="Times New Roman"/>
          <w:sz w:val="24"/>
          <w:szCs w:val="24"/>
        </w:rPr>
        <w:t>https://doi.org/10.1177/21582440211047576</w:t>
      </w:r>
    </w:p>
    <w:p w14:paraId="1EC218D7" w14:textId="5C9667CA" w:rsidR="0062268E" w:rsidRDefault="0062268E" w:rsidP="00052FF9">
      <w:pPr>
        <w:spacing w:line="360" w:lineRule="auto"/>
        <w:jc w:val="both"/>
        <w:rPr>
          <w:rFonts w:ascii="Times New Roman" w:hAnsi="Times New Roman" w:cs="Times New Roman"/>
          <w:sz w:val="24"/>
          <w:szCs w:val="24"/>
        </w:rPr>
      </w:pPr>
      <w:r w:rsidRPr="0062268E">
        <w:rPr>
          <w:rFonts w:ascii="Times New Roman" w:hAnsi="Times New Roman" w:cs="Times New Roman"/>
          <w:sz w:val="24"/>
          <w:szCs w:val="24"/>
        </w:rPr>
        <w:t>Kurek, D. (2021</w:t>
      </w:r>
      <w:r w:rsidR="008E567F">
        <w:rPr>
          <w:rFonts w:ascii="Times New Roman" w:hAnsi="Times New Roman" w:cs="Times New Roman"/>
          <w:sz w:val="24"/>
          <w:szCs w:val="24"/>
        </w:rPr>
        <w:t xml:space="preserve">). </w:t>
      </w:r>
      <w:r w:rsidRPr="0062268E">
        <w:rPr>
          <w:rFonts w:ascii="Times New Roman" w:hAnsi="Times New Roman" w:cs="Times New Roman"/>
          <w:sz w:val="24"/>
          <w:szCs w:val="24"/>
        </w:rPr>
        <w:t>Use of Modern IT Solutions in the HRM Activities: Process Automation and Digital Employer Branding</w:t>
      </w:r>
      <w:r w:rsidR="008E567F">
        <w:rPr>
          <w:rFonts w:ascii="Times New Roman" w:hAnsi="Times New Roman" w:cs="Times New Roman"/>
          <w:sz w:val="24"/>
          <w:szCs w:val="24"/>
        </w:rPr>
        <w:t xml:space="preserve">. </w:t>
      </w:r>
      <w:r w:rsidRPr="008E567F">
        <w:rPr>
          <w:rFonts w:ascii="Times New Roman" w:hAnsi="Times New Roman" w:cs="Times New Roman"/>
          <w:i/>
          <w:iCs/>
          <w:sz w:val="24"/>
          <w:szCs w:val="24"/>
        </w:rPr>
        <w:t>European Research Studies</w:t>
      </w:r>
      <w:r w:rsidRPr="0062268E">
        <w:rPr>
          <w:rFonts w:ascii="Times New Roman" w:hAnsi="Times New Roman" w:cs="Times New Roman"/>
          <w:sz w:val="24"/>
          <w:szCs w:val="24"/>
        </w:rPr>
        <w:t>,</w:t>
      </w:r>
      <w:r w:rsidR="008E567F">
        <w:rPr>
          <w:rFonts w:ascii="Times New Roman" w:hAnsi="Times New Roman" w:cs="Times New Roman"/>
          <w:sz w:val="24"/>
          <w:szCs w:val="24"/>
        </w:rPr>
        <w:t xml:space="preserve"> 24(10, </w:t>
      </w:r>
      <w:r w:rsidRPr="0062268E">
        <w:rPr>
          <w:rFonts w:ascii="Times New Roman" w:hAnsi="Times New Roman" w:cs="Times New Roman"/>
          <w:sz w:val="24"/>
          <w:szCs w:val="24"/>
        </w:rPr>
        <w:t>152</w:t>
      </w:r>
      <w:r w:rsidR="00CB4B8D">
        <w:rPr>
          <w:rFonts w:ascii="Times New Roman" w:hAnsi="Times New Roman" w:cs="Times New Roman"/>
          <w:sz w:val="24"/>
          <w:szCs w:val="24"/>
        </w:rPr>
        <w:t>–</w:t>
      </w:r>
      <w:r w:rsidRPr="0062268E">
        <w:rPr>
          <w:rFonts w:ascii="Times New Roman" w:hAnsi="Times New Roman" w:cs="Times New Roman"/>
          <w:sz w:val="24"/>
          <w:szCs w:val="24"/>
        </w:rPr>
        <w:t>170</w:t>
      </w:r>
      <w:r w:rsidR="008E567F">
        <w:rPr>
          <w:rFonts w:ascii="Times New Roman" w:hAnsi="Times New Roman" w:cs="Times New Roman"/>
          <w:sz w:val="24"/>
          <w:szCs w:val="24"/>
        </w:rPr>
        <w:t>.</w:t>
      </w:r>
    </w:p>
    <w:p w14:paraId="7A5ED0D3" w14:textId="5E2D84EA" w:rsidR="00CB4B8D" w:rsidRDefault="00CB4B8D" w:rsidP="00052FF9">
      <w:pPr>
        <w:spacing w:line="360" w:lineRule="auto"/>
        <w:jc w:val="both"/>
        <w:rPr>
          <w:rFonts w:ascii="Times New Roman" w:hAnsi="Times New Roman" w:cs="Times New Roman"/>
          <w:sz w:val="24"/>
          <w:szCs w:val="24"/>
        </w:rPr>
      </w:pPr>
      <w:r w:rsidRPr="00CB4B8D">
        <w:rPr>
          <w:rFonts w:ascii="Times New Roman" w:hAnsi="Times New Roman" w:cs="Times New Roman"/>
          <w:sz w:val="24"/>
          <w:szCs w:val="24"/>
        </w:rPr>
        <w:t>Lagrange, V. (</w:t>
      </w:r>
      <w:r>
        <w:rPr>
          <w:rFonts w:ascii="Times New Roman" w:hAnsi="Times New Roman" w:cs="Times New Roman"/>
          <w:sz w:val="24"/>
          <w:szCs w:val="24"/>
        </w:rPr>
        <w:t>2001</w:t>
      </w:r>
      <w:r w:rsidRPr="00CB4B8D">
        <w:rPr>
          <w:rFonts w:ascii="Times New Roman" w:hAnsi="Times New Roman" w:cs="Times New Roman"/>
          <w:sz w:val="24"/>
          <w:szCs w:val="24"/>
        </w:rPr>
        <w:t xml:space="preserve">). An ergonomic perspective on automation. </w:t>
      </w:r>
      <w:r w:rsidRPr="00CB4B8D">
        <w:rPr>
          <w:rFonts w:ascii="Times New Roman" w:hAnsi="Times New Roman" w:cs="Times New Roman"/>
          <w:i/>
          <w:iCs/>
          <w:sz w:val="24"/>
          <w:szCs w:val="24"/>
        </w:rPr>
        <w:t>Proceedings 10th IEEE International Workshop on Robot and Human Interactive Communication.</w:t>
      </w:r>
      <w:r w:rsidRPr="00CB4B8D">
        <w:rPr>
          <w:rFonts w:ascii="Times New Roman" w:hAnsi="Times New Roman" w:cs="Times New Roman"/>
          <w:sz w:val="24"/>
          <w:szCs w:val="24"/>
        </w:rPr>
        <w:t xml:space="preserve"> ROMAN 2001 (Cat. No.01TH8591). doi:10.1109/roman.2001.981936</w:t>
      </w:r>
    </w:p>
    <w:p w14:paraId="3F412983" w14:textId="545D0A2F" w:rsidR="00D71F01" w:rsidRDefault="00D71F01" w:rsidP="00052FF9">
      <w:pPr>
        <w:spacing w:line="360" w:lineRule="auto"/>
        <w:jc w:val="both"/>
        <w:rPr>
          <w:rFonts w:ascii="Times New Roman" w:hAnsi="Times New Roman" w:cs="Times New Roman"/>
          <w:sz w:val="24"/>
          <w:szCs w:val="24"/>
        </w:rPr>
      </w:pPr>
      <w:proofErr w:type="spellStart"/>
      <w:r w:rsidRPr="00D71F01">
        <w:rPr>
          <w:rFonts w:ascii="Times New Roman" w:hAnsi="Times New Roman" w:cs="Times New Roman"/>
          <w:sz w:val="24"/>
          <w:szCs w:val="24"/>
        </w:rPr>
        <w:t>Lubberink</w:t>
      </w:r>
      <w:proofErr w:type="spellEnd"/>
      <w:r w:rsidRPr="00D71F01">
        <w:rPr>
          <w:rFonts w:ascii="Times New Roman" w:hAnsi="Times New Roman" w:cs="Times New Roman"/>
          <w:sz w:val="24"/>
          <w:szCs w:val="24"/>
        </w:rPr>
        <w:t xml:space="preserve">, R., Blok, V., Van Ophem, J., &amp; </w:t>
      </w:r>
      <w:proofErr w:type="spellStart"/>
      <w:r w:rsidRPr="00D71F01">
        <w:rPr>
          <w:rFonts w:ascii="Times New Roman" w:hAnsi="Times New Roman" w:cs="Times New Roman"/>
          <w:sz w:val="24"/>
          <w:szCs w:val="24"/>
        </w:rPr>
        <w:t>Omta</w:t>
      </w:r>
      <w:proofErr w:type="spellEnd"/>
      <w:r w:rsidRPr="00D71F01">
        <w:rPr>
          <w:rFonts w:ascii="Times New Roman" w:hAnsi="Times New Roman" w:cs="Times New Roman"/>
          <w:sz w:val="24"/>
          <w:szCs w:val="24"/>
        </w:rPr>
        <w:t xml:space="preserve">, O. (2017). Lessons for Responsible Innovation in the Business Context: A Systematic Literature Review of Responsible, Social and Sustainable Innovation Practices. </w:t>
      </w:r>
      <w:r w:rsidRPr="00D71F01">
        <w:rPr>
          <w:rFonts w:ascii="Times New Roman" w:hAnsi="Times New Roman" w:cs="Times New Roman"/>
          <w:i/>
          <w:iCs/>
          <w:sz w:val="24"/>
          <w:szCs w:val="24"/>
        </w:rPr>
        <w:t>Sustainability</w:t>
      </w:r>
      <w:r w:rsidRPr="00D71F01">
        <w:rPr>
          <w:rFonts w:ascii="Times New Roman" w:hAnsi="Times New Roman" w:cs="Times New Roman"/>
          <w:sz w:val="24"/>
          <w:szCs w:val="24"/>
        </w:rPr>
        <w:t xml:space="preserve">, </w:t>
      </w:r>
      <w:r w:rsidRPr="00D71F01">
        <w:rPr>
          <w:rFonts w:ascii="Times New Roman" w:hAnsi="Times New Roman" w:cs="Times New Roman"/>
          <w:i/>
          <w:iCs/>
          <w:sz w:val="24"/>
          <w:szCs w:val="24"/>
        </w:rPr>
        <w:t>9</w:t>
      </w:r>
      <w:r w:rsidRPr="00D71F01">
        <w:rPr>
          <w:rFonts w:ascii="Times New Roman" w:hAnsi="Times New Roman" w:cs="Times New Roman"/>
          <w:sz w:val="24"/>
          <w:szCs w:val="24"/>
        </w:rPr>
        <w:t>(5), 721. https://doi.org/10.3390/su9050721</w:t>
      </w:r>
    </w:p>
    <w:p w14:paraId="70BCD94D" w14:textId="6E20BBE9" w:rsidR="00187CE9" w:rsidRDefault="00187CE9" w:rsidP="00052FF9">
      <w:pPr>
        <w:spacing w:line="360" w:lineRule="auto"/>
        <w:jc w:val="both"/>
        <w:rPr>
          <w:rFonts w:ascii="Times New Roman" w:hAnsi="Times New Roman" w:cs="Times New Roman"/>
          <w:sz w:val="24"/>
          <w:szCs w:val="24"/>
        </w:rPr>
      </w:pPr>
      <w:r w:rsidRPr="00187CE9">
        <w:rPr>
          <w:rFonts w:ascii="Times New Roman" w:hAnsi="Times New Roman" w:cs="Times New Roman"/>
          <w:sz w:val="24"/>
          <w:szCs w:val="24"/>
        </w:rPr>
        <w:lastRenderedPageBreak/>
        <w:t xml:space="preserve">Mazurchenko, A., &amp; </w:t>
      </w:r>
      <w:proofErr w:type="spellStart"/>
      <w:r w:rsidRPr="00187CE9">
        <w:rPr>
          <w:rFonts w:ascii="Times New Roman" w:hAnsi="Times New Roman" w:cs="Times New Roman"/>
          <w:sz w:val="24"/>
          <w:szCs w:val="24"/>
        </w:rPr>
        <w:t>Maršíková</w:t>
      </w:r>
      <w:proofErr w:type="spellEnd"/>
      <w:r w:rsidRPr="00187CE9">
        <w:rPr>
          <w:rFonts w:ascii="Times New Roman" w:hAnsi="Times New Roman" w:cs="Times New Roman"/>
          <w:sz w:val="24"/>
          <w:szCs w:val="24"/>
        </w:rPr>
        <w:t xml:space="preserve">, K. (2019). Digitally-Powered Human Resource Management: Skills and Roles in the Digital Era. </w:t>
      </w:r>
      <w:r w:rsidRPr="00187CE9">
        <w:rPr>
          <w:rFonts w:ascii="Times New Roman" w:hAnsi="Times New Roman" w:cs="Times New Roman"/>
          <w:i/>
          <w:iCs/>
          <w:sz w:val="24"/>
          <w:szCs w:val="24"/>
        </w:rPr>
        <w:t xml:space="preserve">Acta Informatica </w:t>
      </w:r>
      <w:proofErr w:type="spellStart"/>
      <w:r w:rsidRPr="00187CE9">
        <w:rPr>
          <w:rFonts w:ascii="Times New Roman" w:hAnsi="Times New Roman" w:cs="Times New Roman"/>
          <w:i/>
          <w:iCs/>
          <w:sz w:val="24"/>
          <w:szCs w:val="24"/>
        </w:rPr>
        <w:t>Pragensia</w:t>
      </w:r>
      <w:proofErr w:type="spellEnd"/>
      <w:r w:rsidRPr="00187CE9">
        <w:rPr>
          <w:rFonts w:ascii="Times New Roman" w:hAnsi="Times New Roman" w:cs="Times New Roman"/>
          <w:sz w:val="24"/>
          <w:szCs w:val="24"/>
        </w:rPr>
        <w:t xml:space="preserve">, </w:t>
      </w:r>
      <w:r w:rsidRPr="00187CE9">
        <w:rPr>
          <w:rFonts w:ascii="Times New Roman" w:hAnsi="Times New Roman" w:cs="Times New Roman"/>
          <w:i/>
          <w:iCs/>
          <w:sz w:val="24"/>
          <w:szCs w:val="24"/>
        </w:rPr>
        <w:t>8</w:t>
      </w:r>
      <w:r w:rsidRPr="00187CE9">
        <w:rPr>
          <w:rFonts w:ascii="Times New Roman" w:hAnsi="Times New Roman" w:cs="Times New Roman"/>
          <w:sz w:val="24"/>
          <w:szCs w:val="24"/>
        </w:rPr>
        <w:t>(2), 72–87. https://doi.org/10.18267/j.aip.125</w:t>
      </w:r>
    </w:p>
    <w:p w14:paraId="4384E59B" w14:textId="57373A32" w:rsidR="00B32546" w:rsidRDefault="00B32546" w:rsidP="00052FF9">
      <w:pPr>
        <w:spacing w:line="360" w:lineRule="auto"/>
        <w:jc w:val="both"/>
        <w:rPr>
          <w:rFonts w:ascii="Times New Roman" w:hAnsi="Times New Roman" w:cs="Times New Roman"/>
          <w:sz w:val="24"/>
          <w:szCs w:val="24"/>
        </w:rPr>
      </w:pPr>
      <w:r w:rsidRPr="00B32546">
        <w:rPr>
          <w:rFonts w:ascii="Times New Roman" w:hAnsi="Times New Roman" w:cs="Times New Roman"/>
          <w:sz w:val="24"/>
          <w:szCs w:val="24"/>
        </w:rPr>
        <w:t xml:space="preserve">McClure, P. K. (2017). “You’re Fired,” </w:t>
      </w:r>
      <w:proofErr w:type="gramStart"/>
      <w:r w:rsidRPr="00B32546">
        <w:rPr>
          <w:rFonts w:ascii="Times New Roman" w:hAnsi="Times New Roman" w:cs="Times New Roman"/>
          <w:sz w:val="24"/>
          <w:szCs w:val="24"/>
        </w:rPr>
        <w:t>Says</w:t>
      </w:r>
      <w:proofErr w:type="gramEnd"/>
      <w:r w:rsidRPr="00B32546">
        <w:rPr>
          <w:rFonts w:ascii="Times New Roman" w:hAnsi="Times New Roman" w:cs="Times New Roman"/>
          <w:sz w:val="24"/>
          <w:szCs w:val="24"/>
        </w:rPr>
        <w:t xml:space="preserve"> the Robot. </w:t>
      </w:r>
      <w:r w:rsidRPr="00B32546">
        <w:rPr>
          <w:rFonts w:ascii="Times New Roman" w:hAnsi="Times New Roman" w:cs="Times New Roman"/>
          <w:i/>
          <w:iCs/>
          <w:sz w:val="24"/>
          <w:szCs w:val="24"/>
        </w:rPr>
        <w:t>Social Science Computer Review</w:t>
      </w:r>
      <w:r w:rsidRPr="00B32546">
        <w:rPr>
          <w:rFonts w:ascii="Times New Roman" w:hAnsi="Times New Roman" w:cs="Times New Roman"/>
          <w:sz w:val="24"/>
          <w:szCs w:val="24"/>
        </w:rPr>
        <w:t xml:space="preserve">, </w:t>
      </w:r>
      <w:r w:rsidRPr="00B32546">
        <w:rPr>
          <w:rFonts w:ascii="Times New Roman" w:hAnsi="Times New Roman" w:cs="Times New Roman"/>
          <w:i/>
          <w:iCs/>
          <w:sz w:val="24"/>
          <w:szCs w:val="24"/>
        </w:rPr>
        <w:t>36</w:t>
      </w:r>
      <w:r w:rsidRPr="00B32546">
        <w:rPr>
          <w:rFonts w:ascii="Times New Roman" w:hAnsi="Times New Roman" w:cs="Times New Roman"/>
          <w:sz w:val="24"/>
          <w:szCs w:val="24"/>
        </w:rPr>
        <w:t>(2), 139–156. https://doi.org/10.1177/0894439317698637</w:t>
      </w:r>
    </w:p>
    <w:p w14:paraId="2A8E526C" w14:textId="33971C7D" w:rsidR="00A51FEF" w:rsidRDefault="00A51FEF" w:rsidP="00052FF9">
      <w:pPr>
        <w:spacing w:line="360" w:lineRule="auto"/>
        <w:jc w:val="both"/>
        <w:rPr>
          <w:rFonts w:ascii="Times New Roman" w:hAnsi="Times New Roman" w:cs="Times New Roman"/>
          <w:sz w:val="24"/>
          <w:szCs w:val="24"/>
        </w:rPr>
      </w:pPr>
      <w:r w:rsidRPr="00A51FEF">
        <w:rPr>
          <w:rFonts w:ascii="Times New Roman" w:hAnsi="Times New Roman" w:cs="Times New Roman"/>
          <w:sz w:val="24"/>
          <w:szCs w:val="24"/>
        </w:rPr>
        <w:t xml:space="preserve">Martínez-Morán, P. C., Díez, F., </w:t>
      </w:r>
      <w:proofErr w:type="spellStart"/>
      <w:r w:rsidRPr="00A51FEF">
        <w:rPr>
          <w:rFonts w:ascii="Times New Roman" w:hAnsi="Times New Roman" w:cs="Times New Roman"/>
          <w:sz w:val="24"/>
          <w:szCs w:val="24"/>
        </w:rPr>
        <w:t>Solabarrieta</w:t>
      </w:r>
      <w:proofErr w:type="spellEnd"/>
      <w:r w:rsidRPr="00A51FEF">
        <w:rPr>
          <w:rFonts w:ascii="Times New Roman" w:hAnsi="Times New Roman" w:cs="Times New Roman"/>
          <w:sz w:val="24"/>
          <w:szCs w:val="24"/>
        </w:rPr>
        <w:t xml:space="preserve">, J., Fernández-Rico, J. M., &amp; </w:t>
      </w:r>
      <w:proofErr w:type="spellStart"/>
      <w:r w:rsidRPr="00A51FEF">
        <w:rPr>
          <w:rFonts w:ascii="Times New Roman" w:hAnsi="Times New Roman" w:cs="Times New Roman"/>
          <w:sz w:val="24"/>
          <w:szCs w:val="24"/>
        </w:rPr>
        <w:t>Igoa</w:t>
      </w:r>
      <w:proofErr w:type="spellEnd"/>
      <w:r w:rsidRPr="00A51FEF">
        <w:rPr>
          <w:rFonts w:ascii="Times New Roman" w:hAnsi="Times New Roman" w:cs="Times New Roman"/>
          <w:sz w:val="24"/>
          <w:szCs w:val="24"/>
        </w:rPr>
        <w:t>-Iraola, E. (2024). Talent Management Digitalization and Company Size as a Catalyst. </w:t>
      </w:r>
      <w:r w:rsidRPr="00A51FEF">
        <w:rPr>
          <w:rFonts w:ascii="Times New Roman" w:hAnsi="Times New Roman" w:cs="Times New Roman"/>
          <w:i/>
          <w:iCs/>
          <w:sz w:val="24"/>
          <w:szCs w:val="24"/>
        </w:rPr>
        <w:t>Systems</w:t>
      </w:r>
      <w:r w:rsidRPr="00A51FEF">
        <w:rPr>
          <w:rFonts w:ascii="Times New Roman" w:hAnsi="Times New Roman" w:cs="Times New Roman"/>
          <w:sz w:val="24"/>
          <w:szCs w:val="24"/>
        </w:rPr>
        <w:t>, </w:t>
      </w:r>
      <w:r w:rsidRPr="00A51FEF">
        <w:rPr>
          <w:rFonts w:ascii="Times New Roman" w:hAnsi="Times New Roman" w:cs="Times New Roman"/>
          <w:i/>
          <w:iCs/>
          <w:sz w:val="24"/>
          <w:szCs w:val="24"/>
        </w:rPr>
        <w:t>12</w:t>
      </w:r>
      <w:r w:rsidRPr="00A51FEF">
        <w:rPr>
          <w:rFonts w:ascii="Times New Roman" w:hAnsi="Times New Roman" w:cs="Times New Roman"/>
          <w:sz w:val="24"/>
          <w:szCs w:val="24"/>
        </w:rPr>
        <w:t>(5), 168. https://doi.org/10.3390/systems12050168</w:t>
      </w:r>
    </w:p>
    <w:p w14:paraId="04A4CBD0" w14:textId="19D5511D" w:rsidR="003102B6" w:rsidRDefault="003102B6" w:rsidP="00052FF9">
      <w:pPr>
        <w:spacing w:line="360" w:lineRule="auto"/>
        <w:jc w:val="both"/>
        <w:rPr>
          <w:rFonts w:ascii="Times New Roman" w:hAnsi="Times New Roman" w:cs="Times New Roman"/>
          <w:sz w:val="24"/>
          <w:szCs w:val="24"/>
        </w:rPr>
      </w:pPr>
      <w:r w:rsidRPr="003102B6">
        <w:rPr>
          <w:rFonts w:ascii="Times New Roman" w:hAnsi="Times New Roman" w:cs="Times New Roman"/>
          <w:sz w:val="24"/>
          <w:szCs w:val="24"/>
        </w:rPr>
        <w:t xml:space="preserve">Parviainen, P., Tihinen, M., Kääriäinen, J., &amp; </w:t>
      </w:r>
      <w:proofErr w:type="spellStart"/>
      <w:r w:rsidRPr="003102B6">
        <w:rPr>
          <w:rFonts w:ascii="Times New Roman" w:hAnsi="Times New Roman" w:cs="Times New Roman"/>
          <w:sz w:val="24"/>
          <w:szCs w:val="24"/>
        </w:rPr>
        <w:t>Teppola</w:t>
      </w:r>
      <w:proofErr w:type="spellEnd"/>
      <w:r w:rsidRPr="003102B6">
        <w:rPr>
          <w:rFonts w:ascii="Times New Roman" w:hAnsi="Times New Roman" w:cs="Times New Roman"/>
          <w:sz w:val="24"/>
          <w:szCs w:val="24"/>
        </w:rPr>
        <w:t>, S. (2022). Tackling the digitalization challenge: how to benefit from digitalization in practice. </w:t>
      </w:r>
      <w:r w:rsidRPr="003102B6">
        <w:rPr>
          <w:rFonts w:ascii="Times New Roman" w:hAnsi="Times New Roman" w:cs="Times New Roman"/>
          <w:i/>
          <w:iCs/>
          <w:sz w:val="24"/>
          <w:szCs w:val="24"/>
        </w:rPr>
        <w:t>International Journal of Information Systems and Project Management</w:t>
      </w:r>
      <w:r>
        <w:rPr>
          <w:rFonts w:ascii="Times New Roman" w:hAnsi="Times New Roman" w:cs="Times New Roman"/>
          <w:sz w:val="24"/>
          <w:szCs w:val="24"/>
        </w:rPr>
        <w:t>, 5(1), 63-77.</w:t>
      </w:r>
      <w:r w:rsidR="00905C8D">
        <w:rPr>
          <w:rFonts w:ascii="Times New Roman" w:hAnsi="Times New Roman" w:cs="Times New Roman"/>
          <w:sz w:val="24"/>
          <w:szCs w:val="24"/>
        </w:rPr>
        <w:t xml:space="preserve"> </w:t>
      </w:r>
      <w:r w:rsidR="00905C8D" w:rsidRPr="00905C8D">
        <w:rPr>
          <w:rFonts w:ascii="Times New Roman" w:hAnsi="Times New Roman" w:cs="Times New Roman"/>
          <w:sz w:val="24"/>
          <w:szCs w:val="24"/>
        </w:rPr>
        <w:t>https://doi.org/10.12821/ijispm050104</w:t>
      </w:r>
    </w:p>
    <w:p w14:paraId="070A4C3E" w14:textId="07379D14" w:rsidR="00BC4B21" w:rsidRDefault="00BC4B21" w:rsidP="00052FF9">
      <w:pPr>
        <w:spacing w:line="360" w:lineRule="auto"/>
        <w:jc w:val="both"/>
        <w:rPr>
          <w:rFonts w:ascii="Times New Roman" w:hAnsi="Times New Roman" w:cs="Times New Roman"/>
          <w:sz w:val="24"/>
          <w:szCs w:val="24"/>
        </w:rPr>
      </w:pPr>
      <w:proofErr w:type="spellStart"/>
      <w:r w:rsidRPr="00BC4B21">
        <w:rPr>
          <w:rFonts w:ascii="Times New Roman" w:hAnsi="Times New Roman" w:cs="Times New Roman"/>
          <w:sz w:val="24"/>
          <w:szCs w:val="24"/>
        </w:rPr>
        <w:t>Rachinger</w:t>
      </w:r>
      <w:proofErr w:type="spellEnd"/>
      <w:r w:rsidRPr="00BC4B21">
        <w:rPr>
          <w:rFonts w:ascii="Times New Roman" w:hAnsi="Times New Roman" w:cs="Times New Roman"/>
          <w:sz w:val="24"/>
          <w:szCs w:val="24"/>
        </w:rPr>
        <w:t xml:space="preserve">, M., Rauter, R., Müller, C., </w:t>
      </w:r>
      <w:proofErr w:type="spellStart"/>
      <w:r w:rsidRPr="00BC4B21">
        <w:rPr>
          <w:rFonts w:ascii="Times New Roman" w:hAnsi="Times New Roman" w:cs="Times New Roman"/>
          <w:sz w:val="24"/>
          <w:szCs w:val="24"/>
        </w:rPr>
        <w:t>Vorraber</w:t>
      </w:r>
      <w:proofErr w:type="spellEnd"/>
      <w:r w:rsidRPr="00BC4B21">
        <w:rPr>
          <w:rFonts w:ascii="Times New Roman" w:hAnsi="Times New Roman" w:cs="Times New Roman"/>
          <w:sz w:val="24"/>
          <w:szCs w:val="24"/>
        </w:rPr>
        <w:t xml:space="preserve">, W., &amp; </w:t>
      </w:r>
      <w:proofErr w:type="spellStart"/>
      <w:r w:rsidRPr="00BC4B21">
        <w:rPr>
          <w:rFonts w:ascii="Times New Roman" w:hAnsi="Times New Roman" w:cs="Times New Roman"/>
          <w:sz w:val="24"/>
          <w:szCs w:val="24"/>
        </w:rPr>
        <w:t>Schirgi</w:t>
      </w:r>
      <w:proofErr w:type="spellEnd"/>
      <w:r w:rsidRPr="00BC4B21">
        <w:rPr>
          <w:rFonts w:ascii="Times New Roman" w:hAnsi="Times New Roman" w:cs="Times New Roman"/>
          <w:sz w:val="24"/>
          <w:szCs w:val="24"/>
        </w:rPr>
        <w:t>, E. (2019). Digitalization and its influence on business model innovation. </w:t>
      </w:r>
      <w:r w:rsidRPr="00BC4B21">
        <w:rPr>
          <w:rFonts w:ascii="Times New Roman" w:hAnsi="Times New Roman" w:cs="Times New Roman"/>
          <w:i/>
          <w:iCs/>
          <w:sz w:val="24"/>
          <w:szCs w:val="24"/>
        </w:rPr>
        <w:t>Journal of Manufacturing Technology Management</w:t>
      </w:r>
      <w:r w:rsidRPr="00BC4B21">
        <w:rPr>
          <w:rFonts w:ascii="Times New Roman" w:hAnsi="Times New Roman" w:cs="Times New Roman"/>
          <w:sz w:val="24"/>
          <w:szCs w:val="24"/>
        </w:rPr>
        <w:t xml:space="preserve">, 30(8), 1143-1160. </w:t>
      </w:r>
      <w:r w:rsidR="00675596" w:rsidRPr="00675596">
        <w:rPr>
          <w:rFonts w:ascii="Times New Roman" w:hAnsi="Times New Roman" w:cs="Times New Roman"/>
          <w:sz w:val="24"/>
          <w:szCs w:val="24"/>
        </w:rPr>
        <w:t>https://doi.org/10.1108/jmtm-01-2018-0020</w:t>
      </w:r>
    </w:p>
    <w:p w14:paraId="28741A03" w14:textId="6CFD8E84" w:rsidR="00675596" w:rsidRDefault="00675596" w:rsidP="00052FF9">
      <w:pPr>
        <w:spacing w:line="360" w:lineRule="auto"/>
        <w:jc w:val="both"/>
        <w:rPr>
          <w:rFonts w:ascii="Times New Roman" w:hAnsi="Times New Roman" w:cs="Times New Roman"/>
          <w:sz w:val="24"/>
          <w:szCs w:val="24"/>
        </w:rPr>
      </w:pPr>
      <w:proofErr w:type="spellStart"/>
      <w:r w:rsidRPr="00675596">
        <w:rPr>
          <w:rFonts w:ascii="Times New Roman" w:hAnsi="Times New Roman" w:cs="Times New Roman"/>
          <w:sz w:val="24"/>
          <w:szCs w:val="24"/>
        </w:rPr>
        <w:t>Rajabalee</w:t>
      </w:r>
      <w:proofErr w:type="spellEnd"/>
      <w:r w:rsidRPr="00675596">
        <w:rPr>
          <w:rFonts w:ascii="Times New Roman" w:hAnsi="Times New Roman" w:cs="Times New Roman"/>
          <w:sz w:val="24"/>
          <w:szCs w:val="24"/>
        </w:rPr>
        <w:t xml:space="preserve">, Y. B., &amp; </w:t>
      </w:r>
      <w:proofErr w:type="spellStart"/>
      <w:r w:rsidRPr="00675596">
        <w:rPr>
          <w:rFonts w:ascii="Times New Roman" w:hAnsi="Times New Roman" w:cs="Times New Roman"/>
          <w:sz w:val="24"/>
          <w:szCs w:val="24"/>
        </w:rPr>
        <w:t>Santally</w:t>
      </w:r>
      <w:proofErr w:type="spellEnd"/>
      <w:r w:rsidRPr="00675596">
        <w:rPr>
          <w:rFonts w:ascii="Times New Roman" w:hAnsi="Times New Roman" w:cs="Times New Roman"/>
          <w:sz w:val="24"/>
          <w:szCs w:val="24"/>
        </w:rPr>
        <w:t xml:space="preserve">, M. I. (2020). Learner satisfaction, engagement and performances in an online module: Implications for institutional e-learning policy. </w:t>
      </w:r>
      <w:r w:rsidRPr="00675596">
        <w:rPr>
          <w:rFonts w:ascii="Times New Roman" w:hAnsi="Times New Roman" w:cs="Times New Roman"/>
          <w:i/>
          <w:iCs/>
          <w:sz w:val="24"/>
          <w:szCs w:val="24"/>
        </w:rPr>
        <w:t>Education and Information Technologies</w:t>
      </w:r>
      <w:r w:rsidRPr="00675596">
        <w:rPr>
          <w:rFonts w:ascii="Times New Roman" w:hAnsi="Times New Roman" w:cs="Times New Roman"/>
          <w:sz w:val="24"/>
          <w:szCs w:val="24"/>
        </w:rPr>
        <w:t xml:space="preserve">, </w:t>
      </w:r>
      <w:r w:rsidRPr="00675596">
        <w:rPr>
          <w:rFonts w:ascii="Times New Roman" w:hAnsi="Times New Roman" w:cs="Times New Roman"/>
          <w:i/>
          <w:iCs/>
          <w:sz w:val="24"/>
          <w:szCs w:val="24"/>
        </w:rPr>
        <w:t>26</w:t>
      </w:r>
      <w:r w:rsidRPr="00675596">
        <w:rPr>
          <w:rFonts w:ascii="Times New Roman" w:hAnsi="Times New Roman" w:cs="Times New Roman"/>
          <w:sz w:val="24"/>
          <w:szCs w:val="24"/>
        </w:rPr>
        <w:t>(3), 2623–2656. https://doi.org/10.1007/s10639-020-10375-1</w:t>
      </w:r>
    </w:p>
    <w:p w14:paraId="308060F5" w14:textId="0C0217C9" w:rsidR="00722E6E" w:rsidRDefault="00722E6E" w:rsidP="00052FF9">
      <w:pPr>
        <w:spacing w:line="360" w:lineRule="auto"/>
        <w:jc w:val="both"/>
        <w:rPr>
          <w:rFonts w:ascii="Times New Roman" w:hAnsi="Times New Roman" w:cs="Times New Roman"/>
          <w:sz w:val="24"/>
          <w:szCs w:val="24"/>
        </w:rPr>
      </w:pPr>
      <w:r w:rsidRPr="00722E6E">
        <w:rPr>
          <w:rFonts w:ascii="Times New Roman" w:hAnsi="Times New Roman" w:cs="Times New Roman"/>
          <w:i/>
          <w:iCs/>
          <w:sz w:val="24"/>
          <w:szCs w:val="24"/>
        </w:rPr>
        <w:t>Right Employee Onboarding Explained | Workable</w:t>
      </w:r>
      <w:r w:rsidRPr="00722E6E">
        <w:rPr>
          <w:rFonts w:ascii="Times New Roman" w:hAnsi="Times New Roman" w:cs="Times New Roman"/>
          <w:sz w:val="24"/>
          <w:szCs w:val="24"/>
        </w:rPr>
        <w:t xml:space="preserve">. December 9, 2024. </w:t>
      </w:r>
      <w:r w:rsidR="0046392D" w:rsidRPr="0046392D">
        <w:rPr>
          <w:rFonts w:ascii="Times New Roman" w:hAnsi="Times New Roman" w:cs="Times New Roman"/>
          <w:sz w:val="24"/>
          <w:szCs w:val="24"/>
        </w:rPr>
        <w:t>https://resources.workable.com/tutorial/what-is-onboarding</w:t>
      </w:r>
    </w:p>
    <w:p w14:paraId="75AECDAD" w14:textId="1940416E" w:rsidR="0046392D" w:rsidRDefault="0046392D" w:rsidP="00052FF9">
      <w:pPr>
        <w:spacing w:line="360" w:lineRule="auto"/>
        <w:jc w:val="both"/>
        <w:rPr>
          <w:rFonts w:ascii="Times New Roman" w:hAnsi="Times New Roman" w:cs="Times New Roman"/>
          <w:sz w:val="24"/>
          <w:szCs w:val="24"/>
        </w:rPr>
      </w:pPr>
      <w:r w:rsidRPr="0046392D">
        <w:rPr>
          <w:rFonts w:ascii="Times New Roman" w:hAnsi="Times New Roman" w:cs="Times New Roman"/>
          <w:sz w:val="24"/>
          <w:szCs w:val="24"/>
        </w:rPr>
        <w:t xml:space="preserve">Sankar, J. P., </w:t>
      </w:r>
      <w:proofErr w:type="spellStart"/>
      <w:r w:rsidRPr="0046392D">
        <w:rPr>
          <w:rFonts w:ascii="Times New Roman" w:hAnsi="Times New Roman" w:cs="Times New Roman"/>
          <w:sz w:val="24"/>
          <w:szCs w:val="24"/>
        </w:rPr>
        <w:t>Yoganandham</w:t>
      </w:r>
      <w:proofErr w:type="spellEnd"/>
      <w:r w:rsidRPr="0046392D">
        <w:rPr>
          <w:rFonts w:ascii="Times New Roman" w:hAnsi="Times New Roman" w:cs="Times New Roman"/>
          <w:sz w:val="24"/>
          <w:szCs w:val="24"/>
        </w:rPr>
        <w:t xml:space="preserve">, G., Kalaichelvi, R., John, J. A., &amp; Kumar, B. U. (2021). Human Resource Digital Transformation of IT Sector in India. </w:t>
      </w:r>
      <w:proofErr w:type="spellStart"/>
      <w:r w:rsidRPr="0046392D">
        <w:rPr>
          <w:rFonts w:ascii="Times New Roman" w:hAnsi="Times New Roman" w:cs="Times New Roman"/>
          <w:i/>
          <w:iCs/>
          <w:sz w:val="24"/>
          <w:szCs w:val="24"/>
        </w:rPr>
        <w:t>Webology</w:t>
      </w:r>
      <w:proofErr w:type="spellEnd"/>
      <w:r w:rsidRPr="0046392D">
        <w:rPr>
          <w:rFonts w:ascii="Times New Roman" w:hAnsi="Times New Roman" w:cs="Times New Roman"/>
          <w:sz w:val="24"/>
          <w:szCs w:val="24"/>
        </w:rPr>
        <w:t xml:space="preserve">, </w:t>
      </w:r>
      <w:r w:rsidRPr="0046392D">
        <w:rPr>
          <w:rFonts w:ascii="Times New Roman" w:hAnsi="Times New Roman" w:cs="Times New Roman"/>
          <w:i/>
          <w:iCs/>
          <w:sz w:val="24"/>
          <w:szCs w:val="24"/>
        </w:rPr>
        <w:t>18</w:t>
      </w:r>
      <w:r w:rsidRPr="0046392D">
        <w:rPr>
          <w:rFonts w:ascii="Times New Roman" w:hAnsi="Times New Roman" w:cs="Times New Roman"/>
          <w:sz w:val="24"/>
          <w:szCs w:val="24"/>
        </w:rPr>
        <w:t>(1), 219–232. https://doi.org/10.14704/web/v18i1/web18085</w:t>
      </w:r>
    </w:p>
    <w:p w14:paraId="4E5F5815" w14:textId="3261508A" w:rsidR="00A0669B" w:rsidRDefault="00243E26" w:rsidP="00052FF9">
      <w:pPr>
        <w:spacing w:line="360" w:lineRule="auto"/>
        <w:jc w:val="both"/>
        <w:rPr>
          <w:rFonts w:ascii="Times New Roman" w:hAnsi="Times New Roman" w:cs="Times New Roman"/>
          <w:sz w:val="24"/>
          <w:szCs w:val="24"/>
        </w:rPr>
      </w:pPr>
      <w:r w:rsidRPr="00243E26">
        <w:rPr>
          <w:rFonts w:ascii="Times New Roman" w:hAnsi="Times New Roman" w:cs="Times New Roman"/>
          <w:sz w:val="24"/>
          <w:szCs w:val="24"/>
        </w:rPr>
        <w:t>Wang, Z., Lin, S., Chen, Y., Lyulyov, O., &amp; Pimonenko, T. (2023). Digitalization Effect on Business Performance: Role of Business Model Innovation. </w:t>
      </w:r>
      <w:r w:rsidRPr="00243E26">
        <w:rPr>
          <w:rFonts w:ascii="Times New Roman" w:hAnsi="Times New Roman" w:cs="Times New Roman"/>
          <w:i/>
          <w:iCs/>
          <w:sz w:val="24"/>
          <w:szCs w:val="24"/>
        </w:rPr>
        <w:t>Sustainability</w:t>
      </w:r>
      <w:r w:rsidRPr="00243E26">
        <w:rPr>
          <w:rFonts w:ascii="Times New Roman" w:hAnsi="Times New Roman" w:cs="Times New Roman"/>
          <w:sz w:val="24"/>
          <w:szCs w:val="24"/>
        </w:rPr>
        <w:t xml:space="preserve">, 15(11), 9020. </w:t>
      </w:r>
      <w:r w:rsidR="00F722BD" w:rsidRPr="00F722BD">
        <w:rPr>
          <w:rFonts w:ascii="Times New Roman" w:hAnsi="Times New Roman" w:cs="Times New Roman"/>
          <w:sz w:val="24"/>
          <w:szCs w:val="24"/>
        </w:rPr>
        <w:t>https://doi.org/10.3390/su15119020</w:t>
      </w:r>
      <w:r w:rsidR="00A0669B">
        <w:rPr>
          <w:rFonts w:ascii="Times New Roman" w:hAnsi="Times New Roman" w:cs="Times New Roman"/>
          <w:sz w:val="24"/>
          <w:szCs w:val="24"/>
        </w:rPr>
        <w:t xml:space="preserve"> </w:t>
      </w:r>
    </w:p>
    <w:p w14:paraId="5F8712DF" w14:textId="1DF3F4B7" w:rsidR="00C81EB8" w:rsidRDefault="00C81EB8" w:rsidP="00052FF9">
      <w:pPr>
        <w:spacing w:line="360" w:lineRule="auto"/>
        <w:jc w:val="both"/>
        <w:rPr>
          <w:rFonts w:ascii="Times New Roman" w:hAnsi="Times New Roman" w:cs="Times New Roman"/>
          <w:sz w:val="24"/>
          <w:szCs w:val="24"/>
        </w:rPr>
      </w:pPr>
      <w:r w:rsidRPr="00C81EB8">
        <w:rPr>
          <w:rFonts w:ascii="Times New Roman" w:hAnsi="Times New Roman" w:cs="Times New Roman"/>
          <w:sz w:val="24"/>
          <w:szCs w:val="24"/>
        </w:rPr>
        <w:t xml:space="preserve">Welfare, K. S., Hallowell, M. R., Shah, J. A., &amp; Riek, L. D. (2019). Consider the Human Work Experience When Integrating Robotics in the Workplace. </w:t>
      </w:r>
      <w:r w:rsidRPr="00C81EB8">
        <w:rPr>
          <w:rFonts w:ascii="Times New Roman" w:hAnsi="Times New Roman" w:cs="Times New Roman"/>
          <w:i/>
          <w:iCs/>
          <w:sz w:val="24"/>
          <w:szCs w:val="24"/>
        </w:rPr>
        <w:t>2016 11th ACM/IEEE International Conference on Human-Robot Interaction (HRI)</w:t>
      </w:r>
      <w:r w:rsidRPr="00C81EB8">
        <w:rPr>
          <w:rFonts w:ascii="Times New Roman" w:hAnsi="Times New Roman" w:cs="Times New Roman"/>
          <w:sz w:val="24"/>
          <w:szCs w:val="24"/>
        </w:rPr>
        <w:t>, 75–84. https://doi.org/10.1109/hri.2019.8673139</w:t>
      </w:r>
    </w:p>
    <w:p w14:paraId="341383E0" w14:textId="55E73912" w:rsidR="00BF111D" w:rsidRDefault="00BF111D" w:rsidP="00052FF9">
      <w:pPr>
        <w:spacing w:line="360" w:lineRule="auto"/>
        <w:jc w:val="both"/>
        <w:rPr>
          <w:rFonts w:ascii="Times New Roman" w:hAnsi="Times New Roman" w:cs="Times New Roman"/>
          <w:sz w:val="24"/>
          <w:szCs w:val="24"/>
        </w:rPr>
      </w:pPr>
      <w:r w:rsidRPr="00BF111D">
        <w:rPr>
          <w:rFonts w:ascii="Times New Roman" w:hAnsi="Times New Roman" w:cs="Times New Roman"/>
          <w:i/>
          <w:iCs/>
          <w:sz w:val="24"/>
          <w:szCs w:val="24"/>
        </w:rPr>
        <w:lastRenderedPageBreak/>
        <w:t>What a Fully Digital Recruitment and Selection Process Looks Like.</w:t>
      </w:r>
      <w:r w:rsidRPr="00BF111D">
        <w:rPr>
          <w:rFonts w:ascii="Times New Roman" w:hAnsi="Times New Roman" w:cs="Times New Roman"/>
          <w:sz w:val="24"/>
          <w:szCs w:val="24"/>
        </w:rPr>
        <w:t> November 21, 2024. https://harver.com/blog/digital-recruitment/</w:t>
      </w:r>
    </w:p>
    <w:p w14:paraId="5426EF73" w14:textId="7179D41B" w:rsidR="00F722BD" w:rsidRDefault="00F722BD" w:rsidP="00052FF9">
      <w:pPr>
        <w:spacing w:line="360" w:lineRule="auto"/>
        <w:jc w:val="both"/>
        <w:rPr>
          <w:rFonts w:ascii="Times New Roman" w:hAnsi="Times New Roman" w:cs="Times New Roman"/>
          <w:sz w:val="24"/>
          <w:szCs w:val="24"/>
        </w:rPr>
      </w:pPr>
      <w:r w:rsidRPr="00F722BD">
        <w:rPr>
          <w:rFonts w:ascii="Times New Roman" w:hAnsi="Times New Roman" w:cs="Times New Roman"/>
          <w:i/>
          <w:iCs/>
          <w:sz w:val="24"/>
          <w:szCs w:val="24"/>
        </w:rPr>
        <w:t>What are the benefits of digital HR? - HRD</w:t>
      </w:r>
      <w:r w:rsidRPr="00F722BD">
        <w:rPr>
          <w:rFonts w:ascii="Times New Roman" w:hAnsi="Times New Roman" w:cs="Times New Roman"/>
          <w:sz w:val="24"/>
          <w:szCs w:val="24"/>
        </w:rPr>
        <w:t>. November 15, 2024. https://www.hrdconnect.com/2020/01/17/what-are-the-benefits-of-digital-hr/</w:t>
      </w:r>
    </w:p>
    <w:p w14:paraId="40579CD6" w14:textId="1BCD9FFE" w:rsidR="00243E26" w:rsidRDefault="00A0669B" w:rsidP="00052FF9">
      <w:pPr>
        <w:spacing w:line="360" w:lineRule="auto"/>
        <w:jc w:val="both"/>
        <w:rPr>
          <w:rFonts w:ascii="Times New Roman" w:hAnsi="Times New Roman" w:cs="Times New Roman"/>
          <w:sz w:val="24"/>
          <w:szCs w:val="24"/>
        </w:rPr>
      </w:pPr>
      <w:r w:rsidRPr="00A0669B">
        <w:rPr>
          <w:rFonts w:ascii="Times New Roman" w:hAnsi="Times New Roman" w:cs="Times New Roman"/>
          <w:i/>
          <w:iCs/>
          <w:sz w:val="24"/>
          <w:szCs w:val="24"/>
        </w:rPr>
        <w:t xml:space="preserve">What Is Digitalization? And Why Is It </w:t>
      </w:r>
      <w:proofErr w:type="gramStart"/>
      <w:r w:rsidRPr="00A0669B">
        <w:rPr>
          <w:rFonts w:ascii="Times New Roman" w:hAnsi="Times New Roman" w:cs="Times New Roman"/>
          <w:i/>
          <w:iCs/>
          <w:sz w:val="24"/>
          <w:szCs w:val="24"/>
        </w:rPr>
        <w:t>Important?</w:t>
      </w:r>
      <w:r w:rsidRPr="00A0669B">
        <w:rPr>
          <w:rFonts w:ascii="Times New Roman" w:hAnsi="Times New Roman" w:cs="Times New Roman"/>
          <w:sz w:val="24"/>
          <w:szCs w:val="24"/>
        </w:rPr>
        <w:t>.</w:t>
      </w:r>
      <w:proofErr w:type="gramEnd"/>
      <w:r w:rsidRPr="00A0669B">
        <w:rPr>
          <w:rFonts w:ascii="Times New Roman" w:hAnsi="Times New Roman" w:cs="Times New Roman"/>
          <w:sz w:val="24"/>
          <w:szCs w:val="24"/>
        </w:rPr>
        <w:t xml:space="preserve"> October 21, 2024. </w:t>
      </w:r>
      <w:r w:rsidR="00FD1BC8" w:rsidRPr="00C81EB8">
        <w:rPr>
          <w:rFonts w:ascii="Times New Roman" w:hAnsi="Times New Roman" w:cs="Times New Roman"/>
          <w:sz w:val="24"/>
          <w:szCs w:val="24"/>
        </w:rPr>
        <w:t>https://www.honeywellforge.ai/us/en/learn/blog/what-is-digitalization-and-why-its-important</w:t>
      </w:r>
    </w:p>
    <w:p w14:paraId="23ABE6DC" w14:textId="63D0670B" w:rsidR="00FD1BC8" w:rsidRDefault="00FD1BC8" w:rsidP="00052FF9">
      <w:pPr>
        <w:spacing w:line="360" w:lineRule="auto"/>
        <w:jc w:val="both"/>
        <w:rPr>
          <w:rFonts w:ascii="Times New Roman" w:hAnsi="Times New Roman" w:cs="Times New Roman"/>
          <w:sz w:val="24"/>
          <w:szCs w:val="24"/>
        </w:rPr>
      </w:pPr>
      <w:r w:rsidRPr="00FD1BC8">
        <w:rPr>
          <w:rFonts w:ascii="Times New Roman" w:hAnsi="Times New Roman" w:cs="Times New Roman"/>
          <w:sz w:val="24"/>
          <w:szCs w:val="24"/>
        </w:rPr>
        <w:t>Wiblen, S., &amp; Marler, J. H. (2021). </w:t>
      </w:r>
      <w:proofErr w:type="spellStart"/>
      <w:r w:rsidRPr="00FD1BC8">
        <w:rPr>
          <w:rFonts w:ascii="Times New Roman" w:hAnsi="Times New Roman" w:cs="Times New Roman"/>
          <w:sz w:val="24"/>
          <w:szCs w:val="24"/>
        </w:rPr>
        <w:t>Digitalised</w:t>
      </w:r>
      <w:proofErr w:type="spellEnd"/>
      <w:r w:rsidRPr="00FD1BC8">
        <w:rPr>
          <w:rFonts w:ascii="Times New Roman" w:hAnsi="Times New Roman" w:cs="Times New Roman"/>
          <w:sz w:val="24"/>
          <w:szCs w:val="24"/>
        </w:rPr>
        <w:t xml:space="preserve"> talent management and automated talent decisions: the implications for HR professionals.</w:t>
      </w:r>
      <w:r w:rsidRPr="00FD1BC8">
        <w:rPr>
          <w:rFonts w:ascii="Times New Roman" w:hAnsi="Times New Roman" w:cs="Times New Roman"/>
          <w:i/>
          <w:iCs/>
          <w:sz w:val="24"/>
          <w:szCs w:val="24"/>
        </w:rPr>
        <w:t xml:space="preserve"> The International Journal of Human Resource Management</w:t>
      </w:r>
      <w:r w:rsidRPr="00FD1BC8">
        <w:rPr>
          <w:rFonts w:ascii="Times New Roman" w:hAnsi="Times New Roman" w:cs="Times New Roman"/>
          <w:sz w:val="24"/>
          <w:szCs w:val="24"/>
        </w:rPr>
        <w:t>, 32(12), 2592–2621</w:t>
      </w:r>
      <w:r w:rsidRPr="00FD1BC8">
        <w:rPr>
          <w:rFonts w:ascii="Times New Roman" w:hAnsi="Times New Roman" w:cs="Times New Roman"/>
          <w:i/>
          <w:iCs/>
          <w:sz w:val="24"/>
          <w:szCs w:val="24"/>
        </w:rPr>
        <w:t>.</w:t>
      </w:r>
      <w:r w:rsidRPr="00FD1BC8">
        <w:rPr>
          <w:rFonts w:ascii="Times New Roman" w:hAnsi="Times New Roman" w:cs="Times New Roman"/>
          <w:sz w:val="24"/>
          <w:szCs w:val="24"/>
        </w:rPr>
        <w:t> doi:10.1080/09585192.2021.1886149</w:t>
      </w:r>
    </w:p>
    <w:p w14:paraId="43F3E1D6" w14:textId="6FA3B63C" w:rsidR="00D16F08" w:rsidRDefault="00D16F08" w:rsidP="00052FF9">
      <w:pPr>
        <w:spacing w:line="360" w:lineRule="auto"/>
        <w:jc w:val="both"/>
        <w:rPr>
          <w:rFonts w:ascii="Times New Roman" w:hAnsi="Times New Roman" w:cs="Times New Roman"/>
          <w:sz w:val="24"/>
          <w:szCs w:val="24"/>
        </w:rPr>
      </w:pPr>
      <w:r w:rsidRPr="00D16F08">
        <w:rPr>
          <w:rFonts w:ascii="Times New Roman" w:hAnsi="Times New Roman" w:cs="Times New Roman"/>
          <w:i/>
          <w:iCs/>
          <w:sz w:val="24"/>
          <w:szCs w:val="24"/>
        </w:rPr>
        <w:t xml:space="preserve">5 Essential Digital Recruitment Tools | </w:t>
      </w:r>
      <w:proofErr w:type="spellStart"/>
      <w:r w:rsidRPr="00D16F08">
        <w:rPr>
          <w:rFonts w:ascii="Times New Roman" w:hAnsi="Times New Roman" w:cs="Times New Roman"/>
          <w:i/>
          <w:iCs/>
          <w:sz w:val="24"/>
          <w:szCs w:val="24"/>
        </w:rPr>
        <w:t>Occupop</w:t>
      </w:r>
      <w:proofErr w:type="spellEnd"/>
      <w:r w:rsidRPr="00D16F08">
        <w:rPr>
          <w:rFonts w:ascii="Times New Roman" w:hAnsi="Times New Roman" w:cs="Times New Roman"/>
          <w:sz w:val="24"/>
          <w:szCs w:val="24"/>
        </w:rPr>
        <w:t>. November 21, 2024. https://www.occupop.com/blog/5-essential-recruitment-online-tools</w:t>
      </w:r>
    </w:p>
    <w:p w14:paraId="211AA22A" w14:textId="77777777" w:rsidR="00A0669B" w:rsidRPr="00243E26" w:rsidRDefault="00A0669B" w:rsidP="00052FF9">
      <w:pPr>
        <w:spacing w:line="360" w:lineRule="auto"/>
        <w:jc w:val="both"/>
        <w:rPr>
          <w:rFonts w:ascii="Times New Roman" w:hAnsi="Times New Roman" w:cs="Times New Roman"/>
          <w:color w:val="0563C1" w:themeColor="hyperlink"/>
          <w:sz w:val="24"/>
          <w:szCs w:val="24"/>
          <w:u w:val="single"/>
        </w:rPr>
      </w:pPr>
    </w:p>
    <w:sectPr w:rsidR="00A0669B" w:rsidRPr="00243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FC"/>
    <w:rsid w:val="000239DB"/>
    <w:rsid w:val="00034F10"/>
    <w:rsid w:val="00041CCD"/>
    <w:rsid w:val="00052FF9"/>
    <w:rsid w:val="00064CE8"/>
    <w:rsid w:val="0007529F"/>
    <w:rsid w:val="000968A2"/>
    <w:rsid w:val="000A67C1"/>
    <w:rsid w:val="000B17CF"/>
    <w:rsid w:val="000C00E0"/>
    <w:rsid w:val="000C4D2F"/>
    <w:rsid w:val="000E384E"/>
    <w:rsid w:val="000E7EBC"/>
    <w:rsid w:val="00117436"/>
    <w:rsid w:val="00140A7E"/>
    <w:rsid w:val="00141800"/>
    <w:rsid w:val="00145538"/>
    <w:rsid w:val="0014702D"/>
    <w:rsid w:val="001667B4"/>
    <w:rsid w:val="0018444B"/>
    <w:rsid w:val="00187CE9"/>
    <w:rsid w:val="001949D4"/>
    <w:rsid w:val="00197C6E"/>
    <w:rsid w:val="001C0C4B"/>
    <w:rsid w:val="001C1C23"/>
    <w:rsid w:val="001F0550"/>
    <w:rsid w:val="001F57AF"/>
    <w:rsid w:val="002104B6"/>
    <w:rsid w:val="00243E26"/>
    <w:rsid w:val="002722F2"/>
    <w:rsid w:val="002724CC"/>
    <w:rsid w:val="002913CF"/>
    <w:rsid w:val="002A3B21"/>
    <w:rsid w:val="002D4D66"/>
    <w:rsid w:val="002D7BD8"/>
    <w:rsid w:val="002F5DEA"/>
    <w:rsid w:val="003102B6"/>
    <w:rsid w:val="00316E31"/>
    <w:rsid w:val="00326315"/>
    <w:rsid w:val="00331AFD"/>
    <w:rsid w:val="0033498C"/>
    <w:rsid w:val="00361844"/>
    <w:rsid w:val="00370BE5"/>
    <w:rsid w:val="00370FBB"/>
    <w:rsid w:val="00390DB1"/>
    <w:rsid w:val="00392FC7"/>
    <w:rsid w:val="00394736"/>
    <w:rsid w:val="003A69AC"/>
    <w:rsid w:val="003B2454"/>
    <w:rsid w:val="003B2B95"/>
    <w:rsid w:val="003B60A0"/>
    <w:rsid w:val="003D4AF4"/>
    <w:rsid w:val="003F036C"/>
    <w:rsid w:val="003F1F0F"/>
    <w:rsid w:val="004233C7"/>
    <w:rsid w:val="00436D76"/>
    <w:rsid w:val="0046392D"/>
    <w:rsid w:val="00475B00"/>
    <w:rsid w:val="004810C2"/>
    <w:rsid w:val="004846F1"/>
    <w:rsid w:val="00494126"/>
    <w:rsid w:val="004A2FFC"/>
    <w:rsid w:val="004B07DC"/>
    <w:rsid w:val="004D44ED"/>
    <w:rsid w:val="004D69F5"/>
    <w:rsid w:val="004F5ED3"/>
    <w:rsid w:val="005355D5"/>
    <w:rsid w:val="00573814"/>
    <w:rsid w:val="00582621"/>
    <w:rsid w:val="005A0BD3"/>
    <w:rsid w:val="005B23DC"/>
    <w:rsid w:val="005E5866"/>
    <w:rsid w:val="005F25C6"/>
    <w:rsid w:val="00606582"/>
    <w:rsid w:val="0062268E"/>
    <w:rsid w:val="00653C16"/>
    <w:rsid w:val="00675596"/>
    <w:rsid w:val="0068378B"/>
    <w:rsid w:val="00690037"/>
    <w:rsid w:val="006B4843"/>
    <w:rsid w:val="006E7008"/>
    <w:rsid w:val="0071172A"/>
    <w:rsid w:val="00714730"/>
    <w:rsid w:val="00722E6E"/>
    <w:rsid w:val="00726457"/>
    <w:rsid w:val="00735992"/>
    <w:rsid w:val="00752003"/>
    <w:rsid w:val="00766D7C"/>
    <w:rsid w:val="007760E8"/>
    <w:rsid w:val="00791484"/>
    <w:rsid w:val="007A331F"/>
    <w:rsid w:val="007A3ADD"/>
    <w:rsid w:val="007C3B9A"/>
    <w:rsid w:val="007C4972"/>
    <w:rsid w:val="007C6CC1"/>
    <w:rsid w:val="007E6B71"/>
    <w:rsid w:val="00807A24"/>
    <w:rsid w:val="0082205E"/>
    <w:rsid w:val="0085203A"/>
    <w:rsid w:val="008531D0"/>
    <w:rsid w:val="00860BCE"/>
    <w:rsid w:val="008640B4"/>
    <w:rsid w:val="00891F20"/>
    <w:rsid w:val="00892BB9"/>
    <w:rsid w:val="008948B2"/>
    <w:rsid w:val="008A3F9F"/>
    <w:rsid w:val="008D4B87"/>
    <w:rsid w:val="008D5807"/>
    <w:rsid w:val="008E28B8"/>
    <w:rsid w:val="008E567F"/>
    <w:rsid w:val="008F24BE"/>
    <w:rsid w:val="00905C8D"/>
    <w:rsid w:val="00911A51"/>
    <w:rsid w:val="00913B91"/>
    <w:rsid w:val="009268B9"/>
    <w:rsid w:val="0093112B"/>
    <w:rsid w:val="00981166"/>
    <w:rsid w:val="00986D38"/>
    <w:rsid w:val="0099027F"/>
    <w:rsid w:val="00995CE9"/>
    <w:rsid w:val="009C059A"/>
    <w:rsid w:val="009F03E6"/>
    <w:rsid w:val="00A0669B"/>
    <w:rsid w:val="00A12779"/>
    <w:rsid w:val="00A36AA9"/>
    <w:rsid w:val="00A51FEF"/>
    <w:rsid w:val="00A716EB"/>
    <w:rsid w:val="00AB7B12"/>
    <w:rsid w:val="00AC50B5"/>
    <w:rsid w:val="00AD1EAA"/>
    <w:rsid w:val="00AD228B"/>
    <w:rsid w:val="00AD3763"/>
    <w:rsid w:val="00AD3896"/>
    <w:rsid w:val="00AE768E"/>
    <w:rsid w:val="00B32546"/>
    <w:rsid w:val="00B34EAF"/>
    <w:rsid w:val="00B5256F"/>
    <w:rsid w:val="00B56124"/>
    <w:rsid w:val="00B61049"/>
    <w:rsid w:val="00B7786C"/>
    <w:rsid w:val="00B95C48"/>
    <w:rsid w:val="00B97FE4"/>
    <w:rsid w:val="00BC4B21"/>
    <w:rsid w:val="00BD23AB"/>
    <w:rsid w:val="00BD7ACD"/>
    <w:rsid w:val="00BF111D"/>
    <w:rsid w:val="00BF366E"/>
    <w:rsid w:val="00C02C19"/>
    <w:rsid w:val="00C119D1"/>
    <w:rsid w:val="00C2686C"/>
    <w:rsid w:val="00C3786E"/>
    <w:rsid w:val="00C81EB8"/>
    <w:rsid w:val="00C84B4E"/>
    <w:rsid w:val="00CA0EA8"/>
    <w:rsid w:val="00CA6327"/>
    <w:rsid w:val="00CB1DC4"/>
    <w:rsid w:val="00CB4B8D"/>
    <w:rsid w:val="00CD0C2B"/>
    <w:rsid w:val="00CD2607"/>
    <w:rsid w:val="00D01EBB"/>
    <w:rsid w:val="00D03383"/>
    <w:rsid w:val="00D16C76"/>
    <w:rsid w:val="00D16F08"/>
    <w:rsid w:val="00D208F5"/>
    <w:rsid w:val="00D3393B"/>
    <w:rsid w:val="00D43191"/>
    <w:rsid w:val="00D514A3"/>
    <w:rsid w:val="00D5770C"/>
    <w:rsid w:val="00D71F01"/>
    <w:rsid w:val="00D91597"/>
    <w:rsid w:val="00DA7C93"/>
    <w:rsid w:val="00DB0F02"/>
    <w:rsid w:val="00DD04F8"/>
    <w:rsid w:val="00DF4E0B"/>
    <w:rsid w:val="00DF5B57"/>
    <w:rsid w:val="00E26ECB"/>
    <w:rsid w:val="00E65A4D"/>
    <w:rsid w:val="00E73B23"/>
    <w:rsid w:val="00E73F41"/>
    <w:rsid w:val="00E74FD1"/>
    <w:rsid w:val="00E81D10"/>
    <w:rsid w:val="00E858A1"/>
    <w:rsid w:val="00E90ED2"/>
    <w:rsid w:val="00E96129"/>
    <w:rsid w:val="00EB2E70"/>
    <w:rsid w:val="00F00775"/>
    <w:rsid w:val="00F02AE2"/>
    <w:rsid w:val="00F30C29"/>
    <w:rsid w:val="00F6444D"/>
    <w:rsid w:val="00F70EBC"/>
    <w:rsid w:val="00F722BD"/>
    <w:rsid w:val="00F91C72"/>
    <w:rsid w:val="00F9431C"/>
    <w:rsid w:val="00FB2756"/>
    <w:rsid w:val="00FB322C"/>
    <w:rsid w:val="00FC0AF7"/>
    <w:rsid w:val="00FD1BC8"/>
    <w:rsid w:val="00FE56FF"/>
    <w:rsid w:val="00FF1AC1"/>
    <w:rsid w:val="00FF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8CD38"/>
  <w15:chartTrackingRefBased/>
  <w15:docId w15:val="{12606A48-CC43-4351-ABE4-0A7B74C6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843"/>
    <w:rPr>
      <w:color w:val="0563C1" w:themeColor="hyperlink"/>
      <w:u w:val="single"/>
    </w:rPr>
  </w:style>
  <w:style w:type="character" w:styleId="UnresolvedMention">
    <w:name w:val="Unresolved Mention"/>
    <w:basedOn w:val="DefaultParagraphFont"/>
    <w:uiPriority w:val="99"/>
    <w:semiHidden/>
    <w:unhideWhenUsed/>
    <w:rsid w:val="006B4843"/>
    <w:rPr>
      <w:color w:val="605E5C"/>
      <w:shd w:val="clear" w:color="auto" w:fill="E1DFDD"/>
    </w:rPr>
  </w:style>
  <w:style w:type="paragraph" w:styleId="ListParagraph">
    <w:name w:val="List Paragraph"/>
    <w:basedOn w:val="Normal"/>
    <w:uiPriority w:val="34"/>
    <w:qFormat/>
    <w:rsid w:val="0018444B"/>
    <w:pPr>
      <w:ind w:left="720"/>
      <w:contextualSpacing/>
    </w:pPr>
  </w:style>
  <w:style w:type="paragraph" w:styleId="NoSpacing">
    <w:name w:val="No Spacing"/>
    <w:uiPriority w:val="1"/>
    <w:qFormat/>
    <w:rsid w:val="004F5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663">
      <w:bodyDiv w:val="1"/>
      <w:marLeft w:val="0"/>
      <w:marRight w:val="0"/>
      <w:marTop w:val="0"/>
      <w:marBottom w:val="0"/>
      <w:divBdr>
        <w:top w:val="none" w:sz="0" w:space="0" w:color="auto"/>
        <w:left w:val="none" w:sz="0" w:space="0" w:color="auto"/>
        <w:bottom w:val="none" w:sz="0" w:space="0" w:color="auto"/>
        <w:right w:val="none" w:sz="0" w:space="0" w:color="auto"/>
      </w:divBdr>
    </w:div>
    <w:div w:id="33972383">
      <w:bodyDiv w:val="1"/>
      <w:marLeft w:val="0"/>
      <w:marRight w:val="0"/>
      <w:marTop w:val="0"/>
      <w:marBottom w:val="0"/>
      <w:divBdr>
        <w:top w:val="none" w:sz="0" w:space="0" w:color="auto"/>
        <w:left w:val="none" w:sz="0" w:space="0" w:color="auto"/>
        <w:bottom w:val="none" w:sz="0" w:space="0" w:color="auto"/>
        <w:right w:val="none" w:sz="0" w:space="0" w:color="auto"/>
      </w:divBdr>
    </w:div>
    <w:div w:id="48000253">
      <w:bodyDiv w:val="1"/>
      <w:marLeft w:val="0"/>
      <w:marRight w:val="0"/>
      <w:marTop w:val="0"/>
      <w:marBottom w:val="0"/>
      <w:divBdr>
        <w:top w:val="none" w:sz="0" w:space="0" w:color="auto"/>
        <w:left w:val="none" w:sz="0" w:space="0" w:color="auto"/>
        <w:bottom w:val="none" w:sz="0" w:space="0" w:color="auto"/>
        <w:right w:val="none" w:sz="0" w:space="0" w:color="auto"/>
      </w:divBdr>
      <w:divsChild>
        <w:div w:id="969945021">
          <w:marLeft w:val="-720"/>
          <w:marRight w:val="0"/>
          <w:marTop w:val="0"/>
          <w:marBottom w:val="0"/>
          <w:divBdr>
            <w:top w:val="none" w:sz="0" w:space="0" w:color="auto"/>
            <w:left w:val="none" w:sz="0" w:space="0" w:color="auto"/>
            <w:bottom w:val="none" w:sz="0" w:space="0" w:color="auto"/>
            <w:right w:val="none" w:sz="0" w:space="0" w:color="auto"/>
          </w:divBdr>
        </w:div>
      </w:divsChild>
    </w:div>
    <w:div w:id="185799468">
      <w:bodyDiv w:val="1"/>
      <w:marLeft w:val="0"/>
      <w:marRight w:val="0"/>
      <w:marTop w:val="0"/>
      <w:marBottom w:val="0"/>
      <w:divBdr>
        <w:top w:val="none" w:sz="0" w:space="0" w:color="auto"/>
        <w:left w:val="none" w:sz="0" w:space="0" w:color="auto"/>
        <w:bottom w:val="none" w:sz="0" w:space="0" w:color="auto"/>
        <w:right w:val="none" w:sz="0" w:space="0" w:color="auto"/>
      </w:divBdr>
      <w:divsChild>
        <w:div w:id="1106659800">
          <w:marLeft w:val="-720"/>
          <w:marRight w:val="0"/>
          <w:marTop w:val="0"/>
          <w:marBottom w:val="0"/>
          <w:divBdr>
            <w:top w:val="none" w:sz="0" w:space="0" w:color="auto"/>
            <w:left w:val="none" w:sz="0" w:space="0" w:color="auto"/>
            <w:bottom w:val="none" w:sz="0" w:space="0" w:color="auto"/>
            <w:right w:val="none" w:sz="0" w:space="0" w:color="auto"/>
          </w:divBdr>
        </w:div>
      </w:divsChild>
    </w:div>
    <w:div w:id="209343734">
      <w:bodyDiv w:val="1"/>
      <w:marLeft w:val="0"/>
      <w:marRight w:val="0"/>
      <w:marTop w:val="0"/>
      <w:marBottom w:val="0"/>
      <w:divBdr>
        <w:top w:val="none" w:sz="0" w:space="0" w:color="auto"/>
        <w:left w:val="none" w:sz="0" w:space="0" w:color="auto"/>
        <w:bottom w:val="none" w:sz="0" w:space="0" w:color="auto"/>
        <w:right w:val="none" w:sz="0" w:space="0" w:color="auto"/>
      </w:divBdr>
      <w:divsChild>
        <w:div w:id="1273048668">
          <w:marLeft w:val="-720"/>
          <w:marRight w:val="0"/>
          <w:marTop w:val="0"/>
          <w:marBottom w:val="0"/>
          <w:divBdr>
            <w:top w:val="none" w:sz="0" w:space="0" w:color="auto"/>
            <w:left w:val="none" w:sz="0" w:space="0" w:color="auto"/>
            <w:bottom w:val="none" w:sz="0" w:space="0" w:color="auto"/>
            <w:right w:val="none" w:sz="0" w:space="0" w:color="auto"/>
          </w:divBdr>
        </w:div>
      </w:divsChild>
    </w:div>
    <w:div w:id="335112315">
      <w:bodyDiv w:val="1"/>
      <w:marLeft w:val="0"/>
      <w:marRight w:val="0"/>
      <w:marTop w:val="0"/>
      <w:marBottom w:val="0"/>
      <w:divBdr>
        <w:top w:val="none" w:sz="0" w:space="0" w:color="auto"/>
        <w:left w:val="none" w:sz="0" w:space="0" w:color="auto"/>
        <w:bottom w:val="none" w:sz="0" w:space="0" w:color="auto"/>
        <w:right w:val="none" w:sz="0" w:space="0" w:color="auto"/>
      </w:divBdr>
    </w:div>
    <w:div w:id="339235126">
      <w:bodyDiv w:val="1"/>
      <w:marLeft w:val="0"/>
      <w:marRight w:val="0"/>
      <w:marTop w:val="0"/>
      <w:marBottom w:val="0"/>
      <w:divBdr>
        <w:top w:val="none" w:sz="0" w:space="0" w:color="auto"/>
        <w:left w:val="none" w:sz="0" w:space="0" w:color="auto"/>
        <w:bottom w:val="none" w:sz="0" w:space="0" w:color="auto"/>
        <w:right w:val="none" w:sz="0" w:space="0" w:color="auto"/>
      </w:divBdr>
    </w:div>
    <w:div w:id="370500043">
      <w:bodyDiv w:val="1"/>
      <w:marLeft w:val="0"/>
      <w:marRight w:val="0"/>
      <w:marTop w:val="0"/>
      <w:marBottom w:val="0"/>
      <w:divBdr>
        <w:top w:val="none" w:sz="0" w:space="0" w:color="auto"/>
        <w:left w:val="none" w:sz="0" w:space="0" w:color="auto"/>
        <w:bottom w:val="none" w:sz="0" w:space="0" w:color="auto"/>
        <w:right w:val="none" w:sz="0" w:space="0" w:color="auto"/>
      </w:divBdr>
      <w:divsChild>
        <w:div w:id="899630454">
          <w:marLeft w:val="0"/>
          <w:marRight w:val="0"/>
          <w:marTop w:val="15"/>
          <w:marBottom w:val="0"/>
          <w:divBdr>
            <w:top w:val="single" w:sz="48" w:space="0" w:color="auto"/>
            <w:left w:val="single" w:sz="48" w:space="0" w:color="auto"/>
            <w:bottom w:val="single" w:sz="48" w:space="0" w:color="auto"/>
            <w:right w:val="single" w:sz="48" w:space="0" w:color="auto"/>
          </w:divBdr>
          <w:divsChild>
            <w:div w:id="1812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6418">
      <w:bodyDiv w:val="1"/>
      <w:marLeft w:val="0"/>
      <w:marRight w:val="0"/>
      <w:marTop w:val="0"/>
      <w:marBottom w:val="0"/>
      <w:divBdr>
        <w:top w:val="none" w:sz="0" w:space="0" w:color="auto"/>
        <w:left w:val="none" w:sz="0" w:space="0" w:color="auto"/>
        <w:bottom w:val="none" w:sz="0" w:space="0" w:color="auto"/>
        <w:right w:val="none" w:sz="0" w:space="0" w:color="auto"/>
      </w:divBdr>
    </w:div>
    <w:div w:id="383258418">
      <w:bodyDiv w:val="1"/>
      <w:marLeft w:val="0"/>
      <w:marRight w:val="0"/>
      <w:marTop w:val="0"/>
      <w:marBottom w:val="0"/>
      <w:divBdr>
        <w:top w:val="none" w:sz="0" w:space="0" w:color="auto"/>
        <w:left w:val="none" w:sz="0" w:space="0" w:color="auto"/>
        <w:bottom w:val="none" w:sz="0" w:space="0" w:color="auto"/>
        <w:right w:val="none" w:sz="0" w:space="0" w:color="auto"/>
      </w:divBdr>
      <w:divsChild>
        <w:div w:id="1309437186">
          <w:marLeft w:val="-720"/>
          <w:marRight w:val="0"/>
          <w:marTop w:val="0"/>
          <w:marBottom w:val="0"/>
          <w:divBdr>
            <w:top w:val="none" w:sz="0" w:space="0" w:color="auto"/>
            <w:left w:val="none" w:sz="0" w:space="0" w:color="auto"/>
            <w:bottom w:val="none" w:sz="0" w:space="0" w:color="auto"/>
            <w:right w:val="none" w:sz="0" w:space="0" w:color="auto"/>
          </w:divBdr>
        </w:div>
      </w:divsChild>
    </w:div>
    <w:div w:id="405687273">
      <w:bodyDiv w:val="1"/>
      <w:marLeft w:val="0"/>
      <w:marRight w:val="0"/>
      <w:marTop w:val="0"/>
      <w:marBottom w:val="0"/>
      <w:divBdr>
        <w:top w:val="none" w:sz="0" w:space="0" w:color="auto"/>
        <w:left w:val="none" w:sz="0" w:space="0" w:color="auto"/>
        <w:bottom w:val="none" w:sz="0" w:space="0" w:color="auto"/>
        <w:right w:val="none" w:sz="0" w:space="0" w:color="auto"/>
      </w:divBdr>
    </w:div>
    <w:div w:id="406878034">
      <w:bodyDiv w:val="1"/>
      <w:marLeft w:val="0"/>
      <w:marRight w:val="0"/>
      <w:marTop w:val="0"/>
      <w:marBottom w:val="0"/>
      <w:divBdr>
        <w:top w:val="none" w:sz="0" w:space="0" w:color="auto"/>
        <w:left w:val="none" w:sz="0" w:space="0" w:color="auto"/>
        <w:bottom w:val="none" w:sz="0" w:space="0" w:color="auto"/>
        <w:right w:val="none" w:sz="0" w:space="0" w:color="auto"/>
      </w:divBdr>
    </w:div>
    <w:div w:id="435831654">
      <w:bodyDiv w:val="1"/>
      <w:marLeft w:val="0"/>
      <w:marRight w:val="0"/>
      <w:marTop w:val="0"/>
      <w:marBottom w:val="0"/>
      <w:divBdr>
        <w:top w:val="none" w:sz="0" w:space="0" w:color="auto"/>
        <w:left w:val="none" w:sz="0" w:space="0" w:color="auto"/>
        <w:bottom w:val="none" w:sz="0" w:space="0" w:color="auto"/>
        <w:right w:val="none" w:sz="0" w:space="0" w:color="auto"/>
      </w:divBdr>
      <w:divsChild>
        <w:div w:id="687097011">
          <w:marLeft w:val="-720"/>
          <w:marRight w:val="0"/>
          <w:marTop w:val="0"/>
          <w:marBottom w:val="0"/>
          <w:divBdr>
            <w:top w:val="none" w:sz="0" w:space="0" w:color="auto"/>
            <w:left w:val="none" w:sz="0" w:space="0" w:color="auto"/>
            <w:bottom w:val="none" w:sz="0" w:space="0" w:color="auto"/>
            <w:right w:val="none" w:sz="0" w:space="0" w:color="auto"/>
          </w:divBdr>
        </w:div>
      </w:divsChild>
    </w:div>
    <w:div w:id="474880207">
      <w:bodyDiv w:val="1"/>
      <w:marLeft w:val="0"/>
      <w:marRight w:val="0"/>
      <w:marTop w:val="0"/>
      <w:marBottom w:val="0"/>
      <w:divBdr>
        <w:top w:val="none" w:sz="0" w:space="0" w:color="auto"/>
        <w:left w:val="none" w:sz="0" w:space="0" w:color="auto"/>
        <w:bottom w:val="none" w:sz="0" w:space="0" w:color="auto"/>
        <w:right w:val="none" w:sz="0" w:space="0" w:color="auto"/>
      </w:divBdr>
    </w:div>
    <w:div w:id="502203061">
      <w:bodyDiv w:val="1"/>
      <w:marLeft w:val="0"/>
      <w:marRight w:val="0"/>
      <w:marTop w:val="0"/>
      <w:marBottom w:val="0"/>
      <w:divBdr>
        <w:top w:val="none" w:sz="0" w:space="0" w:color="auto"/>
        <w:left w:val="none" w:sz="0" w:space="0" w:color="auto"/>
        <w:bottom w:val="none" w:sz="0" w:space="0" w:color="auto"/>
        <w:right w:val="none" w:sz="0" w:space="0" w:color="auto"/>
      </w:divBdr>
    </w:div>
    <w:div w:id="508758022">
      <w:bodyDiv w:val="1"/>
      <w:marLeft w:val="0"/>
      <w:marRight w:val="0"/>
      <w:marTop w:val="0"/>
      <w:marBottom w:val="0"/>
      <w:divBdr>
        <w:top w:val="none" w:sz="0" w:space="0" w:color="auto"/>
        <w:left w:val="none" w:sz="0" w:space="0" w:color="auto"/>
        <w:bottom w:val="none" w:sz="0" w:space="0" w:color="auto"/>
        <w:right w:val="none" w:sz="0" w:space="0" w:color="auto"/>
      </w:divBdr>
      <w:divsChild>
        <w:div w:id="316106560">
          <w:marLeft w:val="-720"/>
          <w:marRight w:val="0"/>
          <w:marTop w:val="0"/>
          <w:marBottom w:val="0"/>
          <w:divBdr>
            <w:top w:val="none" w:sz="0" w:space="0" w:color="auto"/>
            <w:left w:val="none" w:sz="0" w:space="0" w:color="auto"/>
            <w:bottom w:val="none" w:sz="0" w:space="0" w:color="auto"/>
            <w:right w:val="none" w:sz="0" w:space="0" w:color="auto"/>
          </w:divBdr>
        </w:div>
      </w:divsChild>
    </w:div>
    <w:div w:id="534347144">
      <w:bodyDiv w:val="1"/>
      <w:marLeft w:val="0"/>
      <w:marRight w:val="0"/>
      <w:marTop w:val="0"/>
      <w:marBottom w:val="0"/>
      <w:divBdr>
        <w:top w:val="none" w:sz="0" w:space="0" w:color="auto"/>
        <w:left w:val="none" w:sz="0" w:space="0" w:color="auto"/>
        <w:bottom w:val="none" w:sz="0" w:space="0" w:color="auto"/>
        <w:right w:val="none" w:sz="0" w:space="0" w:color="auto"/>
      </w:divBdr>
    </w:div>
    <w:div w:id="538706994">
      <w:bodyDiv w:val="1"/>
      <w:marLeft w:val="0"/>
      <w:marRight w:val="0"/>
      <w:marTop w:val="0"/>
      <w:marBottom w:val="0"/>
      <w:divBdr>
        <w:top w:val="none" w:sz="0" w:space="0" w:color="auto"/>
        <w:left w:val="none" w:sz="0" w:space="0" w:color="auto"/>
        <w:bottom w:val="none" w:sz="0" w:space="0" w:color="auto"/>
        <w:right w:val="none" w:sz="0" w:space="0" w:color="auto"/>
      </w:divBdr>
    </w:div>
    <w:div w:id="556430383">
      <w:bodyDiv w:val="1"/>
      <w:marLeft w:val="0"/>
      <w:marRight w:val="0"/>
      <w:marTop w:val="0"/>
      <w:marBottom w:val="0"/>
      <w:divBdr>
        <w:top w:val="none" w:sz="0" w:space="0" w:color="auto"/>
        <w:left w:val="none" w:sz="0" w:space="0" w:color="auto"/>
        <w:bottom w:val="none" w:sz="0" w:space="0" w:color="auto"/>
        <w:right w:val="none" w:sz="0" w:space="0" w:color="auto"/>
      </w:divBdr>
      <w:divsChild>
        <w:div w:id="2145734776">
          <w:marLeft w:val="-720"/>
          <w:marRight w:val="0"/>
          <w:marTop w:val="0"/>
          <w:marBottom w:val="0"/>
          <w:divBdr>
            <w:top w:val="none" w:sz="0" w:space="0" w:color="auto"/>
            <w:left w:val="none" w:sz="0" w:space="0" w:color="auto"/>
            <w:bottom w:val="none" w:sz="0" w:space="0" w:color="auto"/>
            <w:right w:val="none" w:sz="0" w:space="0" w:color="auto"/>
          </w:divBdr>
        </w:div>
      </w:divsChild>
    </w:div>
    <w:div w:id="587933075">
      <w:bodyDiv w:val="1"/>
      <w:marLeft w:val="0"/>
      <w:marRight w:val="0"/>
      <w:marTop w:val="0"/>
      <w:marBottom w:val="0"/>
      <w:divBdr>
        <w:top w:val="none" w:sz="0" w:space="0" w:color="auto"/>
        <w:left w:val="none" w:sz="0" w:space="0" w:color="auto"/>
        <w:bottom w:val="none" w:sz="0" w:space="0" w:color="auto"/>
        <w:right w:val="none" w:sz="0" w:space="0" w:color="auto"/>
      </w:divBdr>
    </w:div>
    <w:div w:id="668488222">
      <w:bodyDiv w:val="1"/>
      <w:marLeft w:val="0"/>
      <w:marRight w:val="0"/>
      <w:marTop w:val="0"/>
      <w:marBottom w:val="0"/>
      <w:divBdr>
        <w:top w:val="none" w:sz="0" w:space="0" w:color="auto"/>
        <w:left w:val="none" w:sz="0" w:space="0" w:color="auto"/>
        <w:bottom w:val="none" w:sz="0" w:space="0" w:color="auto"/>
        <w:right w:val="none" w:sz="0" w:space="0" w:color="auto"/>
      </w:divBdr>
    </w:div>
    <w:div w:id="727800346">
      <w:bodyDiv w:val="1"/>
      <w:marLeft w:val="0"/>
      <w:marRight w:val="0"/>
      <w:marTop w:val="0"/>
      <w:marBottom w:val="0"/>
      <w:divBdr>
        <w:top w:val="none" w:sz="0" w:space="0" w:color="auto"/>
        <w:left w:val="none" w:sz="0" w:space="0" w:color="auto"/>
        <w:bottom w:val="none" w:sz="0" w:space="0" w:color="auto"/>
        <w:right w:val="none" w:sz="0" w:space="0" w:color="auto"/>
      </w:divBdr>
    </w:div>
    <w:div w:id="810057348">
      <w:bodyDiv w:val="1"/>
      <w:marLeft w:val="0"/>
      <w:marRight w:val="0"/>
      <w:marTop w:val="0"/>
      <w:marBottom w:val="0"/>
      <w:divBdr>
        <w:top w:val="none" w:sz="0" w:space="0" w:color="auto"/>
        <w:left w:val="none" w:sz="0" w:space="0" w:color="auto"/>
        <w:bottom w:val="none" w:sz="0" w:space="0" w:color="auto"/>
        <w:right w:val="none" w:sz="0" w:space="0" w:color="auto"/>
      </w:divBdr>
      <w:divsChild>
        <w:div w:id="387925352">
          <w:marLeft w:val="-720"/>
          <w:marRight w:val="0"/>
          <w:marTop w:val="0"/>
          <w:marBottom w:val="0"/>
          <w:divBdr>
            <w:top w:val="none" w:sz="0" w:space="0" w:color="auto"/>
            <w:left w:val="none" w:sz="0" w:space="0" w:color="auto"/>
            <w:bottom w:val="none" w:sz="0" w:space="0" w:color="auto"/>
            <w:right w:val="none" w:sz="0" w:space="0" w:color="auto"/>
          </w:divBdr>
        </w:div>
      </w:divsChild>
    </w:div>
    <w:div w:id="862983099">
      <w:bodyDiv w:val="1"/>
      <w:marLeft w:val="0"/>
      <w:marRight w:val="0"/>
      <w:marTop w:val="0"/>
      <w:marBottom w:val="0"/>
      <w:divBdr>
        <w:top w:val="none" w:sz="0" w:space="0" w:color="auto"/>
        <w:left w:val="none" w:sz="0" w:space="0" w:color="auto"/>
        <w:bottom w:val="none" w:sz="0" w:space="0" w:color="auto"/>
        <w:right w:val="none" w:sz="0" w:space="0" w:color="auto"/>
      </w:divBdr>
    </w:div>
    <w:div w:id="867180963">
      <w:bodyDiv w:val="1"/>
      <w:marLeft w:val="0"/>
      <w:marRight w:val="0"/>
      <w:marTop w:val="0"/>
      <w:marBottom w:val="0"/>
      <w:divBdr>
        <w:top w:val="none" w:sz="0" w:space="0" w:color="auto"/>
        <w:left w:val="none" w:sz="0" w:space="0" w:color="auto"/>
        <w:bottom w:val="none" w:sz="0" w:space="0" w:color="auto"/>
        <w:right w:val="none" w:sz="0" w:space="0" w:color="auto"/>
      </w:divBdr>
    </w:div>
    <w:div w:id="879244723">
      <w:bodyDiv w:val="1"/>
      <w:marLeft w:val="0"/>
      <w:marRight w:val="0"/>
      <w:marTop w:val="0"/>
      <w:marBottom w:val="0"/>
      <w:divBdr>
        <w:top w:val="none" w:sz="0" w:space="0" w:color="auto"/>
        <w:left w:val="none" w:sz="0" w:space="0" w:color="auto"/>
        <w:bottom w:val="none" w:sz="0" w:space="0" w:color="auto"/>
        <w:right w:val="none" w:sz="0" w:space="0" w:color="auto"/>
      </w:divBdr>
    </w:div>
    <w:div w:id="881599318">
      <w:bodyDiv w:val="1"/>
      <w:marLeft w:val="0"/>
      <w:marRight w:val="0"/>
      <w:marTop w:val="0"/>
      <w:marBottom w:val="0"/>
      <w:divBdr>
        <w:top w:val="none" w:sz="0" w:space="0" w:color="auto"/>
        <w:left w:val="none" w:sz="0" w:space="0" w:color="auto"/>
        <w:bottom w:val="none" w:sz="0" w:space="0" w:color="auto"/>
        <w:right w:val="none" w:sz="0" w:space="0" w:color="auto"/>
      </w:divBdr>
    </w:div>
    <w:div w:id="896554099">
      <w:bodyDiv w:val="1"/>
      <w:marLeft w:val="0"/>
      <w:marRight w:val="0"/>
      <w:marTop w:val="0"/>
      <w:marBottom w:val="0"/>
      <w:divBdr>
        <w:top w:val="none" w:sz="0" w:space="0" w:color="auto"/>
        <w:left w:val="none" w:sz="0" w:space="0" w:color="auto"/>
        <w:bottom w:val="none" w:sz="0" w:space="0" w:color="auto"/>
        <w:right w:val="none" w:sz="0" w:space="0" w:color="auto"/>
      </w:divBdr>
      <w:divsChild>
        <w:div w:id="228468243">
          <w:marLeft w:val="-720"/>
          <w:marRight w:val="0"/>
          <w:marTop w:val="0"/>
          <w:marBottom w:val="0"/>
          <w:divBdr>
            <w:top w:val="none" w:sz="0" w:space="0" w:color="auto"/>
            <w:left w:val="none" w:sz="0" w:space="0" w:color="auto"/>
            <w:bottom w:val="none" w:sz="0" w:space="0" w:color="auto"/>
            <w:right w:val="none" w:sz="0" w:space="0" w:color="auto"/>
          </w:divBdr>
        </w:div>
      </w:divsChild>
    </w:div>
    <w:div w:id="903833407">
      <w:bodyDiv w:val="1"/>
      <w:marLeft w:val="0"/>
      <w:marRight w:val="0"/>
      <w:marTop w:val="0"/>
      <w:marBottom w:val="0"/>
      <w:divBdr>
        <w:top w:val="none" w:sz="0" w:space="0" w:color="auto"/>
        <w:left w:val="none" w:sz="0" w:space="0" w:color="auto"/>
        <w:bottom w:val="none" w:sz="0" w:space="0" w:color="auto"/>
        <w:right w:val="none" w:sz="0" w:space="0" w:color="auto"/>
      </w:divBdr>
    </w:div>
    <w:div w:id="943610844">
      <w:bodyDiv w:val="1"/>
      <w:marLeft w:val="0"/>
      <w:marRight w:val="0"/>
      <w:marTop w:val="0"/>
      <w:marBottom w:val="0"/>
      <w:divBdr>
        <w:top w:val="none" w:sz="0" w:space="0" w:color="auto"/>
        <w:left w:val="none" w:sz="0" w:space="0" w:color="auto"/>
        <w:bottom w:val="none" w:sz="0" w:space="0" w:color="auto"/>
        <w:right w:val="none" w:sz="0" w:space="0" w:color="auto"/>
      </w:divBdr>
      <w:divsChild>
        <w:div w:id="772163153">
          <w:marLeft w:val="-720"/>
          <w:marRight w:val="0"/>
          <w:marTop w:val="0"/>
          <w:marBottom w:val="0"/>
          <w:divBdr>
            <w:top w:val="none" w:sz="0" w:space="0" w:color="auto"/>
            <w:left w:val="none" w:sz="0" w:space="0" w:color="auto"/>
            <w:bottom w:val="none" w:sz="0" w:space="0" w:color="auto"/>
            <w:right w:val="none" w:sz="0" w:space="0" w:color="auto"/>
          </w:divBdr>
        </w:div>
      </w:divsChild>
    </w:div>
    <w:div w:id="1007173292">
      <w:bodyDiv w:val="1"/>
      <w:marLeft w:val="0"/>
      <w:marRight w:val="0"/>
      <w:marTop w:val="0"/>
      <w:marBottom w:val="0"/>
      <w:divBdr>
        <w:top w:val="none" w:sz="0" w:space="0" w:color="auto"/>
        <w:left w:val="none" w:sz="0" w:space="0" w:color="auto"/>
        <w:bottom w:val="none" w:sz="0" w:space="0" w:color="auto"/>
        <w:right w:val="none" w:sz="0" w:space="0" w:color="auto"/>
      </w:divBdr>
    </w:div>
    <w:div w:id="1035302934">
      <w:bodyDiv w:val="1"/>
      <w:marLeft w:val="0"/>
      <w:marRight w:val="0"/>
      <w:marTop w:val="0"/>
      <w:marBottom w:val="0"/>
      <w:divBdr>
        <w:top w:val="none" w:sz="0" w:space="0" w:color="auto"/>
        <w:left w:val="none" w:sz="0" w:space="0" w:color="auto"/>
        <w:bottom w:val="none" w:sz="0" w:space="0" w:color="auto"/>
        <w:right w:val="none" w:sz="0" w:space="0" w:color="auto"/>
      </w:divBdr>
      <w:divsChild>
        <w:div w:id="1679624017">
          <w:marLeft w:val="-720"/>
          <w:marRight w:val="0"/>
          <w:marTop w:val="0"/>
          <w:marBottom w:val="0"/>
          <w:divBdr>
            <w:top w:val="none" w:sz="0" w:space="0" w:color="auto"/>
            <w:left w:val="none" w:sz="0" w:space="0" w:color="auto"/>
            <w:bottom w:val="none" w:sz="0" w:space="0" w:color="auto"/>
            <w:right w:val="none" w:sz="0" w:space="0" w:color="auto"/>
          </w:divBdr>
        </w:div>
      </w:divsChild>
    </w:div>
    <w:div w:id="1094132195">
      <w:bodyDiv w:val="1"/>
      <w:marLeft w:val="0"/>
      <w:marRight w:val="0"/>
      <w:marTop w:val="0"/>
      <w:marBottom w:val="0"/>
      <w:divBdr>
        <w:top w:val="none" w:sz="0" w:space="0" w:color="auto"/>
        <w:left w:val="none" w:sz="0" w:space="0" w:color="auto"/>
        <w:bottom w:val="none" w:sz="0" w:space="0" w:color="auto"/>
        <w:right w:val="none" w:sz="0" w:space="0" w:color="auto"/>
      </w:divBdr>
      <w:divsChild>
        <w:div w:id="1451700376">
          <w:marLeft w:val="-720"/>
          <w:marRight w:val="0"/>
          <w:marTop w:val="0"/>
          <w:marBottom w:val="0"/>
          <w:divBdr>
            <w:top w:val="none" w:sz="0" w:space="0" w:color="auto"/>
            <w:left w:val="none" w:sz="0" w:space="0" w:color="auto"/>
            <w:bottom w:val="none" w:sz="0" w:space="0" w:color="auto"/>
            <w:right w:val="none" w:sz="0" w:space="0" w:color="auto"/>
          </w:divBdr>
        </w:div>
      </w:divsChild>
    </w:div>
    <w:div w:id="1103845374">
      <w:bodyDiv w:val="1"/>
      <w:marLeft w:val="0"/>
      <w:marRight w:val="0"/>
      <w:marTop w:val="0"/>
      <w:marBottom w:val="0"/>
      <w:divBdr>
        <w:top w:val="none" w:sz="0" w:space="0" w:color="auto"/>
        <w:left w:val="none" w:sz="0" w:space="0" w:color="auto"/>
        <w:bottom w:val="none" w:sz="0" w:space="0" w:color="auto"/>
        <w:right w:val="none" w:sz="0" w:space="0" w:color="auto"/>
      </w:divBdr>
      <w:divsChild>
        <w:div w:id="488717294">
          <w:marLeft w:val="-720"/>
          <w:marRight w:val="0"/>
          <w:marTop w:val="0"/>
          <w:marBottom w:val="0"/>
          <w:divBdr>
            <w:top w:val="none" w:sz="0" w:space="0" w:color="auto"/>
            <w:left w:val="none" w:sz="0" w:space="0" w:color="auto"/>
            <w:bottom w:val="none" w:sz="0" w:space="0" w:color="auto"/>
            <w:right w:val="none" w:sz="0" w:space="0" w:color="auto"/>
          </w:divBdr>
        </w:div>
      </w:divsChild>
    </w:div>
    <w:div w:id="1151285195">
      <w:bodyDiv w:val="1"/>
      <w:marLeft w:val="0"/>
      <w:marRight w:val="0"/>
      <w:marTop w:val="0"/>
      <w:marBottom w:val="0"/>
      <w:divBdr>
        <w:top w:val="none" w:sz="0" w:space="0" w:color="auto"/>
        <w:left w:val="none" w:sz="0" w:space="0" w:color="auto"/>
        <w:bottom w:val="none" w:sz="0" w:space="0" w:color="auto"/>
        <w:right w:val="none" w:sz="0" w:space="0" w:color="auto"/>
      </w:divBdr>
      <w:divsChild>
        <w:div w:id="2116290669">
          <w:marLeft w:val="-720"/>
          <w:marRight w:val="0"/>
          <w:marTop w:val="0"/>
          <w:marBottom w:val="0"/>
          <w:divBdr>
            <w:top w:val="none" w:sz="0" w:space="0" w:color="auto"/>
            <w:left w:val="none" w:sz="0" w:space="0" w:color="auto"/>
            <w:bottom w:val="none" w:sz="0" w:space="0" w:color="auto"/>
            <w:right w:val="none" w:sz="0" w:space="0" w:color="auto"/>
          </w:divBdr>
        </w:div>
      </w:divsChild>
    </w:div>
    <w:div w:id="1169754498">
      <w:bodyDiv w:val="1"/>
      <w:marLeft w:val="0"/>
      <w:marRight w:val="0"/>
      <w:marTop w:val="0"/>
      <w:marBottom w:val="0"/>
      <w:divBdr>
        <w:top w:val="none" w:sz="0" w:space="0" w:color="auto"/>
        <w:left w:val="none" w:sz="0" w:space="0" w:color="auto"/>
        <w:bottom w:val="none" w:sz="0" w:space="0" w:color="auto"/>
        <w:right w:val="none" w:sz="0" w:space="0" w:color="auto"/>
      </w:divBdr>
    </w:div>
    <w:div w:id="1173109221">
      <w:bodyDiv w:val="1"/>
      <w:marLeft w:val="0"/>
      <w:marRight w:val="0"/>
      <w:marTop w:val="0"/>
      <w:marBottom w:val="0"/>
      <w:divBdr>
        <w:top w:val="none" w:sz="0" w:space="0" w:color="auto"/>
        <w:left w:val="none" w:sz="0" w:space="0" w:color="auto"/>
        <w:bottom w:val="none" w:sz="0" w:space="0" w:color="auto"/>
        <w:right w:val="none" w:sz="0" w:space="0" w:color="auto"/>
      </w:divBdr>
      <w:divsChild>
        <w:div w:id="54090798">
          <w:marLeft w:val="0"/>
          <w:marRight w:val="0"/>
          <w:marTop w:val="15"/>
          <w:marBottom w:val="0"/>
          <w:divBdr>
            <w:top w:val="single" w:sz="48" w:space="0" w:color="auto"/>
            <w:left w:val="single" w:sz="48" w:space="0" w:color="auto"/>
            <w:bottom w:val="single" w:sz="48" w:space="0" w:color="auto"/>
            <w:right w:val="single" w:sz="48" w:space="0" w:color="auto"/>
          </w:divBdr>
          <w:divsChild>
            <w:div w:id="856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0686">
      <w:bodyDiv w:val="1"/>
      <w:marLeft w:val="0"/>
      <w:marRight w:val="0"/>
      <w:marTop w:val="0"/>
      <w:marBottom w:val="0"/>
      <w:divBdr>
        <w:top w:val="none" w:sz="0" w:space="0" w:color="auto"/>
        <w:left w:val="none" w:sz="0" w:space="0" w:color="auto"/>
        <w:bottom w:val="none" w:sz="0" w:space="0" w:color="auto"/>
        <w:right w:val="none" w:sz="0" w:space="0" w:color="auto"/>
      </w:divBdr>
    </w:div>
    <w:div w:id="1237520005">
      <w:bodyDiv w:val="1"/>
      <w:marLeft w:val="0"/>
      <w:marRight w:val="0"/>
      <w:marTop w:val="0"/>
      <w:marBottom w:val="0"/>
      <w:divBdr>
        <w:top w:val="none" w:sz="0" w:space="0" w:color="auto"/>
        <w:left w:val="none" w:sz="0" w:space="0" w:color="auto"/>
        <w:bottom w:val="none" w:sz="0" w:space="0" w:color="auto"/>
        <w:right w:val="none" w:sz="0" w:space="0" w:color="auto"/>
      </w:divBdr>
      <w:divsChild>
        <w:div w:id="1170100635">
          <w:marLeft w:val="-720"/>
          <w:marRight w:val="0"/>
          <w:marTop w:val="0"/>
          <w:marBottom w:val="0"/>
          <w:divBdr>
            <w:top w:val="none" w:sz="0" w:space="0" w:color="auto"/>
            <w:left w:val="none" w:sz="0" w:space="0" w:color="auto"/>
            <w:bottom w:val="none" w:sz="0" w:space="0" w:color="auto"/>
            <w:right w:val="none" w:sz="0" w:space="0" w:color="auto"/>
          </w:divBdr>
        </w:div>
      </w:divsChild>
    </w:div>
    <w:div w:id="1261522633">
      <w:bodyDiv w:val="1"/>
      <w:marLeft w:val="0"/>
      <w:marRight w:val="0"/>
      <w:marTop w:val="0"/>
      <w:marBottom w:val="0"/>
      <w:divBdr>
        <w:top w:val="none" w:sz="0" w:space="0" w:color="auto"/>
        <w:left w:val="none" w:sz="0" w:space="0" w:color="auto"/>
        <w:bottom w:val="none" w:sz="0" w:space="0" w:color="auto"/>
        <w:right w:val="none" w:sz="0" w:space="0" w:color="auto"/>
      </w:divBdr>
      <w:divsChild>
        <w:div w:id="1769883091">
          <w:marLeft w:val="0"/>
          <w:marRight w:val="0"/>
          <w:marTop w:val="15"/>
          <w:marBottom w:val="0"/>
          <w:divBdr>
            <w:top w:val="single" w:sz="48" w:space="0" w:color="auto"/>
            <w:left w:val="single" w:sz="48" w:space="0" w:color="auto"/>
            <w:bottom w:val="single" w:sz="48" w:space="0" w:color="auto"/>
            <w:right w:val="single" w:sz="48" w:space="0" w:color="auto"/>
          </w:divBdr>
          <w:divsChild>
            <w:div w:id="11376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5418">
      <w:bodyDiv w:val="1"/>
      <w:marLeft w:val="0"/>
      <w:marRight w:val="0"/>
      <w:marTop w:val="0"/>
      <w:marBottom w:val="0"/>
      <w:divBdr>
        <w:top w:val="none" w:sz="0" w:space="0" w:color="auto"/>
        <w:left w:val="none" w:sz="0" w:space="0" w:color="auto"/>
        <w:bottom w:val="none" w:sz="0" w:space="0" w:color="auto"/>
        <w:right w:val="none" w:sz="0" w:space="0" w:color="auto"/>
      </w:divBdr>
      <w:divsChild>
        <w:div w:id="516312048">
          <w:marLeft w:val="-720"/>
          <w:marRight w:val="0"/>
          <w:marTop w:val="0"/>
          <w:marBottom w:val="0"/>
          <w:divBdr>
            <w:top w:val="none" w:sz="0" w:space="0" w:color="auto"/>
            <w:left w:val="none" w:sz="0" w:space="0" w:color="auto"/>
            <w:bottom w:val="none" w:sz="0" w:space="0" w:color="auto"/>
            <w:right w:val="none" w:sz="0" w:space="0" w:color="auto"/>
          </w:divBdr>
        </w:div>
      </w:divsChild>
    </w:div>
    <w:div w:id="1311249945">
      <w:bodyDiv w:val="1"/>
      <w:marLeft w:val="0"/>
      <w:marRight w:val="0"/>
      <w:marTop w:val="0"/>
      <w:marBottom w:val="0"/>
      <w:divBdr>
        <w:top w:val="none" w:sz="0" w:space="0" w:color="auto"/>
        <w:left w:val="none" w:sz="0" w:space="0" w:color="auto"/>
        <w:bottom w:val="none" w:sz="0" w:space="0" w:color="auto"/>
        <w:right w:val="none" w:sz="0" w:space="0" w:color="auto"/>
      </w:divBdr>
    </w:div>
    <w:div w:id="1323390529">
      <w:bodyDiv w:val="1"/>
      <w:marLeft w:val="0"/>
      <w:marRight w:val="0"/>
      <w:marTop w:val="0"/>
      <w:marBottom w:val="0"/>
      <w:divBdr>
        <w:top w:val="none" w:sz="0" w:space="0" w:color="auto"/>
        <w:left w:val="none" w:sz="0" w:space="0" w:color="auto"/>
        <w:bottom w:val="none" w:sz="0" w:space="0" w:color="auto"/>
        <w:right w:val="none" w:sz="0" w:space="0" w:color="auto"/>
      </w:divBdr>
      <w:divsChild>
        <w:div w:id="1794053003">
          <w:marLeft w:val="-720"/>
          <w:marRight w:val="0"/>
          <w:marTop w:val="0"/>
          <w:marBottom w:val="0"/>
          <w:divBdr>
            <w:top w:val="none" w:sz="0" w:space="0" w:color="auto"/>
            <w:left w:val="none" w:sz="0" w:space="0" w:color="auto"/>
            <w:bottom w:val="none" w:sz="0" w:space="0" w:color="auto"/>
            <w:right w:val="none" w:sz="0" w:space="0" w:color="auto"/>
          </w:divBdr>
        </w:div>
      </w:divsChild>
    </w:div>
    <w:div w:id="1334263424">
      <w:bodyDiv w:val="1"/>
      <w:marLeft w:val="0"/>
      <w:marRight w:val="0"/>
      <w:marTop w:val="0"/>
      <w:marBottom w:val="0"/>
      <w:divBdr>
        <w:top w:val="none" w:sz="0" w:space="0" w:color="auto"/>
        <w:left w:val="none" w:sz="0" w:space="0" w:color="auto"/>
        <w:bottom w:val="none" w:sz="0" w:space="0" w:color="auto"/>
        <w:right w:val="none" w:sz="0" w:space="0" w:color="auto"/>
      </w:divBdr>
      <w:divsChild>
        <w:div w:id="1287195805">
          <w:marLeft w:val="0"/>
          <w:marRight w:val="0"/>
          <w:marTop w:val="15"/>
          <w:marBottom w:val="0"/>
          <w:divBdr>
            <w:top w:val="single" w:sz="48" w:space="0" w:color="auto"/>
            <w:left w:val="single" w:sz="48" w:space="0" w:color="auto"/>
            <w:bottom w:val="single" w:sz="48" w:space="0" w:color="auto"/>
            <w:right w:val="single" w:sz="48" w:space="0" w:color="auto"/>
          </w:divBdr>
          <w:divsChild>
            <w:div w:id="2305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5035">
      <w:bodyDiv w:val="1"/>
      <w:marLeft w:val="0"/>
      <w:marRight w:val="0"/>
      <w:marTop w:val="0"/>
      <w:marBottom w:val="0"/>
      <w:divBdr>
        <w:top w:val="none" w:sz="0" w:space="0" w:color="auto"/>
        <w:left w:val="none" w:sz="0" w:space="0" w:color="auto"/>
        <w:bottom w:val="none" w:sz="0" w:space="0" w:color="auto"/>
        <w:right w:val="none" w:sz="0" w:space="0" w:color="auto"/>
      </w:divBdr>
      <w:divsChild>
        <w:div w:id="751895074">
          <w:marLeft w:val="-720"/>
          <w:marRight w:val="0"/>
          <w:marTop w:val="0"/>
          <w:marBottom w:val="0"/>
          <w:divBdr>
            <w:top w:val="none" w:sz="0" w:space="0" w:color="auto"/>
            <w:left w:val="none" w:sz="0" w:space="0" w:color="auto"/>
            <w:bottom w:val="none" w:sz="0" w:space="0" w:color="auto"/>
            <w:right w:val="none" w:sz="0" w:space="0" w:color="auto"/>
          </w:divBdr>
        </w:div>
      </w:divsChild>
    </w:div>
    <w:div w:id="1514492728">
      <w:bodyDiv w:val="1"/>
      <w:marLeft w:val="0"/>
      <w:marRight w:val="0"/>
      <w:marTop w:val="0"/>
      <w:marBottom w:val="0"/>
      <w:divBdr>
        <w:top w:val="none" w:sz="0" w:space="0" w:color="auto"/>
        <w:left w:val="none" w:sz="0" w:space="0" w:color="auto"/>
        <w:bottom w:val="none" w:sz="0" w:space="0" w:color="auto"/>
        <w:right w:val="none" w:sz="0" w:space="0" w:color="auto"/>
      </w:divBdr>
    </w:div>
    <w:div w:id="1518302838">
      <w:bodyDiv w:val="1"/>
      <w:marLeft w:val="0"/>
      <w:marRight w:val="0"/>
      <w:marTop w:val="0"/>
      <w:marBottom w:val="0"/>
      <w:divBdr>
        <w:top w:val="none" w:sz="0" w:space="0" w:color="auto"/>
        <w:left w:val="none" w:sz="0" w:space="0" w:color="auto"/>
        <w:bottom w:val="none" w:sz="0" w:space="0" w:color="auto"/>
        <w:right w:val="none" w:sz="0" w:space="0" w:color="auto"/>
      </w:divBdr>
    </w:div>
    <w:div w:id="1789467442">
      <w:bodyDiv w:val="1"/>
      <w:marLeft w:val="0"/>
      <w:marRight w:val="0"/>
      <w:marTop w:val="0"/>
      <w:marBottom w:val="0"/>
      <w:divBdr>
        <w:top w:val="none" w:sz="0" w:space="0" w:color="auto"/>
        <w:left w:val="none" w:sz="0" w:space="0" w:color="auto"/>
        <w:bottom w:val="none" w:sz="0" w:space="0" w:color="auto"/>
        <w:right w:val="none" w:sz="0" w:space="0" w:color="auto"/>
      </w:divBdr>
    </w:div>
    <w:div w:id="1834367513">
      <w:bodyDiv w:val="1"/>
      <w:marLeft w:val="0"/>
      <w:marRight w:val="0"/>
      <w:marTop w:val="0"/>
      <w:marBottom w:val="0"/>
      <w:divBdr>
        <w:top w:val="none" w:sz="0" w:space="0" w:color="auto"/>
        <w:left w:val="none" w:sz="0" w:space="0" w:color="auto"/>
        <w:bottom w:val="none" w:sz="0" w:space="0" w:color="auto"/>
        <w:right w:val="none" w:sz="0" w:space="0" w:color="auto"/>
      </w:divBdr>
    </w:div>
    <w:div w:id="1843546549">
      <w:bodyDiv w:val="1"/>
      <w:marLeft w:val="0"/>
      <w:marRight w:val="0"/>
      <w:marTop w:val="0"/>
      <w:marBottom w:val="0"/>
      <w:divBdr>
        <w:top w:val="none" w:sz="0" w:space="0" w:color="auto"/>
        <w:left w:val="none" w:sz="0" w:space="0" w:color="auto"/>
        <w:bottom w:val="none" w:sz="0" w:space="0" w:color="auto"/>
        <w:right w:val="none" w:sz="0" w:space="0" w:color="auto"/>
      </w:divBdr>
    </w:div>
    <w:div w:id="1875579535">
      <w:bodyDiv w:val="1"/>
      <w:marLeft w:val="0"/>
      <w:marRight w:val="0"/>
      <w:marTop w:val="0"/>
      <w:marBottom w:val="0"/>
      <w:divBdr>
        <w:top w:val="none" w:sz="0" w:space="0" w:color="auto"/>
        <w:left w:val="none" w:sz="0" w:space="0" w:color="auto"/>
        <w:bottom w:val="none" w:sz="0" w:space="0" w:color="auto"/>
        <w:right w:val="none" w:sz="0" w:space="0" w:color="auto"/>
      </w:divBdr>
    </w:div>
    <w:div w:id="1883209096">
      <w:bodyDiv w:val="1"/>
      <w:marLeft w:val="0"/>
      <w:marRight w:val="0"/>
      <w:marTop w:val="0"/>
      <w:marBottom w:val="0"/>
      <w:divBdr>
        <w:top w:val="none" w:sz="0" w:space="0" w:color="auto"/>
        <w:left w:val="none" w:sz="0" w:space="0" w:color="auto"/>
        <w:bottom w:val="none" w:sz="0" w:space="0" w:color="auto"/>
        <w:right w:val="none" w:sz="0" w:space="0" w:color="auto"/>
      </w:divBdr>
    </w:div>
    <w:div w:id="1963267341">
      <w:bodyDiv w:val="1"/>
      <w:marLeft w:val="0"/>
      <w:marRight w:val="0"/>
      <w:marTop w:val="0"/>
      <w:marBottom w:val="0"/>
      <w:divBdr>
        <w:top w:val="none" w:sz="0" w:space="0" w:color="auto"/>
        <w:left w:val="none" w:sz="0" w:space="0" w:color="auto"/>
        <w:bottom w:val="none" w:sz="0" w:space="0" w:color="auto"/>
        <w:right w:val="none" w:sz="0" w:space="0" w:color="auto"/>
      </w:divBdr>
    </w:div>
    <w:div w:id="1970430016">
      <w:bodyDiv w:val="1"/>
      <w:marLeft w:val="0"/>
      <w:marRight w:val="0"/>
      <w:marTop w:val="0"/>
      <w:marBottom w:val="0"/>
      <w:divBdr>
        <w:top w:val="none" w:sz="0" w:space="0" w:color="auto"/>
        <w:left w:val="none" w:sz="0" w:space="0" w:color="auto"/>
        <w:bottom w:val="none" w:sz="0" w:space="0" w:color="auto"/>
        <w:right w:val="none" w:sz="0" w:space="0" w:color="auto"/>
      </w:divBdr>
      <w:divsChild>
        <w:div w:id="1242565069">
          <w:marLeft w:val="-720"/>
          <w:marRight w:val="0"/>
          <w:marTop w:val="0"/>
          <w:marBottom w:val="0"/>
          <w:divBdr>
            <w:top w:val="none" w:sz="0" w:space="0" w:color="auto"/>
            <w:left w:val="none" w:sz="0" w:space="0" w:color="auto"/>
            <w:bottom w:val="none" w:sz="0" w:space="0" w:color="auto"/>
            <w:right w:val="none" w:sz="0" w:space="0" w:color="auto"/>
          </w:divBdr>
        </w:div>
      </w:divsChild>
    </w:div>
    <w:div w:id="2029987243">
      <w:bodyDiv w:val="1"/>
      <w:marLeft w:val="0"/>
      <w:marRight w:val="0"/>
      <w:marTop w:val="0"/>
      <w:marBottom w:val="0"/>
      <w:divBdr>
        <w:top w:val="none" w:sz="0" w:space="0" w:color="auto"/>
        <w:left w:val="none" w:sz="0" w:space="0" w:color="auto"/>
        <w:bottom w:val="none" w:sz="0" w:space="0" w:color="auto"/>
        <w:right w:val="none" w:sz="0" w:space="0" w:color="auto"/>
      </w:divBdr>
      <w:divsChild>
        <w:div w:id="451022805">
          <w:marLeft w:val="-720"/>
          <w:marRight w:val="0"/>
          <w:marTop w:val="0"/>
          <w:marBottom w:val="0"/>
          <w:divBdr>
            <w:top w:val="none" w:sz="0" w:space="0" w:color="auto"/>
            <w:left w:val="none" w:sz="0" w:space="0" w:color="auto"/>
            <w:bottom w:val="none" w:sz="0" w:space="0" w:color="auto"/>
            <w:right w:val="none" w:sz="0" w:space="0" w:color="auto"/>
          </w:divBdr>
        </w:div>
      </w:divsChild>
    </w:div>
    <w:div w:id="2042510608">
      <w:bodyDiv w:val="1"/>
      <w:marLeft w:val="0"/>
      <w:marRight w:val="0"/>
      <w:marTop w:val="0"/>
      <w:marBottom w:val="0"/>
      <w:divBdr>
        <w:top w:val="none" w:sz="0" w:space="0" w:color="auto"/>
        <w:left w:val="none" w:sz="0" w:space="0" w:color="auto"/>
        <w:bottom w:val="none" w:sz="0" w:space="0" w:color="auto"/>
        <w:right w:val="none" w:sz="0" w:space="0" w:color="auto"/>
      </w:divBdr>
      <w:divsChild>
        <w:div w:id="987590927">
          <w:marLeft w:val="-720"/>
          <w:marRight w:val="0"/>
          <w:marTop w:val="0"/>
          <w:marBottom w:val="0"/>
          <w:divBdr>
            <w:top w:val="none" w:sz="0" w:space="0" w:color="auto"/>
            <w:left w:val="none" w:sz="0" w:space="0" w:color="auto"/>
            <w:bottom w:val="none" w:sz="0" w:space="0" w:color="auto"/>
            <w:right w:val="none" w:sz="0" w:space="0" w:color="auto"/>
          </w:divBdr>
        </w:div>
      </w:divsChild>
    </w:div>
    <w:div w:id="2045058795">
      <w:bodyDiv w:val="1"/>
      <w:marLeft w:val="0"/>
      <w:marRight w:val="0"/>
      <w:marTop w:val="0"/>
      <w:marBottom w:val="0"/>
      <w:divBdr>
        <w:top w:val="none" w:sz="0" w:space="0" w:color="auto"/>
        <w:left w:val="none" w:sz="0" w:space="0" w:color="auto"/>
        <w:bottom w:val="none" w:sz="0" w:space="0" w:color="auto"/>
        <w:right w:val="none" w:sz="0" w:space="0" w:color="auto"/>
      </w:divBdr>
      <w:divsChild>
        <w:div w:id="332951800">
          <w:marLeft w:val="-720"/>
          <w:marRight w:val="0"/>
          <w:marTop w:val="0"/>
          <w:marBottom w:val="0"/>
          <w:divBdr>
            <w:top w:val="none" w:sz="0" w:space="0" w:color="auto"/>
            <w:left w:val="none" w:sz="0" w:space="0" w:color="auto"/>
            <w:bottom w:val="none" w:sz="0" w:space="0" w:color="auto"/>
            <w:right w:val="none" w:sz="0" w:space="0" w:color="auto"/>
          </w:divBdr>
        </w:div>
      </w:divsChild>
    </w:div>
    <w:div w:id="2076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suraksha04@gmail.com" TargetMode="External"/><Relationship Id="rId4" Type="http://schemas.openxmlformats.org/officeDocument/2006/relationships/hyperlink" Target="mailto:pankajj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3637</TotalTime>
  <Pages>11</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Thakur</dc:creator>
  <cp:keywords/>
  <dc:description/>
  <cp:lastModifiedBy>Pankaj Thakur</cp:lastModifiedBy>
  <cp:revision>79</cp:revision>
  <dcterms:created xsi:type="dcterms:W3CDTF">2024-10-14T16:57:00Z</dcterms:created>
  <dcterms:modified xsi:type="dcterms:W3CDTF">2026-07-05T17:46:00Z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81b23241-d893-49ed-a31c-b5c06f4aa575</vt:lpwstr>
  </property>
</Properties>
</file>